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D84859" w14:textId="77777777" w:rsidR="00346D3D" w:rsidRDefault="00346D3D" w:rsidP="004C445F">
      <w:pPr>
        <w:pStyle w:val="a3"/>
        <w:jc w:val="center"/>
        <w:rPr>
          <w:rFonts w:ascii="Times New Roman" w:hAnsi="Times New Roman" w:cs="Times New Roman"/>
          <w:sz w:val="28"/>
          <w:szCs w:val="28"/>
        </w:rPr>
      </w:pPr>
    </w:p>
    <w:p w14:paraId="3CC98A61" w14:textId="77777777" w:rsidR="00C34DCF" w:rsidRPr="004C445F" w:rsidRDefault="00C34DCF" w:rsidP="004C445F">
      <w:pPr>
        <w:pStyle w:val="a3"/>
        <w:jc w:val="center"/>
        <w:rPr>
          <w:rFonts w:ascii="Times New Roman" w:hAnsi="Times New Roman" w:cs="Times New Roman"/>
          <w:sz w:val="28"/>
          <w:szCs w:val="28"/>
        </w:rPr>
      </w:pPr>
      <w:r w:rsidRPr="004C445F">
        <w:rPr>
          <w:rFonts w:ascii="Times New Roman" w:hAnsi="Times New Roman" w:cs="Times New Roman"/>
          <w:sz w:val="28"/>
          <w:szCs w:val="28"/>
        </w:rPr>
        <w:t xml:space="preserve">Р О С </w:t>
      </w:r>
      <w:proofErr w:type="spellStart"/>
      <w:r w:rsidRPr="004C445F">
        <w:rPr>
          <w:rFonts w:ascii="Times New Roman" w:hAnsi="Times New Roman" w:cs="Times New Roman"/>
          <w:sz w:val="28"/>
          <w:szCs w:val="28"/>
        </w:rPr>
        <w:t>С</w:t>
      </w:r>
      <w:proofErr w:type="spellEnd"/>
      <w:r w:rsidRPr="004C445F">
        <w:rPr>
          <w:rFonts w:ascii="Times New Roman" w:hAnsi="Times New Roman" w:cs="Times New Roman"/>
          <w:sz w:val="28"/>
          <w:szCs w:val="28"/>
        </w:rPr>
        <w:t xml:space="preserve"> И Й С К А Я     Ф Е Д Е Р А Ц И Я</w:t>
      </w:r>
    </w:p>
    <w:p w14:paraId="1ACE8741" w14:textId="77777777" w:rsidR="00C34DCF" w:rsidRPr="004C445F" w:rsidRDefault="00C34DCF" w:rsidP="004C445F">
      <w:pPr>
        <w:pStyle w:val="a3"/>
        <w:jc w:val="center"/>
        <w:rPr>
          <w:rFonts w:ascii="Times New Roman" w:hAnsi="Times New Roman" w:cs="Times New Roman"/>
          <w:sz w:val="28"/>
          <w:szCs w:val="28"/>
        </w:rPr>
      </w:pPr>
      <w:r w:rsidRPr="004C445F">
        <w:rPr>
          <w:rFonts w:ascii="Times New Roman" w:hAnsi="Times New Roman" w:cs="Times New Roman"/>
          <w:sz w:val="28"/>
          <w:szCs w:val="28"/>
        </w:rPr>
        <w:t>Б Е Л Г О Р О Д С К А Я    О Б Л А С Т Ь</w:t>
      </w:r>
    </w:p>
    <w:p w14:paraId="00277E31" w14:textId="77777777" w:rsidR="00C34DCF" w:rsidRPr="004C445F" w:rsidRDefault="00C34DCF" w:rsidP="004C445F">
      <w:pPr>
        <w:pStyle w:val="a3"/>
        <w:jc w:val="center"/>
        <w:rPr>
          <w:rFonts w:ascii="Times New Roman" w:hAnsi="Times New Roman" w:cs="Times New Roman"/>
          <w:sz w:val="28"/>
          <w:szCs w:val="28"/>
        </w:rPr>
      </w:pPr>
      <w:r w:rsidRPr="004C445F">
        <w:rPr>
          <w:rFonts w:ascii="Times New Roman" w:hAnsi="Times New Roman" w:cs="Times New Roman"/>
          <w:sz w:val="28"/>
          <w:szCs w:val="28"/>
        </w:rPr>
        <w:t>МУНИЦИПАЛЬНЫЙ РАЙОН «ВЕЙДЕЛЕВСКИЙ РАЙОН»</w:t>
      </w:r>
    </w:p>
    <w:p w14:paraId="0620CC69" w14:textId="77777777" w:rsidR="00C34DCF" w:rsidRPr="004C445F" w:rsidRDefault="00C34DCF" w:rsidP="004C445F">
      <w:pPr>
        <w:pStyle w:val="a3"/>
        <w:jc w:val="center"/>
        <w:rPr>
          <w:rFonts w:ascii="Times New Roman" w:hAnsi="Times New Roman" w:cs="Times New Roman"/>
          <w:sz w:val="28"/>
          <w:szCs w:val="28"/>
        </w:rPr>
      </w:pPr>
      <w:r w:rsidRPr="004C445F">
        <w:rPr>
          <w:rFonts w:ascii="Times New Roman" w:hAnsi="Times New Roman" w:cs="Times New Roman"/>
          <w:b/>
          <w:noProof/>
          <w:sz w:val="28"/>
          <w:szCs w:val="28"/>
        </w:rPr>
        <w:drawing>
          <wp:inline distT="0" distB="0" distL="0" distR="0" wp14:anchorId="4CF5808D" wp14:editId="015189AD">
            <wp:extent cx="589280" cy="711200"/>
            <wp:effectExtent l="19050" t="0" r="127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89280" cy="711200"/>
                    </a:xfrm>
                    <a:prstGeom prst="rect">
                      <a:avLst/>
                    </a:prstGeom>
                    <a:noFill/>
                    <a:ln w="9525">
                      <a:noFill/>
                      <a:miter lim="800000"/>
                      <a:headEnd/>
                      <a:tailEnd/>
                    </a:ln>
                  </pic:spPr>
                </pic:pic>
              </a:graphicData>
            </a:graphic>
          </wp:inline>
        </w:drawing>
      </w:r>
    </w:p>
    <w:p w14:paraId="334E8AE0" w14:textId="77777777" w:rsidR="00C34DCF" w:rsidRPr="004C445F" w:rsidRDefault="00C34DCF" w:rsidP="004C445F">
      <w:pPr>
        <w:pStyle w:val="a3"/>
        <w:jc w:val="center"/>
        <w:rPr>
          <w:rFonts w:ascii="Times New Roman" w:hAnsi="Times New Roman" w:cs="Times New Roman"/>
          <w:sz w:val="28"/>
          <w:szCs w:val="28"/>
        </w:rPr>
      </w:pPr>
      <w:r w:rsidRPr="004C445F">
        <w:rPr>
          <w:rFonts w:ascii="Times New Roman" w:hAnsi="Times New Roman" w:cs="Times New Roman"/>
          <w:sz w:val="28"/>
          <w:szCs w:val="28"/>
        </w:rPr>
        <w:t>ЗЕМСКОЕ СОБРАНИЕ</w:t>
      </w:r>
    </w:p>
    <w:p w14:paraId="67327419" w14:textId="77777777" w:rsidR="00C34DCF" w:rsidRPr="004C445F" w:rsidRDefault="00C34DCF" w:rsidP="004C445F">
      <w:pPr>
        <w:pStyle w:val="a3"/>
        <w:jc w:val="center"/>
        <w:rPr>
          <w:rFonts w:ascii="Times New Roman" w:hAnsi="Times New Roman" w:cs="Times New Roman"/>
          <w:sz w:val="28"/>
          <w:szCs w:val="28"/>
        </w:rPr>
      </w:pPr>
      <w:r w:rsidRPr="004C445F">
        <w:rPr>
          <w:rFonts w:ascii="Times New Roman" w:hAnsi="Times New Roman" w:cs="Times New Roman"/>
          <w:sz w:val="28"/>
          <w:szCs w:val="28"/>
        </w:rPr>
        <w:t>СОЛОНЦИНСКОГО СЕЛЬСКОГО ПОСЕЛЕНИЯ</w:t>
      </w:r>
    </w:p>
    <w:p w14:paraId="159CCA00" w14:textId="320BEA8C" w:rsidR="00C34DCF" w:rsidRPr="004C445F" w:rsidRDefault="00745FC4" w:rsidP="004C445F">
      <w:pPr>
        <w:pStyle w:val="a3"/>
        <w:jc w:val="center"/>
        <w:rPr>
          <w:rFonts w:ascii="Times New Roman" w:hAnsi="Times New Roman" w:cs="Times New Roman"/>
          <w:sz w:val="28"/>
          <w:szCs w:val="28"/>
        </w:rPr>
      </w:pPr>
      <w:r>
        <w:rPr>
          <w:rFonts w:ascii="Times New Roman" w:hAnsi="Times New Roman" w:cs="Times New Roman"/>
          <w:sz w:val="28"/>
          <w:szCs w:val="28"/>
        </w:rPr>
        <w:t>ПЯТОГО</w:t>
      </w:r>
      <w:r w:rsidR="00C34DCF" w:rsidRPr="004C445F">
        <w:rPr>
          <w:rFonts w:ascii="Times New Roman" w:hAnsi="Times New Roman" w:cs="Times New Roman"/>
          <w:sz w:val="28"/>
          <w:szCs w:val="28"/>
        </w:rPr>
        <w:t xml:space="preserve"> СОЗЫВА</w:t>
      </w:r>
    </w:p>
    <w:p w14:paraId="3AFE14CD" w14:textId="77777777" w:rsidR="00C34DCF" w:rsidRPr="004C445F" w:rsidRDefault="00C34DCF" w:rsidP="004C445F">
      <w:pPr>
        <w:pStyle w:val="a3"/>
        <w:jc w:val="center"/>
        <w:rPr>
          <w:rFonts w:ascii="Times New Roman" w:hAnsi="Times New Roman" w:cs="Times New Roman"/>
          <w:b/>
          <w:sz w:val="28"/>
          <w:szCs w:val="28"/>
        </w:rPr>
      </w:pPr>
    </w:p>
    <w:p w14:paraId="4070DC28" w14:textId="77777777" w:rsidR="00C34DCF" w:rsidRPr="004C445F" w:rsidRDefault="00C34DCF" w:rsidP="004C445F">
      <w:pPr>
        <w:pStyle w:val="a3"/>
        <w:jc w:val="center"/>
        <w:rPr>
          <w:rFonts w:ascii="Times New Roman" w:hAnsi="Times New Roman" w:cs="Times New Roman"/>
          <w:b/>
          <w:sz w:val="28"/>
          <w:szCs w:val="28"/>
        </w:rPr>
      </w:pPr>
      <w:r w:rsidRPr="004C445F">
        <w:rPr>
          <w:rFonts w:ascii="Times New Roman" w:hAnsi="Times New Roman" w:cs="Times New Roman"/>
          <w:b/>
          <w:sz w:val="28"/>
          <w:szCs w:val="28"/>
        </w:rPr>
        <w:t>РЕШЕНИЕ</w:t>
      </w:r>
    </w:p>
    <w:p w14:paraId="44BAC2A6" w14:textId="77777777" w:rsidR="00C34DCF" w:rsidRPr="00B31C27" w:rsidRDefault="00B31C27" w:rsidP="00B31C27">
      <w:pPr>
        <w:pStyle w:val="a3"/>
        <w:jc w:val="center"/>
        <w:rPr>
          <w:rFonts w:ascii="Times New Roman" w:hAnsi="Times New Roman" w:cs="Times New Roman"/>
          <w:b/>
          <w:sz w:val="28"/>
          <w:szCs w:val="28"/>
        </w:rPr>
      </w:pPr>
      <w:proofErr w:type="spellStart"/>
      <w:r w:rsidRPr="00B31C27">
        <w:rPr>
          <w:rFonts w:ascii="Times New Roman" w:hAnsi="Times New Roman" w:cs="Times New Roman"/>
          <w:b/>
          <w:sz w:val="28"/>
          <w:szCs w:val="28"/>
        </w:rPr>
        <w:t>с.Солонцы</w:t>
      </w:r>
      <w:proofErr w:type="spellEnd"/>
    </w:p>
    <w:p w14:paraId="4BCA2528" w14:textId="77777777" w:rsidR="000503FA" w:rsidRPr="004C445F" w:rsidRDefault="000503FA" w:rsidP="00C34DCF">
      <w:pPr>
        <w:pStyle w:val="a3"/>
        <w:jc w:val="both"/>
        <w:rPr>
          <w:rFonts w:ascii="Times New Roman" w:hAnsi="Times New Roman" w:cs="Times New Roman"/>
          <w:sz w:val="28"/>
          <w:szCs w:val="28"/>
        </w:rPr>
      </w:pPr>
    </w:p>
    <w:p w14:paraId="25005AFB" w14:textId="2B5572B9" w:rsidR="00C34DCF" w:rsidRDefault="00B831CD" w:rsidP="00C34DCF">
      <w:pPr>
        <w:pStyle w:val="a3"/>
        <w:jc w:val="both"/>
        <w:rPr>
          <w:rFonts w:ascii="Times New Roman" w:hAnsi="Times New Roman" w:cs="Times New Roman"/>
          <w:sz w:val="28"/>
          <w:szCs w:val="28"/>
        </w:rPr>
      </w:pPr>
      <w:r>
        <w:rPr>
          <w:rFonts w:ascii="Times New Roman" w:hAnsi="Times New Roman" w:cs="Times New Roman"/>
          <w:sz w:val="28"/>
          <w:szCs w:val="28"/>
        </w:rPr>
        <w:t>«</w:t>
      </w:r>
      <w:r w:rsidR="002F5381">
        <w:rPr>
          <w:rFonts w:ascii="Times New Roman" w:hAnsi="Times New Roman" w:cs="Times New Roman"/>
          <w:sz w:val="28"/>
          <w:szCs w:val="28"/>
        </w:rPr>
        <w:t xml:space="preserve"> </w:t>
      </w:r>
      <w:r w:rsidR="003F4ECD">
        <w:rPr>
          <w:rFonts w:ascii="Times New Roman" w:hAnsi="Times New Roman" w:cs="Times New Roman"/>
          <w:sz w:val="28"/>
          <w:szCs w:val="28"/>
        </w:rPr>
        <w:t>28</w:t>
      </w:r>
      <w:bookmarkStart w:id="0" w:name="_GoBack"/>
      <w:bookmarkEnd w:id="0"/>
      <w:r w:rsidR="00C34DCF" w:rsidRPr="004C445F">
        <w:rPr>
          <w:rFonts w:ascii="Times New Roman" w:hAnsi="Times New Roman" w:cs="Times New Roman"/>
          <w:sz w:val="28"/>
          <w:szCs w:val="28"/>
        </w:rPr>
        <w:t xml:space="preserve"> » </w:t>
      </w:r>
      <w:r w:rsidR="00387EA1">
        <w:rPr>
          <w:rFonts w:ascii="Times New Roman" w:hAnsi="Times New Roman" w:cs="Times New Roman"/>
          <w:sz w:val="28"/>
          <w:szCs w:val="28"/>
        </w:rPr>
        <w:t>декабря</w:t>
      </w:r>
      <w:r w:rsidR="00C34DCF" w:rsidRPr="004C445F">
        <w:rPr>
          <w:rFonts w:ascii="Times New Roman" w:hAnsi="Times New Roman" w:cs="Times New Roman"/>
          <w:sz w:val="28"/>
          <w:szCs w:val="28"/>
        </w:rPr>
        <w:t xml:space="preserve">  20</w:t>
      </w:r>
      <w:r w:rsidR="00C45339">
        <w:rPr>
          <w:rFonts w:ascii="Times New Roman" w:hAnsi="Times New Roman" w:cs="Times New Roman"/>
          <w:sz w:val="28"/>
          <w:szCs w:val="28"/>
        </w:rPr>
        <w:t>2</w:t>
      </w:r>
      <w:r w:rsidR="00F152A9">
        <w:rPr>
          <w:rFonts w:ascii="Times New Roman" w:hAnsi="Times New Roman" w:cs="Times New Roman"/>
          <w:sz w:val="28"/>
          <w:szCs w:val="28"/>
        </w:rPr>
        <w:t>3</w:t>
      </w:r>
      <w:r w:rsidR="00C34DCF" w:rsidRPr="004C445F">
        <w:rPr>
          <w:rFonts w:ascii="Times New Roman" w:hAnsi="Times New Roman" w:cs="Times New Roman"/>
          <w:sz w:val="28"/>
          <w:szCs w:val="28"/>
        </w:rPr>
        <w:t xml:space="preserve"> года                                          </w:t>
      </w:r>
      <w:r w:rsidR="00C44499">
        <w:rPr>
          <w:rFonts w:ascii="Times New Roman" w:hAnsi="Times New Roman" w:cs="Times New Roman"/>
          <w:sz w:val="28"/>
          <w:szCs w:val="28"/>
        </w:rPr>
        <w:t xml:space="preserve">                            </w:t>
      </w:r>
      <w:r w:rsidR="00C34DCF" w:rsidRPr="004C445F">
        <w:rPr>
          <w:rFonts w:ascii="Times New Roman" w:hAnsi="Times New Roman" w:cs="Times New Roman"/>
          <w:sz w:val="28"/>
          <w:szCs w:val="28"/>
        </w:rPr>
        <w:t xml:space="preserve">    № </w:t>
      </w:r>
      <w:r w:rsidR="00387EA1">
        <w:rPr>
          <w:rFonts w:ascii="Times New Roman" w:hAnsi="Times New Roman" w:cs="Times New Roman"/>
          <w:sz w:val="28"/>
          <w:szCs w:val="28"/>
        </w:rPr>
        <w:t>2</w:t>
      </w:r>
    </w:p>
    <w:p w14:paraId="19AF14CB" w14:textId="77777777" w:rsidR="00C34DCF" w:rsidRPr="004C445F" w:rsidRDefault="00C34DCF" w:rsidP="00C34DCF">
      <w:pPr>
        <w:pStyle w:val="a3"/>
        <w:jc w:val="both"/>
        <w:rPr>
          <w:rFonts w:ascii="Times New Roman" w:hAnsi="Times New Roman" w:cs="Times New Roman"/>
          <w:sz w:val="28"/>
          <w:szCs w:val="28"/>
        </w:rPr>
      </w:pPr>
    </w:p>
    <w:p w14:paraId="6CBD7FC4" w14:textId="77777777" w:rsidR="00C34DCF" w:rsidRPr="004C445F" w:rsidRDefault="00C34DCF" w:rsidP="00C34DCF">
      <w:pPr>
        <w:pStyle w:val="a3"/>
        <w:jc w:val="both"/>
        <w:rPr>
          <w:rFonts w:ascii="Times New Roman" w:hAnsi="Times New Roman" w:cs="Times New Roman"/>
          <w:b/>
          <w:sz w:val="28"/>
          <w:szCs w:val="28"/>
        </w:rPr>
      </w:pPr>
      <w:r w:rsidRPr="004C445F">
        <w:rPr>
          <w:rFonts w:ascii="Times New Roman" w:hAnsi="Times New Roman" w:cs="Times New Roman"/>
          <w:b/>
          <w:sz w:val="28"/>
          <w:szCs w:val="28"/>
        </w:rPr>
        <w:t>О бюджете Солонцинского</w:t>
      </w:r>
    </w:p>
    <w:p w14:paraId="3CDB821B" w14:textId="77777777" w:rsidR="00C34DCF" w:rsidRPr="004C445F" w:rsidRDefault="00C34DCF" w:rsidP="00C34DCF">
      <w:pPr>
        <w:pStyle w:val="a3"/>
        <w:jc w:val="both"/>
        <w:rPr>
          <w:rFonts w:ascii="Times New Roman" w:hAnsi="Times New Roman" w:cs="Times New Roman"/>
          <w:b/>
          <w:sz w:val="28"/>
          <w:szCs w:val="28"/>
        </w:rPr>
      </w:pPr>
      <w:r w:rsidRPr="004C445F">
        <w:rPr>
          <w:rFonts w:ascii="Times New Roman" w:hAnsi="Times New Roman" w:cs="Times New Roman"/>
          <w:b/>
          <w:sz w:val="28"/>
          <w:szCs w:val="28"/>
        </w:rPr>
        <w:t xml:space="preserve">сельского поселения муниципального </w:t>
      </w:r>
    </w:p>
    <w:p w14:paraId="4C1B220B" w14:textId="77777777" w:rsidR="00C34DCF" w:rsidRPr="004C445F" w:rsidRDefault="00C34DCF" w:rsidP="00C34DCF">
      <w:pPr>
        <w:pStyle w:val="a3"/>
        <w:jc w:val="both"/>
        <w:rPr>
          <w:rFonts w:ascii="Times New Roman" w:hAnsi="Times New Roman" w:cs="Times New Roman"/>
          <w:b/>
          <w:sz w:val="28"/>
          <w:szCs w:val="28"/>
        </w:rPr>
      </w:pPr>
      <w:r w:rsidRPr="004C445F">
        <w:rPr>
          <w:rFonts w:ascii="Times New Roman" w:hAnsi="Times New Roman" w:cs="Times New Roman"/>
          <w:b/>
          <w:sz w:val="28"/>
          <w:szCs w:val="28"/>
        </w:rPr>
        <w:t xml:space="preserve">района «Вейделевский район» </w:t>
      </w:r>
    </w:p>
    <w:p w14:paraId="47F5F0D7" w14:textId="77777777" w:rsidR="00C34DCF" w:rsidRPr="004C445F" w:rsidRDefault="00C34DCF" w:rsidP="00C34DCF">
      <w:pPr>
        <w:pStyle w:val="a3"/>
        <w:jc w:val="both"/>
        <w:rPr>
          <w:rFonts w:ascii="Times New Roman" w:hAnsi="Times New Roman" w:cs="Times New Roman"/>
          <w:b/>
          <w:sz w:val="28"/>
          <w:szCs w:val="28"/>
        </w:rPr>
      </w:pPr>
      <w:r w:rsidRPr="004C445F">
        <w:rPr>
          <w:rFonts w:ascii="Times New Roman" w:hAnsi="Times New Roman" w:cs="Times New Roman"/>
          <w:b/>
          <w:sz w:val="28"/>
          <w:szCs w:val="28"/>
        </w:rPr>
        <w:t>Белгородской  области на 202</w:t>
      </w:r>
      <w:r w:rsidR="00F152A9">
        <w:rPr>
          <w:rFonts w:ascii="Times New Roman" w:hAnsi="Times New Roman" w:cs="Times New Roman"/>
          <w:b/>
          <w:sz w:val="28"/>
          <w:szCs w:val="28"/>
        </w:rPr>
        <w:t>4</w:t>
      </w:r>
      <w:r w:rsidRPr="004C445F">
        <w:rPr>
          <w:rFonts w:ascii="Times New Roman" w:hAnsi="Times New Roman" w:cs="Times New Roman"/>
          <w:b/>
          <w:sz w:val="28"/>
          <w:szCs w:val="28"/>
        </w:rPr>
        <w:t xml:space="preserve"> год </w:t>
      </w:r>
    </w:p>
    <w:p w14:paraId="412530B6" w14:textId="77777777" w:rsidR="00C34DCF" w:rsidRDefault="00C34DCF" w:rsidP="00C34DCF">
      <w:pPr>
        <w:pStyle w:val="a3"/>
        <w:jc w:val="both"/>
        <w:rPr>
          <w:rFonts w:ascii="Times New Roman" w:hAnsi="Times New Roman" w:cs="Times New Roman"/>
          <w:b/>
          <w:sz w:val="28"/>
          <w:szCs w:val="28"/>
        </w:rPr>
      </w:pPr>
      <w:r w:rsidRPr="004C445F">
        <w:rPr>
          <w:rFonts w:ascii="Times New Roman" w:hAnsi="Times New Roman" w:cs="Times New Roman"/>
          <w:b/>
          <w:sz w:val="28"/>
          <w:szCs w:val="28"/>
        </w:rPr>
        <w:t xml:space="preserve">и плановый период </w:t>
      </w:r>
      <w:r w:rsidR="006F479E">
        <w:rPr>
          <w:rFonts w:ascii="Times New Roman" w:hAnsi="Times New Roman" w:cs="Times New Roman"/>
          <w:b/>
          <w:sz w:val="28"/>
          <w:szCs w:val="28"/>
        </w:rPr>
        <w:t>202</w:t>
      </w:r>
      <w:r w:rsidR="00F152A9">
        <w:rPr>
          <w:rFonts w:ascii="Times New Roman" w:hAnsi="Times New Roman" w:cs="Times New Roman"/>
          <w:b/>
          <w:sz w:val="28"/>
          <w:szCs w:val="28"/>
        </w:rPr>
        <w:t>5</w:t>
      </w:r>
      <w:r w:rsidR="006F479E">
        <w:rPr>
          <w:rFonts w:ascii="Times New Roman" w:hAnsi="Times New Roman" w:cs="Times New Roman"/>
          <w:b/>
          <w:sz w:val="28"/>
          <w:szCs w:val="28"/>
        </w:rPr>
        <w:t xml:space="preserve"> и 202</w:t>
      </w:r>
      <w:r w:rsidR="00F152A9">
        <w:rPr>
          <w:rFonts w:ascii="Times New Roman" w:hAnsi="Times New Roman" w:cs="Times New Roman"/>
          <w:b/>
          <w:sz w:val="28"/>
          <w:szCs w:val="28"/>
        </w:rPr>
        <w:t>6</w:t>
      </w:r>
      <w:r w:rsidR="006F479E">
        <w:rPr>
          <w:rFonts w:ascii="Times New Roman" w:hAnsi="Times New Roman" w:cs="Times New Roman"/>
          <w:b/>
          <w:sz w:val="28"/>
          <w:szCs w:val="28"/>
        </w:rPr>
        <w:t xml:space="preserve"> годов</w:t>
      </w:r>
      <w:r w:rsidRPr="004C445F">
        <w:rPr>
          <w:rFonts w:ascii="Times New Roman" w:hAnsi="Times New Roman" w:cs="Times New Roman"/>
          <w:b/>
          <w:sz w:val="28"/>
          <w:szCs w:val="28"/>
        </w:rPr>
        <w:t xml:space="preserve"> </w:t>
      </w:r>
    </w:p>
    <w:p w14:paraId="4ACA9055" w14:textId="77777777" w:rsidR="00C34DCF" w:rsidRPr="004C445F" w:rsidRDefault="00C34DCF" w:rsidP="00C34DCF">
      <w:pPr>
        <w:pStyle w:val="a3"/>
        <w:jc w:val="both"/>
        <w:rPr>
          <w:rFonts w:ascii="Times New Roman" w:hAnsi="Times New Roman" w:cs="Times New Roman"/>
          <w:sz w:val="28"/>
          <w:szCs w:val="28"/>
        </w:rPr>
      </w:pPr>
    </w:p>
    <w:p w14:paraId="580FDB07" w14:textId="77777777" w:rsidR="00C34DCF" w:rsidRPr="004C445F" w:rsidRDefault="00C17C84" w:rsidP="00C34DCF">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14:paraId="735286B0" w14:textId="77777777" w:rsidR="00C34DCF" w:rsidRPr="004C445F" w:rsidRDefault="009E1E24" w:rsidP="00C34DCF">
      <w:pPr>
        <w:pStyle w:val="a3"/>
        <w:jc w:val="both"/>
        <w:rPr>
          <w:rFonts w:ascii="Times New Roman" w:hAnsi="Times New Roman" w:cs="Times New Roman"/>
          <w:b/>
          <w:sz w:val="28"/>
          <w:szCs w:val="28"/>
        </w:rPr>
      </w:pPr>
      <w:r>
        <w:rPr>
          <w:rFonts w:ascii="Times New Roman" w:hAnsi="Times New Roman" w:cs="Times New Roman"/>
          <w:b/>
          <w:sz w:val="28"/>
          <w:szCs w:val="28"/>
        </w:rPr>
        <w:t xml:space="preserve">Статья 1. </w:t>
      </w:r>
      <w:r w:rsidR="00C34DCF" w:rsidRPr="004C445F">
        <w:rPr>
          <w:rFonts w:ascii="Times New Roman" w:hAnsi="Times New Roman" w:cs="Times New Roman"/>
          <w:b/>
          <w:sz w:val="28"/>
          <w:szCs w:val="28"/>
        </w:rPr>
        <w:t>Основные характеристики бюджета поселения на 202</w:t>
      </w:r>
      <w:r w:rsidR="00F152A9">
        <w:rPr>
          <w:rFonts w:ascii="Times New Roman" w:hAnsi="Times New Roman" w:cs="Times New Roman"/>
          <w:b/>
          <w:sz w:val="28"/>
          <w:szCs w:val="28"/>
        </w:rPr>
        <w:t>4</w:t>
      </w:r>
      <w:r w:rsidR="00C34DCF" w:rsidRPr="004C445F">
        <w:rPr>
          <w:rFonts w:ascii="Times New Roman" w:hAnsi="Times New Roman" w:cs="Times New Roman"/>
          <w:b/>
          <w:sz w:val="28"/>
          <w:szCs w:val="28"/>
        </w:rPr>
        <w:t>год и плановый период 202</w:t>
      </w:r>
      <w:r w:rsidR="00F152A9">
        <w:rPr>
          <w:rFonts w:ascii="Times New Roman" w:hAnsi="Times New Roman" w:cs="Times New Roman"/>
          <w:b/>
          <w:sz w:val="28"/>
          <w:szCs w:val="28"/>
        </w:rPr>
        <w:t>5</w:t>
      </w:r>
      <w:r w:rsidR="00B831CD">
        <w:rPr>
          <w:rFonts w:ascii="Times New Roman" w:hAnsi="Times New Roman" w:cs="Times New Roman"/>
          <w:b/>
          <w:sz w:val="28"/>
          <w:szCs w:val="28"/>
        </w:rPr>
        <w:t xml:space="preserve"> </w:t>
      </w:r>
      <w:r w:rsidR="00C34DCF" w:rsidRPr="004C445F">
        <w:rPr>
          <w:rFonts w:ascii="Times New Roman" w:hAnsi="Times New Roman" w:cs="Times New Roman"/>
          <w:b/>
          <w:sz w:val="28"/>
          <w:szCs w:val="28"/>
        </w:rPr>
        <w:t>и 202</w:t>
      </w:r>
      <w:r w:rsidR="00F152A9">
        <w:rPr>
          <w:rFonts w:ascii="Times New Roman" w:hAnsi="Times New Roman" w:cs="Times New Roman"/>
          <w:b/>
          <w:sz w:val="28"/>
          <w:szCs w:val="28"/>
        </w:rPr>
        <w:t>6</w:t>
      </w:r>
      <w:r w:rsidR="00C34DCF" w:rsidRPr="004C445F">
        <w:rPr>
          <w:rFonts w:ascii="Times New Roman" w:hAnsi="Times New Roman" w:cs="Times New Roman"/>
          <w:b/>
          <w:sz w:val="28"/>
          <w:szCs w:val="28"/>
        </w:rPr>
        <w:t xml:space="preserve"> годов.</w:t>
      </w:r>
    </w:p>
    <w:p w14:paraId="40060466" w14:textId="77777777" w:rsidR="00C34DCF" w:rsidRPr="004C445F" w:rsidRDefault="00C34DCF" w:rsidP="00C34DCF">
      <w:pPr>
        <w:pStyle w:val="a3"/>
        <w:jc w:val="both"/>
        <w:rPr>
          <w:rFonts w:ascii="Times New Roman" w:hAnsi="Times New Roman" w:cs="Times New Roman"/>
          <w:sz w:val="28"/>
          <w:szCs w:val="28"/>
        </w:rPr>
      </w:pPr>
      <w:r w:rsidRPr="004C445F">
        <w:rPr>
          <w:rFonts w:ascii="Times New Roman" w:hAnsi="Times New Roman" w:cs="Times New Roman"/>
          <w:sz w:val="28"/>
          <w:szCs w:val="28"/>
        </w:rPr>
        <w:tab/>
      </w:r>
    </w:p>
    <w:p w14:paraId="41E39DA3" w14:textId="77777777" w:rsidR="009E1E24" w:rsidRPr="009E1E24" w:rsidRDefault="00C34DCF" w:rsidP="009E1E24">
      <w:pPr>
        <w:pStyle w:val="aa"/>
        <w:ind w:firstLine="720"/>
        <w:jc w:val="both"/>
        <w:rPr>
          <w:b/>
          <w:sz w:val="28"/>
          <w:szCs w:val="28"/>
        </w:rPr>
      </w:pPr>
      <w:r w:rsidRPr="004C445F">
        <w:rPr>
          <w:sz w:val="28"/>
          <w:szCs w:val="28"/>
        </w:rPr>
        <w:t xml:space="preserve">        </w:t>
      </w:r>
      <w:r w:rsidR="009E1E24" w:rsidRPr="009E1E24">
        <w:rPr>
          <w:sz w:val="28"/>
          <w:szCs w:val="28"/>
        </w:rPr>
        <w:t xml:space="preserve">Утвердить основные характеристики бюджета </w:t>
      </w:r>
      <w:r w:rsidR="009E1E24">
        <w:rPr>
          <w:sz w:val="28"/>
          <w:szCs w:val="28"/>
        </w:rPr>
        <w:t>Солонцинского</w:t>
      </w:r>
      <w:r w:rsidR="009E1E24" w:rsidRPr="009E1E24">
        <w:rPr>
          <w:sz w:val="28"/>
          <w:szCs w:val="28"/>
        </w:rPr>
        <w:t xml:space="preserve"> сельского поселения на 202</w:t>
      </w:r>
      <w:r w:rsidR="00F152A9">
        <w:rPr>
          <w:sz w:val="28"/>
          <w:szCs w:val="28"/>
        </w:rPr>
        <w:t>4</w:t>
      </w:r>
      <w:r w:rsidR="009E1E24" w:rsidRPr="009E1E24">
        <w:rPr>
          <w:sz w:val="28"/>
          <w:szCs w:val="28"/>
        </w:rPr>
        <w:t xml:space="preserve"> год:</w:t>
      </w:r>
    </w:p>
    <w:p w14:paraId="54235539" w14:textId="07DE77FB" w:rsidR="009E1E24" w:rsidRPr="009E1E24" w:rsidRDefault="009E1E24" w:rsidP="009E1E24">
      <w:pPr>
        <w:spacing w:after="0" w:line="240" w:lineRule="auto"/>
        <w:ind w:firstLine="720"/>
        <w:jc w:val="both"/>
        <w:rPr>
          <w:rFonts w:ascii="Times New Roman" w:eastAsia="Times New Roman" w:hAnsi="Times New Roman" w:cs="Times New Roman"/>
          <w:b/>
          <w:sz w:val="28"/>
          <w:szCs w:val="28"/>
        </w:rPr>
      </w:pPr>
      <w:r w:rsidRPr="009E1E24">
        <w:rPr>
          <w:rFonts w:ascii="Times New Roman" w:eastAsia="Times New Roman" w:hAnsi="Times New Roman" w:cs="Times New Roman"/>
          <w:sz w:val="28"/>
          <w:szCs w:val="28"/>
        </w:rPr>
        <w:t>прогнозируемый общий объем доходов бюджета поселения в сумме</w:t>
      </w:r>
      <w:r w:rsidR="004560BD">
        <w:rPr>
          <w:rFonts w:ascii="Times New Roman" w:eastAsia="Times New Roman" w:hAnsi="Times New Roman" w:cs="Times New Roman"/>
          <w:sz w:val="28"/>
          <w:szCs w:val="28"/>
        </w:rPr>
        <w:t xml:space="preserve">    </w:t>
      </w:r>
      <w:r w:rsidRPr="009E1E24">
        <w:rPr>
          <w:rFonts w:ascii="Times New Roman" w:eastAsia="Times New Roman" w:hAnsi="Times New Roman" w:cs="Times New Roman"/>
          <w:sz w:val="28"/>
          <w:szCs w:val="28"/>
        </w:rPr>
        <w:t xml:space="preserve"> </w:t>
      </w:r>
      <w:r w:rsidR="004F1AC5">
        <w:rPr>
          <w:rFonts w:ascii="Times New Roman" w:eastAsia="Times New Roman" w:hAnsi="Times New Roman" w:cs="Times New Roman"/>
          <w:sz w:val="28"/>
          <w:szCs w:val="28"/>
        </w:rPr>
        <w:t>9 204,5</w:t>
      </w:r>
      <w:r w:rsidRPr="009E1E24">
        <w:rPr>
          <w:rFonts w:ascii="Times New Roman" w:eastAsia="Times New Roman" w:hAnsi="Times New Roman" w:cs="Times New Roman"/>
          <w:sz w:val="28"/>
          <w:szCs w:val="28"/>
        </w:rPr>
        <w:t xml:space="preserve">  тыс. рублей;</w:t>
      </w:r>
    </w:p>
    <w:p w14:paraId="6A8951D5" w14:textId="11FEF0E3" w:rsidR="009E1E24" w:rsidRPr="009E1E24" w:rsidRDefault="009E1E24" w:rsidP="009E1E24">
      <w:pPr>
        <w:spacing w:after="0" w:line="240" w:lineRule="auto"/>
        <w:ind w:firstLine="720"/>
        <w:jc w:val="both"/>
        <w:rPr>
          <w:rFonts w:ascii="Times New Roman" w:eastAsia="Times New Roman" w:hAnsi="Times New Roman" w:cs="Times New Roman"/>
          <w:b/>
          <w:sz w:val="28"/>
          <w:szCs w:val="28"/>
        </w:rPr>
      </w:pPr>
      <w:r w:rsidRPr="009E1E24">
        <w:rPr>
          <w:rFonts w:ascii="Times New Roman" w:eastAsia="Times New Roman" w:hAnsi="Times New Roman" w:cs="Times New Roman"/>
          <w:sz w:val="28"/>
          <w:szCs w:val="28"/>
        </w:rPr>
        <w:t xml:space="preserve">общий объем расходов бюджета поселения в сумме </w:t>
      </w:r>
      <w:r w:rsidR="004F1AC5">
        <w:rPr>
          <w:rFonts w:ascii="Times New Roman" w:eastAsia="Times New Roman" w:hAnsi="Times New Roman" w:cs="Times New Roman"/>
          <w:sz w:val="28"/>
          <w:szCs w:val="28"/>
        </w:rPr>
        <w:t>9 204,5</w:t>
      </w:r>
      <w:r w:rsidR="00F152A9">
        <w:rPr>
          <w:rFonts w:ascii="Times New Roman" w:eastAsia="Times New Roman" w:hAnsi="Times New Roman" w:cs="Times New Roman"/>
          <w:sz w:val="28"/>
          <w:szCs w:val="28"/>
        </w:rPr>
        <w:t xml:space="preserve"> </w:t>
      </w:r>
      <w:r w:rsidRPr="009E1E24">
        <w:rPr>
          <w:rFonts w:ascii="Times New Roman" w:eastAsia="Times New Roman" w:hAnsi="Times New Roman" w:cs="Times New Roman"/>
          <w:sz w:val="28"/>
          <w:szCs w:val="28"/>
        </w:rPr>
        <w:t>тыс. рублей;</w:t>
      </w:r>
    </w:p>
    <w:p w14:paraId="31154853" w14:textId="77777777" w:rsidR="009E1E24" w:rsidRPr="009E1E24" w:rsidRDefault="009E1E24" w:rsidP="009E1E24">
      <w:pPr>
        <w:spacing w:after="0" w:line="240" w:lineRule="auto"/>
        <w:ind w:firstLine="720"/>
        <w:jc w:val="both"/>
        <w:rPr>
          <w:rFonts w:ascii="Times New Roman" w:eastAsia="Times New Roman" w:hAnsi="Times New Roman" w:cs="Times New Roman"/>
          <w:b/>
          <w:sz w:val="28"/>
          <w:szCs w:val="28"/>
        </w:rPr>
      </w:pPr>
      <w:r w:rsidRPr="009E1E24">
        <w:rPr>
          <w:rFonts w:ascii="Times New Roman" w:eastAsia="Times New Roman" w:hAnsi="Times New Roman" w:cs="Times New Roman"/>
          <w:sz w:val="28"/>
          <w:szCs w:val="28"/>
        </w:rPr>
        <w:t xml:space="preserve">верхний предел муниципального внутреннего долга </w:t>
      </w:r>
      <w:r w:rsidR="00906625">
        <w:rPr>
          <w:rFonts w:ascii="Times New Roman" w:eastAsia="Times New Roman" w:hAnsi="Times New Roman" w:cs="Times New Roman"/>
          <w:sz w:val="28"/>
          <w:szCs w:val="28"/>
        </w:rPr>
        <w:t xml:space="preserve">Солонцинского </w:t>
      </w:r>
      <w:r w:rsidRPr="009E1E24">
        <w:rPr>
          <w:rFonts w:ascii="Times New Roman" w:eastAsia="Times New Roman" w:hAnsi="Times New Roman" w:cs="Times New Roman"/>
          <w:sz w:val="28"/>
          <w:szCs w:val="28"/>
        </w:rPr>
        <w:t>сельского поселения на 1 января 202</w:t>
      </w:r>
      <w:r w:rsidR="00F152A9">
        <w:rPr>
          <w:rFonts w:ascii="Times New Roman" w:eastAsia="Times New Roman" w:hAnsi="Times New Roman" w:cs="Times New Roman"/>
          <w:sz w:val="28"/>
          <w:szCs w:val="28"/>
        </w:rPr>
        <w:t>5</w:t>
      </w:r>
      <w:r w:rsidRPr="009E1E24">
        <w:rPr>
          <w:rFonts w:ascii="Times New Roman" w:eastAsia="Times New Roman" w:hAnsi="Times New Roman" w:cs="Times New Roman"/>
          <w:sz w:val="28"/>
          <w:szCs w:val="28"/>
        </w:rPr>
        <w:t xml:space="preserve"> года в сумме 0 тыс. рублей согласно приложению 1 к настоящему решению;</w:t>
      </w:r>
    </w:p>
    <w:p w14:paraId="188459DE" w14:textId="77777777" w:rsidR="009E1E24" w:rsidRPr="009E1E24" w:rsidRDefault="009E1E24" w:rsidP="009E1E24">
      <w:pPr>
        <w:spacing w:after="0" w:line="240" w:lineRule="auto"/>
        <w:ind w:firstLine="720"/>
        <w:jc w:val="both"/>
        <w:rPr>
          <w:rFonts w:ascii="Times New Roman" w:eastAsia="Times New Roman" w:hAnsi="Times New Roman" w:cs="Times New Roman"/>
          <w:b/>
          <w:sz w:val="28"/>
          <w:szCs w:val="28"/>
        </w:rPr>
      </w:pPr>
      <w:r w:rsidRPr="009E1E24">
        <w:rPr>
          <w:rFonts w:ascii="Times New Roman" w:eastAsia="Times New Roman" w:hAnsi="Times New Roman" w:cs="Times New Roman"/>
          <w:sz w:val="28"/>
          <w:szCs w:val="28"/>
        </w:rPr>
        <w:t>прогнозируемый дефицит бюджета поселения в сумме 0,0 тыс. рублей.</w:t>
      </w:r>
    </w:p>
    <w:p w14:paraId="28785897" w14:textId="77777777" w:rsidR="009E1E24" w:rsidRPr="009E1E24" w:rsidRDefault="009E1E24" w:rsidP="009E1E24">
      <w:pPr>
        <w:spacing w:after="0" w:line="240" w:lineRule="auto"/>
        <w:ind w:firstLine="720"/>
        <w:jc w:val="both"/>
        <w:rPr>
          <w:rFonts w:ascii="Times New Roman" w:eastAsia="Times New Roman" w:hAnsi="Times New Roman" w:cs="Times New Roman"/>
          <w:b/>
          <w:sz w:val="28"/>
          <w:szCs w:val="28"/>
        </w:rPr>
      </w:pPr>
      <w:r w:rsidRPr="009E1E24">
        <w:rPr>
          <w:rFonts w:ascii="Times New Roman" w:eastAsia="Times New Roman" w:hAnsi="Times New Roman" w:cs="Times New Roman"/>
          <w:sz w:val="28"/>
          <w:szCs w:val="28"/>
        </w:rPr>
        <w:t xml:space="preserve">Утвердить основные характеристики бюджета </w:t>
      </w:r>
      <w:r w:rsidR="00906625">
        <w:rPr>
          <w:rFonts w:ascii="Times New Roman" w:eastAsia="Times New Roman" w:hAnsi="Times New Roman" w:cs="Times New Roman"/>
          <w:sz w:val="28"/>
          <w:szCs w:val="28"/>
        </w:rPr>
        <w:t>Солонцинского</w:t>
      </w:r>
      <w:r w:rsidRPr="009E1E24">
        <w:rPr>
          <w:rFonts w:ascii="Times New Roman" w:eastAsia="Times New Roman" w:hAnsi="Times New Roman" w:cs="Times New Roman"/>
          <w:sz w:val="28"/>
          <w:szCs w:val="28"/>
        </w:rPr>
        <w:t xml:space="preserve"> сельского поселения на 202</w:t>
      </w:r>
      <w:r w:rsidR="00F152A9">
        <w:rPr>
          <w:rFonts w:ascii="Times New Roman" w:eastAsia="Times New Roman" w:hAnsi="Times New Roman" w:cs="Times New Roman"/>
          <w:sz w:val="28"/>
          <w:szCs w:val="28"/>
        </w:rPr>
        <w:t>5</w:t>
      </w:r>
      <w:r w:rsidRPr="009E1E24">
        <w:rPr>
          <w:rFonts w:ascii="Times New Roman" w:eastAsia="Times New Roman" w:hAnsi="Times New Roman" w:cs="Times New Roman"/>
          <w:sz w:val="28"/>
          <w:szCs w:val="28"/>
        </w:rPr>
        <w:t xml:space="preserve"> и 202</w:t>
      </w:r>
      <w:r w:rsidR="00F152A9">
        <w:rPr>
          <w:rFonts w:ascii="Times New Roman" w:eastAsia="Times New Roman" w:hAnsi="Times New Roman" w:cs="Times New Roman"/>
          <w:sz w:val="28"/>
          <w:szCs w:val="28"/>
        </w:rPr>
        <w:t>6</w:t>
      </w:r>
      <w:r w:rsidRPr="009E1E24">
        <w:rPr>
          <w:rFonts w:ascii="Times New Roman" w:eastAsia="Times New Roman" w:hAnsi="Times New Roman" w:cs="Times New Roman"/>
          <w:sz w:val="28"/>
          <w:szCs w:val="28"/>
        </w:rPr>
        <w:t xml:space="preserve"> годы:</w:t>
      </w:r>
    </w:p>
    <w:p w14:paraId="2BEB6283" w14:textId="4D2AF0C0" w:rsidR="009E1E24" w:rsidRPr="009E1E24" w:rsidRDefault="009E1E24" w:rsidP="009E1E24">
      <w:pPr>
        <w:spacing w:after="0" w:line="240" w:lineRule="auto"/>
        <w:ind w:firstLine="720"/>
        <w:jc w:val="both"/>
        <w:rPr>
          <w:rFonts w:ascii="Times New Roman" w:eastAsia="Times New Roman" w:hAnsi="Times New Roman" w:cs="Times New Roman"/>
          <w:b/>
          <w:sz w:val="28"/>
          <w:szCs w:val="28"/>
        </w:rPr>
      </w:pPr>
      <w:r w:rsidRPr="009E1E24">
        <w:rPr>
          <w:rFonts w:ascii="Times New Roman" w:eastAsia="Times New Roman" w:hAnsi="Times New Roman" w:cs="Times New Roman"/>
          <w:sz w:val="28"/>
          <w:szCs w:val="28"/>
        </w:rPr>
        <w:t>прогнозируемый общий объем доходов бюджета поселения на 202</w:t>
      </w:r>
      <w:r w:rsidR="00F152A9">
        <w:rPr>
          <w:rFonts w:ascii="Times New Roman" w:eastAsia="Times New Roman" w:hAnsi="Times New Roman" w:cs="Times New Roman"/>
          <w:sz w:val="28"/>
          <w:szCs w:val="28"/>
        </w:rPr>
        <w:t>5</w:t>
      </w:r>
      <w:r w:rsidRPr="009E1E24">
        <w:rPr>
          <w:rFonts w:ascii="Times New Roman" w:eastAsia="Times New Roman" w:hAnsi="Times New Roman" w:cs="Times New Roman"/>
          <w:sz w:val="28"/>
          <w:szCs w:val="28"/>
        </w:rPr>
        <w:t xml:space="preserve"> год в сумме  </w:t>
      </w:r>
      <w:r w:rsidR="002F120A">
        <w:rPr>
          <w:rFonts w:ascii="Times New Roman" w:eastAsia="Times New Roman" w:hAnsi="Times New Roman" w:cs="Times New Roman"/>
          <w:sz w:val="28"/>
          <w:szCs w:val="28"/>
        </w:rPr>
        <w:t>4</w:t>
      </w:r>
      <w:r w:rsidR="004F1AC5">
        <w:rPr>
          <w:rFonts w:ascii="Times New Roman" w:eastAsia="Times New Roman" w:hAnsi="Times New Roman" w:cs="Times New Roman"/>
          <w:sz w:val="28"/>
          <w:szCs w:val="28"/>
        </w:rPr>
        <w:t> 494,7</w:t>
      </w:r>
      <w:r w:rsidRPr="009E1E24">
        <w:rPr>
          <w:rFonts w:ascii="Times New Roman" w:eastAsia="Times New Roman" w:hAnsi="Times New Roman" w:cs="Times New Roman"/>
          <w:sz w:val="28"/>
          <w:szCs w:val="28"/>
        </w:rPr>
        <w:t xml:space="preserve"> тыс. рублей и на 202</w:t>
      </w:r>
      <w:r w:rsidR="00F152A9">
        <w:rPr>
          <w:rFonts w:ascii="Times New Roman" w:eastAsia="Times New Roman" w:hAnsi="Times New Roman" w:cs="Times New Roman"/>
          <w:sz w:val="28"/>
          <w:szCs w:val="28"/>
        </w:rPr>
        <w:t>6</w:t>
      </w:r>
      <w:r w:rsidRPr="009E1E24">
        <w:rPr>
          <w:rFonts w:ascii="Times New Roman" w:eastAsia="Times New Roman" w:hAnsi="Times New Roman" w:cs="Times New Roman"/>
          <w:sz w:val="28"/>
          <w:szCs w:val="28"/>
        </w:rPr>
        <w:t xml:space="preserve"> год в сумме </w:t>
      </w:r>
      <w:r w:rsidR="00F152A9">
        <w:rPr>
          <w:rFonts w:ascii="Times New Roman" w:eastAsia="Times New Roman" w:hAnsi="Times New Roman" w:cs="Times New Roman"/>
          <w:sz w:val="28"/>
          <w:szCs w:val="28"/>
        </w:rPr>
        <w:t>3</w:t>
      </w:r>
      <w:r w:rsidR="004F1AC5">
        <w:rPr>
          <w:rFonts w:ascii="Times New Roman" w:eastAsia="Times New Roman" w:hAnsi="Times New Roman" w:cs="Times New Roman"/>
          <w:sz w:val="28"/>
          <w:szCs w:val="28"/>
        </w:rPr>
        <w:t> 974,5</w:t>
      </w:r>
      <w:r w:rsidRPr="009E1E24">
        <w:rPr>
          <w:rFonts w:ascii="Times New Roman" w:eastAsia="Times New Roman" w:hAnsi="Times New Roman" w:cs="Times New Roman"/>
          <w:sz w:val="28"/>
          <w:szCs w:val="28"/>
        </w:rPr>
        <w:t xml:space="preserve"> тыс. рублей;</w:t>
      </w:r>
    </w:p>
    <w:p w14:paraId="002F0446" w14:textId="0E05A929" w:rsidR="009E1E24" w:rsidRPr="009E1E24" w:rsidRDefault="009E1E24" w:rsidP="009E1E24">
      <w:pPr>
        <w:spacing w:after="0" w:line="240" w:lineRule="auto"/>
        <w:ind w:firstLine="720"/>
        <w:jc w:val="both"/>
        <w:rPr>
          <w:rFonts w:ascii="Times New Roman" w:eastAsia="Times New Roman" w:hAnsi="Times New Roman" w:cs="Times New Roman"/>
          <w:b/>
          <w:sz w:val="28"/>
          <w:szCs w:val="28"/>
        </w:rPr>
      </w:pPr>
      <w:r w:rsidRPr="009E1E24">
        <w:rPr>
          <w:rFonts w:ascii="Times New Roman" w:eastAsia="Times New Roman" w:hAnsi="Times New Roman" w:cs="Times New Roman"/>
          <w:sz w:val="28"/>
          <w:szCs w:val="28"/>
        </w:rPr>
        <w:t>общий объем расходов бюджета поселения на   202</w:t>
      </w:r>
      <w:r w:rsidR="00FF28FD">
        <w:rPr>
          <w:rFonts w:ascii="Times New Roman" w:eastAsia="Times New Roman" w:hAnsi="Times New Roman" w:cs="Times New Roman"/>
          <w:sz w:val="28"/>
          <w:szCs w:val="28"/>
        </w:rPr>
        <w:t>5</w:t>
      </w:r>
      <w:r w:rsidRPr="009E1E24">
        <w:rPr>
          <w:rFonts w:ascii="Times New Roman" w:eastAsia="Times New Roman" w:hAnsi="Times New Roman" w:cs="Times New Roman"/>
          <w:sz w:val="28"/>
          <w:szCs w:val="28"/>
        </w:rPr>
        <w:t xml:space="preserve"> год в   сумме         </w:t>
      </w:r>
      <w:r w:rsidR="00FF28FD">
        <w:rPr>
          <w:rFonts w:ascii="Times New Roman" w:eastAsia="Times New Roman" w:hAnsi="Times New Roman" w:cs="Times New Roman"/>
          <w:sz w:val="28"/>
          <w:szCs w:val="28"/>
        </w:rPr>
        <w:t>4</w:t>
      </w:r>
      <w:r w:rsidR="004F1AC5">
        <w:rPr>
          <w:rFonts w:ascii="Times New Roman" w:eastAsia="Times New Roman" w:hAnsi="Times New Roman" w:cs="Times New Roman"/>
          <w:sz w:val="28"/>
          <w:szCs w:val="28"/>
        </w:rPr>
        <w:t> 494,7</w:t>
      </w:r>
      <w:r w:rsidRPr="009E1E24">
        <w:rPr>
          <w:rFonts w:ascii="Times New Roman" w:eastAsia="Times New Roman" w:hAnsi="Times New Roman" w:cs="Times New Roman"/>
          <w:sz w:val="28"/>
          <w:szCs w:val="28"/>
        </w:rPr>
        <w:t xml:space="preserve">  тыс. рублей,  в  том  числе условно утвержденные  расходы  в  сумме  </w:t>
      </w:r>
      <w:r w:rsidR="00FF28FD">
        <w:rPr>
          <w:rFonts w:ascii="Times New Roman" w:eastAsia="Times New Roman" w:hAnsi="Times New Roman" w:cs="Times New Roman"/>
          <w:sz w:val="28"/>
          <w:szCs w:val="28"/>
        </w:rPr>
        <w:t>8</w:t>
      </w:r>
      <w:r w:rsidR="002F120A">
        <w:rPr>
          <w:rFonts w:ascii="Times New Roman" w:eastAsia="Times New Roman" w:hAnsi="Times New Roman" w:cs="Times New Roman"/>
          <w:sz w:val="28"/>
          <w:szCs w:val="28"/>
        </w:rPr>
        <w:t>9,0</w:t>
      </w:r>
      <w:r w:rsidRPr="009E1E24">
        <w:rPr>
          <w:rFonts w:ascii="Times New Roman" w:eastAsia="Times New Roman" w:hAnsi="Times New Roman" w:cs="Times New Roman"/>
          <w:sz w:val="28"/>
          <w:szCs w:val="28"/>
        </w:rPr>
        <w:t xml:space="preserve"> тыс. рублей и на 202</w:t>
      </w:r>
      <w:r w:rsidR="00FF28FD">
        <w:rPr>
          <w:rFonts w:ascii="Times New Roman" w:eastAsia="Times New Roman" w:hAnsi="Times New Roman" w:cs="Times New Roman"/>
          <w:sz w:val="28"/>
          <w:szCs w:val="28"/>
        </w:rPr>
        <w:t>6</w:t>
      </w:r>
      <w:r w:rsidRPr="009E1E24">
        <w:rPr>
          <w:rFonts w:ascii="Times New Roman" w:eastAsia="Times New Roman" w:hAnsi="Times New Roman" w:cs="Times New Roman"/>
          <w:sz w:val="28"/>
          <w:szCs w:val="28"/>
        </w:rPr>
        <w:t xml:space="preserve"> год в сумме  </w:t>
      </w:r>
      <w:r w:rsidR="00FF28FD">
        <w:rPr>
          <w:rFonts w:ascii="Times New Roman" w:eastAsia="Times New Roman" w:hAnsi="Times New Roman" w:cs="Times New Roman"/>
          <w:sz w:val="28"/>
          <w:szCs w:val="28"/>
        </w:rPr>
        <w:t>3</w:t>
      </w:r>
      <w:r w:rsidR="004F1AC5">
        <w:rPr>
          <w:rFonts w:ascii="Times New Roman" w:eastAsia="Times New Roman" w:hAnsi="Times New Roman" w:cs="Times New Roman"/>
          <w:sz w:val="28"/>
          <w:szCs w:val="28"/>
        </w:rPr>
        <w:t> 974,5</w:t>
      </w:r>
      <w:r w:rsidRPr="009E1E24">
        <w:rPr>
          <w:rFonts w:ascii="Times New Roman" w:eastAsia="Times New Roman" w:hAnsi="Times New Roman" w:cs="Times New Roman"/>
          <w:sz w:val="28"/>
          <w:szCs w:val="28"/>
        </w:rPr>
        <w:t xml:space="preserve"> тыс. рублей, в том числе условно утвержденные расходы в сумме </w:t>
      </w:r>
      <w:r w:rsidR="00B831CD">
        <w:rPr>
          <w:rFonts w:ascii="Times New Roman" w:eastAsia="Times New Roman" w:hAnsi="Times New Roman" w:cs="Times New Roman"/>
          <w:sz w:val="28"/>
          <w:szCs w:val="28"/>
        </w:rPr>
        <w:t>1</w:t>
      </w:r>
      <w:r w:rsidR="00FF28FD">
        <w:rPr>
          <w:rFonts w:ascii="Times New Roman" w:eastAsia="Times New Roman" w:hAnsi="Times New Roman" w:cs="Times New Roman"/>
          <w:sz w:val="28"/>
          <w:szCs w:val="28"/>
        </w:rPr>
        <w:t>51</w:t>
      </w:r>
      <w:r w:rsidR="005922C3">
        <w:rPr>
          <w:rFonts w:ascii="Times New Roman" w:eastAsia="Times New Roman" w:hAnsi="Times New Roman" w:cs="Times New Roman"/>
          <w:sz w:val="28"/>
          <w:szCs w:val="28"/>
        </w:rPr>
        <w:t>,</w:t>
      </w:r>
      <w:r w:rsidR="002F120A">
        <w:rPr>
          <w:rFonts w:ascii="Times New Roman" w:eastAsia="Times New Roman" w:hAnsi="Times New Roman" w:cs="Times New Roman"/>
          <w:sz w:val="28"/>
          <w:szCs w:val="28"/>
        </w:rPr>
        <w:t>0</w:t>
      </w:r>
      <w:r w:rsidRPr="009E1E24">
        <w:rPr>
          <w:rFonts w:ascii="Times New Roman" w:eastAsia="Times New Roman" w:hAnsi="Times New Roman" w:cs="Times New Roman"/>
          <w:sz w:val="28"/>
          <w:szCs w:val="28"/>
        </w:rPr>
        <w:t xml:space="preserve"> тыс. рублей;</w:t>
      </w:r>
    </w:p>
    <w:p w14:paraId="26C3AC40" w14:textId="174486DF" w:rsidR="009E1E24" w:rsidRPr="009E1E24" w:rsidRDefault="009E1E24" w:rsidP="009E1E24">
      <w:pPr>
        <w:spacing w:after="0" w:line="240" w:lineRule="auto"/>
        <w:ind w:firstLine="720"/>
        <w:jc w:val="both"/>
        <w:rPr>
          <w:rFonts w:ascii="Times New Roman" w:eastAsia="Times New Roman" w:hAnsi="Times New Roman" w:cs="Times New Roman"/>
          <w:b/>
          <w:sz w:val="28"/>
          <w:szCs w:val="28"/>
        </w:rPr>
      </w:pPr>
      <w:r w:rsidRPr="009E1E24">
        <w:rPr>
          <w:rFonts w:ascii="Times New Roman" w:eastAsia="Times New Roman" w:hAnsi="Times New Roman" w:cs="Times New Roman"/>
          <w:sz w:val="28"/>
          <w:szCs w:val="28"/>
        </w:rPr>
        <w:lastRenderedPageBreak/>
        <w:t xml:space="preserve">верхний предел муниципального внутреннего долга </w:t>
      </w:r>
      <w:r w:rsidR="00906625">
        <w:rPr>
          <w:rFonts w:ascii="Times New Roman" w:eastAsia="Times New Roman" w:hAnsi="Times New Roman" w:cs="Times New Roman"/>
          <w:sz w:val="28"/>
          <w:szCs w:val="28"/>
        </w:rPr>
        <w:t>Солонцинского</w:t>
      </w:r>
      <w:r w:rsidRPr="009E1E24">
        <w:rPr>
          <w:rFonts w:ascii="Times New Roman" w:eastAsia="Times New Roman" w:hAnsi="Times New Roman" w:cs="Times New Roman"/>
          <w:sz w:val="28"/>
          <w:szCs w:val="28"/>
        </w:rPr>
        <w:t xml:space="preserve"> сельского поселения на 1 января 202</w:t>
      </w:r>
      <w:r w:rsidR="00E6057A">
        <w:rPr>
          <w:rFonts w:ascii="Times New Roman" w:eastAsia="Times New Roman" w:hAnsi="Times New Roman" w:cs="Times New Roman"/>
          <w:sz w:val="28"/>
          <w:szCs w:val="28"/>
        </w:rPr>
        <w:t>6</w:t>
      </w:r>
      <w:r w:rsidR="00A8496D">
        <w:rPr>
          <w:rFonts w:ascii="Times New Roman" w:eastAsia="Times New Roman" w:hAnsi="Times New Roman" w:cs="Times New Roman"/>
          <w:sz w:val="28"/>
          <w:szCs w:val="28"/>
        </w:rPr>
        <w:t xml:space="preserve"> </w:t>
      </w:r>
      <w:r w:rsidRPr="009E1E24">
        <w:rPr>
          <w:rFonts w:ascii="Times New Roman" w:eastAsia="Times New Roman" w:hAnsi="Times New Roman" w:cs="Times New Roman"/>
          <w:sz w:val="28"/>
          <w:szCs w:val="28"/>
        </w:rPr>
        <w:t>года в сумме 0 тыс. рублей и на 1 января 202</w:t>
      </w:r>
      <w:r w:rsidR="00FF28FD">
        <w:rPr>
          <w:rFonts w:ascii="Times New Roman" w:eastAsia="Times New Roman" w:hAnsi="Times New Roman" w:cs="Times New Roman"/>
          <w:sz w:val="28"/>
          <w:szCs w:val="28"/>
        </w:rPr>
        <w:t>7</w:t>
      </w:r>
      <w:r w:rsidRPr="009E1E24">
        <w:rPr>
          <w:rFonts w:ascii="Times New Roman" w:eastAsia="Times New Roman" w:hAnsi="Times New Roman" w:cs="Times New Roman"/>
          <w:sz w:val="28"/>
          <w:szCs w:val="28"/>
        </w:rPr>
        <w:t xml:space="preserve"> года 0 тыс. рублей  согласно приложению 2 к настоящему решению;</w:t>
      </w:r>
    </w:p>
    <w:p w14:paraId="3BB3DD48" w14:textId="77777777" w:rsidR="009E1E24" w:rsidRPr="009E1E24" w:rsidRDefault="009E1E24" w:rsidP="009E1E24">
      <w:pPr>
        <w:spacing w:after="0" w:line="240" w:lineRule="auto"/>
        <w:ind w:firstLine="720"/>
        <w:jc w:val="both"/>
        <w:rPr>
          <w:rFonts w:ascii="Times New Roman" w:eastAsia="Times New Roman" w:hAnsi="Times New Roman" w:cs="Times New Roman"/>
          <w:b/>
          <w:sz w:val="28"/>
          <w:szCs w:val="28"/>
        </w:rPr>
      </w:pPr>
      <w:r w:rsidRPr="009E1E24">
        <w:rPr>
          <w:rFonts w:ascii="Times New Roman" w:eastAsia="Times New Roman" w:hAnsi="Times New Roman" w:cs="Times New Roman"/>
          <w:sz w:val="28"/>
          <w:szCs w:val="28"/>
        </w:rPr>
        <w:t>прогнозируемый дефицит бюджета поселения на 202</w:t>
      </w:r>
      <w:r w:rsidR="00FF28FD">
        <w:rPr>
          <w:rFonts w:ascii="Times New Roman" w:eastAsia="Times New Roman" w:hAnsi="Times New Roman" w:cs="Times New Roman"/>
          <w:sz w:val="28"/>
          <w:szCs w:val="28"/>
        </w:rPr>
        <w:t>5</w:t>
      </w:r>
      <w:r w:rsidRPr="009E1E24">
        <w:rPr>
          <w:rFonts w:ascii="Times New Roman" w:eastAsia="Times New Roman" w:hAnsi="Times New Roman" w:cs="Times New Roman"/>
          <w:sz w:val="28"/>
          <w:szCs w:val="28"/>
        </w:rPr>
        <w:t xml:space="preserve"> год в сумме 0,0 тыс. рублей, прогнозируемый дефицит бюджета поселения на 202</w:t>
      </w:r>
      <w:r w:rsidR="00FF28FD">
        <w:rPr>
          <w:rFonts w:ascii="Times New Roman" w:eastAsia="Times New Roman" w:hAnsi="Times New Roman" w:cs="Times New Roman"/>
          <w:sz w:val="28"/>
          <w:szCs w:val="28"/>
        </w:rPr>
        <w:t>6</w:t>
      </w:r>
      <w:r w:rsidRPr="009E1E24">
        <w:rPr>
          <w:rFonts w:ascii="Times New Roman" w:eastAsia="Times New Roman" w:hAnsi="Times New Roman" w:cs="Times New Roman"/>
          <w:sz w:val="28"/>
          <w:szCs w:val="28"/>
        </w:rPr>
        <w:t xml:space="preserve"> год в сумме 0 тыс. рублей.</w:t>
      </w:r>
    </w:p>
    <w:p w14:paraId="7E3CE6B3" w14:textId="77777777" w:rsidR="005922C3" w:rsidRDefault="005922C3" w:rsidP="009E1E24">
      <w:pPr>
        <w:pStyle w:val="aa"/>
        <w:ind w:firstLine="900"/>
        <w:jc w:val="both"/>
        <w:rPr>
          <w:b/>
          <w:sz w:val="28"/>
          <w:szCs w:val="28"/>
        </w:rPr>
      </w:pPr>
    </w:p>
    <w:p w14:paraId="016B4F2D" w14:textId="77777777" w:rsidR="005922C3" w:rsidRPr="005922C3" w:rsidRDefault="00C34DCF" w:rsidP="005922C3">
      <w:pPr>
        <w:pStyle w:val="aa"/>
        <w:ind w:firstLine="900"/>
        <w:jc w:val="both"/>
        <w:rPr>
          <w:b/>
          <w:bCs/>
          <w:sz w:val="28"/>
          <w:szCs w:val="28"/>
        </w:rPr>
      </w:pPr>
      <w:r w:rsidRPr="004C445F">
        <w:rPr>
          <w:b/>
          <w:sz w:val="28"/>
          <w:szCs w:val="28"/>
        </w:rPr>
        <w:t xml:space="preserve">  </w:t>
      </w:r>
      <w:r w:rsidR="005922C3" w:rsidRPr="005922C3">
        <w:rPr>
          <w:b/>
          <w:bCs/>
          <w:sz w:val="28"/>
          <w:szCs w:val="28"/>
        </w:rPr>
        <w:t>Статья 2. Источники внутреннего финансирования дефицита бюджета</w:t>
      </w:r>
      <w:r w:rsidR="005922C3">
        <w:rPr>
          <w:b/>
          <w:bCs/>
          <w:sz w:val="28"/>
          <w:szCs w:val="28"/>
        </w:rPr>
        <w:t xml:space="preserve"> поселения.</w:t>
      </w:r>
    </w:p>
    <w:p w14:paraId="0CC9256D" w14:textId="76520590" w:rsidR="005922C3" w:rsidRPr="005922C3" w:rsidRDefault="005922C3" w:rsidP="005922C3">
      <w:pPr>
        <w:spacing w:after="0" w:line="240" w:lineRule="auto"/>
        <w:ind w:firstLine="851"/>
        <w:jc w:val="both"/>
        <w:rPr>
          <w:rFonts w:ascii="Times New Roman" w:eastAsia="Times New Roman" w:hAnsi="Times New Roman" w:cs="Times New Roman"/>
          <w:sz w:val="28"/>
          <w:szCs w:val="28"/>
        </w:rPr>
      </w:pPr>
      <w:r w:rsidRPr="005922C3">
        <w:rPr>
          <w:rFonts w:ascii="Times New Roman" w:eastAsia="Times New Roman" w:hAnsi="Times New Roman" w:cs="Times New Roman"/>
          <w:sz w:val="28"/>
          <w:szCs w:val="28"/>
        </w:rPr>
        <w:t xml:space="preserve">Утвердить источники внутреннего финансирования дефицита бюджета </w:t>
      </w:r>
      <w:r>
        <w:rPr>
          <w:rFonts w:ascii="Times New Roman" w:eastAsia="Times New Roman" w:hAnsi="Times New Roman" w:cs="Times New Roman"/>
          <w:sz w:val="28"/>
          <w:szCs w:val="28"/>
        </w:rPr>
        <w:t xml:space="preserve">поселения </w:t>
      </w:r>
      <w:r w:rsidRPr="005922C3">
        <w:rPr>
          <w:rFonts w:ascii="Times New Roman" w:eastAsia="Times New Roman" w:hAnsi="Times New Roman" w:cs="Times New Roman"/>
          <w:sz w:val="28"/>
          <w:szCs w:val="28"/>
        </w:rPr>
        <w:t>на 202</w:t>
      </w:r>
      <w:r w:rsidR="00FF28FD">
        <w:rPr>
          <w:rFonts w:ascii="Times New Roman" w:eastAsia="Times New Roman" w:hAnsi="Times New Roman" w:cs="Times New Roman"/>
          <w:sz w:val="28"/>
          <w:szCs w:val="28"/>
        </w:rPr>
        <w:t>4</w:t>
      </w:r>
      <w:r w:rsidRPr="005922C3">
        <w:rPr>
          <w:rFonts w:ascii="Times New Roman" w:eastAsia="Times New Roman" w:hAnsi="Times New Roman" w:cs="Times New Roman"/>
          <w:sz w:val="28"/>
          <w:szCs w:val="28"/>
        </w:rPr>
        <w:t xml:space="preserve"> год и на плановый период 202</w:t>
      </w:r>
      <w:r w:rsidR="00FF28FD">
        <w:rPr>
          <w:rFonts w:ascii="Times New Roman" w:eastAsia="Times New Roman" w:hAnsi="Times New Roman" w:cs="Times New Roman"/>
          <w:sz w:val="28"/>
          <w:szCs w:val="28"/>
        </w:rPr>
        <w:t>5</w:t>
      </w:r>
      <w:r w:rsidRPr="005922C3">
        <w:rPr>
          <w:rFonts w:ascii="Times New Roman" w:eastAsia="Times New Roman" w:hAnsi="Times New Roman" w:cs="Times New Roman"/>
          <w:sz w:val="28"/>
          <w:szCs w:val="28"/>
        </w:rPr>
        <w:t xml:space="preserve"> и 202</w:t>
      </w:r>
      <w:r w:rsidR="00FF28FD">
        <w:rPr>
          <w:rFonts w:ascii="Times New Roman" w:eastAsia="Times New Roman" w:hAnsi="Times New Roman" w:cs="Times New Roman"/>
          <w:sz w:val="28"/>
          <w:szCs w:val="28"/>
        </w:rPr>
        <w:t>6</w:t>
      </w:r>
      <w:r w:rsidRPr="005922C3">
        <w:rPr>
          <w:rFonts w:ascii="Times New Roman" w:eastAsia="Times New Roman" w:hAnsi="Times New Roman" w:cs="Times New Roman"/>
          <w:sz w:val="28"/>
          <w:szCs w:val="28"/>
        </w:rPr>
        <w:t xml:space="preserve"> годов согласно приложению </w:t>
      </w:r>
      <w:r w:rsidR="0056753C">
        <w:rPr>
          <w:rFonts w:ascii="Times New Roman" w:eastAsia="Times New Roman" w:hAnsi="Times New Roman" w:cs="Times New Roman"/>
          <w:sz w:val="28"/>
          <w:szCs w:val="28"/>
        </w:rPr>
        <w:t>3</w:t>
      </w:r>
      <w:r w:rsidRPr="005922C3">
        <w:rPr>
          <w:rFonts w:ascii="Times New Roman" w:eastAsia="Times New Roman" w:hAnsi="Times New Roman" w:cs="Times New Roman"/>
          <w:sz w:val="28"/>
          <w:szCs w:val="28"/>
        </w:rPr>
        <w:t xml:space="preserve"> к настоящему решению.</w:t>
      </w:r>
    </w:p>
    <w:p w14:paraId="1BAD834B" w14:textId="77777777" w:rsidR="00C34DCF" w:rsidRPr="004C445F" w:rsidRDefault="00C34DCF" w:rsidP="009E1E24">
      <w:pPr>
        <w:pStyle w:val="aa"/>
        <w:ind w:firstLine="900"/>
        <w:jc w:val="both"/>
        <w:rPr>
          <w:b/>
          <w:sz w:val="28"/>
          <w:szCs w:val="28"/>
        </w:rPr>
      </w:pPr>
      <w:r w:rsidRPr="004C445F">
        <w:rPr>
          <w:b/>
          <w:sz w:val="28"/>
          <w:szCs w:val="28"/>
        </w:rPr>
        <w:t xml:space="preserve">   </w:t>
      </w:r>
    </w:p>
    <w:p w14:paraId="6A92982B" w14:textId="77777777" w:rsidR="00554848" w:rsidRPr="00950C07" w:rsidRDefault="00554848" w:rsidP="00554848">
      <w:pPr>
        <w:pStyle w:val="aa"/>
        <w:ind w:firstLine="720"/>
        <w:jc w:val="both"/>
        <w:rPr>
          <w:b/>
          <w:sz w:val="28"/>
          <w:szCs w:val="28"/>
        </w:rPr>
      </w:pPr>
      <w:r w:rsidRPr="00020538">
        <w:rPr>
          <w:b/>
          <w:sz w:val="28"/>
          <w:szCs w:val="28"/>
        </w:rPr>
        <w:t xml:space="preserve">Статья </w:t>
      </w:r>
      <w:r>
        <w:rPr>
          <w:b/>
          <w:sz w:val="28"/>
          <w:szCs w:val="28"/>
        </w:rPr>
        <w:t>3</w:t>
      </w:r>
      <w:r w:rsidRPr="00020538">
        <w:rPr>
          <w:b/>
          <w:sz w:val="28"/>
          <w:szCs w:val="28"/>
        </w:rPr>
        <w:t>.</w:t>
      </w:r>
      <w:r w:rsidRPr="00020538">
        <w:rPr>
          <w:sz w:val="28"/>
          <w:szCs w:val="28"/>
        </w:rPr>
        <w:tab/>
      </w:r>
      <w:r w:rsidRPr="00020538">
        <w:rPr>
          <w:b/>
          <w:sz w:val="28"/>
        </w:rPr>
        <w:t>Нормативы зачисления отдельных видов доходов в бюджет поселения на 202</w:t>
      </w:r>
      <w:r w:rsidR="00FF28FD">
        <w:rPr>
          <w:b/>
          <w:sz w:val="28"/>
        </w:rPr>
        <w:t>4</w:t>
      </w:r>
      <w:r w:rsidRPr="00020538">
        <w:rPr>
          <w:b/>
          <w:sz w:val="28"/>
        </w:rPr>
        <w:t xml:space="preserve"> год </w:t>
      </w:r>
      <w:r w:rsidRPr="00020538">
        <w:rPr>
          <w:b/>
          <w:sz w:val="28"/>
          <w:szCs w:val="28"/>
        </w:rPr>
        <w:t>плановый период 202</w:t>
      </w:r>
      <w:r w:rsidR="00FF28FD">
        <w:rPr>
          <w:b/>
          <w:sz w:val="28"/>
          <w:szCs w:val="28"/>
        </w:rPr>
        <w:t>5</w:t>
      </w:r>
      <w:r w:rsidRPr="00020538">
        <w:rPr>
          <w:b/>
          <w:sz w:val="28"/>
          <w:szCs w:val="28"/>
        </w:rPr>
        <w:t xml:space="preserve"> и 202</w:t>
      </w:r>
      <w:r w:rsidR="00FF28FD">
        <w:rPr>
          <w:b/>
          <w:sz w:val="28"/>
          <w:szCs w:val="28"/>
        </w:rPr>
        <w:t>6</w:t>
      </w:r>
      <w:r w:rsidRPr="00020538">
        <w:rPr>
          <w:b/>
          <w:sz w:val="28"/>
          <w:szCs w:val="28"/>
        </w:rPr>
        <w:t xml:space="preserve"> годов</w:t>
      </w:r>
    </w:p>
    <w:p w14:paraId="14E4897F" w14:textId="46D3AC3C" w:rsidR="00E30F38" w:rsidRDefault="00554848" w:rsidP="004A69EB">
      <w:pPr>
        <w:pStyle w:val="aa"/>
        <w:ind w:firstLine="720"/>
        <w:jc w:val="both"/>
        <w:rPr>
          <w:sz w:val="28"/>
          <w:szCs w:val="28"/>
        </w:rPr>
      </w:pPr>
      <w:r w:rsidRPr="00020538">
        <w:rPr>
          <w:sz w:val="28"/>
          <w:szCs w:val="28"/>
        </w:rPr>
        <w:t>В соответствии с пунктом 2 статьи 184.1 Бюджетного кодекса Российской Федерации утвердить нормативы зачисления отдельных видов налоговых и неналоговых поступлений в бюджет поселения на 202</w:t>
      </w:r>
      <w:r w:rsidR="00FF28FD">
        <w:rPr>
          <w:sz w:val="28"/>
          <w:szCs w:val="28"/>
        </w:rPr>
        <w:t>4</w:t>
      </w:r>
      <w:r w:rsidRPr="00020538">
        <w:rPr>
          <w:sz w:val="28"/>
          <w:szCs w:val="28"/>
        </w:rPr>
        <w:t xml:space="preserve"> год и плановый период 202</w:t>
      </w:r>
      <w:r w:rsidR="00FF28FD">
        <w:rPr>
          <w:sz w:val="28"/>
          <w:szCs w:val="28"/>
        </w:rPr>
        <w:t>5</w:t>
      </w:r>
      <w:r w:rsidRPr="00020538">
        <w:rPr>
          <w:sz w:val="28"/>
          <w:szCs w:val="28"/>
        </w:rPr>
        <w:t xml:space="preserve"> и 202</w:t>
      </w:r>
      <w:r w:rsidR="00FF28FD">
        <w:rPr>
          <w:sz w:val="28"/>
          <w:szCs w:val="28"/>
        </w:rPr>
        <w:t>6</w:t>
      </w:r>
      <w:r w:rsidRPr="00020538">
        <w:rPr>
          <w:sz w:val="28"/>
          <w:szCs w:val="28"/>
        </w:rPr>
        <w:t xml:space="preserve"> годов согласно приложению </w:t>
      </w:r>
      <w:r w:rsidR="0056753C">
        <w:rPr>
          <w:sz w:val="28"/>
          <w:szCs w:val="28"/>
        </w:rPr>
        <w:t>4</w:t>
      </w:r>
      <w:r w:rsidRPr="00020538">
        <w:rPr>
          <w:sz w:val="28"/>
          <w:szCs w:val="28"/>
        </w:rPr>
        <w:t xml:space="preserve"> к  настоящему решению.</w:t>
      </w:r>
    </w:p>
    <w:p w14:paraId="1E7B7D18" w14:textId="77777777" w:rsidR="004A69EB" w:rsidRPr="004A69EB" w:rsidRDefault="004A69EB" w:rsidP="004A69EB">
      <w:pPr>
        <w:pStyle w:val="aa"/>
        <w:ind w:firstLine="720"/>
        <w:jc w:val="both"/>
        <w:rPr>
          <w:sz w:val="28"/>
          <w:szCs w:val="28"/>
        </w:rPr>
      </w:pPr>
    </w:p>
    <w:p w14:paraId="027ABECA" w14:textId="77777777" w:rsidR="00E34F43" w:rsidRPr="00E34F43" w:rsidRDefault="00E34F43" w:rsidP="00E34F43">
      <w:pPr>
        <w:tabs>
          <w:tab w:val="num" w:pos="720"/>
          <w:tab w:val="left" w:pos="5220"/>
        </w:tabs>
        <w:spacing w:after="0" w:line="240" w:lineRule="auto"/>
        <w:ind w:firstLine="709"/>
        <w:jc w:val="both"/>
        <w:rPr>
          <w:rFonts w:ascii="Times New Roman" w:eastAsia="Times New Roman" w:hAnsi="Times New Roman" w:cs="Times New Roman"/>
          <w:b/>
          <w:bCs/>
          <w:sz w:val="28"/>
          <w:szCs w:val="28"/>
        </w:rPr>
      </w:pPr>
      <w:r w:rsidRPr="00E34F43">
        <w:rPr>
          <w:rFonts w:ascii="Times New Roman" w:eastAsia="Times New Roman" w:hAnsi="Times New Roman" w:cs="Times New Roman"/>
          <w:b/>
          <w:sz w:val="28"/>
          <w:szCs w:val="28"/>
        </w:rPr>
        <w:t xml:space="preserve">Статья </w:t>
      </w:r>
      <w:r w:rsidR="003170C8">
        <w:rPr>
          <w:rFonts w:ascii="Times New Roman" w:eastAsia="Times New Roman" w:hAnsi="Times New Roman" w:cs="Times New Roman"/>
          <w:b/>
          <w:sz w:val="28"/>
          <w:szCs w:val="28"/>
        </w:rPr>
        <w:t>4</w:t>
      </w:r>
      <w:r w:rsidRPr="00E34F43">
        <w:rPr>
          <w:rFonts w:ascii="Times New Roman" w:eastAsia="Times New Roman" w:hAnsi="Times New Roman" w:cs="Times New Roman"/>
          <w:b/>
          <w:sz w:val="28"/>
          <w:szCs w:val="28"/>
        </w:rPr>
        <w:t xml:space="preserve">. </w:t>
      </w:r>
      <w:r w:rsidRPr="00E34F43">
        <w:rPr>
          <w:rFonts w:ascii="Times New Roman" w:eastAsia="Times New Roman" w:hAnsi="Times New Roman" w:cs="Times New Roman"/>
          <w:b/>
          <w:bCs/>
          <w:sz w:val="28"/>
          <w:szCs w:val="28"/>
        </w:rPr>
        <w:t>Прогнозируемое поступление доходов в бюджет поселения на 202</w:t>
      </w:r>
      <w:r w:rsidR="00FF28FD">
        <w:rPr>
          <w:rFonts w:ascii="Times New Roman" w:eastAsia="Times New Roman" w:hAnsi="Times New Roman" w:cs="Times New Roman"/>
          <w:b/>
          <w:bCs/>
          <w:sz w:val="28"/>
          <w:szCs w:val="28"/>
        </w:rPr>
        <w:t>4</w:t>
      </w:r>
      <w:r w:rsidRPr="00E34F43">
        <w:rPr>
          <w:rFonts w:ascii="Times New Roman" w:eastAsia="Times New Roman" w:hAnsi="Times New Roman" w:cs="Times New Roman"/>
          <w:b/>
          <w:bCs/>
          <w:sz w:val="28"/>
          <w:szCs w:val="28"/>
        </w:rPr>
        <w:t xml:space="preserve"> год и на плановый период 202</w:t>
      </w:r>
      <w:r w:rsidR="00FF28FD">
        <w:rPr>
          <w:rFonts w:ascii="Times New Roman" w:eastAsia="Times New Roman" w:hAnsi="Times New Roman" w:cs="Times New Roman"/>
          <w:b/>
          <w:bCs/>
          <w:sz w:val="28"/>
          <w:szCs w:val="28"/>
        </w:rPr>
        <w:t>5</w:t>
      </w:r>
      <w:r w:rsidRPr="00E34F43">
        <w:rPr>
          <w:rFonts w:ascii="Times New Roman" w:eastAsia="Times New Roman" w:hAnsi="Times New Roman" w:cs="Times New Roman"/>
          <w:b/>
          <w:bCs/>
          <w:sz w:val="28"/>
          <w:szCs w:val="28"/>
        </w:rPr>
        <w:t xml:space="preserve"> и 202</w:t>
      </w:r>
      <w:r w:rsidR="00FF28FD">
        <w:rPr>
          <w:rFonts w:ascii="Times New Roman" w:eastAsia="Times New Roman" w:hAnsi="Times New Roman" w:cs="Times New Roman"/>
          <w:b/>
          <w:bCs/>
          <w:sz w:val="28"/>
          <w:szCs w:val="28"/>
        </w:rPr>
        <w:t>6</w:t>
      </w:r>
      <w:r w:rsidRPr="00E34F43">
        <w:rPr>
          <w:rFonts w:ascii="Times New Roman" w:eastAsia="Times New Roman" w:hAnsi="Times New Roman" w:cs="Times New Roman"/>
          <w:b/>
          <w:bCs/>
          <w:sz w:val="28"/>
          <w:szCs w:val="28"/>
        </w:rPr>
        <w:t xml:space="preserve"> годов.</w:t>
      </w:r>
    </w:p>
    <w:p w14:paraId="39F60048" w14:textId="63A5A2FC" w:rsidR="00594621" w:rsidRDefault="00E34F43" w:rsidP="000503FA">
      <w:pPr>
        <w:tabs>
          <w:tab w:val="num" w:pos="720"/>
          <w:tab w:val="left" w:pos="5220"/>
        </w:tabs>
        <w:spacing w:after="0" w:line="240" w:lineRule="auto"/>
        <w:ind w:firstLine="709"/>
        <w:jc w:val="both"/>
        <w:rPr>
          <w:rFonts w:ascii="Times New Roman" w:eastAsia="Times New Roman" w:hAnsi="Times New Roman" w:cs="Times New Roman"/>
          <w:sz w:val="28"/>
          <w:szCs w:val="28"/>
        </w:rPr>
      </w:pPr>
      <w:r w:rsidRPr="00E34F43">
        <w:rPr>
          <w:rFonts w:ascii="Times New Roman" w:eastAsia="Times New Roman" w:hAnsi="Times New Roman" w:cs="Times New Roman"/>
          <w:sz w:val="28"/>
          <w:szCs w:val="28"/>
        </w:rPr>
        <w:t>Утвердить прогнозируемое поступление доходов в бюджет поселения на 202</w:t>
      </w:r>
      <w:r w:rsidR="00FF28FD">
        <w:rPr>
          <w:rFonts w:ascii="Times New Roman" w:eastAsia="Times New Roman" w:hAnsi="Times New Roman" w:cs="Times New Roman"/>
          <w:sz w:val="28"/>
          <w:szCs w:val="28"/>
        </w:rPr>
        <w:t>4</w:t>
      </w:r>
      <w:r w:rsidRPr="00E34F43">
        <w:rPr>
          <w:rFonts w:ascii="Times New Roman" w:eastAsia="Times New Roman" w:hAnsi="Times New Roman" w:cs="Times New Roman"/>
          <w:sz w:val="28"/>
          <w:szCs w:val="28"/>
        </w:rPr>
        <w:t xml:space="preserve"> год и на плановый период 202</w:t>
      </w:r>
      <w:r w:rsidR="00FF28FD">
        <w:rPr>
          <w:rFonts w:ascii="Times New Roman" w:eastAsia="Times New Roman" w:hAnsi="Times New Roman" w:cs="Times New Roman"/>
          <w:sz w:val="28"/>
          <w:szCs w:val="28"/>
        </w:rPr>
        <w:t>5</w:t>
      </w:r>
      <w:r w:rsidRPr="00E34F43">
        <w:rPr>
          <w:rFonts w:ascii="Times New Roman" w:eastAsia="Times New Roman" w:hAnsi="Times New Roman" w:cs="Times New Roman"/>
          <w:sz w:val="28"/>
          <w:szCs w:val="28"/>
        </w:rPr>
        <w:t xml:space="preserve"> и 202</w:t>
      </w:r>
      <w:r w:rsidR="00FF28FD">
        <w:rPr>
          <w:rFonts w:ascii="Times New Roman" w:eastAsia="Times New Roman" w:hAnsi="Times New Roman" w:cs="Times New Roman"/>
          <w:sz w:val="28"/>
          <w:szCs w:val="28"/>
        </w:rPr>
        <w:t>6</w:t>
      </w:r>
      <w:r w:rsidR="006E2520">
        <w:rPr>
          <w:rFonts w:ascii="Times New Roman" w:eastAsia="Times New Roman" w:hAnsi="Times New Roman" w:cs="Times New Roman"/>
          <w:sz w:val="28"/>
          <w:szCs w:val="28"/>
        </w:rPr>
        <w:t xml:space="preserve"> годов согласно приложению </w:t>
      </w:r>
      <w:r w:rsidR="0056753C">
        <w:rPr>
          <w:rFonts w:ascii="Times New Roman" w:eastAsia="Times New Roman" w:hAnsi="Times New Roman" w:cs="Times New Roman"/>
          <w:sz w:val="28"/>
          <w:szCs w:val="28"/>
        </w:rPr>
        <w:t>5</w:t>
      </w:r>
      <w:r w:rsidRPr="00E34F43">
        <w:rPr>
          <w:rFonts w:ascii="Times New Roman" w:eastAsia="Times New Roman" w:hAnsi="Times New Roman" w:cs="Times New Roman"/>
          <w:sz w:val="28"/>
          <w:szCs w:val="28"/>
        </w:rPr>
        <w:t xml:space="preserve"> к  настоящему решению.</w:t>
      </w:r>
    </w:p>
    <w:p w14:paraId="2D75AD24" w14:textId="77777777" w:rsidR="004A69EB" w:rsidRPr="000503FA" w:rsidRDefault="004A69EB" w:rsidP="000503FA">
      <w:pPr>
        <w:tabs>
          <w:tab w:val="num" w:pos="720"/>
          <w:tab w:val="left" w:pos="5220"/>
        </w:tabs>
        <w:spacing w:after="0" w:line="240" w:lineRule="auto"/>
        <w:ind w:firstLine="709"/>
        <w:jc w:val="both"/>
        <w:rPr>
          <w:rFonts w:ascii="Times New Roman" w:eastAsia="Times New Roman" w:hAnsi="Times New Roman" w:cs="Times New Roman"/>
          <w:sz w:val="28"/>
          <w:szCs w:val="28"/>
        </w:rPr>
      </w:pPr>
    </w:p>
    <w:p w14:paraId="16800689" w14:textId="77777777" w:rsidR="00594621" w:rsidRPr="00594621" w:rsidRDefault="00594621" w:rsidP="00594621">
      <w:pPr>
        <w:spacing w:after="0" w:line="240" w:lineRule="auto"/>
        <w:ind w:firstLine="709"/>
        <w:jc w:val="both"/>
        <w:rPr>
          <w:rFonts w:ascii="Times New Roman" w:eastAsia="Times New Roman" w:hAnsi="Times New Roman" w:cs="Times New Roman"/>
          <w:b/>
          <w:sz w:val="28"/>
          <w:szCs w:val="28"/>
        </w:rPr>
      </w:pPr>
      <w:r w:rsidRPr="00594621">
        <w:rPr>
          <w:rFonts w:ascii="Times New Roman" w:eastAsia="Times New Roman" w:hAnsi="Times New Roman" w:cs="Times New Roman"/>
          <w:b/>
          <w:sz w:val="28"/>
          <w:szCs w:val="28"/>
        </w:rPr>
        <w:t xml:space="preserve">Статья </w:t>
      </w:r>
      <w:r w:rsidR="003170C8">
        <w:rPr>
          <w:rFonts w:ascii="Times New Roman" w:eastAsia="Times New Roman" w:hAnsi="Times New Roman" w:cs="Times New Roman"/>
          <w:b/>
          <w:sz w:val="28"/>
          <w:szCs w:val="28"/>
        </w:rPr>
        <w:t>5</w:t>
      </w:r>
      <w:r w:rsidRPr="00594621">
        <w:rPr>
          <w:rFonts w:ascii="Times New Roman" w:eastAsia="Times New Roman" w:hAnsi="Times New Roman" w:cs="Times New Roman"/>
          <w:b/>
          <w:sz w:val="28"/>
          <w:szCs w:val="28"/>
        </w:rPr>
        <w:t>. Бюджетные ассигнования бюджета поселения на 202</w:t>
      </w:r>
      <w:r w:rsidR="00FF28FD">
        <w:rPr>
          <w:rFonts w:ascii="Times New Roman" w:eastAsia="Times New Roman" w:hAnsi="Times New Roman" w:cs="Times New Roman"/>
          <w:b/>
          <w:sz w:val="28"/>
          <w:szCs w:val="28"/>
        </w:rPr>
        <w:t>4</w:t>
      </w:r>
      <w:r w:rsidRPr="00594621">
        <w:rPr>
          <w:rFonts w:ascii="Times New Roman" w:eastAsia="Times New Roman" w:hAnsi="Times New Roman" w:cs="Times New Roman"/>
          <w:b/>
          <w:sz w:val="28"/>
          <w:szCs w:val="28"/>
        </w:rPr>
        <w:t xml:space="preserve"> год и плановый период 202</w:t>
      </w:r>
      <w:r w:rsidR="00FF28FD">
        <w:rPr>
          <w:rFonts w:ascii="Times New Roman" w:eastAsia="Times New Roman" w:hAnsi="Times New Roman" w:cs="Times New Roman"/>
          <w:b/>
          <w:sz w:val="28"/>
          <w:szCs w:val="28"/>
        </w:rPr>
        <w:t>5</w:t>
      </w:r>
      <w:r w:rsidRPr="00594621">
        <w:rPr>
          <w:rFonts w:ascii="Times New Roman" w:eastAsia="Times New Roman" w:hAnsi="Times New Roman" w:cs="Times New Roman"/>
          <w:b/>
          <w:sz w:val="28"/>
          <w:szCs w:val="28"/>
        </w:rPr>
        <w:t xml:space="preserve"> и 202</w:t>
      </w:r>
      <w:r w:rsidR="00FF28FD">
        <w:rPr>
          <w:rFonts w:ascii="Times New Roman" w:eastAsia="Times New Roman" w:hAnsi="Times New Roman" w:cs="Times New Roman"/>
          <w:b/>
          <w:sz w:val="28"/>
          <w:szCs w:val="28"/>
        </w:rPr>
        <w:t>6</w:t>
      </w:r>
      <w:r w:rsidRPr="00594621">
        <w:rPr>
          <w:rFonts w:ascii="Times New Roman" w:eastAsia="Times New Roman" w:hAnsi="Times New Roman" w:cs="Times New Roman"/>
          <w:b/>
          <w:sz w:val="28"/>
          <w:szCs w:val="28"/>
        </w:rPr>
        <w:t xml:space="preserve"> годов</w:t>
      </w:r>
    </w:p>
    <w:p w14:paraId="4887820C" w14:textId="0F4548F6" w:rsidR="00594621" w:rsidRPr="00594621" w:rsidRDefault="00594621" w:rsidP="00594621">
      <w:pPr>
        <w:spacing w:after="0" w:line="240" w:lineRule="auto"/>
        <w:ind w:firstLine="720"/>
        <w:jc w:val="both"/>
        <w:rPr>
          <w:rFonts w:ascii="Times New Roman" w:eastAsia="Times New Roman" w:hAnsi="Times New Roman" w:cs="Times New Roman"/>
          <w:sz w:val="28"/>
          <w:szCs w:val="28"/>
        </w:rPr>
      </w:pPr>
      <w:r w:rsidRPr="00594621">
        <w:rPr>
          <w:rFonts w:ascii="Times New Roman" w:eastAsia="Times New Roman" w:hAnsi="Times New Roman" w:cs="Times New Roman"/>
          <w:sz w:val="28"/>
          <w:szCs w:val="28"/>
        </w:rPr>
        <w:t xml:space="preserve">1. Утвердить распределение бюджетных ассигнований по разделам, подразделам, целевым статьям (муниципальным программам </w:t>
      </w:r>
      <w:r>
        <w:rPr>
          <w:rFonts w:ascii="Times New Roman" w:eastAsia="Times New Roman" w:hAnsi="Times New Roman" w:cs="Times New Roman"/>
          <w:sz w:val="28"/>
          <w:szCs w:val="28"/>
        </w:rPr>
        <w:t>Солонцинского</w:t>
      </w:r>
      <w:r w:rsidRPr="00594621">
        <w:rPr>
          <w:rFonts w:ascii="Times New Roman" w:eastAsia="Times New Roman" w:hAnsi="Times New Roman" w:cs="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на 202</w:t>
      </w:r>
      <w:r w:rsidR="00FF28FD">
        <w:rPr>
          <w:rFonts w:ascii="Times New Roman" w:eastAsia="Times New Roman" w:hAnsi="Times New Roman" w:cs="Times New Roman"/>
          <w:sz w:val="28"/>
          <w:szCs w:val="28"/>
        </w:rPr>
        <w:t>4</w:t>
      </w:r>
      <w:r w:rsidRPr="00594621">
        <w:rPr>
          <w:rFonts w:ascii="Times New Roman" w:eastAsia="Times New Roman" w:hAnsi="Times New Roman" w:cs="Times New Roman"/>
          <w:sz w:val="28"/>
          <w:szCs w:val="28"/>
        </w:rPr>
        <w:t xml:space="preserve"> год</w:t>
      </w:r>
      <w:r w:rsidR="00C44499">
        <w:rPr>
          <w:rFonts w:ascii="Times New Roman" w:eastAsia="Times New Roman" w:hAnsi="Times New Roman" w:cs="Times New Roman"/>
          <w:sz w:val="28"/>
          <w:szCs w:val="28"/>
        </w:rPr>
        <w:t xml:space="preserve"> согласно приложению </w:t>
      </w:r>
      <w:r w:rsidR="0056753C">
        <w:rPr>
          <w:rFonts w:ascii="Times New Roman" w:eastAsia="Times New Roman" w:hAnsi="Times New Roman" w:cs="Times New Roman"/>
          <w:sz w:val="28"/>
          <w:szCs w:val="28"/>
        </w:rPr>
        <w:t>6</w:t>
      </w:r>
      <w:r w:rsidRPr="00594621">
        <w:rPr>
          <w:rFonts w:ascii="Times New Roman" w:eastAsia="Times New Roman" w:hAnsi="Times New Roman" w:cs="Times New Roman"/>
          <w:sz w:val="28"/>
          <w:szCs w:val="28"/>
        </w:rPr>
        <w:t xml:space="preserve"> и плановый период 202</w:t>
      </w:r>
      <w:r w:rsidR="00FF28FD">
        <w:rPr>
          <w:rFonts w:ascii="Times New Roman" w:eastAsia="Times New Roman" w:hAnsi="Times New Roman" w:cs="Times New Roman"/>
          <w:sz w:val="28"/>
          <w:szCs w:val="28"/>
        </w:rPr>
        <w:t>5</w:t>
      </w:r>
      <w:r w:rsidRPr="00594621">
        <w:rPr>
          <w:rFonts w:ascii="Times New Roman" w:eastAsia="Times New Roman" w:hAnsi="Times New Roman" w:cs="Times New Roman"/>
          <w:sz w:val="28"/>
          <w:szCs w:val="28"/>
        </w:rPr>
        <w:t xml:space="preserve"> и 2</w:t>
      </w:r>
      <w:r w:rsidR="00C44499">
        <w:rPr>
          <w:rFonts w:ascii="Times New Roman" w:eastAsia="Times New Roman" w:hAnsi="Times New Roman" w:cs="Times New Roman"/>
          <w:sz w:val="28"/>
          <w:szCs w:val="28"/>
        </w:rPr>
        <w:t>02</w:t>
      </w:r>
      <w:r w:rsidR="00FF28FD">
        <w:rPr>
          <w:rFonts w:ascii="Times New Roman" w:eastAsia="Times New Roman" w:hAnsi="Times New Roman" w:cs="Times New Roman"/>
          <w:sz w:val="28"/>
          <w:szCs w:val="28"/>
        </w:rPr>
        <w:t>6</w:t>
      </w:r>
      <w:r w:rsidR="00C44499">
        <w:rPr>
          <w:rFonts w:ascii="Times New Roman" w:eastAsia="Times New Roman" w:hAnsi="Times New Roman" w:cs="Times New Roman"/>
          <w:sz w:val="28"/>
          <w:szCs w:val="28"/>
        </w:rPr>
        <w:t xml:space="preserve"> годов согласно приложению</w:t>
      </w:r>
      <w:r w:rsidR="006E2520" w:rsidRPr="006E2520">
        <w:rPr>
          <w:rFonts w:ascii="Times New Roman" w:eastAsia="Times New Roman" w:hAnsi="Times New Roman" w:cs="Times New Roman"/>
          <w:sz w:val="28"/>
          <w:szCs w:val="28"/>
        </w:rPr>
        <w:t xml:space="preserve"> </w:t>
      </w:r>
      <w:r w:rsidR="0056753C">
        <w:rPr>
          <w:rFonts w:ascii="Times New Roman" w:eastAsia="Times New Roman" w:hAnsi="Times New Roman" w:cs="Times New Roman"/>
          <w:sz w:val="28"/>
          <w:szCs w:val="28"/>
        </w:rPr>
        <w:t>7</w:t>
      </w:r>
      <w:r w:rsidRPr="00594621">
        <w:rPr>
          <w:rFonts w:ascii="Times New Roman" w:eastAsia="Times New Roman" w:hAnsi="Times New Roman" w:cs="Times New Roman"/>
          <w:sz w:val="28"/>
          <w:szCs w:val="28"/>
        </w:rPr>
        <w:t xml:space="preserve"> к настоящему решению. </w:t>
      </w:r>
    </w:p>
    <w:p w14:paraId="1194DCC1" w14:textId="0BD18134" w:rsidR="00594621" w:rsidRPr="00594621" w:rsidRDefault="00594621" w:rsidP="00594621">
      <w:pPr>
        <w:spacing w:after="0" w:line="240" w:lineRule="auto"/>
        <w:ind w:firstLine="720"/>
        <w:jc w:val="both"/>
        <w:rPr>
          <w:rFonts w:ascii="Times New Roman" w:eastAsia="Times New Roman" w:hAnsi="Times New Roman" w:cs="Times New Roman"/>
          <w:sz w:val="28"/>
          <w:szCs w:val="28"/>
        </w:rPr>
      </w:pPr>
      <w:r w:rsidRPr="00594621">
        <w:rPr>
          <w:rFonts w:ascii="Times New Roman" w:eastAsia="Times New Roman" w:hAnsi="Times New Roman" w:cs="Times New Roman"/>
          <w:sz w:val="28"/>
          <w:szCs w:val="28"/>
        </w:rPr>
        <w:t>2. Утвердить ведомственную структуру расходов бюджета поселения на 202</w:t>
      </w:r>
      <w:r w:rsidR="00FF28FD">
        <w:rPr>
          <w:rFonts w:ascii="Times New Roman" w:eastAsia="Times New Roman" w:hAnsi="Times New Roman" w:cs="Times New Roman"/>
          <w:sz w:val="28"/>
          <w:szCs w:val="28"/>
        </w:rPr>
        <w:t>4</w:t>
      </w:r>
      <w:r w:rsidRPr="00594621">
        <w:rPr>
          <w:rFonts w:ascii="Times New Roman" w:eastAsia="Times New Roman" w:hAnsi="Times New Roman" w:cs="Times New Roman"/>
          <w:sz w:val="28"/>
          <w:szCs w:val="28"/>
        </w:rPr>
        <w:t xml:space="preserve"> год</w:t>
      </w:r>
      <w:r w:rsidR="00C44499">
        <w:rPr>
          <w:rFonts w:ascii="Times New Roman" w:eastAsia="Times New Roman" w:hAnsi="Times New Roman" w:cs="Times New Roman"/>
          <w:sz w:val="28"/>
          <w:szCs w:val="28"/>
        </w:rPr>
        <w:t xml:space="preserve"> согл</w:t>
      </w:r>
      <w:r w:rsidR="006E2520">
        <w:rPr>
          <w:rFonts w:ascii="Times New Roman" w:eastAsia="Times New Roman" w:hAnsi="Times New Roman" w:cs="Times New Roman"/>
          <w:sz w:val="28"/>
          <w:szCs w:val="28"/>
        </w:rPr>
        <w:t xml:space="preserve">асно приложению </w:t>
      </w:r>
      <w:r w:rsidR="0056753C">
        <w:rPr>
          <w:rFonts w:ascii="Times New Roman" w:eastAsia="Times New Roman" w:hAnsi="Times New Roman" w:cs="Times New Roman"/>
          <w:sz w:val="28"/>
          <w:szCs w:val="28"/>
        </w:rPr>
        <w:t>8</w:t>
      </w:r>
      <w:r w:rsidR="00C44499">
        <w:rPr>
          <w:rFonts w:ascii="Times New Roman" w:eastAsia="Times New Roman" w:hAnsi="Times New Roman" w:cs="Times New Roman"/>
          <w:sz w:val="28"/>
          <w:szCs w:val="28"/>
        </w:rPr>
        <w:t xml:space="preserve">, </w:t>
      </w:r>
      <w:r w:rsidRPr="00594621">
        <w:rPr>
          <w:rFonts w:ascii="Times New Roman" w:eastAsia="Times New Roman" w:hAnsi="Times New Roman" w:cs="Times New Roman"/>
          <w:sz w:val="28"/>
          <w:szCs w:val="28"/>
        </w:rPr>
        <w:t xml:space="preserve"> и плановый период 202</w:t>
      </w:r>
      <w:r w:rsidR="00FF28FD">
        <w:rPr>
          <w:rFonts w:ascii="Times New Roman" w:eastAsia="Times New Roman" w:hAnsi="Times New Roman" w:cs="Times New Roman"/>
          <w:sz w:val="28"/>
          <w:szCs w:val="28"/>
        </w:rPr>
        <w:t>5</w:t>
      </w:r>
      <w:r w:rsidRPr="00594621">
        <w:rPr>
          <w:rFonts w:ascii="Times New Roman" w:eastAsia="Times New Roman" w:hAnsi="Times New Roman" w:cs="Times New Roman"/>
          <w:sz w:val="28"/>
          <w:szCs w:val="28"/>
        </w:rPr>
        <w:t xml:space="preserve"> и 202</w:t>
      </w:r>
      <w:r w:rsidR="00FF28FD">
        <w:rPr>
          <w:rFonts w:ascii="Times New Roman" w:eastAsia="Times New Roman" w:hAnsi="Times New Roman" w:cs="Times New Roman"/>
          <w:sz w:val="28"/>
          <w:szCs w:val="28"/>
        </w:rPr>
        <w:t>6</w:t>
      </w:r>
      <w:r w:rsidRPr="00594621">
        <w:rPr>
          <w:rFonts w:ascii="Times New Roman" w:eastAsia="Times New Roman" w:hAnsi="Times New Roman" w:cs="Times New Roman"/>
          <w:sz w:val="28"/>
          <w:szCs w:val="28"/>
        </w:rPr>
        <w:t xml:space="preserve"> годов согласно приложению </w:t>
      </w:r>
      <w:r w:rsidR="0056753C">
        <w:rPr>
          <w:rFonts w:ascii="Times New Roman" w:eastAsia="Times New Roman" w:hAnsi="Times New Roman" w:cs="Times New Roman"/>
          <w:sz w:val="28"/>
          <w:szCs w:val="28"/>
        </w:rPr>
        <w:t>9</w:t>
      </w:r>
      <w:r w:rsidR="00D0534D" w:rsidRPr="00D0534D">
        <w:rPr>
          <w:rFonts w:ascii="Times New Roman" w:eastAsia="Times New Roman" w:hAnsi="Times New Roman" w:cs="Times New Roman"/>
          <w:sz w:val="28"/>
          <w:szCs w:val="28"/>
        </w:rPr>
        <w:t xml:space="preserve"> </w:t>
      </w:r>
      <w:r w:rsidRPr="00594621">
        <w:rPr>
          <w:rFonts w:ascii="Times New Roman" w:eastAsia="Times New Roman" w:hAnsi="Times New Roman" w:cs="Times New Roman"/>
          <w:sz w:val="28"/>
          <w:szCs w:val="28"/>
        </w:rPr>
        <w:t xml:space="preserve"> к настоящему решению.</w:t>
      </w:r>
    </w:p>
    <w:p w14:paraId="16E59C27" w14:textId="24D78DE0" w:rsidR="00594621" w:rsidRPr="00594621" w:rsidRDefault="00594621" w:rsidP="00594621">
      <w:pPr>
        <w:tabs>
          <w:tab w:val="left" w:pos="3402"/>
        </w:tabs>
        <w:spacing w:after="0" w:line="240" w:lineRule="auto"/>
        <w:ind w:firstLine="720"/>
        <w:jc w:val="both"/>
        <w:rPr>
          <w:rFonts w:ascii="Times New Roman" w:eastAsia="Times New Roman" w:hAnsi="Times New Roman" w:cs="Times New Roman"/>
          <w:sz w:val="28"/>
          <w:szCs w:val="28"/>
        </w:rPr>
      </w:pPr>
      <w:r w:rsidRPr="00594621">
        <w:rPr>
          <w:rFonts w:ascii="Times New Roman" w:eastAsia="Times New Roman" w:hAnsi="Times New Roman" w:cs="Times New Roman"/>
          <w:sz w:val="28"/>
          <w:szCs w:val="28"/>
        </w:rPr>
        <w:t xml:space="preserve">3. Утвердить распределение бюджетных ассигнований по целевым статьям (муниципальным программам </w:t>
      </w:r>
      <w:r>
        <w:rPr>
          <w:rFonts w:ascii="Times New Roman" w:eastAsia="Times New Roman" w:hAnsi="Times New Roman" w:cs="Times New Roman"/>
          <w:sz w:val="28"/>
          <w:szCs w:val="28"/>
        </w:rPr>
        <w:t>Солонцинского</w:t>
      </w:r>
      <w:r w:rsidRPr="00594621">
        <w:rPr>
          <w:rFonts w:ascii="Times New Roman" w:eastAsia="Times New Roman" w:hAnsi="Times New Roman" w:cs="Times New Roman"/>
          <w:sz w:val="28"/>
          <w:szCs w:val="28"/>
        </w:rPr>
        <w:t xml:space="preserve"> сельского поселения и непрограммным направлениям деятельности), группам видов расходов, разделам, подразделам классификации расходов бюджета на 202</w:t>
      </w:r>
      <w:r w:rsidR="00FF28FD">
        <w:rPr>
          <w:rFonts w:ascii="Times New Roman" w:eastAsia="Times New Roman" w:hAnsi="Times New Roman" w:cs="Times New Roman"/>
          <w:sz w:val="28"/>
          <w:szCs w:val="28"/>
        </w:rPr>
        <w:t>4</w:t>
      </w:r>
      <w:r w:rsidRPr="00594621">
        <w:rPr>
          <w:rFonts w:ascii="Times New Roman" w:eastAsia="Times New Roman" w:hAnsi="Times New Roman" w:cs="Times New Roman"/>
          <w:sz w:val="28"/>
          <w:szCs w:val="28"/>
        </w:rPr>
        <w:t xml:space="preserve"> год</w:t>
      </w:r>
      <w:r w:rsidR="004641BA">
        <w:rPr>
          <w:rFonts w:ascii="Times New Roman" w:eastAsia="Times New Roman" w:hAnsi="Times New Roman" w:cs="Times New Roman"/>
          <w:sz w:val="28"/>
          <w:szCs w:val="28"/>
        </w:rPr>
        <w:t xml:space="preserve"> согласно приложению 1</w:t>
      </w:r>
      <w:r w:rsidR="0056753C">
        <w:rPr>
          <w:rFonts w:ascii="Times New Roman" w:eastAsia="Times New Roman" w:hAnsi="Times New Roman" w:cs="Times New Roman"/>
          <w:sz w:val="28"/>
          <w:szCs w:val="28"/>
        </w:rPr>
        <w:t>0</w:t>
      </w:r>
      <w:r w:rsidRPr="00594621">
        <w:rPr>
          <w:rFonts w:ascii="Times New Roman" w:eastAsia="Times New Roman" w:hAnsi="Times New Roman" w:cs="Times New Roman"/>
          <w:sz w:val="28"/>
          <w:szCs w:val="28"/>
        </w:rPr>
        <w:t xml:space="preserve"> и плановый период 202</w:t>
      </w:r>
      <w:r w:rsidR="00FF28FD">
        <w:rPr>
          <w:rFonts w:ascii="Times New Roman" w:eastAsia="Times New Roman" w:hAnsi="Times New Roman" w:cs="Times New Roman"/>
          <w:sz w:val="28"/>
          <w:szCs w:val="28"/>
        </w:rPr>
        <w:t>5</w:t>
      </w:r>
      <w:r w:rsidRPr="00594621">
        <w:rPr>
          <w:rFonts w:ascii="Times New Roman" w:eastAsia="Times New Roman" w:hAnsi="Times New Roman" w:cs="Times New Roman"/>
          <w:sz w:val="28"/>
          <w:szCs w:val="28"/>
        </w:rPr>
        <w:t xml:space="preserve"> и 202</w:t>
      </w:r>
      <w:r w:rsidR="00FF28FD">
        <w:rPr>
          <w:rFonts w:ascii="Times New Roman" w:eastAsia="Times New Roman" w:hAnsi="Times New Roman" w:cs="Times New Roman"/>
          <w:sz w:val="28"/>
          <w:szCs w:val="28"/>
        </w:rPr>
        <w:t>6</w:t>
      </w:r>
      <w:r w:rsidRPr="00594621">
        <w:rPr>
          <w:rFonts w:ascii="Times New Roman" w:eastAsia="Times New Roman" w:hAnsi="Times New Roman" w:cs="Times New Roman"/>
          <w:sz w:val="28"/>
          <w:szCs w:val="28"/>
        </w:rPr>
        <w:t xml:space="preserve"> годов согласно приложению </w:t>
      </w:r>
      <w:r w:rsidRPr="004641BA">
        <w:rPr>
          <w:rFonts w:ascii="Times New Roman" w:eastAsia="Times New Roman" w:hAnsi="Times New Roman" w:cs="Times New Roman"/>
          <w:sz w:val="28"/>
          <w:szCs w:val="28"/>
        </w:rPr>
        <w:t>1</w:t>
      </w:r>
      <w:r w:rsidR="0056753C">
        <w:rPr>
          <w:rFonts w:ascii="Times New Roman" w:eastAsia="Times New Roman" w:hAnsi="Times New Roman" w:cs="Times New Roman"/>
          <w:sz w:val="28"/>
          <w:szCs w:val="28"/>
        </w:rPr>
        <w:t>1</w:t>
      </w:r>
      <w:r w:rsidR="004641BA" w:rsidRPr="004641BA">
        <w:rPr>
          <w:rFonts w:ascii="Times New Roman" w:eastAsia="Times New Roman" w:hAnsi="Times New Roman" w:cs="Times New Roman"/>
          <w:sz w:val="28"/>
          <w:szCs w:val="28"/>
        </w:rPr>
        <w:t xml:space="preserve"> </w:t>
      </w:r>
      <w:r w:rsidRPr="004641BA">
        <w:rPr>
          <w:rFonts w:ascii="Times New Roman" w:eastAsia="Times New Roman" w:hAnsi="Times New Roman" w:cs="Times New Roman"/>
          <w:sz w:val="28"/>
          <w:szCs w:val="28"/>
        </w:rPr>
        <w:t xml:space="preserve"> к</w:t>
      </w:r>
      <w:r w:rsidRPr="00594621">
        <w:rPr>
          <w:rFonts w:ascii="Times New Roman" w:eastAsia="Times New Roman" w:hAnsi="Times New Roman" w:cs="Times New Roman"/>
          <w:sz w:val="28"/>
          <w:szCs w:val="28"/>
        </w:rPr>
        <w:t xml:space="preserve"> настоящему решению.</w:t>
      </w:r>
    </w:p>
    <w:p w14:paraId="01A434F3" w14:textId="77777777" w:rsidR="00594621" w:rsidRPr="00594621" w:rsidRDefault="00594621" w:rsidP="00594621">
      <w:pPr>
        <w:tabs>
          <w:tab w:val="left" w:pos="3402"/>
        </w:tabs>
        <w:spacing w:after="0" w:line="240" w:lineRule="auto"/>
        <w:ind w:firstLine="720"/>
        <w:jc w:val="both"/>
        <w:rPr>
          <w:rFonts w:ascii="Times New Roman" w:eastAsia="Times New Roman" w:hAnsi="Times New Roman" w:cs="Times New Roman"/>
          <w:sz w:val="28"/>
          <w:szCs w:val="28"/>
        </w:rPr>
      </w:pPr>
      <w:r w:rsidRPr="00594621">
        <w:rPr>
          <w:rFonts w:ascii="Times New Roman" w:eastAsia="Times New Roman" w:hAnsi="Times New Roman" w:cs="Times New Roman"/>
          <w:sz w:val="28"/>
          <w:szCs w:val="28"/>
        </w:rPr>
        <w:lastRenderedPageBreak/>
        <w:t xml:space="preserve">Муниципальные программы </w:t>
      </w:r>
      <w:r>
        <w:rPr>
          <w:rFonts w:ascii="Times New Roman" w:eastAsia="Times New Roman" w:hAnsi="Times New Roman" w:cs="Times New Roman"/>
          <w:sz w:val="28"/>
          <w:szCs w:val="28"/>
        </w:rPr>
        <w:t>Солонцинского</w:t>
      </w:r>
      <w:r w:rsidRPr="00594621">
        <w:rPr>
          <w:rFonts w:ascii="Times New Roman" w:eastAsia="Times New Roman" w:hAnsi="Times New Roman" w:cs="Times New Roman"/>
          <w:sz w:val="28"/>
          <w:szCs w:val="28"/>
        </w:rPr>
        <w:t xml:space="preserve"> сельского поселения подлежат приведению в соответствие с настоящим решением до 1 апреля 202</w:t>
      </w:r>
      <w:r w:rsidR="00FF28FD">
        <w:rPr>
          <w:rFonts w:ascii="Times New Roman" w:eastAsia="Times New Roman" w:hAnsi="Times New Roman" w:cs="Times New Roman"/>
          <w:sz w:val="28"/>
          <w:szCs w:val="28"/>
        </w:rPr>
        <w:t>4</w:t>
      </w:r>
      <w:r w:rsidRPr="00594621">
        <w:rPr>
          <w:rFonts w:ascii="Times New Roman" w:eastAsia="Times New Roman" w:hAnsi="Times New Roman" w:cs="Times New Roman"/>
          <w:sz w:val="28"/>
          <w:szCs w:val="28"/>
        </w:rPr>
        <w:t xml:space="preserve"> года.</w:t>
      </w:r>
    </w:p>
    <w:p w14:paraId="13900B46" w14:textId="77777777" w:rsidR="00594621" w:rsidRPr="00594621" w:rsidRDefault="00594621" w:rsidP="00594621">
      <w:pPr>
        <w:spacing w:after="0" w:line="240" w:lineRule="auto"/>
        <w:ind w:firstLine="720"/>
        <w:jc w:val="both"/>
        <w:rPr>
          <w:rFonts w:ascii="Times New Roman" w:eastAsia="Times New Roman" w:hAnsi="Times New Roman" w:cs="Times New Roman"/>
          <w:sz w:val="28"/>
          <w:szCs w:val="28"/>
        </w:rPr>
      </w:pPr>
      <w:r w:rsidRPr="00594621">
        <w:rPr>
          <w:rFonts w:ascii="Times New Roman" w:eastAsia="Times New Roman" w:hAnsi="Times New Roman" w:cs="Times New Roman"/>
          <w:sz w:val="28"/>
          <w:szCs w:val="28"/>
        </w:rPr>
        <w:t>4. Обеспечить в 202</w:t>
      </w:r>
      <w:r w:rsidR="00FF28FD">
        <w:rPr>
          <w:rFonts w:ascii="Times New Roman" w:eastAsia="Times New Roman" w:hAnsi="Times New Roman" w:cs="Times New Roman"/>
          <w:sz w:val="28"/>
          <w:szCs w:val="28"/>
        </w:rPr>
        <w:t>4</w:t>
      </w:r>
      <w:r w:rsidRPr="00594621">
        <w:rPr>
          <w:rFonts w:ascii="Times New Roman" w:eastAsia="Times New Roman" w:hAnsi="Times New Roman" w:cs="Times New Roman"/>
          <w:sz w:val="28"/>
          <w:szCs w:val="28"/>
        </w:rPr>
        <w:t xml:space="preserve"> году первоочередное финансирование следующих расходных обязательств: </w:t>
      </w:r>
    </w:p>
    <w:p w14:paraId="180D2A5D" w14:textId="77777777" w:rsidR="00594621" w:rsidRPr="00594621" w:rsidRDefault="00594621" w:rsidP="00594621">
      <w:pPr>
        <w:spacing w:after="0" w:line="240" w:lineRule="auto"/>
        <w:ind w:firstLine="720"/>
        <w:jc w:val="both"/>
        <w:rPr>
          <w:rFonts w:ascii="Times New Roman" w:eastAsia="Times New Roman" w:hAnsi="Times New Roman" w:cs="Times New Roman"/>
          <w:sz w:val="28"/>
          <w:szCs w:val="28"/>
        </w:rPr>
      </w:pPr>
      <w:r w:rsidRPr="00594621">
        <w:rPr>
          <w:rFonts w:ascii="Times New Roman" w:eastAsia="Times New Roman" w:hAnsi="Times New Roman" w:cs="Times New Roman"/>
          <w:sz w:val="28"/>
          <w:szCs w:val="28"/>
        </w:rPr>
        <w:t xml:space="preserve">оплату труда и начислений на оплату труда работникам бюджетной сферы администрации </w:t>
      </w:r>
      <w:r>
        <w:rPr>
          <w:rFonts w:ascii="Times New Roman" w:eastAsia="Times New Roman" w:hAnsi="Times New Roman" w:cs="Times New Roman"/>
          <w:sz w:val="28"/>
          <w:szCs w:val="28"/>
        </w:rPr>
        <w:t>Солонцинского</w:t>
      </w:r>
      <w:r w:rsidRPr="00594621">
        <w:rPr>
          <w:rFonts w:ascii="Times New Roman" w:eastAsia="Times New Roman" w:hAnsi="Times New Roman" w:cs="Times New Roman"/>
          <w:sz w:val="28"/>
          <w:szCs w:val="28"/>
        </w:rPr>
        <w:t xml:space="preserve"> сельского поселения,</w:t>
      </w:r>
    </w:p>
    <w:p w14:paraId="4C1EFE06" w14:textId="77777777" w:rsidR="00594621" w:rsidRPr="00594621" w:rsidRDefault="00594621" w:rsidP="00594621">
      <w:pPr>
        <w:spacing w:after="0" w:line="240" w:lineRule="auto"/>
        <w:ind w:firstLine="720"/>
        <w:jc w:val="both"/>
        <w:rPr>
          <w:rFonts w:ascii="Times New Roman" w:eastAsia="Times New Roman" w:hAnsi="Times New Roman" w:cs="Times New Roman"/>
          <w:sz w:val="28"/>
          <w:szCs w:val="28"/>
        </w:rPr>
      </w:pPr>
      <w:r w:rsidRPr="00594621">
        <w:rPr>
          <w:rFonts w:ascii="Times New Roman" w:eastAsia="Times New Roman" w:hAnsi="Times New Roman" w:cs="Times New Roman"/>
          <w:sz w:val="28"/>
          <w:szCs w:val="28"/>
        </w:rPr>
        <w:t xml:space="preserve"> публично-нормативных обязательств (социальные выплаты, компенсационные выплаты и т.д.), </w:t>
      </w:r>
    </w:p>
    <w:p w14:paraId="5C041245" w14:textId="77777777" w:rsidR="00594621" w:rsidRPr="00594621" w:rsidRDefault="00594621" w:rsidP="00594621">
      <w:pPr>
        <w:spacing w:after="0" w:line="240" w:lineRule="auto"/>
        <w:ind w:firstLine="720"/>
        <w:jc w:val="both"/>
        <w:rPr>
          <w:rFonts w:ascii="Times New Roman" w:eastAsia="Times New Roman" w:hAnsi="Times New Roman" w:cs="Times New Roman"/>
          <w:sz w:val="28"/>
          <w:szCs w:val="28"/>
        </w:rPr>
      </w:pPr>
      <w:r w:rsidRPr="00594621">
        <w:rPr>
          <w:rFonts w:ascii="Times New Roman" w:eastAsia="Times New Roman" w:hAnsi="Times New Roman" w:cs="Times New Roman"/>
          <w:sz w:val="28"/>
          <w:szCs w:val="28"/>
        </w:rPr>
        <w:t>оплату жилищно-коммунальных услуг,</w:t>
      </w:r>
    </w:p>
    <w:p w14:paraId="233DBA62" w14:textId="77777777" w:rsidR="00594621" w:rsidRPr="00594621" w:rsidRDefault="00594621" w:rsidP="00594621">
      <w:pPr>
        <w:spacing w:after="0" w:line="240" w:lineRule="auto"/>
        <w:ind w:firstLine="720"/>
        <w:jc w:val="both"/>
        <w:rPr>
          <w:rFonts w:ascii="Times New Roman" w:eastAsia="Times New Roman" w:hAnsi="Times New Roman" w:cs="Times New Roman"/>
          <w:sz w:val="28"/>
          <w:szCs w:val="28"/>
        </w:rPr>
      </w:pPr>
      <w:r w:rsidRPr="00594621">
        <w:rPr>
          <w:rFonts w:ascii="Times New Roman" w:eastAsia="Times New Roman" w:hAnsi="Times New Roman" w:cs="Times New Roman"/>
          <w:sz w:val="28"/>
          <w:szCs w:val="28"/>
        </w:rPr>
        <w:t>100 процентов от бюджетных обязательств по субвенциям бюджету муниципального образования «Вейделевский район».</w:t>
      </w:r>
    </w:p>
    <w:p w14:paraId="122408DD" w14:textId="77777777" w:rsidR="00E34F43" w:rsidRDefault="00E34F43" w:rsidP="00F10076">
      <w:pPr>
        <w:spacing w:after="0" w:line="240" w:lineRule="auto"/>
        <w:ind w:firstLine="720"/>
        <w:jc w:val="both"/>
        <w:rPr>
          <w:rFonts w:ascii="Times New Roman" w:eastAsia="Times New Roman" w:hAnsi="Times New Roman" w:cs="Times New Roman"/>
          <w:sz w:val="28"/>
          <w:szCs w:val="28"/>
        </w:rPr>
      </w:pPr>
    </w:p>
    <w:p w14:paraId="0B74AFCD" w14:textId="77777777" w:rsidR="003C5608" w:rsidRPr="003C5608" w:rsidRDefault="003C5608" w:rsidP="003C5608">
      <w:pPr>
        <w:spacing w:after="0" w:line="240" w:lineRule="auto"/>
        <w:ind w:firstLine="720"/>
        <w:jc w:val="both"/>
        <w:rPr>
          <w:rFonts w:ascii="Times New Roman" w:eastAsia="Times New Roman" w:hAnsi="Times New Roman" w:cs="Times New Roman"/>
          <w:sz w:val="28"/>
          <w:szCs w:val="28"/>
        </w:rPr>
      </w:pPr>
      <w:r w:rsidRPr="003C5608">
        <w:rPr>
          <w:rFonts w:ascii="Times New Roman" w:eastAsia="Times New Roman" w:hAnsi="Times New Roman" w:cs="Times New Roman"/>
          <w:b/>
          <w:bCs/>
          <w:sz w:val="28"/>
          <w:szCs w:val="28"/>
        </w:rPr>
        <w:t xml:space="preserve">Статья </w:t>
      </w:r>
      <w:r w:rsidR="003170C8">
        <w:rPr>
          <w:rFonts w:ascii="Times New Roman" w:eastAsia="Times New Roman" w:hAnsi="Times New Roman" w:cs="Times New Roman"/>
          <w:b/>
          <w:bCs/>
          <w:sz w:val="28"/>
          <w:szCs w:val="28"/>
        </w:rPr>
        <w:t>6</w:t>
      </w:r>
      <w:r w:rsidRPr="003C5608">
        <w:rPr>
          <w:rFonts w:ascii="Times New Roman" w:eastAsia="Times New Roman" w:hAnsi="Times New Roman" w:cs="Times New Roman"/>
          <w:b/>
          <w:bCs/>
          <w:sz w:val="28"/>
          <w:szCs w:val="28"/>
        </w:rPr>
        <w:t xml:space="preserve">. Бюджетные инвестиции в объекты муниципальной собственности </w:t>
      </w:r>
      <w:r>
        <w:rPr>
          <w:rFonts w:ascii="Times New Roman" w:eastAsia="Times New Roman" w:hAnsi="Times New Roman" w:cs="Times New Roman"/>
          <w:b/>
          <w:sz w:val="28"/>
          <w:szCs w:val="28"/>
        </w:rPr>
        <w:t>Солонцинского</w:t>
      </w:r>
      <w:r w:rsidRPr="003C5608">
        <w:rPr>
          <w:rFonts w:ascii="Times New Roman" w:eastAsia="Times New Roman" w:hAnsi="Times New Roman" w:cs="Times New Roman"/>
          <w:b/>
          <w:sz w:val="28"/>
          <w:szCs w:val="28"/>
        </w:rPr>
        <w:t xml:space="preserve"> сельского поселения</w:t>
      </w:r>
    </w:p>
    <w:p w14:paraId="1688F0B7" w14:textId="77777777" w:rsidR="003C5608" w:rsidRPr="003C5608" w:rsidRDefault="003C5608" w:rsidP="003C5608">
      <w:pPr>
        <w:spacing w:after="0" w:line="240" w:lineRule="auto"/>
        <w:ind w:firstLine="709"/>
        <w:jc w:val="both"/>
        <w:rPr>
          <w:rFonts w:ascii="Times New Roman" w:eastAsia="Times New Roman" w:hAnsi="Times New Roman" w:cs="Times New Roman"/>
          <w:spacing w:val="-14"/>
          <w:sz w:val="28"/>
          <w:szCs w:val="28"/>
        </w:rPr>
      </w:pPr>
      <w:r w:rsidRPr="003C5608">
        <w:rPr>
          <w:rFonts w:ascii="Times New Roman" w:eastAsia="Times New Roman" w:hAnsi="Times New Roman" w:cs="Times New Roman"/>
          <w:sz w:val="28"/>
          <w:szCs w:val="28"/>
        </w:rPr>
        <w:t xml:space="preserve">1. Бюджетные инвестиции в объекты капитального строительства муниципальной собственности </w:t>
      </w:r>
      <w:r>
        <w:rPr>
          <w:rFonts w:ascii="Times New Roman" w:eastAsia="Times New Roman" w:hAnsi="Times New Roman" w:cs="Times New Roman"/>
          <w:sz w:val="28"/>
          <w:szCs w:val="28"/>
        </w:rPr>
        <w:t>Солонцинского</w:t>
      </w:r>
      <w:r w:rsidRPr="003C5608">
        <w:rPr>
          <w:rFonts w:ascii="Times New Roman" w:eastAsia="Times New Roman" w:hAnsi="Times New Roman" w:cs="Times New Roman"/>
          <w:sz w:val="28"/>
          <w:szCs w:val="28"/>
        </w:rPr>
        <w:t xml:space="preserve"> сельского поселения в форме капитальных вложений осуществляются на основании нормативных правовых актов администрации </w:t>
      </w:r>
      <w:r>
        <w:rPr>
          <w:rFonts w:ascii="Times New Roman" w:eastAsia="Times New Roman" w:hAnsi="Times New Roman" w:cs="Times New Roman"/>
          <w:sz w:val="28"/>
          <w:szCs w:val="28"/>
        </w:rPr>
        <w:t>Солонцинского</w:t>
      </w:r>
      <w:r w:rsidRPr="003C5608">
        <w:rPr>
          <w:rFonts w:ascii="Times New Roman" w:eastAsia="Times New Roman" w:hAnsi="Times New Roman" w:cs="Times New Roman"/>
          <w:sz w:val="28"/>
          <w:szCs w:val="28"/>
        </w:rPr>
        <w:t xml:space="preserve"> сельского поселения в рамках реализации соответствующих муниципальных программ </w:t>
      </w:r>
      <w:r>
        <w:rPr>
          <w:rFonts w:ascii="Times New Roman" w:eastAsia="Times New Roman" w:hAnsi="Times New Roman" w:cs="Times New Roman"/>
          <w:sz w:val="28"/>
          <w:szCs w:val="28"/>
        </w:rPr>
        <w:t>Солонцинского</w:t>
      </w:r>
      <w:r w:rsidRPr="003C5608">
        <w:rPr>
          <w:rFonts w:ascii="Times New Roman" w:eastAsia="Times New Roman" w:hAnsi="Times New Roman" w:cs="Times New Roman"/>
          <w:sz w:val="28"/>
          <w:szCs w:val="28"/>
        </w:rPr>
        <w:t xml:space="preserve"> сельского поселения.</w:t>
      </w:r>
    </w:p>
    <w:p w14:paraId="1E875A86" w14:textId="77777777" w:rsidR="003C5608" w:rsidRPr="003C5608" w:rsidRDefault="003C5608" w:rsidP="003C5608">
      <w:pPr>
        <w:widowControl w:val="0"/>
        <w:shd w:val="clear" w:color="auto" w:fill="FFFFFF"/>
        <w:tabs>
          <w:tab w:val="left" w:pos="1066"/>
        </w:tabs>
        <w:autoSpaceDE w:val="0"/>
        <w:autoSpaceDN w:val="0"/>
        <w:adjustRightInd w:val="0"/>
        <w:spacing w:after="0" w:line="240" w:lineRule="auto"/>
        <w:ind w:right="5" w:firstLine="709"/>
        <w:jc w:val="both"/>
        <w:rPr>
          <w:rFonts w:ascii="Times New Roman" w:eastAsia="Times New Roman" w:hAnsi="Times New Roman" w:cs="Times New Roman"/>
          <w:sz w:val="28"/>
          <w:szCs w:val="28"/>
        </w:rPr>
      </w:pPr>
      <w:r w:rsidRPr="003C5608">
        <w:rPr>
          <w:rFonts w:ascii="Times New Roman" w:eastAsia="Times New Roman" w:hAnsi="Times New Roman" w:cs="Times New Roman"/>
          <w:sz w:val="28"/>
          <w:szCs w:val="28"/>
        </w:rPr>
        <w:t xml:space="preserve">2. Установить, что реализация мероприятий в части бюджетных инвестиций </w:t>
      </w:r>
      <w:r>
        <w:rPr>
          <w:rFonts w:ascii="Times New Roman" w:eastAsia="Times New Roman" w:hAnsi="Times New Roman" w:cs="Times New Roman"/>
          <w:sz w:val="28"/>
          <w:szCs w:val="28"/>
        </w:rPr>
        <w:t>Солонцинского</w:t>
      </w:r>
      <w:r w:rsidRPr="003C5608">
        <w:rPr>
          <w:rFonts w:ascii="Times New Roman" w:eastAsia="Times New Roman" w:hAnsi="Times New Roman" w:cs="Times New Roman"/>
          <w:sz w:val="28"/>
          <w:szCs w:val="28"/>
        </w:rPr>
        <w:t xml:space="preserve"> сельского поселения в объекты капитального строительства и капитального ремонта объектов муниципальной собственности осуществляется в рамках реализации соответствующих муниципальных программ, утверждаемых нормативным правовым актом администрации </w:t>
      </w:r>
      <w:r>
        <w:rPr>
          <w:rFonts w:ascii="Times New Roman" w:eastAsia="Times New Roman" w:hAnsi="Times New Roman" w:cs="Times New Roman"/>
          <w:sz w:val="28"/>
          <w:szCs w:val="28"/>
        </w:rPr>
        <w:t>Солонцинского</w:t>
      </w:r>
      <w:r w:rsidRPr="003C5608">
        <w:rPr>
          <w:rFonts w:ascii="Times New Roman" w:eastAsia="Times New Roman" w:hAnsi="Times New Roman" w:cs="Times New Roman"/>
          <w:sz w:val="28"/>
          <w:szCs w:val="28"/>
        </w:rPr>
        <w:t xml:space="preserve"> сельского поселения. </w:t>
      </w:r>
    </w:p>
    <w:p w14:paraId="49A88971" w14:textId="77777777" w:rsidR="000503FA" w:rsidRPr="00F10076" w:rsidRDefault="000503FA" w:rsidP="00B31C27">
      <w:pPr>
        <w:spacing w:after="0" w:line="240" w:lineRule="auto"/>
        <w:jc w:val="both"/>
        <w:rPr>
          <w:rFonts w:ascii="Times New Roman" w:eastAsia="Times New Roman" w:hAnsi="Times New Roman" w:cs="Times New Roman"/>
          <w:sz w:val="28"/>
          <w:szCs w:val="28"/>
        </w:rPr>
      </w:pPr>
    </w:p>
    <w:p w14:paraId="61AD87D2" w14:textId="77777777" w:rsidR="004C58E8" w:rsidRPr="004C58E8" w:rsidRDefault="004C58E8" w:rsidP="004C58E8">
      <w:pPr>
        <w:widowControl w:val="0"/>
        <w:shd w:val="clear" w:color="auto" w:fill="FFFFFF"/>
        <w:tabs>
          <w:tab w:val="left" w:pos="1066"/>
        </w:tabs>
        <w:autoSpaceDE w:val="0"/>
        <w:autoSpaceDN w:val="0"/>
        <w:adjustRightInd w:val="0"/>
        <w:spacing w:after="0" w:line="240" w:lineRule="auto"/>
        <w:ind w:right="5" w:firstLine="709"/>
        <w:jc w:val="both"/>
        <w:rPr>
          <w:rFonts w:ascii="Times New Roman" w:eastAsia="Times New Roman" w:hAnsi="Times New Roman" w:cs="Times New Roman"/>
          <w:sz w:val="28"/>
          <w:szCs w:val="28"/>
        </w:rPr>
      </w:pPr>
      <w:r w:rsidRPr="004C58E8">
        <w:rPr>
          <w:rFonts w:ascii="Times New Roman" w:eastAsia="Times New Roman" w:hAnsi="Times New Roman" w:cs="Times New Roman"/>
          <w:b/>
          <w:sz w:val="28"/>
          <w:szCs w:val="28"/>
        </w:rPr>
        <w:t xml:space="preserve">Статья </w:t>
      </w:r>
      <w:r w:rsidR="003170C8">
        <w:rPr>
          <w:rFonts w:ascii="Times New Roman" w:eastAsia="Times New Roman" w:hAnsi="Times New Roman" w:cs="Times New Roman"/>
          <w:b/>
          <w:sz w:val="28"/>
          <w:szCs w:val="28"/>
        </w:rPr>
        <w:t>7</w:t>
      </w:r>
      <w:r w:rsidRPr="004C58E8">
        <w:rPr>
          <w:rFonts w:ascii="Times New Roman" w:eastAsia="Times New Roman" w:hAnsi="Times New Roman" w:cs="Times New Roman"/>
          <w:b/>
          <w:sz w:val="28"/>
          <w:szCs w:val="28"/>
        </w:rPr>
        <w:t xml:space="preserve">. </w:t>
      </w:r>
      <w:r w:rsidRPr="004C58E8">
        <w:rPr>
          <w:rFonts w:ascii="Times New Roman" w:eastAsia="Times New Roman" w:hAnsi="Times New Roman" w:cs="Times New Roman"/>
          <w:b/>
          <w:sz w:val="28"/>
          <w:szCs w:val="24"/>
        </w:rPr>
        <w:t>Особенности использования бюджетных ассигнований по обеспечению деятельности органов местного самоуправления и бюджетных учреждений</w:t>
      </w:r>
      <w:r>
        <w:rPr>
          <w:rFonts w:ascii="Times New Roman" w:eastAsia="Times New Roman" w:hAnsi="Times New Roman" w:cs="Times New Roman"/>
          <w:b/>
          <w:sz w:val="28"/>
          <w:szCs w:val="24"/>
        </w:rPr>
        <w:t xml:space="preserve"> Солонцинского </w:t>
      </w:r>
      <w:r w:rsidRPr="004C58E8">
        <w:rPr>
          <w:rFonts w:ascii="Times New Roman" w:eastAsia="Times New Roman" w:hAnsi="Times New Roman" w:cs="Times New Roman"/>
          <w:b/>
          <w:sz w:val="28"/>
          <w:szCs w:val="24"/>
        </w:rPr>
        <w:t>сельского поселения</w:t>
      </w:r>
    </w:p>
    <w:p w14:paraId="59405FF9" w14:textId="77777777" w:rsidR="004C58E8" w:rsidRPr="004C58E8" w:rsidRDefault="004C58E8" w:rsidP="004C58E8">
      <w:pPr>
        <w:tabs>
          <w:tab w:val="num" w:pos="720"/>
        </w:tabs>
        <w:spacing w:after="0" w:line="240" w:lineRule="auto"/>
        <w:ind w:firstLine="720"/>
        <w:jc w:val="both"/>
        <w:rPr>
          <w:rFonts w:ascii="Times New Roman" w:eastAsia="Times New Roman" w:hAnsi="Times New Roman" w:cs="Times New Roman"/>
          <w:sz w:val="28"/>
          <w:szCs w:val="28"/>
        </w:rPr>
      </w:pPr>
      <w:r w:rsidRPr="004C58E8">
        <w:rPr>
          <w:rFonts w:ascii="Times New Roman" w:eastAsia="Times New Roman" w:hAnsi="Times New Roman" w:cs="Times New Roman"/>
          <w:sz w:val="28"/>
          <w:szCs w:val="28"/>
        </w:rPr>
        <w:t>1. Установить, что руководители органов местного самоуправления, бюджетных, казенных учреждений</w:t>
      </w:r>
      <w:r w:rsidRPr="004C58E8">
        <w:rPr>
          <w:rFonts w:ascii="Times New Roman" w:eastAsia="Times New Roman" w:hAnsi="Times New Roman" w:cs="Times New Roman"/>
          <w:sz w:val="28"/>
          <w:szCs w:val="24"/>
        </w:rPr>
        <w:t xml:space="preserve"> </w:t>
      </w:r>
      <w:r w:rsidRPr="004C58E8">
        <w:rPr>
          <w:rFonts w:ascii="Times New Roman" w:eastAsia="Times New Roman" w:hAnsi="Times New Roman" w:cs="Times New Roman"/>
          <w:sz w:val="28"/>
          <w:szCs w:val="28"/>
        </w:rPr>
        <w:t>и организаций поселения не вправе принимать в 202</w:t>
      </w:r>
      <w:r w:rsidR="00FF28FD">
        <w:rPr>
          <w:rFonts w:ascii="Times New Roman" w:eastAsia="Times New Roman" w:hAnsi="Times New Roman" w:cs="Times New Roman"/>
          <w:sz w:val="28"/>
          <w:szCs w:val="28"/>
        </w:rPr>
        <w:t>4</w:t>
      </w:r>
      <w:r w:rsidRPr="004C58E8">
        <w:rPr>
          <w:rFonts w:ascii="Times New Roman" w:eastAsia="Times New Roman" w:hAnsi="Times New Roman" w:cs="Times New Roman"/>
          <w:sz w:val="28"/>
          <w:szCs w:val="28"/>
        </w:rPr>
        <w:t xml:space="preserve"> году и плановом периоде 202</w:t>
      </w:r>
      <w:r w:rsidR="00FF28FD">
        <w:rPr>
          <w:rFonts w:ascii="Times New Roman" w:eastAsia="Times New Roman" w:hAnsi="Times New Roman" w:cs="Times New Roman"/>
          <w:sz w:val="28"/>
          <w:szCs w:val="28"/>
        </w:rPr>
        <w:t>5</w:t>
      </w:r>
      <w:r w:rsidRPr="004C58E8">
        <w:rPr>
          <w:rFonts w:ascii="Times New Roman" w:eastAsia="Times New Roman" w:hAnsi="Times New Roman" w:cs="Times New Roman"/>
          <w:sz w:val="28"/>
          <w:szCs w:val="28"/>
        </w:rPr>
        <w:t xml:space="preserve"> и 202</w:t>
      </w:r>
      <w:r w:rsidR="00FF28FD">
        <w:rPr>
          <w:rFonts w:ascii="Times New Roman" w:eastAsia="Times New Roman" w:hAnsi="Times New Roman" w:cs="Times New Roman"/>
          <w:sz w:val="28"/>
          <w:szCs w:val="28"/>
        </w:rPr>
        <w:t>6</w:t>
      </w:r>
      <w:r w:rsidRPr="004C58E8">
        <w:rPr>
          <w:rFonts w:ascii="Times New Roman" w:eastAsia="Times New Roman" w:hAnsi="Times New Roman" w:cs="Times New Roman"/>
          <w:sz w:val="28"/>
          <w:szCs w:val="28"/>
        </w:rPr>
        <w:t xml:space="preserve"> годов решения, приводящие к увеличению штатной численности муниципальных служащих, работников муниципальных учреждений и организаций бюджетной сферы, за исключением случаев принятия решений о наделении органов местного самоуправления дополнительными полномочиями, бюджетных учреждений и организаций дополнительными функциями, требующими увеличения штатной численности персонала.</w:t>
      </w:r>
    </w:p>
    <w:p w14:paraId="15AEC7C0" w14:textId="77777777" w:rsidR="004C58E8" w:rsidRPr="004C58E8" w:rsidRDefault="004C58E8" w:rsidP="004C58E8">
      <w:pPr>
        <w:tabs>
          <w:tab w:val="num" w:pos="720"/>
        </w:tabs>
        <w:spacing w:after="0" w:line="240" w:lineRule="auto"/>
        <w:ind w:firstLine="720"/>
        <w:jc w:val="both"/>
        <w:rPr>
          <w:rFonts w:ascii="Times New Roman" w:eastAsia="Times New Roman" w:hAnsi="Times New Roman" w:cs="Times New Roman"/>
          <w:sz w:val="28"/>
          <w:szCs w:val="28"/>
        </w:rPr>
      </w:pPr>
      <w:r w:rsidRPr="004C58E8">
        <w:rPr>
          <w:rFonts w:ascii="Times New Roman" w:eastAsia="Times New Roman" w:hAnsi="Times New Roman" w:cs="Times New Roman"/>
          <w:sz w:val="28"/>
          <w:szCs w:val="28"/>
        </w:rPr>
        <w:t xml:space="preserve">2. Главе администрации </w:t>
      </w:r>
      <w:r>
        <w:rPr>
          <w:rFonts w:ascii="Times New Roman" w:eastAsia="Times New Roman" w:hAnsi="Times New Roman" w:cs="Times New Roman"/>
          <w:sz w:val="28"/>
          <w:szCs w:val="28"/>
        </w:rPr>
        <w:t>Солонцинского</w:t>
      </w:r>
      <w:r w:rsidRPr="004C58E8">
        <w:rPr>
          <w:rFonts w:ascii="Times New Roman" w:eastAsia="Times New Roman" w:hAnsi="Times New Roman" w:cs="Times New Roman"/>
          <w:sz w:val="28"/>
          <w:szCs w:val="28"/>
        </w:rPr>
        <w:t xml:space="preserve"> сельского поселения не принимать в 202</w:t>
      </w:r>
      <w:r w:rsidR="00FF28FD">
        <w:rPr>
          <w:rFonts w:ascii="Times New Roman" w:eastAsia="Times New Roman" w:hAnsi="Times New Roman" w:cs="Times New Roman"/>
          <w:sz w:val="28"/>
          <w:szCs w:val="28"/>
        </w:rPr>
        <w:t>4</w:t>
      </w:r>
      <w:r w:rsidRPr="004C58E8">
        <w:rPr>
          <w:rFonts w:ascii="Times New Roman" w:eastAsia="Times New Roman" w:hAnsi="Times New Roman" w:cs="Times New Roman"/>
          <w:sz w:val="28"/>
          <w:szCs w:val="28"/>
        </w:rPr>
        <w:t xml:space="preserve"> году решения, приводящие к увеличению штатной численности муниципальных служащих, работников муниципальных казенных учреждений.</w:t>
      </w:r>
    </w:p>
    <w:p w14:paraId="6D31C0A0" w14:textId="77777777" w:rsidR="004C58E8" w:rsidRDefault="004C58E8" w:rsidP="001B5E69">
      <w:pPr>
        <w:tabs>
          <w:tab w:val="num" w:pos="720"/>
        </w:tabs>
        <w:spacing w:after="0" w:line="240" w:lineRule="auto"/>
        <w:jc w:val="both"/>
        <w:rPr>
          <w:rFonts w:ascii="Times New Roman" w:eastAsia="Times New Roman" w:hAnsi="Times New Roman" w:cs="Times New Roman"/>
          <w:sz w:val="28"/>
          <w:szCs w:val="28"/>
        </w:rPr>
      </w:pPr>
    </w:p>
    <w:p w14:paraId="1B4C9626" w14:textId="77777777" w:rsidR="0010230F" w:rsidRDefault="0010230F" w:rsidP="004C58E8">
      <w:pPr>
        <w:tabs>
          <w:tab w:val="num" w:pos="720"/>
        </w:tabs>
        <w:spacing w:after="0" w:line="240" w:lineRule="auto"/>
        <w:ind w:firstLine="720"/>
        <w:jc w:val="both"/>
        <w:rPr>
          <w:rFonts w:ascii="Times New Roman" w:eastAsia="Times New Roman" w:hAnsi="Times New Roman" w:cs="Times New Roman"/>
          <w:sz w:val="28"/>
          <w:szCs w:val="28"/>
        </w:rPr>
      </w:pPr>
    </w:p>
    <w:p w14:paraId="2BD895D0" w14:textId="77777777" w:rsidR="004C58E8" w:rsidRPr="004C58E8" w:rsidRDefault="003170C8" w:rsidP="004C58E8">
      <w:pPr>
        <w:tabs>
          <w:tab w:val="num" w:pos="720"/>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4"/>
        </w:rPr>
        <w:lastRenderedPageBreak/>
        <w:t>Статья 8</w:t>
      </w:r>
      <w:r w:rsidR="004C58E8" w:rsidRPr="004C58E8">
        <w:rPr>
          <w:rFonts w:ascii="Times New Roman" w:eastAsia="Times New Roman" w:hAnsi="Times New Roman" w:cs="Times New Roman"/>
          <w:b/>
          <w:sz w:val="28"/>
          <w:szCs w:val="24"/>
        </w:rPr>
        <w:t>.  Межбюджетные трансферты</w:t>
      </w:r>
    </w:p>
    <w:p w14:paraId="2EF816BE" w14:textId="7CB72930" w:rsidR="004C58E8" w:rsidRPr="004C58E8" w:rsidRDefault="004C58E8" w:rsidP="004C58E8">
      <w:pPr>
        <w:tabs>
          <w:tab w:val="num" w:pos="1637"/>
        </w:tabs>
        <w:spacing w:after="0" w:line="240" w:lineRule="auto"/>
        <w:ind w:firstLine="720"/>
        <w:jc w:val="both"/>
        <w:rPr>
          <w:rFonts w:ascii="Times New Roman" w:eastAsia="Times New Roman" w:hAnsi="Times New Roman" w:cs="Times New Roman"/>
          <w:sz w:val="28"/>
          <w:szCs w:val="28"/>
        </w:rPr>
      </w:pPr>
      <w:r w:rsidRPr="004C58E8">
        <w:rPr>
          <w:rFonts w:ascii="Times New Roman" w:eastAsia="Times New Roman" w:hAnsi="Times New Roman" w:cs="Times New Roman"/>
          <w:sz w:val="28"/>
          <w:szCs w:val="28"/>
        </w:rPr>
        <w:t xml:space="preserve">1. Утвердить распределение межбюджетных трансфертов, получаемых из районного бюджета в виде субвенций и дотаций на выравнивание бюджетной обеспеченности на </w:t>
      </w:r>
      <w:r w:rsidRPr="00116CC5">
        <w:rPr>
          <w:rFonts w:ascii="Times New Roman" w:eastAsia="Times New Roman" w:hAnsi="Times New Roman" w:cs="Times New Roman"/>
          <w:sz w:val="28"/>
          <w:szCs w:val="28"/>
        </w:rPr>
        <w:t>202</w:t>
      </w:r>
      <w:r w:rsidR="00FF28FD">
        <w:rPr>
          <w:rFonts w:ascii="Times New Roman" w:eastAsia="Times New Roman" w:hAnsi="Times New Roman" w:cs="Times New Roman"/>
          <w:sz w:val="28"/>
          <w:szCs w:val="28"/>
        </w:rPr>
        <w:t>4</w:t>
      </w:r>
      <w:r w:rsidRPr="00116CC5">
        <w:rPr>
          <w:rFonts w:ascii="Times New Roman" w:eastAsia="Times New Roman" w:hAnsi="Times New Roman" w:cs="Times New Roman"/>
          <w:sz w:val="28"/>
          <w:szCs w:val="28"/>
        </w:rPr>
        <w:t xml:space="preserve"> год в сумме – </w:t>
      </w:r>
      <w:r w:rsidR="00F22078">
        <w:rPr>
          <w:rFonts w:ascii="Times New Roman" w:eastAsia="Times New Roman" w:hAnsi="Times New Roman" w:cs="Times New Roman"/>
          <w:sz w:val="28"/>
          <w:szCs w:val="28"/>
        </w:rPr>
        <w:t>8 452,</w:t>
      </w:r>
      <w:r w:rsidR="00977DAC">
        <w:rPr>
          <w:rFonts w:ascii="Times New Roman" w:eastAsia="Times New Roman" w:hAnsi="Times New Roman" w:cs="Times New Roman"/>
          <w:sz w:val="28"/>
          <w:szCs w:val="28"/>
        </w:rPr>
        <w:t>5</w:t>
      </w:r>
      <w:r w:rsidRPr="00116CC5">
        <w:rPr>
          <w:rFonts w:ascii="Times New Roman" w:eastAsia="Times New Roman" w:hAnsi="Times New Roman" w:cs="Times New Roman"/>
          <w:sz w:val="28"/>
          <w:szCs w:val="28"/>
        </w:rPr>
        <w:t xml:space="preserve"> тыс. рублей; на плановый период 202</w:t>
      </w:r>
      <w:r w:rsidR="00FF28FD">
        <w:rPr>
          <w:rFonts w:ascii="Times New Roman" w:eastAsia="Times New Roman" w:hAnsi="Times New Roman" w:cs="Times New Roman"/>
          <w:sz w:val="28"/>
          <w:szCs w:val="28"/>
        </w:rPr>
        <w:t>5</w:t>
      </w:r>
      <w:r w:rsidRPr="00116CC5">
        <w:rPr>
          <w:rFonts w:ascii="Times New Roman" w:eastAsia="Times New Roman" w:hAnsi="Times New Roman" w:cs="Times New Roman"/>
          <w:sz w:val="28"/>
          <w:szCs w:val="28"/>
        </w:rPr>
        <w:t xml:space="preserve"> и 202</w:t>
      </w:r>
      <w:r w:rsidR="00FF28FD">
        <w:rPr>
          <w:rFonts w:ascii="Times New Roman" w:eastAsia="Times New Roman" w:hAnsi="Times New Roman" w:cs="Times New Roman"/>
          <w:sz w:val="28"/>
          <w:szCs w:val="28"/>
        </w:rPr>
        <w:t>6</w:t>
      </w:r>
      <w:r w:rsidRPr="00116CC5">
        <w:rPr>
          <w:rFonts w:ascii="Times New Roman" w:eastAsia="Times New Roman" w:hAnsi="Times New Roman" w:cs="Times New Roman"/>
          <w:sz w:val="28"/>
          <w:szCs w:val="28"/>
        </w:rPr>
        <w:t xml:space="preserve"> годов в сумме – </w:t>
      </w:r>
      <w:r w:rsidR="00F22078">
        <w:rPr>
          <w:rFonts w:ascii="Times New Roman" w:eastAsia="Times New Roman" w:hAnsi="Times New Roman" w:cs="Times New Roman"/>
          <w:sz w:val="28"/>
          <w:szCs w:val="28"/>
        </w:rPr>
        <w:t>3 722,7</w:t>
      </w:r>
      <w:r w:rsidRPr="00116CC5">
        <w:rPr>
          <w:rFonts w:ascii="Times New Roman" w:eastAsia="Times New Roman" w:hAnsi="Times New Roman" w:cs="Times New Roman"/>
          <w:sz w:val="28"/>
          <w:szCs w:val="28"/>
        </w:rPr>
        <w:t xml:space="preserve"> тыс. рублей и </w:t>
      </w:r>
      <w:r w:rsidR="00FF28FD">
        <w:rPr>
          <w:rFonts w:ascii="Times New Roman" w:eastAsia="Times New Roman" w:hAnsi="Times New Roman" w:cs="Times New Roman"/>
          <w:sz w:val="28"/>
          <w:szCs w:val="28"/>
        </w:rPr>
        <w:t>3</w:t>
      </w:r>
      <w:r w:rsidR="00F22078">
        <w:rPr>
          <w:rFonts w:ascii="Times New Roman" w:eastAsia="Times New Roman" w:hAnsi="Times New Roman" w:cs="Times New Roman"/>
          <w:sz w:val="28"/>
          <w:szCs w:val="28"/>
        </w:rPr>
        <w:t> </w:t>
      </w:r>
      <w:r w:rsidR="00FF28FD">
        <w:rPr>
          <w:rFonts w:ascii="Times New Roman" w:eastAsia="Times New Roman" w:hAnsi="Times New Roman" w:cs="Times New Roman"/>
          <w:sz w:val="28"/>
          <w:szCs w:val="28"/>
        </w:rPr>
        <w:t>1</w:t>
      </w:r>
      <w:r w:rsidR="00F22078">
        <w:rPr>
          <w:rFonts w:ascii="Times New Roman" w:eastAsia="Times New Roman" w:hAnsi="Times New Roman" w:cs="Times New Roman"/>
          <w:sz w:val="28"/>
          <w:szCs w:val="28"/>
        </w:rPr>
        <w:t>82,5</w:t>
      </w:r>
      <w:r w:rsidR="00FF28FD">
        <w:rPr>
          <w:rFonts w:ascii="Times New Roman" w:eastAsia="Times New Roman" w:hAnsi="Times New Roman" w:cs="Times New Roman"/>
          <w:sz w:val="28"/>
          <w:szCs w:val="28"/>
        </w:rPr>
        <w:t>0</w:t>
      </w:r>
      <w:r w:rsidRPr="004C58E8">
        <w:rPr>
          <w:rFonts w:ascii="Times New Roman" w:eastAsia="Times New Roman" w:hAnsi="Times New Roman" w:cs="Times New Roman"/>
          <w:sz w:val="28"/>
          <w:szCs w:val="28"/>
        </w:rPr>
        <w:t xml:space="preserve"> тыс. рублей соответственно, согласно приложени</w:t>
      </w:r>
      <w:r>
        <w:rPr>
          <w:rFonts w:ascii="Times New Roman" w:eastAsia="Times New Roman" w:hAnsi="Times New Roman" w:cs="Times New Roman"/>
          <w:sz w:val="28"/>
          <w:szCs w:val="28"/>
        </w:rPr>
        <w:t>ю</w:t>
      </w:r>
      <w:r w:rsidRPr="004C58E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56753C">
        <w:rPr>
          <w:rFonts w:ascii="Times New Roman" w:eastAsia="Times New Roman" w:hAnsi="Times New Roman" w:cs="Times New Roman"/>
          <w:sz w:val="28"/>
          <w:szCs w:val="28"/>
        </w:rPr>
        <w:t>2</w:t>
      </w:r>
      <w:r w:rsidRPr="004C58E8">
        <w:rPr>
          <w:rFonts w:ascii="Times New Roman" w:eastAsia="Times New Roman" w:hAnsi="Times New Roman" w:cs="Times New Roman"/>
          <w:sz w:val="28"/>
          <w:szCs w:val="28"/>
        </w:rPr>
        <w:t xml:space="preserve"> к настоящему решению.</w:t>
      </w:r>
    </w:p>
    <w:p w14:paraId="7E8D4A1E" w14:textId="132B6A43" w:rsidR="004C58E8" w:rsidRPr="004C58E8" w:rsidRDefault="004C58E8" w:rsidP="004C58E8">
      <w:pPr>
        <w:tabs>
          <w:tab w:val="num" w:pos="1637"/>
        </w:tabs>
        <w:spacing w:after="0" w:line="240" w:lineRule="auto"/>
        <w:ind w:firstLine="720"/>
        <w:jc w:val="both"/>
        <w:rPr>
          <w:rFonts w:ascii="Times New Roman" w:eastAsia="Times New Roman" w:hAnsi="Times New Roman" w:cs="Times New Roman"/>
          <w:sz w:val="28"/>
          <w:szCs w:val="28"/>
        </w:rPr>
      </w:pPr>
      <w:r w:rsidRPr="004C58E8">
        <w:rPr>
          <w:rFonts w:ascii="Times New Roman" w:eastAsia="Times New Roman" w:hAnsi="Times New Roman" w:cs="Times New Roman"/>
          <w:sz w:val="28"/>
          <w:szCs w:val="28"/>
        </w:rPr>
        <w:t>2. Утвердить распределение межбюджетных трансфертов, передаваемых из бюджета поселения в районный бюджет на 202</w:t>
      </w:r>
      <w:r w:rsidR="00BB072D">
        <w:rPr>
          <w:rFonts w:ascii="Times New Roman" w:eastAsia="Times New Roman" w:hAnsi="Times New Roman" w:cs="Times New Roman"/>
          <w:sz w:val="28"/>
          <w:szCs w:val="28"/>
        </w:rPr>
        <w:t>4</w:t>
      </w:r>
      <w:r w:rsidRPr="004C58E8">
        <w:rPr>
          <w:rFonts w:ascii="Times New Roman" w:eastAsia="Times New Roman" w:hAnsi="Times New Roman" w:cs="Times New Roman"/>
          <w:sz w:val="28"/>
          <w:szCs w:val="28"/>
        </w:rPr>
        <w:t xml:space="preserve"> год в сумме – </w:t>
      </w:r>
      <w:r w:rsidR="00BB072D">
        <w:rPr>
          <w:rFonts w:ascii="Times New Roman" w:eastAsia="Times New Roman" w:hAnsi="Times New Roman" w:cs="Times New Roman"/>
          <w:sz w:val="28"/>
          <w:szCs w:val="28"/>
        </w:rPr>
        <w:t>281,4</w:t>
      </w:r>
      <w:r w:rsidRPr="004C58E8">
        <w:rPr>
          <w:rFonts w:ascii="Times New Roman" w:eastAsia="Times New Roman" w:hAnsi="Times New Roman" w:cs="Times New Roman"/>
          <w:sz w:val="28"/>
          <w:szCs w:val="28"/>
        </w:rPr>
        <w:t xml:space="preserve"> тыс. рублей; на плановый период 202</w:t>
      </w:r>
      <w:r w:rsidR="00BB072D">
        <w:rPr>
          <w:rFonts w:ascii="Times New Roman" w:eastAsia="Times New Roman" w:hAnsi="Times New Roman" w:cs="Times New Roman"/>
          <w:sz w:val="28"/>
          <w:szCs w:val="28"/>
        </w:rPr>
        <w:t>5</w:t>
      </w:r>
      <w:r w:rsidRPr="004C58E8">
        <w:rPr>
          <w:rFonts w:ascii="Times New Roman" w:eastAsia="Times New Roman" w:hAnsi="Times New Roman" w:cs="Times New Roman"/>
          <w:sz w:val="28"/>
          <w:szCs w:val="28"/>
        </w:rPr>
        <w:t xml:space="preserve"> и 202</w:t>
      </w:r>
      <w:r w:rsidR="00BB072D">
        <w:rPr>
          <w:rFonts w:ascii="Times New Roman" w:eastAsia="Times New Roman" w:hAnsi="Times New Roman" w:cs="Times New Roman"/>
          <w:sz w:val="28"/>
          <w:szCs w:val="28"/>
        </w:rPr>
        <w:t>6</w:t>
      </w:r>
      <w:r w:rsidRPr="004C58E8">
        <w:rPr>
          <w:rFonts w:ascii="Times New Roman" w:eastAsia="Times New Roman" w:hAnsi="Times New Roman" w:cs="Times New Roman"/>
          <w:sz w:val="28"/>
          <w:szCs w:val="28"/>
        </w:rPr>
        <w:t xml:space="preserve"> годов в сумме – </w:t>
      </w:r>
      <w:r w:rsidR="00BB072D">
        <w:rPr>
          <w:rFonts w:ascii="Times New Roman" w:eastAsia="Times New Roman" w:hAnsi="Times New Roman" w:cs="Times New Roman"/>
          <w:sz w:val="28"/>
          <w:szCs w:val="28"/>
        </w:rPr>
        <w:t>292,6</w:t>
      </w:r>
      <w:r w:rsidRPr="004C58E8">
        <w:rPr>
          <w:rFonts w:ascii="Times New Roman" w:eastAsia="Times New Roman" w:hAnsi="Times New Roman" w:cs="Times New Roman"/>
          <w:sz w:val="28"/>
          <w:szCs w:val="28"/>
        </w:rPr>
        <w:t xml:space="preserve"> тыс. рублей и </w:t>
      </w:r>
      <w:r w:rsidR="00BB072D">
        <w:rPr>
          <w:rFonts w:ascii="Times New Roman" w:eastAsia="Times New Roman" w:hAnsi="Times New Roman" w:cs="Times New Roman"/>
          <w:sz w:val="28"/>
          <w:szCs w:val="28"/>
        </w:rPr>
        <w:t>304,1</w:t>
      </w:r>
      <w:r w:rsidRPr="004C58E8">
        <w:rPr>
          <w:rFonts w:ascii="Times New Roman" w:eastAsia="Times New Roman" w:hAnsi="Times New Roman" w:cs="Times New Roman"/>
          <w:sz w:val="28"/>
          <w:szCs w:val="28"/>
        </w:rPr>
        <w:t xml:space="preserve"> тыс. рублей соответственно, согласно приложени</w:t>
      </w:r>
      <w:r w:rsidR="00911A58">
        <w:rPr>
          <w:rFonts w:ascii="Times New Roman" w:eastAsia="Times New Roman" w:hAnsi="Times New Roman" w:cs="Times New Roman"/>
          <w:sz w:val="28"/>
          <w:szCs w:val="28"/>
        </w:rPr>
        <w:t>ю</w:t>
      </w:r>
      <w:r w:rsidRPr="004C58E8">
        <w:rPr>
          <w:rFonts w:ascii="Times New Roman" w:eastAsia="Times New Roman" w:hAnsi="Times New Roman" w:cs="Times New Roman"/>
          <w:sz w:val="28"/>
          <w:szCs w:val="28"/>
        </w:rPr>
        <w:t xml:space="preserve"> 1</w:t>
      </w:r>
      <w:r w:rsidR="0056753C">
        <w:rPr>
          <w:rFonts w:ascii="Times New Roman" w:eastAsia="Times New Roman" w:hAnsi="Times New Roman" w:cs="Times New Roman"/>
          <w:sz w:val="28"/>
          <w:szCs w:val="28"/>
        </w:rPr>
        <w:t>3</w:t>
      </w:r>
      <w:r w:rsidR="00911A58">
        <w:rPr>
          <w:rFonts w:ascii="Times New Roman" w:eastAsia="Times New Roman" w:hAnsi="Times New Roman" w:cs="Times New Roman"/>
          <w:sz w:val="28"/>
          <w:szCs w:val="28"/>
        </w:rPr>
        <w:t xml:space="preserve"> </w:t>
      </w:r>
      <w:r w:rsidRPr="004C58E8">
        <w:rPr>
          <w:rFonts w:ascii="Times New Roman" w:eastAsia="Times New Roman" w:hAnsi="Times New Roman" w:cs="Times New Roman"/>
          <w:sz w:val="28"/>
          <w:szCs w:val="28"/>
        </w:rPr>
        <w:t>к настоящему решению.</w:t>
      </w:r>
    </w:p>
    <w:p w14:paraId="0D614B9A" w14:textId="77777777" w:rsidR="004C58E8" w:rsidRDefault="00F83F98" w:rsidP="004C58E8">
      <w:pPr>
        <w:tabs>
          <w:tab w:val="num" w:pos="1637"/>
        </w:tabs>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C58E8" w:rsidRPr="004C58E8">
        <w:rPr>
          <w:rFonts w:ascii="Times New Roman" w:eastAsia="Times New Roman" w:hAnsi="Times New Roman" w:cs="Times New Roman"/>
          <w:sz w:val="28"/>
          <w:szCs w:val="28"/>
        </w:rPr>
        <w:t>. Установить, что в 202</w:t>
      </w:r>
      <w:r w:rsidR="00BB072D">
        <w:rPr>
          <w:rFonts w:ascii="Times New Roman" w:eastAsia="Times New Roman" w:hAnsi="Times New Roman" w:cs="Times New Roman"/>
          <w:sz w:val="28"/>
          <w:szCs w:val="28"/>
        </w:rPr>
        <w:t>4</w:t>
      </w:r>
      <w:r w:rsidR="004C58E8" w:rsidRPr="004C58E8">
        <w:rPr>
          <w:rFonts w:ascii="Times New Roman" w:eastAsia="Times New Roman" w:hAnsi="Times New Roman" w:cs="Times New Roman"/>
          <w:sz w:val="28"/>
          <w:szCs w:val="28"/>
        </w:rPr>
        <w:t xml:space="preserve"> году и плановом периоде 202</w:t>
      </w:r>
      <w:r w:rsidR="00BB072D">
        <w:rPr>
          <w:rFonts w:ascii="Times New Roman" w:eastAsia="Times New Roman" w:hAnsi="Times New Roman" w:cs="Times New Roman"/>
          <w:sz w:val="28"/>
          <w:szCs w:val="28"/>
        </w:rPr>
        <w:t>5</w:t>
      </w:r>
      <w:r w:rsidR="004C58E8" w:rsidRPr="004C58E8">
        <w:rPr>
          <w:rFonts w:ascii="Times New Roman" w:eastAsia="Times New Roman" w:hAnsi="Times New Roman" w:cs="Times New Roman"/>
          <w:sz w:val="28"/>
          <w:szCs w:val="28"/>
        </w:rPr>
        <w:t xml:space="preserve"> и 202</w:t>
      </w:r>
      <w:r w:rsidR="00BB072D">
        <w:rPr>
          <w:rFonts w:ascii="Times New Roman" w:eastAsia="Times New Roman" w:hAnsi="Times New Roman" w:cs="Times New Roman"/>
          <w:sz w:val="28"/>
          <w:szCs w:val="28"/>
        </w:rPr>
        <w:t>6</w:t>
      </w:r>
      <w:r w:rsidR="004C58E8" w:rsidRPr="004C58E8">
        <w:rPr>
          <w:rFonts w:ascii="Times New Roman" w:eastAsia="Times New Roman" w:hAnsi="Times New Roman" w:cs="Times New Roman"/>
          <w:sz w:val="28"/>
          <w:szCs w:val="28"/>
        </w:rPr>
        <w:t xml:space="preserve"> годов операции с межбюджетными трансфертами, предоставляемыми из федерального бюджета в форме субсидий и субвенций, имеющих целевое назначение, в рамках исполнения бюджета поселения учитываются на лицевых счетах, открытых получателям средств бюджета поселения в территориальном органе Федерального казначейства. </w:t>
      </w:r>
    </w:p>
    <w:p w14:paraId="689DF93B" w14:textId="77777777" w:rsidR="00F83F98" w:rsidRPr="004C58E8" w:rsidRDefault="00F83F98" w:rsidP="004C58E8">
      <w:pPr>
        <w:tabs>
          <w:tab w:val="num" w:pos="1637"/>
        </w:tabs>
        <w:spacing w:after="0" w:line="240" w:lineRule="auto"/>
        <w:ind w:firstLine="720"/>
        <w:jc w:val="both"/>
        <w:rPr>
          <w:rFonts w:ascii="Times New Roman" w:eastAsia="Times New Roman" w:hAnsi="Times New Roman" w:cs="Times New Roman"/>
          <w:b/>
          <w:sz w:val="28"/>
          <w:szCs w:val="28"/>
        </w:rPr>
      </w:pPr>
    </w:p>
    <w:p w14:paraId="0F6F45AC" w14:textId="77777777" w:rsidR="004C58E8" w:rsidRPr="004C58E8" w:rsidRDefault="004C58E8" w:rsidP="004C58E8">
      <w:pPr>
        <w:tabs>
          <w:tab w:val="num" w:pos="1637"/>
        </w:tabs>
        <w:spacing w:after="0" w:line="240" w:lineRule="auto"/>
        <w:ind w:firstLine="720"/>
        <w:jc w:val="both"/>
        <w:rPr>
          <w:rFonts w:ascii="Times New Roman" w:eastAsia="Times New Roman" w:hAnsi="Times New Roman" w:cs="Times New Roman"/>
          <w:sz w:val="28"/>
          <w:szCs w:val="28"/>
        </w:rPr>
      </w:pPr>
      <w:r w:rsidRPr="004C58E8">
        <w:rPr>
          <w:rFonts w:ascii="Times New Roman" w:eastAsia="Times New Roman" w:hAnsi="Times New Roman" w:cs="Times New Roman"/>
          <w:b/>
          <w:sz w:val="28"/>
          <w:szCs w:val="28"/>
        </w:rPr>
        <w:t xml:space="preserve">Статья </w:t>
      </w:r>
      <w:r w:rsidR="003170C8">
        <w:rPr>
          <w:rFonts w:ascii="Times New Roman" w:eastAsia="Times New Roman" w:hAnsi="Times New Roman" w:cs="Times New Roman"/>
          <w:b/>
          <w:sz w:val="28"/>
          <w:szCs w:val="28"/>
        </w:rPr>
        <w:t>9</w:t>
      </w:r>
      <w:r w:rsidRPr="004C58E8">
        <w:rPr>
          <w:rFonts w:ascii="Times New Roman" w:eastAsia="Times New Roman" w:hAnsi="Times New Roman" w:cs="Times New Roman"/>
          <w:b/>
          <w:sz w:val="28"/>
          <w:szCs w:val="28"/>
        </w:rPr>
        <w:t>.  Резервный</w:t>
      </w:r>
      <w:r w:rsidRPr="004C58E8">
        <w:rPr>
          <w:rFonts w:ascii="Times New Roman" w:eastAsia="Times New Roman" w:hAnsi="Times New Roman" w:cs="Times New Roman"/>
          <w:b/>
          <w:sz w:val="28"/>
          <w:szCs w:val="24"/>
        </w:rPr>
        <w:t xml:space="preserve"> фонд администрации </w:t>
      </w:r>
      <w:r w:rsidR="009D0EA2">
        <w:rPr>
          <w:rFonts w:ascii="Times New Roman" w:eastAsia="Times New Roman" w:hAnsi="Times New Roman" w:cs="Times New Roman"/>
          <w:b/>
          <w:sz w:val="28"/>
          <w:szCs w:val="24"/>
        </w:rPr>
        <w:t>Солонцинского</w:t>
      </w:r>
      <w:r w:rsidRPr="004C58E8">
        <w:rPr>
          <w:rFonts w:ascii="Times New Roman" w:eastAsia="Times New Roman" w:hAnsi="Times New Roman" w:cs="Times New Roman"/>
          <w:b/>
          <w:sz w:val="28"/>
          <w:szCs w:val="24"/>
        </w:rPr>
        <w:t xml:space="preserve"> сельского поселения</w:t>
      </w:r>
    </w:p>
    <w:p w14:paraId="3AD086EA" w14:textId="77777777" w:rsidR="004C58E8" w:rsidRPr="004C58E8" w:rsidRDefault="004C58E8" w:rsidP="004C58E8">
      <w:pPr>
        <w:tabs>
          <w:tab w:val="num" w:pos="1637"/>
        </w:tabs>
        <w:spacing w:after="0" w:line="240" w:lineRule="auto"/>
        <w:ind w:firstLine="720"/>
        <w:jc w:val="both"/>
        <w:rPr>
          <w:rFonts w:ascii="Times New Roman" w:eastAsia="Times New Roman" w:hAnsi="Times New Roman" w:cs="Times New Roman"/>
          <w:sz w:val="28"/>
          <w:szCs w:val="28"/>
        </w:rPr>
      </w:pPr>
      <w:r w:rsidRPr="004C58E8">
        <w:rPr>
          <w:rFonts w:ascii="Times New Roman" w:eastAsia="Times New Roman" w:hAnsi="Times New Roman" w:cs="Times New Roman"/>
          <w:sz w:val="28"/>
          <w:szCs w:val="28"/>
        </w:rPr>
        <w:t xml:space="preserve">Установить размер резервного фонда администрации    </w:t>
      </w:r>
      <w:r w:rsidR="009D0EA2">
        <w:rPr>
          <w:rFonts w:ascii="Times New Roman" w:eastAsia="Times New Roman" w:hAnsi="Times New Roman" w:cs="Times New Roman"/>
          <w:sz w:val="28"/>
          <w:szCs w:val="24"/>
        </w:rPr>
        <w:t>Солонцинского</w:t>
      </w:r>
      <w:r w:rsidRPr="004C58E8">
        <w:rPr>
          <w:rFonts w:ascii="Times New Roman" w:eastAsia="Times New Roman" w:hAnsi="Times New Roman" w:cs="Times New Roman"/>
          <w:sz w:val="28"/>
          <w:szCs w:val="24"/>
        </w:rPr>
        <w:t xml:space="preserve"> сельского поселения </w:t>
      </w:r>
      <w:r w:rsidRPr="004C58E8">
        <w:rPr>
          <w:rFonts w:ascii="Times New Roman" w:eastAsia="Times New Roman" w:hAnsi="Times New Roman" w:cs="Times New Roman"/>
          <w:sz w:val="28"/>
          <w:szCs w:val="28"/>
        </w:rPr>
        <w:t>на 202</w:t>
      </w:r>
      <w:r w:rsidR="00BB072D">
        <w:rPr>
          <w:rFonts w:ascii="Times New Roman" w:eastAsia="Times New Roman" w:hAnsi="Times New Roman" w:cs="Times New Roman"/>
          <w:sz w:val="28"/>
          <w:szCs w:val="28"/>
        </w:rPr>
        <w:t>4</w:t>
      </w:r>
      <w:r w:rsidRPr="004C58E8">
        <w:rPr>
          <w:rFonts w:ascii="Times New Roman" w:eastAsia="Times New Roman" w:hAnsi="Times New Roman" w:cs="Times New Roman"/>
          <w:sz w:val="28"/>
          <w:szCs w:val="28"/>
        </w:rPr>
        <w:t xml:space="preserve"> год в сумме 6</w:t>
      </w:r>
      <w:r w:rsidR="009D0EA2">
        <w:rPr>
          <w:rFonts w:ascii="Times New Roman" w:eastAsia="Times New Roman" w:hAnsi="Times New Roman" w:cs="Times New Roman"/>
          <w:sz w:val="28"/>
          <w:szCs w:val="28"/>
        </w:rPr>
        <w:t>3</w:t>
      </w:r>
      <w:r w:rsidRPr="004C58E8">
        <w:rPr>
          <w:rFonts w:ascii="Times New Roman" w:eastAsia="Times New Roman" w:hAnsi="Times New Roman" w:cs="Times New Roman"/>
          <w:sz w:val="28"/>
          <w:szCs w:val="28"/>
        </w:rPr>
        <w:t>,0 тыс. рублей, на плановый период 202</w:t>
      </w:r>
      <w:r w:rsidR="00BB072D">
        <w:rPr>
          <w:rFonts w:ascii="Times New Roman" w:eastAsia="Times New Roman" w:hAnsi="Times New Roman" w:cs="Times New Roman"/>
          <w:sz w:val="28"/>
          <w:szCs w:val="28"/>
        </w:rPr>
        <w:t>5</w:t>
      </w:r>
      <w:r w:rsidRPr="004C58E8">
        <w:rPr>
          <w:rFonts w:ascii="Times New Roman" w:eastAsia="Times New Roman" w:hAnsi="Times New Roman" w:cs="Times New Roman"/>
          <w:sz w:val="28"/>
          <w:szCs w:val="28"/>
        </w:rPr>
        <w:t xml:space="preserve"> и 202</w:t>
      </w:r>
      <w:r w:rsidR="00BB072D">
        <w:rPr>
          <w:rFonts w:ascii="Times New Roman" w:eastAsia="Times New Roman" w:hAnsi="Times New Roman" w:cs="Times New Roman"/>
          <w:sz w:val="28"/>
          <w:szCs w:val="28"/>
        </w:rPr>
        <w:t>6</w:t>
      </w:r>
      <w:r w:rsidRPr="004C58E8">
        <w:rPr>
          <w:rFonts w:ascii="Times New Roman" w:eastAsia="Times New Roman" w:hAnsi="Times New Roman" w:cs="Times New Roman"/>
          <w:sz w:val="28"/>
          <w:szCs w:val="28"/>
        </w:rPr>
        <w:t xml:space="preserve"> годов в сумме – 6</w:t>
      </w:r>
      <w:r w:rsidR="009D0EA2">
        <w:rPr>
          <w:rFonts w:ascii="Times New Roman" w:eastAsia="Times New Roman" w:hAnsi="Times New Roman" w:cs="Times New Roman"/>
          <w:sz w:val="28"/>
          <w:szCs w:val="28"/>
        </w:rPr>
        <w:t>3</w:t>
      </w:r>
      <w:r w:rsidRPr="004C58E8">
        <w:rPr>
          <w:rFonts w:ascii="Times New Roman" w:eastAsia="Times New Roman" w:hAnsi="Times New Roman" w:cs="Times New Roman"/>
          <w:sz w:val="28"/>
          <w:szCs w:val="28"/>
        </w:rPr>
        <w:t>,0 тыс. рублей и 6</w:t>
      </w:r>
      <w:r w:rsidR="009D0EA2">
        <w:rPr>
          <w:rFonts w:ascii="Times New Roman" w:eastAsia="Times New Roman" w:hAnsi="Times New Roman" w:cs="Times New Roman"/>
          <w:sz w:val="28"/>
          <w:szCs w:val="28"/>
        </w:rPr>
        <w:t>3</w:t>
      </w:r>
      <w:r w:rsidRPr="004C58E8">
        <w:rPr>
          <w:rFonts w:ascii="Times New Roman" w:eastAsia="Times New Roman" w:hAnsi="Times New Roman" w:cs="Times New Roman"/>
          <w:sz w:val="28"/>
          <w:szCs w:val="28"/>
        </w:rPr>
        <w:t xml:space="preserve">,0 тыс. рублей соответственно. </w:t>
      </w:r>
    </w:p>
    <w:p w14:paraId="6CD49805" w14:textId="77777777" w:rsidR="000503FA" w:rsidRPr="004C58E8" w:rsidRDefault="004C58E8" w:rsidP="001B5E69">
      <w:pPr>
        <w:tabs>
          <w:tab w:val="num" w:pos="1637"/>
        </w:tabs>
        <w:spacing w:after="0" w:line="240" w:lineRule="auto"/>
        <w:ind w:firstLine="720"/>
        <w:jc w:val="both"/>
        <w:rPr>
          <w:rFonts w:ascii="Times New Roman" w:eastAsia="Times New Roman" w:hAnsi="Times New Roman" w:cs="Times New Roman"/>
          <w:sz w:val="28"/>
          <w:szCs w:val="28"/>
        </w:rPr>
      </w:pPr>
      <w:r w:rsidRPr="004C58E8">
        <w:rPr>
          <w:rFonts w:ascii="Times New Roman" w:eastAsia="Times New Roman" w:hAnsi="Times New Roman" w:cs="Times New Roman"/>
          <w:sz w:val="28"/>
          <w:szCs w:val="28"/>
        </w:rPr>
        <w:t xml:space="preserve"> </w:t>
      </w:r>
    </w:p>
    <w:p w14:paraId="32D8EFED" w14:textId="77777777" w:rsidR="004C58E8" w:rsidRPr="004C58E8" w:rsidRDefault="004C58E8" w:rsidP="004C58E8">
      <w:pPr>
        <w:tabs>
          <w:tab w:val="num" w:pos="720"/>
        </w:tabs>
        <w:spacing w:after="0" w:line="240" w:lineRule="auto"/>
        <w:ind w:firstLine="709"/>
        <w:jc w:val="both"/>
        <w:rPr>
          <w:rFonts w:ascii="Times New Roman" w:eastAsia="Times New Roman" w:hAnsi="Times New Roman" w:cs="Times New Roman"/>
          <w:b/>
          <w:bCs/>
          <w:sz w:val="24"/>
          <w:szCs w:val="24"/>
        </w:rPr>
      </w:pPr>
      <w:r w:rsidRPr="004C58E8">
        <w:rPr>
          <w:rFonts w:ascii="Times New Roman" w:eastAsia="Times New Roman" w:hAnsi="Times New Roman" w:cs="Times New Roman"/>
          <w:b/>
          <w:bCs/>
          <w:sz w:val="28"/>
          <w:szCs w:val="28"/>
        </w:rPr>
        <w:t xml:space="preserve">Статья </w:t>
      </w:r>
      <w:r w:rsidR="003170C8">
        <w:rPr>
          <w:rFonts w:ascii="Times New Roman" w:eastAsia="Times New Roman" w:hAnsi="Times New Roman" w:cs="Times New Roman"/>
          <w:b/>
          <w:bCs/>
          <w:sz w:val="28"/>
          <w:szCs w:val="28"/>
        </w:rPr>
        <w:t>10</w:t>
      </w:r>
      <w:r w:rsidRPr="004C58E8">
        <w:rPr>
          <w:rFonts w:ascii="Times New Roman" w:eastAsia="Times New Roman" w:hAnsi="Times New Roman" w:cs="Times New Roman"/>
          <w:b/>
          <w:bCs/>
          <w:sz w:val="28"/>
          <w:szCs w:val="28"/>
        </w:rPr>
        <w:t xml:space="preserve">. </w:t>
      </w:r>
      <w:r w:rsidRPr="004C58E8">
        <w:rPr>
          <w:rFonts w:ascii="Times New Roman" w:eastAsia="Times New Roman" w:hAnsi="Times New Roman" w:cs="Times New Roman"/>
          <w:b/>
          <w:sz w:val="28"/>
          <w:szCs w:val="28"/>
        </w:rPr>
        <w:t xml:space="preserve">Муниципальные внутренние заимствования </w:t>
      </w:r>
      <w:r w:rsidR="009D0EA2">
        <w:rPr>
          <w:rFonts w:ascii="Times New Roman" w:eastAsia="Times New Roman" w:hAnsi="Times New Roman" w:cs="Times New Roman"/>
          <w:b/>
          <w:bCs/>
          <w:sz w:val="28"/>
          <w:szCs w:val="28"/>
        </w:rPr>
        <w:t>Солонцинского</w:t>
      </w:r>
      <w:r w:rsidRPr="004C58E8">
        <w:rPr>
          <w:rFonts w:ascii="Times New Roman" w:eastAsia="Times New Roman" w:hAnsi="Times New Roman" w:cs="Times New Roman"/>
          <w:b/>
          <w:bCs/>
          <w:sz w:val="28"/>
          <w:szCs w:val="28"/>
        </w:rPr>
        <w:t xml:space="preserve"> сельского поселения</w:t>
      </w:r>
    </w:p>
    <w:p w14:paraId="47793788" w14:textId="77777777" w:rsidR="004C58E8" w:rsidRPr="004C58E8" w:rsidRDefault="004C58E8" w:rsidP="004C58E8">
      <w:pPr>
        <w:tabs>
          <w:tab w:val="num" w:pos="720"/>
        </w:tabs>
        <w:spacing w:after="0" w:line="240" w:lineRule="auto"/>
        <w:ind w:firstLine="709"/>
        <w:jc w:val="both"/>
        <w:rPr>
          <w:rFonts w:ascii="Times New Roman" w:eastAsia="Times New Roman" w:hAnsi="Times New Roman" w:cs="Times New Roman"/>
          <w:b/>
          <w:bCs/>
          <w:sz w:val="24"/>
          <w:szCs w:val="24"/>
        </w:rPr>
      </w:pPr>
      <w:r w:rsidRPr="004C58E8">
        <w:rPr>
          <w:rFonts w:ascii="Times New Roman" w:eastAsia="Times New Roman" w:hAnsi="Times New Roman" w:cs="Times New Roman"/>
          <w:sz w:val="28"/>
          <w:szCs w:val="28"/>
        </w:rPr>
        <w:t xml:space="preserve">Администрация </w:t>
      </w:r>
      <w:r w:rsidR="009D0EA2">
        <w:rPr>
          <w:rFonts w:ascii="Times New Roman" w:eastAsia="Times New Roman" w:hAnsi="Times New Roman" w:cs="Times New Roman"/>
          <w:sz w:val="28"/>
          <w:szCs w:val="28"/>
        </w:rPr>
        <w:t>Солонцинского</w:t>
      </w:r>
      <w:r w:rsidRPr="004C58E8">
        <w:rPr>
          <w:rFonts w:ascii="Times New Roman" w:eastAsia="Times New Roman" w:hAnsi="Times New Roman" w:cs="Times New Roman"/>
          <w:sz w:val="28"/>
          <w:szCs w:val="28"/>
        </w:rPr>
        <w:t xml:space="preserve"> сельского поселения вправе осуществлять муниципальные внутренние заимствования с целью:</w:t>
      </w:r>
    </w:p>
    <w:p w14:paraId="10542D7B" w14:textId="77777777" w:rsidR="004C58E8" w:rsidRPr="004C58E8" w:rsidRDefault="004C58E8" w:rsidP="004C58E8">
      <w:pPr>
        <w:tabs>
          <w:tab w:val="num" w:pos="720"/>
        </w:tabs>
        <w:spacing w:after="0" w:line="240" w:lineRule="auto"/>
        <w:ind w:firstLine="709"/>
        <w:jc w:val="both"/>
        <w:rPr>
          <w:rFonts w:ascii="Times New Roman" w:eastAsia="Times New Roman" w:hAnsi="Times New Roman" w:cs="Times New Roman"/>
          <w:b/>
          <w:bCs/>
          <w:sz w:val="24"/>
          <w:szCs w:val="24"/>
        </w:rPr>
      </w:pPr>
      <w:r w:rsidRPr="004C58E8">
        <w:rPr>
          <w:rFonts w:ascii="Times New Roman" w:eastAsia="Times New Roman" w:hAnsi="Times New Roman" w:cs="Times New Roman"/>
          <w:sz w:val="28"/>
          <w:szCs w:val="28"/>
        </w:rPr>
        <w:t>финансирования дефицита бюджета;</w:t>
      </w:r>
    </w:p>
    <w:p w14:paraId="08618FB2" w14:textId="77777777" w:rsidR="004C58E8" w:rsidRPr="004C58E8" w:rsidRDefault="004C58E8" w:rsidP="004C58E8">
      <w:pPr>
        <w:tabs>
          <w:tab w:val="num" w:pos="720"/>
        </w:tabs>
        <w:spacing w:after="0" w:line="240" w:lineRule="auto"/>
        <w:ind w:firstLine="709"/>
        <w:jc w:val="both"/>
        <w:rPr>
          <w:rFonts w:ascii="Times New Roman" w:eastAsia="Times New Roman" w:hAnsi="Times New Roman" w:cs="Times New Roman"/>
          <w:b/>
          <w:bCs/>
          <w:sz w:val="24"/>
          <w:szCs w:val="24"/>
        </w:rPr>
      </w:pPr>
      <w:r w:rsidRPr="004C58E8">
        <w:rPr>
          <w:rFonts w:ascii="Times New Roman" w:eastAsia="Times New Roman" w:hAnsi="Times New Roman" w:cs="Times New Roman"/>
          <w:sz w:val="28"/>
          <w:szCs w:val="28"/>
        </w:rPr>
        <w:t>погашения муниципальных долговых обязательств.</w:t>
      </w:r>
    </w:p>
    <w:p w14:paraId="21D24222" w14:textId="77777777" w:rsidR="004C58E8" w:rsidRPr="004C58E8" w:rsidRDefault="004C58E8" w:rsidP="004C58E8">
      <w:pPr>
        <w:spacing w:after="0" w:line="240" w:lineRule="auto"/>
        <w:ind w:firstLine="851"/>
        <w:jc w:val="both"/>
        <w:rPr>
          <w:rFonts w:ascii="Times New Roman" w:eastAsia="Times New Roman" w:hAnsi="Times New Roman" w:cs="Times New Roman"/>
          <w:sz w:val="28"/>
          <w:szCs w:val="28"/>
        </w:rPr>
      </w:pPr>
    </w:p>
    <w:p w14:paraId="1A3FDB1C" w14:textId="77777777" w:rsidR="004C58E8" w:rsidRPr="004C58E8" w:rsidRDefault="004C58E8" w:rsidP="004C58E8">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4C58E8">
        <w:rPr>
          <w:rFonts w:ascii="Times New Roman" w:eastAsia="Times New Roman" w:hAnsi="Times New Roman" w:cs="Times New Roman"/>
          <w:b/>
          <w:bCs/>
          <w:sz w:val="28"/>
          <w:szCs w:val="28"/>
        </w:rPr>
        <w:t>Статья 1</w:t>
      </w:r>
      <w:r w:rsidR="003170C8">
        <w:rPr>
          <w:rFonts w:ascii="Times New Roman" w:eastAsia="Times New Roman" w:hAnsi="Times New Roman" w:cs="Times New Roman"/>
          <w:b/>
          <w:bCs/>
          <w:sz w:val="28"/>
          <w:szCs w:val="28"/>
        </w:rPr>
        <w:t>1</w:t>
      </w:r>
      <w:r w:rsidRPr="004C58E8">
        <w:rPr>
          <w:rFonts w:ascii="Times New Roman" w:eastAsia="Times New Roman" w:hAnsi="Times New Roman" w:cs="Times New Roman"/>
          <w:b/>
          <w:bCs/>
          <w:sz w:val="28"/>
          <w:szCs w:val="28"/>
        </w:rPr>
        <w:t xml:space="preserve">.  </w:t>
      </w:r>
      <w:r w:rsidRPr="004C58E8">
        <w:rPr>
          <w:rFonts w:ascii="Times New Roman" w:eastAsia="Times New Roman" w:hAnsi="Times New Roman" w:cs="Times New Roman"/>
          <w:b/>
          <w:sz w:val="28"/>
          <w:szCs w:val="28"/>
        </w:rPr>
        <w:t xml:space="preserve">Предельный объем муниципального внутреннего долга </w:t>
      </w:r>
      <w:r w:rsidR="009D0EA2">
        <w:rPr>
          <w:rFonts w:ascii="Times New Roman" w:eastAsia="Times New Roman" w:hAnsi="Times New Roman" w:cs="Times New Roman"/>
          <w:b/>
          <w:bCs/>
          <w:sz w:val="28"/>
          <w:szCs w:val="28"/>
        </w:rPr>
        <w:t>Солонцинского</w:t>
      </w:r>
      <w:r w:rsidRPr="004C58E8">
        <w:rPr>
          <w:rFonts w:ascii="Times New Roman" w:eastAsia="Times New Roman" w:hAnsi="Times New Roman" w:cs="Times New Roman"/>
          <w:b/>
          <w:bCs/>
          <w:sz w:val="28"/>
          <w:szCs w:val="28"/>
        </w:rPr>
        <w:t xml:space="preserve"> сельского поселения</w:t>
      </w:r>
    </w:p>
    <w:p w14:paraId="1EC582F6" w14:textId="77777777" w:rsidR="004C58E8" w:rsidRPr="004C58E8" w:rsidRDefault="004C58E8" w:rsidP="004C58E8">
      <w:pPr>
        <w:autoSpaceDE w:val="0"/>
        <w:autoSpaceDN w:val="0"/>
        <w:adjustRightInd w:val="0"/>
        <w:spacing w:after="0" w:line="240" w:lineRule="auto"/>
        <w:ind w:firstLine="709"/>
        <w:jc w:val="both"/>
        <w:rPr>
          <w:rFonts w:ascii="Times New Roman" w:eastAsia="Times New Roman" w:hAnsi="Times New Roman" w:cs="Times New Roman"/>
          <w:b/>
          <w:bCs/>
          <w:sz w:val="28"/>
          <w:szCs w:val="28"/>
        </w:rPr>
      </w:pPr>
      <w:r w:rsidRPr="004C58E8">
        <w:rPr>
          <w:rFonts w:ascii="Times New Roman" w:eastAsia="Times New Roman" w:hAnsi="Times New Roman" w:cs="Times New Roman"/>
          <w:sz w:val="28"/>
          <w:szCs w:val="28"/>
        </w:rPr>
        <w:t xml:space="preserve">Установить предельный объем муниципального внутреннего долга </w:t>
      </w:r>
      <w:r w:rsidR="009D0EA2">
        <w:rPr>
          <w:rFonts w:ascii="Times New Roman" w:eastAsia="Times New Roman" w:hAnsi="Times New Roman" w:cs="Times New Roman"/>
          <w:sz w:val="28"/>
          <w:szCs w:val="28"/>
        </w:rPr>
        <w:t>Солонцинского</w:t>
      </w:r>
      <w:r w:rsidRPr="004C58E8">
        <w:rPr>
          <w:rFonts w:ascii="Times New Roman" w:eastAsia="Times New Roman" w:hAnsi="Times New Roman" w:cs="Times New Roman"/>
          <w:sz w:val="28"/>
          <w:szCs w:val="28"/>
        </w:rPr>
        <w:t xml:space="preserve"> сельского поселения на 202</w:t>
      </w:r>
      <w:r w:rsidR="00BB072D">
        <w:rPr>
          <w:rFonts w:ascii="Times New Roman" w:eastAsia="Times New Roman" w:hAnsi="Times New Roman" w:cs="Times New Roman"/>
          <w:sz w:val="28"/>
          <w:szCs w:val="28"/>
        </w:rPr>
        <w:t>4</w:t>
      </w:r>
      <w:r w:rsidRPr="004C58E8">
        <w:rPr>
          <w:rFonts w:ascii="Times New Roman" w:eastAsia="Times New Roman" w:hAnsi="Times New Roman" w:cs="Times New Roman"/>
          <w:sz w:val="28"/>
          <w:szCs w:val="28"/>
        </w:rPr>
        <w:t xml:space="preserve"> год в сумме 0 тыс. рублей, на 202</w:t>
      </w:r>
      <w:r w:rsidR="00BB072D">
        <w:rPr>
          <w:rFonts w:ascii="Times New Roman" w:eastAsia="Times New Roman" w:hAnsi="Times New Roman" w:cs="Times New Roman"/>
          <w:sz w:val="28"/>
          <w:szCs w:val="28"/>
        </w:rPr>
        <w:t>5</w:t>
      </w:r>
      <w:r w:rsidRPr="004C58E8">
        <w:rPr>
          <w:rFonts w:ascii="Times New Roman" w:eastAsia="Times New Roman" w:hAnsi="Times New Roman" w:cs="Times New Roman"/>
          <w:sz w:val="28"/>
          <w:szCs w:val="28"/>
        </w:rPr>
        <w:t xml:space="preserve"> год в сумме 0 тыс. рублей и на 202</w:t>
      </w:r>
      <w:r w:rsidR="00BB072D">
        <w:rPr>
          <w:rFonts w:ascii="Times New Roman" w:eastAsia="Times New Roman" w:hAnsi="Times New Roman" w:cs="Times New Roman"/>
          <w:sz w:val="28"/>
          <w:szCs w:val="28"/>
        </w:rPr>
        <w:t>6</w:t>
      </w:r>
      <w:r w:rsidRPr="004C58E8">
        <w:rPr>
          <w:rFonts w:ascii="Times New Roman" w:eastAsia="Times New Roman" w:hAnsi="Times New Roman" w:cs="Times New Roman"/>
          <w:sz w:val="28"/>
          <w:szCs w:val="28"/>
        </w:rPr>
        <w:t xml:space="preserve"> год в сумме 0 тыс. рублей.</w:t>
      </w:r>
    </w:p>
    <w:p w14:paraId="1A3DDD47" w14:textId="77777777" w:rsidR="004C58E8" w:rsidRPr="004C58E8" w:rsidRDefault="004C58E8" w:rsidP="004C58E8">
      <w:pPr>
        <w:spacing w:after="0" w:line="240" w:lineRule="auto"/>
        <w:rPr>
          <w:rFonts w:ascii="Times New Roman" w:eastAsia="Times New Roman" w:hAnsi="Times New Roman" w:cs="Times New Roman"/>
          <w:b/>
          <w:sz w:val="28"/>
          <w:szCs w:val="28"/>
        </w:rPr>
      </w:pPr>
    </w:p>
    <w:p w14:paraId="525EB253" w14:textId="77777777" w:rsidR="004C58E8" w:rsidRPr="004C58E8" w:rsidRDefault="004C58E8" w:rsidP="004C58E8">
      <w:pPr>
        <w:spacing w:after="0" w:line="240" w:lineRule="auto"/>
        <w:ind w:firstLine="709"/>
        <w:jc w:val="both"/>
        <w:rPr>
          <w:rFonts w:ascii="Times New Roman" w:eastAsia="Times New Roman" w:hAnsi="Times New Roman" w:cs="Times New Roman"/>
          <w:b/>
          <w:sz w:val="28"/>
          <w:szCs w:val="28"/>
        </w:rPr>
      </w:pPr>
      <w:r w:rsidRPr="004C58E8">
        <w:rPr>
          <w:rFonts w:ascii="Times New Roman" w:eastAsia="Times New Roman" w:hAnsi="Times New Roman" w:cs="Times New Roman"/>
          <w:b/>
          <w:sz w:val="28"/>
          <w:szCs w:val="28"/>
        </w:rPr>
        <w:t>Статья 1</w:t>
      </w:r>
      <w:r w:rsidR="003170C8">
        <w:rPr>
          <w:rFonts w:ascii="Times New Roman" w:eastAsia="Times New Roman" w:hAnsi="Times New Roman" w:cs="Times New Roman"/>
          <w:b/>
          <w:sz w:val="28"/>
          <w:szCs w:val="28"/>
        </w:rPr>
        <w:t>2</w:t>
      </w:r>
      <w:r w:rsidRPr="004C58E8">
        <w:rPr>
          <w:rFonts w:ascii="Times New Roman" w:eastAsia="Times New Roman" w:hAnsi="Times New Roman" w:cs="Times New Roman"/>
          <w:b/>
          <w:sz w:val="28"/>
          <w:szCs w:val="28"/>
        </w:rPr>
        <w:t>. Особенности организации исполнения бюджета поселения в 202</w:t>
      </w:r>
      <w:r w:rsidR="00BB072D">
        <w:rPr>
          <w:rFonts w:ascii="Times New Roman" w:eastAsia="Times New Roman" w:hAnsi="Times New Roman" w:cs="Times New Roman"/>
          <w:b/>
          <w:sz w:val="28"/>
          <w:szCs w:val="28"/>
        </w:rPr>
        <w:t>4</w:t>
      </w:r>
      <w:r w:rsidRPr="004C58E8">
        <w:rPr>
          <w:rFonts w:ascii="Times New Roman" w:eastAsia="Times New Roman" w:hAnsi="Times New Roman" w:cs="Times New Roman"/>
          <w:b/>
          <w:sz w:val="28"/>
          <w:szCs w:val="28"/>
        </w:rPr>
        <w:t xml:space="preserve"> году и плановом периоде 202</w:t>
      </w:r>
      <w:r w:rsidR="00BB072D">
        <w:rPr>
          <w:rFonts w:ascii="Times New Roman" w:eastAsia="Times New Roman" w:hAnsi="Times New Roman" w:cs="Times New Roman"/>
          <w:b/>
          <w:sz w:val="28"/>
          <w:szCs w:val="28"/>
        </w:rPr>
        <w:t>5</w:t>
      </w:r>
      <w:r w:rsidR="0054141A">
        <w:rPr>
          <w:rFonts w:ascii="Times New Roman" w:eastAsia="Times New Roman" w:hAnsi="Times New Roman" w:cs="Times New Roman"/>
          <w:b/>
          <w:sz w:val="28"/>
          <w:szCs w:val="28"/>
        </w:rPr>
        <w:t xml:space="preserve"> </w:t>
      </w:r>
      <w:r w:rsidRPr="004C58E8">
        <w:rPr>
          <w:rFonts w:ascii="Times New Roman" w:eastAsia="Times New Roman" w:hAnsi="Times New Roman" w:cs="Times New Roman"/>
          <w:b/>
          <w:sz w:val="28"/>
          <w:szCs w:val="28"/>
        </w:rPr>
        <w:t xml:space="preserve"> и 202</w:t>
      </w:r>
      <w:r w:rsidR="00BB072D">
        <w:rPr>
          <w:rFonts w:ascii="Times New Roman" w:eastAsia="Times New Roman" w:hAnsi="Times New Roman" w:cs="Times New Roman"/>
          <w:b/>
          <w:sz w:val="28"/>
          <w:szCs w:val="28"/>
        </w:rPr>
        <w:t>6</w:t>
      </w:r>
      <w:r w:rsidRPr="004C58E8">
        <w:rPr>
          <w:rFonts w:ascii="Times New Roman" w:eastAsia="Times New Roman" w:hAnsi="Times New Roman" w:cs="Times New Roman"/>
          <w:b/>
          <w:sz w:val="28"/>
          <w:szCs w:val="28"/>
        </w:rPr>
        <w:t xml:space="preserve"> годов</w:t>
      </w:r>
    </w:p>
    <w:p w14:paraId="15EC0993" w14:textId="77777777" w:rsidR="004C58E8" w:rsidRPr="004C58E8" w:rsidRDefault="004C58E8" w:rsidP="004C58E8">
      <w:pPr>
        <w:spacing w:after="0" w:line="240" w:lineRule="auto"/>
        <w:ind w:firstLine="709"/>
        <w:jc w:val="both"/>
        <w:rPr>
          <w:rFonts w:ascii="Times New Roman" w:eastAsia="Times New Roman" w:hAnsi="Times New Roman" w:cs="Times New Roman"/>
          <w:sz w:val="28"/>
          <w:szCs w:val="28"/>
        </w:rPr>
      </w:pPr>
      <w:r w:rsidRPr="004C58E8">
        <w:rPr>
          <w:rFonts w:ascii="Times New Roman" w:eastAsia="Times New Roman" w:hAnsi="Times New Roman" w:cs="Times New Roman"/>
          <w:sz w:val="28"/>
          <w:szCs w:val="28"/>
        </w:rPr>
        <w:t>1. 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поселения без внесения изменений в настоящее решение:</w:t>
      </w:r>
    </w:p>
    <w:p w14:paraId="1B3803B4" w14:textId="77777777" w:rsidR="004C58E8" w:rsidRPr="004C58E8" w:rsidRDefault="004C58E8" w:rsidP="004C58E8">
      <w:pPr>
        <w:spacing w:after="0" w:line="240" w:lineRule="auto"/>
        <w:ind w:firstLine="709"/>
        <w:jc w:val="both"/>
        <w:rPr>
          <w:rFonts w:ascii="Times New Roman" w:eastAsia="Times New Roman" w:hAnsi="Times New Roman" w:cs="Times New Roman"/>
          <w:sz w:val="28"/>
          <w:szCs w:val="28"/>
        </w:rPr>
      </w:pPr>
      <w:r w:rsidRPr="004C58E8">
        <w:rPr>
          <w:rFonts w:ascii="Times New Roman" w:eastAsia="Times New Roman" w:hAnsi="Times New Roman" w:cs="Times New Roman"/>
          <w:sz w:val="28"/>
          <w:szCs w:val="28"/>
        </w:rPr>
        <w:lastRenderedPageBreak/>
        <w:t xml:space="preserve">на выполнение обязательств по обеспечению необходимого уровня софинансирования расходных обязательств </w:t>
      </w:r>
      <w:r w:rsidR="009D0EA2">
        <w:rPr>
          <w:rFonts w:ascii="Times New Roman" w:eastAsia="Times New Roman" w:hAnsi="Times New Roman" w:cs="Times New Roman"/>
          <w:sz w:val="28"/>
          <w:szCs w:val="28"/>
        </w:rPr>
        <w:t>Солонцинского</w:t>
      </w:r>
      <w:r w:rsidRPr="004C58E8">
        <w:rPr>
          <w:rFonts w:ascii="Times New Roman" w:eastAsia="Times New Roman" w:hAnsi="Times New Roman" w:cs="Times New Roman"/>
          <w:sz w:val="28"/>
          <w:szCs w:val="28"/>
        </w:rPr>
        <w:t xml:space="preserve"> сельского поселения в случае принятия федеральными и региональными органами власти по предоставлению межбюджетных трансфертов;</w:t>
      </w:r>
    </w:p>
    <w:p w14:paraId="4EF2C5D0" w14:textId="77777777" w:rsidR="004C58E8" w:rsidRPr="004C58E8" w:rsidRDefault="004C58E8" w:rsidP="004C58E8">
      <w:pPr>
        <w:spacing w:after="0" w:line="240" w:lineRule="auto"/>
        <w:ind w:firstLine="709"/>
        <w:jc w:val="both"/>
        <w:rPr>
          <w:rFonts w:ascii="Times New Roman" w:eastAsia="Times New Roman" w:hAnsi="Times New Roman" w:cs="Times New Roman"/>
          <w:sz w:val="28"/>
          <w:szCs w:val="28"/>
        </w:rPr>
      </w:pPr>
      <w:r w:rsidRPr="004C58E8">
        <w:rPr>
          <w:rFonts w:ascii="Times New Roman" w:eastAsia="Times New Roman" w:hAnsi="Times New Roman" w:cs="Times New Roman"/>
          <w:sz w:val="28"/>
          <w:szCs w:val="28"/>
        </w:rPr>
        <w:t>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поселения, в соответствии с действующим законодательством.</w:t>
      </w:r>
    </w:p>
    <w:p w14:paraId="529BA9F5" w14:textId="1938D16C" w:rsidR="004C58E8" w:rsidRPr="004C58E8" w:rsidRDefault="004C58E8" w:rsidP="004C58E8">
      <w:pPr>
        <w:spacing w:after="0" w:line="240" w:lineRule="auto"/>
        <w:ind w:firstLine="709"/>
        <w:jc w:val="both"/>
        <w:rPr>
          <w:rFonts w:ascii="Times New Roman" w:eastAsia="Times New Roman" w:hAnsi="Times New Roman" w:cs="Times New Roman"/>
          <w:sz w:val="28"/>
          <w:szCs w:val="28"/>
        </w:rPr>
      </w:pPr>
      <w:r w:rsidRPr="004C58E8">
        <w:rPr>
          <w:rFonts w:ascii="Times New Roman" w:eastAsia="Times New Roman" w:hAnsi="Times New Roman" w:cs="Times New Roman"/>
          <w:b/>
          <w:sz w:val="28"/>
          <w:szCs w:val="28"/>
        </w:rPr>
        <w:t xml:space="preserve"> </w:t>
      </w:r>
      <w:r w:rsidRPr="004C58E8">
        <w:rPr>
          <w:rFonts w:ascii="Times New Roman" w:eastAsia="Times New Roman" w:hAnsi="Times New Roman" w:cs="Times New Roman"/>
          <w:sz w:val="28"/>
          <w:szCs w:val="28"/>
        </w:rPr>
        <w:t>2. Неиспользованные целевые средства, переданные из районного бюджета в бюджет сельского поселения, по состоянию на 1 января 202</w:t>
      </w:r>
      <w:r w:rsidR="00352C8D">
        <w:rPr>
          <w:rFonts w:ascii="Times New Roman" w:eastAsia="Times New Roman" w:hAnsi="Times New Roman" w:cs="Times New Roman"/>
          <w:sz w:val="28"/>
          <w:szCs w:val="28"/>
        </w:rPr>
        <w:t>4</w:t>
      </w:r>
      <w:r w:rsidR="0054141A">
        <w:rPr>
          <w:rFonts w:ascii="Times New Roman" w:eastAsia="Times New Roman" w:hAnsi="Times New Roman" w:cs="Times New Roman"/>
          <w:sz w:val="28"/>
          <w:szCs w:val="28"/>
        </w:rPr>
        <w:t xml:space="preserve"> </w:t>
      </w:r>
      <w:r w:rsidRPr="004C58E8">
        <w:rPr>
          <w:rFonts w:ascii="Times New Roman" w:eastAsia="Times New Roman" w:hAnsi="Times New Roman" w:cs="Times New Roman"/>
          <w:sz w:val="28"/>
          <w:szCs w:val="28"/>
        </w:rPr>
        <w:t>года, образовавшиеся в связи с неполным использованием бюджетных ассигнований, подлежат возврату в бюджет муниципального района «Вейделевский район» в соответствии с действующим законодательством.</w:t>
      </w:r>
    </w:p>
    <w:p w14:paraId="38D3FD56" w14:textId="77777777" w:rsidR="004C58E8" w:rsidRPr="004C58E8" w:rsidRDefault="004C58E8" w:rsidP="004C58E8">
      <w:pPr>
        <w:spacing w:after="0" w:line="240" w:lineRule="auto"/>
        <w:ind w:firstLine="709"/>
        <w:jc w:val="both"/>
        <w:rPr>
          <w:rFonts w:ascii="Times New Roman" w:eastAsia="Times New Roman" w:hAnsi="Times New Roman" w:cs="Times New Roman"/>
          <w:sz w:val="28"/>
          <w:szCs w:val="28"/>
        </w:rPr>
      </w:pPr>
      <w:r w:rsidRPr="004C58E8">
        <w:rPr>
          <w:rFonts w:ascii="Times New Roman" w:eastAsia="Times New Roman" w:hAnsi="Times New Roman" w:cs="Times New Roman"/>
          <w:sz w:val="28"/>
          <w:szCs w:val="28"/>
        </w:rPr>
        <w:t>3. Доходы от оказания казенными учреждениями платных услуг и осуществления ими иной, приносящей доход, деятельности являются доходами бюджета сельского поселения и подлежат зачислению в бюджет сельского поселения.</w:t>
      </w:r>
    </w:p>
    <w:p w14:paraId="37AAA435" w14:textId="42934384" w:rsidR="004C58E8" w:rsidRDefault="00540DE6" w:rsidP="004C58E8">
      <w:pPr>
        <w:spacing w:after="0" w:line="240" w:lineRule="auto"/>
        <w:ind w:firstLine="709"/>
        <w:jc w:val="both"/>
        <w:rPr>
          <w:rFonts w:ascii="Times New Roman" w:eastAsia="Times New Roman" w:hAnsi="Times New Roman" w:cs="Times New Roman"/>
          <w:sz w:val="28"/>
          <w:szCs w:val="28"/>
        </w:rPr>
      </w:pPr>
      <w:r w:rsidRPr="00346D3D">
        <w:rPr>
          <w:rFonts w:ascii="Times New Roman" w:eastAsia="Times New Roman" w:hAnsi="Times New Roman" w:cs="Times New Roman"/>
          <w:sz w:val="28"/>
          <w:szCs w:val="28"/>
        </w:rPr>
        <w:t>4. Установить, что остатки средств Солонцинского сельского поселения на начало текущего финансового года, за исключением остатков средств неиспользованных межбюджетных трансфертов, полученных бюджетом поселения в форме субсидий, субвенций и иных межбюджетных трансфертов, имеющих целевое назначение, в объеме до 100 процентов могут направляться в текущем финансовом году на покрытие временных кассовых разрывов, возникающих при исполнении бюджета Солонцинского сельского поселения, на увеличение бюджетных ассигнований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и на увеличение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w:t>
      </w:r>
    </w:p>
    <w:p w14:paraId="20453D47" w14:textId="77777777" w:rsidR="0010230F" w:rsidRPr="004C58E8" w:rsidRDefault="0010230F" w:rsidP="004C58E8">
      <w:pPr>
        <w:spacing w:after="0" w:line="240" w:lineRule="auto"/>
        <w:ind w:firstLine="709"/>
        <w:jc w:val="both"/>
        <w:rPr>
          <w:rFonts w:ascii="Times New Roman" w:eastAsia="Times New Roman" w:hAnsi="Times New Roman" w:cs="Times New Roman"/>
          <w:sz w:val="28"/>
          <w:szCs w:val="28"/>
        </w:rPr>
      </w:pPr>
    </w:p>
    <w:p w14:paraId="286A6889" w14:textId="77777777" w:rsidR="004C58E8" w:rsidRPr="004C58E8" w:rsidRDefault="004C58E8" w:rsidP="004C58E8">
      <w:pPr>
        <w:spacing w:after="0" w:line="240" w:lineRule="auto"/>
        <w:ind w:firstLine="709"/>
        <w:jc w:val="both"/>
        <w:rPr>
          <w:rFonts w:ascii="Times New Roman" w:eastAsia="Times New Roman" w:hAnsi="Times New Roman" w:cs="Times New Roman"/>
          <w:sz w:val="28"/>
          <w:szCs w:val="28"/>
        </w:rPr>
      </w:pPr>
      <w:r w:rsidRPr="004C58E8">
        <w:rPr>
          <w:rFonts w:ascii="Times New Roman" w:eastAsia="Times New Roman" w:hAnsi="Times New Roman" w:cs="Times New Roman"/>
          <w:b/>
          <w:sz w:val="28"/>
          <w:szCs w:val="28"/>
        </w:rPr>
        <w:t>Статья 1</w:t>
      </w:r>
      <w:r w:rsidR="003170C8">
        <w:rPr>
          <w:rFonts w:ascii="Times New Roman" w:eastAsia="Times New Roman" w:hAnsi="Times New Roman" w:cs="Times New Roman"/>
          <w:b/>
          <w:sz w:val="28"/>
          <w:szCs w:val="28"/>
        </w:rPr>
        <w:t>3</w:t>
      </w:r>
      <w:r w:rsidRPr="004C58E8">
        <w:rPr>
          <w:rFonts w:ascii="Times New Roman" w:eastAsia="Times New Roman" w:hAnsi="Times New Roman" w:cs="Times New Roman"/>
          <w:b/>
          <w:sz w:val="28"/>
          <w:szCs w:val="28"/>
        </w:rPr>
        <w:t>. Вступление в силу настоящего решения</w:t>
      </w:r>
    </w:p>
    <w:p w14:paraId="15391D19" w14:textId="77777777" w:rsidR="004C58E8" w:rsidRPr="004C58E8" w:rsidRDefault="004C58E8" w:rsidP="004C58E8">
      <w:pPr>
        <w:tabs>
          <w:tab w:val="num" w:pos="360"/>
        </w:tabs>
        <w:spacing w:after="0" w:line="240" w:lineRule="auto"/>
        <w:ind w:firstLine="720"/>
        <w:jc w:val="both"/>
        <w:rPr>
          <w:rFonts w:ascii="Times New Roman" w:eastAsia="Times New Roman" w:hAnsi="Times New Roman" w:cs="Times New Roman"/>
          <w:sz w:val="28"/>
          <w:szCs w:val="24"/>
        </w:rPr>
      </w:pPr>
      <w:r w:rsidRPr="004C58E8">
        <w:rPr>
          <w:rFonts w:ascii="Times New Roman" w:eastAsia="Times New Roman" w:hAnsi="Times New Roman" w:cs="Times New Roman"/>
          <w:sz w:val="28"/>
          <w:szCs w:val="24"/>
        </w:rPr>
        <w:t>Настоящее решение вступает в силу с 1 января 202</w:t>
      </w:r>
      <w:r w:rsidR="00BB072D">
        <w:rPr>
          <w:rFonts w:ascii="Times New Roman" w:eastAsia="Times New Roman" w:hAnsi="Times New Roman" w:cs="Times New Roman"/>
          <w:sz w:val="28"/>
          <w:szCs w:val="24"/>
        </w:rPr>
        <w:t>4</w:t>
      </w:r>
      <w:r w:rsidRPr="004C58E8">
        <w:rPr>
          <w:rFonts w:ascii="Times New Roman" w:eastAsia="Times New Roman" w:hAnsi="Times New Roman" w:cs="Times New Roman"/>
          <w:sz w:val="28"/>
          <w:szCs w:val="24"/>
        </w:rPr>
        <w:t xml:space="preserve"> года. </w:t>
      </w:r>
    </w:p>
    <w:p w14:paraId="4B1E0CF1" w14:textId="74A17AED" w:rsidR="00C37EDF" w:rsidRPr="009D0EA2" w:rsidRDefault="00C37EDF" w:rsidP="00C37EDF">
      <w:pPr>
        <w:pStyle w:val="a3"/>
        <w:jc w:val="both"/>
        <w:rPr>
          <w:rFonts w:ascii="Times New Roman" w:hAnsi="Times New Roman" w:cs="Times New Roman"/>
          <w:sz w:val="28"/>
          <w:szCs w:val="28"/>
        </w:rPr>
      </w:pPr>
    </w:p>
    <w:p w14:paraId="5AE3509E" w14:textId="77777777" w:rsidR="00C37EDF" w:rsidRPr="004C445F" w:rsidRDefault="00C37EDF" w:rsidP="00C37EDF">
      <w:pPr>
        <w:pStyle w:val="a3"/>
        <w:jc w:val="both"/>
        <w:rPr>
          <w:rFonts w:ascii="Times New Roman" w:hAnsi="Times New Roman" w:cs="Times New Roman"/>
          <w:b/>
          <w:sz w:val="28"/>
          <w:szCs w:val="28"/>
        </w:rPr>
      </w:pPr>
      <w:r w:rsidRPr="004C445F">
        <w:rPr>
          <w:rFonts w:ascii="Times New Roman" w:hAnsi="Times New Roman" w:cs="Times New Roman"/>
          <w:b/>
          <w:sz w:val="28"/>
          <w:szCs w:val="28"/>
        </w:rPr>
        <w:t xml:space="preserve">Глава Солонцинского </w:t>
      </w:r>
    </w:p>
    <w:p w14:paraId="5D9899C9" w14:textId="77777777" w:rsidR="00C37EDF" w:rsidRPr="004C445F" w:rsidRDefault="00C37EDF" w:rsidP="00C37EDF">
      <w:pPr>
        <w:pStyle w:val="a3"/>
        <w:jc w:val="both"/>
        <w:rPr>
          <w:rFonts w:ascii="Times New Roman" w:hAnsi="Times New Roman" w:cs="Times New Roman"/>
          <w:b/>
          <w:sz w:val="28"/>
          <w:szCs w:val="28"/>
        </w:rPr>
      </w:pPr>
      <w:r w:rsidRPr="004C445F">
        <w:rPr>
          <w:rFonts w:ascii="Times New Roman" w:hAnsi="Times New Roman" w:cs="Times New Roman"/>
          <w:b/>
          <w:sz w:val="28"/>
          <w:szCs w:val="28"/>
        </w:rPr>
        <w:t xml:space="preserve">сельского поселения муниципального </w:t>
      </w:r>
    </w:p>
    <w:p w14:paraId="42508C6F" w14:textId="77777777" w:rsidR="00C37EDF" w:rsidRPr="004C445F" w:rsidRDefault="00C37EDF" w:rsidP="00C37EDF">
      <w:pPr>
        <w:pStyle w:val="a3"/>
        <w:jc w:val="both"/>
        <w:rPr>
          <w:rFonts w:ascii="Times New Roman" w:hAnsi="Times New Roman" w:cs="Times New Roman"/>
          <w:b/>
          <w:sz w:val="28"/>
          <w:szCs w:val="28"/>
        </w:rPr>
      </w:pPr>
      <w:r w:rsidRPr="004C445F">
        <w:rPr>
          <w:rFonts w:ascii="Times New Roman" w:hAnsi="Times New Roman" w:cs="Times New Roman"/>
          <w:b/>
          <w:sz w:val="28"/>
          <w:szCs w:val="28"/>
        </w:rPr>
        <w:t xml:space="preserve">района «Вейделевский район» </w:t>
      </w:r>
    </w:p>
    <w:p w14:paraId="2728650E" w14:textId="77777777" w:rsidR="00F10076" w:rsidRPr="00C17C84" w:rsidRDefault="00C37EDF" w:rsidP="00C34DCF">
      <w:pPr>
        <w:pStyle w:val="a3"/>
        <w:jc w:val="both"/>
        <w:rPr>
          <w:rFonts w:ascii="Times New Roman" w:hAnsi="Times New Roman" w:cs="Times New Roman"/>
          <w:b/>
          <w:sz w:val="28"/>
          <w:szCs w:val="28"/>
        </w:rPr>
      </w:pPr>
      <w:r w:rsidRPr="004C445F">
        <w:rPr>
          <w:rFonts w:ascii="Times New Roman" w:hAnsi="Times New Roman" w:cs="Times New Roman"/>
          <w:b/>
          <w:sz w:val="28"/>
          <w:szCs w:val="28"/>
        </w:rPr>
        <w:t xml:space="preserve">Белгородской области </w:t>
      </w:r>
      <w:r w:rsidRPr="004C445F">
        <w:rPr>
          <w:rFonts w:ascii="Times New Roman" w:hAnsi="Times New Roman" w:cs="Times New Roman"/>
          <w:b/>
          <w:sz w:val="28"/>
          <w:szCs w:val="28"/>
        </w:rPr>
        <w:tab/>
        <w:t xml:space="preserve">                                       </w:t>
      </w:r>
      <w:r w:rsidR="00056121">
        <w:rPr>
          <w:rFonts w:ascii="Times New Roman" w:hAnsi="Times New Roman" w:cs="Times New Roman"/>
          <w:b/>
          <w:sz w:val="28"/>
          <w:szCs w:val="28"/>
        </w:rPr>
        <w:t xml:space="preserve">          </w:t>
      </w:r>
      <w:r w:rsidRPr="004C445F">
        <w:rPr>
          <w:rFonts w:ascii="Times New Roman" w:hAnsi="Times New Roman" w:cs="Times New Roman"/>
          <w:b/>
          <w:sz w:val="28"/>
          <w:szCs w:val="28"/>
        </w:rPr>
        <w:t xml:space="preserve">    </w:t>
      </w:r>
      <w:r w:rsidR="00056121">
        <w:rPr>
          <w:rFonts w:ascii="Times New Roman" w:hAnsi="Times New Roman" w:cs="Times New Roman"/>
          <w:b/>
          <w:sz w:val="28"/>
          <w:szCs w:val="28"/>
        </w:rPr>
        <w:t xml:space="preserve">      </w:t>
      </w:r>
      <w:proofErr w:type="spellStart"/>
      <w:r w:rsidR="00056121">
        <w:rPr>
          <w:rFonts w:ascii="Times New Roman" w:hAnsi="Times New Roman" w:cs="Times New Roman"/>
          <w:b/>
          <w:sz w:val="28"/>
          <w:szCs w:val="28"/>
        </w:rPr>
        <w:t>Н.Мазурова</w:t>
      </w:r>
      <w:proofErr w:type="spellEnd"/>
      <w:r w:rsidR="00056121">
        <w:rPr>
          <w:rFonts w:ascii="Times New Roman" w:hAnsi="Times New Roman" w:cs="Times New Roman"/>
          <w:b/>
          <w:sz w:val="28"/>
          <w:szCs w:val="28"/>
        </w:rPr>
        <w:tab/>
        <w:t xml:space="preserve">    </w:t>
      </w:r>
    </w:p>
    <w:tbl>
      <w:tblPr>
        <w:tblW w:w="10756" w:type="dxa"/>
        <w:tblInd w:w="-459" w:type="dxa"/>
        <w:tblLook w:val="0000" w:firstRow="0" w:lastRow="0" w:firstColumn="0" w:lastColumn="0" w:noHBand="0" w:noVBand="0"/>
      </w:tblPr>
      <w:tblGrid>
        <w:gridCol w:w="550"/>
        <w:gridCol w:w="540"/>
        <w:gridCol w:w="2797"/>
        <w:gridCol w:w="3702"/>
        <w:gridCol w:w="876"/>
        <w:gridCol w:w="876"/>
        <w:gridCol w:w="698"/>
        <w:gridCol w:w="178"/>
        <w:gridCol w:w="539"/>
      </w:tblGrid>
      <w:tr w:rsidR="00835A1A" w:rsidRPr="002F5381" w14:paraId="0E3DED0C" w14:textId="77777777" w:rsidTr="003C5608">
        <w:trPr>
          <w:gridAfter w:val="2"/>
          <w:wAfter w:w="717" w:type="dxa"/>
          <w:trHeight w:val="300"/>
        </w:trPr>
        <w:tc>
          <w:tcPr>
            <w:tcW w:w="10039" w:type="dxa"/>
            <w:gridSpan w:val="7"/>
            <w:tcBorders>
              <w:top w:val="nil"/>
              <w:left w:val="nil"/>
              <w:bottom w:val="nil"/>
              <w:right w:val="nil"/>
            </w:tcBorders>
          </w:tcPr>
          <w:p w14:paraId="53B97EAF" w14:textId="77777777" w:rsidR="001B5E69" w:rsidRPr="002F5381" w:rsidRDefault="001B5E69" w:rsidP="001B5E69">
            <w:pPr>
              <w:keepNext/>
              <w:tabs>
                <w:tab w:val="left" w:pos="8175"/>
                <w:tab w:val="right" w:pos="9823"/>
              </w:tabs>
              <w:spacing w:after="0" w:line="240" w:lineRule="auto"/>
              <w:outlineLvl w:val="0"/>
              <w:rPr>
                <w:rFonts w:ascii="Times New Roman" w:eastAsia="Times New Roman" w:hAnsi="Times New Roman" w:cs="Times New Roman"/>
                <w:b/>
                <w:bCs/>
                <w:sz w:val="24"/>
                <w:szCs w:val="24"/>
              </w:rPr>
            </w:pPr>
          </w:p>
        </w:tc>
      </w:tr>
      <w:tr w:rsidR="00835A1A" w:rsidRPr="002F5381" w14:paraId="4872A84E" w14:textId="77777777" w:rsidTr="003C5608">
        <w:trPr>
          <w:gridAfter w:val="2"/>
          <w:wAfter w:w="717" w:type="dxa"/>
          <w:trHeight w:val="315"/>
        </w:trPr>
        <w:tc>
          <w:tcPr>
            <w:tcW w:w="10039" w:type="dxa"/>
            <w:gridSpan w:val="7"/>
            <w:tcBorders>
              <w:top w:val="nil"/>
              <w:left w:val="nil"/>
              <w:bottom w:val="nil"/>
              <w:right w:val="nil"/>
            </w:tcBorders>
            <w:vAlign w:val="bottom"/>
          </w:tcPr>
          <w:p w14:paraId="4B5B1510" w14:textId="77777777" w:rsidR="001B5E69" w:rsidRPr="004C083D" w:rsidRDefault="001B5E69" w:rsidP="002B4842">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C083D">
              <w:rPr>
                <w:rFonts w:ascii="Times New Roman" w:eastAsia="Times New Roman" w:hAnsi="Times New Roman" w:cs="Times New Roman"/>
                <w:color w:val="000000"/>
                <w:sz w:val="24"/>
                <w:szCs w:val="24"/>
              </w:rPr>
              <w:t>Приложение 1</w:t>
            </w:r>
          </w:p>
          <w:p w14:paraId="0043E9F2" w14:textId="77777777" w:rsidR="00835A1A" w:rsidRPr="004C083D" w:rsidRDefault="00835A1A" w:rsidP="002B4842">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C083D">
              <w:rPr>
                <w:rFonts w:ascii="Times New Roman" w:eastAsia="Times New Roman" w:hAnsi="Times New Roman" w:cs="Times New Roman"/>
                <w:color w:val="000000"/>
                <w:sz w:val="24"/>
                <w:szCs w:val="24"/>
              </w:rPr>
              <w:t>к решению з</w:t>
            </w:r>
            <w:r w:rsidR="007C62D8" w:rsidRPr="004C083D">
              <w:rPr>
                <w:rFonts w:ascii="Times New Roman" w:eastAsia="Times New Roman" w:hAnsi="Times New Roman" w:cs="Times New Roman"/>
                <w:color w:val="000000"/>
                <w:sz w:val="24"/>
                <w:szCs w:val="24"/>
              </w:rPr>
              <w:t>е</w:t>
            </w:r>
            <w:r w:rsidRPr="004C083D">
              <w:rPr>
                <w:rFonts w:ascii="Times New Roman" w:eastAsia="Times New Roman" w:hAnsi="Times New Roman" w:cs="Times New Roman"/>
                <w:color w:val="000000"/>
                <w:sz w:val="24"/>
                <w:szCs w:val="24"/>
              </w:rPr>
              <w:t>мского собрания</w:t>
            </w:r>
          </w:p>
        </w:tc>
      </w:tr>
      <w:tr w:rsidR="00835A1A" w:rsidRPr="002F5381" w14:paraId="759EFE63" w14:textId="77777777" w:rsidTr="003C5608">
        <w:trPr>
          <w:gridAfter w:val="2"/>
          <w:wAfter w:w="717" w:type="dxa"/>
          <w:trHeight w:val="235"/>
        </w:trPr>
        <w:tc>
          <w:tcPr>
            <w:tcW w:w="10039" w:type="dxa"/>
            <w:gridSpan w:val="7"/>
            <w:tcBorders>
              <w:top w:val="nil"/>
              <w:left w:val="nil"/>
              <w:bottom w:val="nil"/>
              <w:right w:val="nil"/>
            </w:tcBorders>
            <w:vAlign w:val="bottom"/>
          </w:tcPr>
          <w:p w14:paraId="71AF8570" w14:textId="77777777" w:rsidR="00835A1A" w:rsidRPr="004C083D" w:rsidRDefault="00835A1A" w:rsidP="007C62D8">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C083D">
              <w:rPr>
                <w:rFonts w:ascii="Times New Roman" w:eastAsia="Times New Roman" w:hAnsi="Times New Roman" w:cs="Times New Roman"/>
                <w:color w:val="000000"/>
                <w:sz w:val="24"/>
                <w:szCs w:val="24"/>
              </w:rPr>
              <w:t xml:space="preserve">«О бюджете </w:t>
            </w:r>
            <w:r w:rsidR="007C62D8" w:rsidRPr="004C083D">
              <w:rPr>
                <w:rFonts w:ascii="Times New Roman" w:eastAsia="Times New Roman" w:hAnsi="Times New Roman" w:cs="Times New Roman"/>
                <w:color w:val="000000"/>
                <w:sz w:val="24"/>
                <w:szCs w:val="24"/>
              </w:rPr>
              <w:t>Солонцинского сельского поселения</w:t>
            </w:r>
          </w:p>
        </w:tc>
      </w:tr>
      <w:tr w:rsidR="00835A1A" w:rsidRPr="002F5381" w14:paraId="54076717" w14:textId="77777777" w:rsidTr="003C5608">
        <w:trPr>
          <w:gridAfter w:val="2"/>
          <w:wAfter w:w="717" w:type="dxa"/>
          <w:trHeight w:val="270"/>
        </w:trPr>
        <w:tc>
          <w:tcPr>
            <w:tcW w:w="10039" w:type="dxa"/>
            <w:gridSpan w:val="7"/>
            <w:tcBorders>
              <w:top w:val="nil"/>
              <w:left w:val="nil"/>
              <w:bottom w:val="nil"/>
              <w:right w:val="nil"/>
            </w:tcBorders>
            <w:vAlign w:val="bottom"/>
          </w:tcPr>
          <w:p w14:paraId="6F9220F6" w14:textId="77777777" w:rsidR="00835A1A" w:rsidRPr="004C083D" w:rsidRDefault="007C62D8" w:rsidP="00835A1A">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C083D">
              <w:rPr>
                <w:rFonts w:ascii="Times New Roman" w:eastAsia="Times New Roman" w:hAnsi="Times New Roman" w:cs="Times New Roman"/>
                <w:color w:val="000000"/>
                <w:sz w:val="24"/>
                <w:szCs w:val="24"/>
              </w:rPr>
              <w:t xml:space="preserve">муниципального района </w:t>
            </w:r>
            <w:r w:rsidR="00835A1A" w:rsidRPr="004C083D">
              <w:rPr>
                <w:rFonts w:ascii="Times New Roman" w:eastAsia="Times New Roman" w:hAnsi="Times New Roman" w:cs="Times New Roman"/>
                <w:color w:val="000000"/>
                <w:sz w:val="24"/>
                <w:szCs w:val="24"/>
              </w:rPr>
              <w:t xml:space="preserve">«Вейделевский район» Белгородской области </w:t>
            </w:r>
          </w:p>
        </w:tc>
      </w:tr>
      <w:tr w:rsidR="00835A1A" w:rsidRPr="002F5381" w14:paraId="26D7B72E" w14:textId="77777777" w:rsidTr="003C5608">
        <w:trPr>
          <w:gridAfter w:val="2"/>
          <w:wAfter w:w="717" w:type="dxa"/>
          <w:trHeight w:val="270"/>
        </w:trPr>
        <w:tc>
          <w:tcPr>
            <w:tcW w:w="10039" w:type="dxa"/>
            <w:gridSpan w:val="7"/>
            <w:tcBorders>
              <w:top w:val="nil"/>
              <w:left w:val="nil"/>
              <w:bottom w:val="nil"/>
              <w:right w:val="nil"/>
            </w:tcBorders>
            <w:vAlign w:val="bottom"/>
          </w:tcPr>
          <w:p w14:paraId="3B0AC296" w14:textId="77777777" w:rsidR="00835A1A" w:rsidRPr="004C083D" w:rsidRDefault="00835A1A" w:rsidP="00BB072D">
            <w:pPr>
              <w:autoSpaceDE w:val="0"/>
              <w:autoSpaceDN w:val="0"/>
              <w:adjustRightInd w:val="0"/>
              <w:spacing w:after="0" w:line="240" w:lineRule="auto"/>
              <w:jc w:val="right"/>
              <w:rPr>
                <w:rFonts w:ascii="Times New Roman" w:eastAsia="Times New Roman" w:hAnsi="Times New Roman" w:cs="Times New Roman"/>
                <w:color w:val="000000"/>
                <w:sz w:val="24"/>
                <w:szCs w:val="24"/>
              </w:rPr>
            </w:pPr>
            <w:r w:rsidRPr="004C083D">
              <w:rPr>
                <w:rFonts w:ascii="Times New Roman" w:eastAsia="Times New Roman" w:hAnsi="Times New Roman" w:cs="Times New Roman"/>
                <w:color w:val="000000"/>
                <w:sz w:val="24"/>
                <w:szCs w:val="24"/>
              </w:rPr>
              <w:t>на 202</w:t>
            </w:r>
            <w:r w:rsidR="00BB072D">
              <w:rPr>
                <w:rFonts w:ascii="Times New Roman" w:eastAsia="Times New Roman" w:hAnsi="Times New Roman" w:cs="Times New Roman"/>
                <w:color w:val="000000"/>
                <w:sz w:val="24"/>
                <w:szCs w:val="24"/>
              </w:rPr>
              <w:t>4</w:t>
            </w:r>
            <w:r w:rsidRPr="004C083D">
              <w:rPr>
                <w:rFonts w:ascii="Times New Roman" w:eastAsia="Times New Roman" w:hAnsi="Times New Roman" w:cs="Times New Roman"/>
                <w:color w:val="000000"/>
                <w:sz w:val="24"/>
                <w:szCs w:val="24"/>
              </w:rPr>
              <w:t xml:space="preserve"> год и на плановый период 202</w:t>
            </w:r>
            <w:r w:rsidR="00BB072D">
              <w:rPr>
                <w:rFonts w:ascii="Times New Roman" w:eastAsia="Times New Roman" w:hAnsi="Times New Roman" w:cs="Times New Roman"/>
                <w:color w:val="000000"/>
                <w:sz w:val="24"/>
                <w:szCs w:val="24"/>
              </w:rPr>
              <w:t>5</w:t>
            </w:r>
            <w:r w:rsidRPr="004C083D">
              <w:rPr>
                <w:rFonts w:ascii="Times New Roman" w:eastAsia="Times New Roman" w:hAnsi="Times New Roman" w:cs="Times New Roman"/>
                <w:color w:val="000000"/>
                <w:sz w:val="24"/>
                <w:szCs w:val="24"/>
              </w:rPr>
              <w:t xml:space="preserve"> и 202</w:t>
            </w:r>
            <w:r w:rsidR="00BB072D">
              <w:rPr>
                <w:rFonts w:ascii="Times New Roman" w:eastAsia="Times New Roman" w:hAnsi="Times New Roman" w:cs="Times New Roman"/>
                <w:color w:val="000000"/>
                <w:sz w:val="24"/>
                <w:szCs w:val="24"/>
              </w:rPr>
              <w:t>6</w:t>
            </w:r>
            <w:r w:rsidRPr="004C083D">
              <w:rPr>
                <w:rFonts w:ascii="Times New Roman" w:eastAsia="Times New Roman" w:hAnsi="Times New Roman" w:cs="Times New Roman"/>
                <w:color w:val="000000"/>
                <w:sz w:val="24"/>
                <w:szCs w:val="24"/>
              </w:rPr>
              <w:t xml:space="preserve"> годов»</w:t>
            </w:r>
          </w:p>
        </w:tc>
      </w:tr>
      <w:tr w:rsidR="00835A1A" w:rsidRPr="002F5381" w14:paraId="28077E66" w14:textId="77777777" w:rsidTr="003C5608">
        <w:trPr>
          <w:gridAfter w:val="2"/>
          <w:wAfter w:w="717" w:type="dxa"/>
          <w:trHeight w:val="270"/>
        </w:trPr>
        <w:tc>
          <w:tcPr>
            <w:tcW w:w="10039" w:type="dxa"/>
            <w:gridSpan w:val="7"/>
            <w:tcBorders>
              <w:top w:val="nil"/>
              <w:left w:val="nil"/>
              <w:bottom w:val="nil"/>
              <w:right w:val="nil"/>
            </w:tcBorders>
          </w:tcPr>
          <w:p w14:paraId="3C9B2C83" w14:textId="77777777" w:rsidR="00835A1A" w:rsidRPr="004C083D" w:rsidRDefault="00835A1A" w:rsidP="00835A1A">
            <w:pPr>
              <w:spacing w:after="0" w:line="240" w:lineRule="auto"/>
              <w:jc w:val="right"/>
              <w:rPr>
                <w:rFonts w:ascii="Times New Roman" w:eastAsia="Times New Roman" w:hAnsi="Times New Roman" w:cs="Times New Roman"/>
                <w:sz w:val="24"/>
                <w:szCs w:val="24"/>
              </w:rPr>
            </w:pPr>
          </w:p>
        </w:tc>
      </w:tr>
      <w:tr w:rsidR="00835A1A" w:rsidRPr="002F5381" w14:paraId="17840013" w14:textId="77777777" w:rsidTr="003C5608">
        <w:trPr>
          <w:gridAfter w:val="2"/>
          <w:wAfter w:w="717" w:type="dxa"/>
          <w:trHeight w:val="436"/>
        </w:trPr>
        <w:tc>
          <w:tcPr>
            <w:tcW w:w="10039" w:type="dxa"/>
            <w:gridSpan w:val="7"/>
            <w:tcBorders>
              <w:top w:val="nil"/>
              <w:left w:val="nil"/>
              <w:bottom w:val="nil"/>
              <w:right w:val="nil"/>
            </w:tcBorders>
          </w:tcPr>
          <w:p w14:paraId="4288DC9B"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Верхний предел муниципального внутреннего долга </w:t>
            </w:r>
            <w:r w:rsidR="007C62D8" w:rsidRPr="004C083D">
              <w:rPr>
                <w:rFonts w:ascii="Times New Roman" w:eastAsia="Times New Roman" w:hAnsi="Times New Roman" w:cs="Times New Roman"/>
                <w:sz w:val="24"/>
                <w:szCs w:val="24"/>
              </w:rPr>
              <w:t>Солонцинского сельского поселения</w:t>
            </w:r>
            <w:r w:rsidR="00326CCF" w:rsidRPr="004C083D">
              <w:rPr>
                <w:rFonts w:ascii="Times New Roman" w:eastAsia="Times New Roman" w:hAnsi="Times New Roman" w:cs="Times New Roman"/>
                <w:sz w:val="24"/>
                <w:szCs w:val="24"/>
              </w:rPr>
              <w:t xml:space="preserve"> муниципального района «Вейделевский район» Белгородской области</w:t>
            </w:r>
          </w:p>
        </w:tc>
      </w:tr>
      <w:tr w:rsidR="00835A1A" w:rsidRPr="004C083D" w14:paraId="49110F71" w14:textId="77777777" w:rsidTr="00CA044B">
        <w:trPr>
          <w:trHeight w:val="142"/>
        </w:trPr>
        <w:tc>
          <w:tcPr>
            <w:tcW w:w="10756" w:type="dxa"/>
            <w:gridSpan w:val="9"/>
            <w:tcBorders>
              <w:top w:val="nil"/>
              <w:left w:val="nil"/>
              <w:bottom w:val="nil"/>
              <w:right w:val="nil"/>
            </w:tcBorders>
          </w:tcPr>
          <w:p w14:paraId="3E03A39B"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на 1 января 202</w:t>
            </w:r>
            <w:r w:rsidR="00BB072D">
              <w:rPr>
                <w:rFonts w:ascii="Times New Roman" w:eastAsia="Times New Roman" w:hAnsi="Times New Roman" w:cs="Times New Roman"/>
                <w:sz w:val="24"/>
                <w:szCs w:val="24"/>
              </w:rPr>
              <w:t>5</w:t>
            </w:r>
            <w:r w:rsidRPr="004C083D">
              <w:rPr>
                <w:rFonts w:ascii="Times New Roman" w:eastAsia="Times New Roman" w:hAnsi="Times New Roman" w:cs="Times New Roman"/>
                <w:sz w:val="24"/>
                <w:szCs w:val="24"/>
              </w:rPr>
              <w:t xml:space="preserve"> года</w:t>
            </w:r>
          </w:p>
          <w:p w14:paraId="2CA84ED2"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p>
          <w:p w14:paraId="4FE49C24"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p>
          <w:p w14:paraId="1046E05B"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                                                                                                                (тыс. рублей)</w:t>
            </w:r>
          </w:p>
          <w:tbl>
            <w:tblPr>
              <w:tblW w:w="9918" w:type="dxa"/>
              <w:tblLook w:val="0000" w:firstRow="0" w:lastRow="0" w:firstColumn="0" w:lastColumn="0" w:noHBand="0" w:noVBand="0"/>
            </w:tblPr>
            <w:tblGrid>
              <w:gridCol w:w="720"/>
              <w:gridCol w:w="5229"/>
              <w:gridCol w:w="3969"/>
            </w:tblGrid>
            <w:tr w:rsidR="00835A1A" w:rsidRPr="004C083D" w14:paraId="27080687" w14:textId="77777777" w:rsidTr="00C44499">
              <w:trPr>
                <w:trHeight w:val="864"/>
                <w:tblHeader/>
              </w:trPr>
              <w:tc>
                <w:tcPr>
                  <w:tcW w:w="720" w:type="dxa"/>
                  <w:tcBorders>
                    <w:top w:val="single" w:sz="4" w:space="0" w:color="auto"/>
                    <w:left w:val="single" w:sz="4" w:space="0" w:color="auto"/>
                    <w:bottom w:val="single" w:sz="4" w:space="0" w:color="auto"/>
                    <w:right w:val="single" w:sz="4" w:space="0" w:color="auto"/>
                  </w:tcBorders>
                  <w:vAlign w:val="center"/>
                </w:tcPr>
                <w:p w14:paraId="0A19BD48"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w:t>
                  </w:r>
                </w:p>
              </w:tc>
              <w:tc>
                <w:tcPr>
                  <w:tcW w:w="5229" w:type="dxa"/>
                  <w:tcBorders>
                    <w:top w:val="single" w:sz="4" w:space="0" w:color="auto"/>
                    <w:left w:val="nil"/>
                    <w:bottom w:val="single" w:sz="4" w:space="0" w:color="auto"/>
                    <w:right w:val="single" w:sz="4" w:space="0" w:color="auto"/>
                  </w:tcBorders>
                  <w:vAlign w:val="center"/>
                </w:tcPr>
                <w:p w14:paraId="187F2BCE" w14:textId="77777777" w:rsidR="00835A1A" w:rsidRPr="004C083D" w:rsidRDefault="00835A1A" w:rsidP="007C62D8">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Наименование вида муниципального долгового обязательства </w:t>
                  </w:r>
                  <w:r w:rsidR="007C62D8" w:rsidRPr="004C083D">
                    <w:rPr>
                      <w:rFonts w:ascii="Times New Roman" w:eastAsia="Times New Roman" w:hAnsi="Times New Roman" w:cs="Times New Roman"/>
                      <w:sz w:val="24"/>
                      <w:szCs w:val="24"/>
                    </w:rPr>
                    <w:t>Солонцинского сельского поселения</w:t>
                  </w:r>
                </w:p>
              </w:tc>
              <w:tc>
                <w:tcPr>
                  <w:tcW w:w="3969" w:type="dxa"/>
                  <w:tcBorders>
                    <w:top w:val="single" w:sz="4" w:space="0" w:color="auto"/>
                    <w:left w:val="nil"/>
                    <w:bottom w:val="single" w:sz="4" w:space="0" w:color="auto"/>
                    <w:right w:val="single" w:sz="4" w:space="0" w:color="auto"/>
                  </w:tcBorders>
                  <w:vAlign w:val="center"/>
                </w:tcPr>
                <w:p w14:paraId="61C03D99" w14:textId="77777777" w:rsidR="00835A1A" w:rsidRPr="004C083D" w:rsidRDefault="00835A1A" w:rsidP="00BB072D">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Объем муниципального долгового обязательства </w:t>
                  </w:r>
                  <w:r w:rsidR="007C62D8" w:rsidRPr="004C083D">
                    <w:rPr>
                      <w:rFonts w:ascii="Times New Roman" w:eastAsia="Times New Roman" w:hAnsi="Times New Roman" w:cs="Times New Roman"/>
                      <w:sz w:val="24"/>
                      <w:szCs w:val="24"/>
                    </w:rPr>
                    <w:t>Солонцинского сельского поселения</w:t>
                  </w:r>
                  <w:r w:rsidRPr="004C083D">
                    <w:rPr>
                      <w:rFonts w:ascii="Times New Roman" w:eastAsia="Times New Roman" w:hAnsi="Times New Roman" w:cs="Times New Roman"/>
                      <w:sz w:val="24"/>
                      <w:szCs w:val="24"/>
                    </w:rPr>
                    <w:t xml:space="preserve"> на 1 января 202</w:t>
                  </w:r>
                  <w:r w:rsidR="00BB072D">
                    <w:rPr>
                      <w:rFonts w:ascii="Times New Roman" w:eastAsia="Times New Roman" w:hAnsi="Times New Roman" w:cs="Times New Roman"/>
                      <w:sz w:val="24"/>
                      <w:szCs w:val="24"/>
                    </w:rPr>
                    <w:t>5</w:t>
                  </w:r>
                  <w:r w:rsidR="005A6732" w:rsidRPr="004C083D">
                    <w:rPr>
                      <w:rFonts w:ascii="Times New Roman" w:eastAsia="Times New Roman" w:hAnsi="Times New Roman" w:cs="Times New Roman"/>
                      <w:sz w:val="24"/>
                      <w:szCs w:val="24"/>
                    </w:rPr>
                    <w:t xml:space="preserve"> </w:t>
                  </w:r>
                  <w:r w:rsidRPr="004C083D">
                    <w:rPr>
                      <w:rFonts w:ascii="Times New Roman" w:eastAsia="Times New Roman" w:hAnsi="Times New Roman" w:cs="Times New Roman"/>
                      <w:sz w:val="24"/>
                      <w:szCs w:val="24"/>
                    </w:rPr>
                    <w:t>года</w:t>
                  </w:r>
                </w:p>
              </w:tc>
            </w:tr>
          </w:tbl>
          <w:p w14:paraId="79EF2AC0" w14:textId="77777777" w:rsidR="00835A1A" w:rsidRPr="004C083D" w:rsidRDefault="00835A1A" w:rsidP="00835A1A">
            <w:pPr>
              <w:tabs>
                <w:tab w:val="left" w:pos="2430"/>
              </w:tabs>
              <w:spacing w:after="0" w:line="240" w:lineRule="auto"/>
              <w:rPr>
                <w:rFonts w:ascii="Times New Roman" w:eastAsia="Times New Roman" w:hAnsi="Times New Roman" w:cs="Times New Roman"/>
                <w:sz w:val="24"/>
                <w:szCs w:val="24"/>
              </w:rPr>
            </w:pPr>
          </w:p>
          <w:tbl>
            <w:tblPr>
              <w:tblW w:w="9918" w:type="dxa"/>
              <w:tblLook w:val="0000" w:firstRow="0" w:lastRow="0" w:firstColumn="0" w:lastColumn="0" w:noHBand="0" w:noVBand="0"/>
            </w:tblPr>
            <w:tblGrid>
              <w:gridCol w:w="720"/>
              <w:gridCol w:w="5229"/>
              <w:gridCol w:w="3969"/>
            </w:tblGrid>
            <w:tr w:rsidR="00835A1A" w:rsidRPr="004C083D" w14:paraId="1783F264" w14:textId="77777777" w:rsidTr="00C44499">
              <w:trPr>
                <w:cantSplit/>
                <w:trHeight w:val="262"/>
                <w:tblHeader/>
              </w:trPr>
              <w:tc>
                <w:tcPr>
                  <w:tcW w:w="720" w:type="dxa"/>
                  <w:tcBorders>
                    <w:top w:val="single" w:sz="4" w:space="0" w:color="auto"/>
                    <w:left w:val="single" w:sz="4" w:space="0" w:color="auto"/>
                    <w:bottom w:val="single" w:sz="4" w:space="0" w:color="auto"/>
                    <w:right w:val="single" w:sz="4" w:space="0" w:color="auto"/>
                  </w:tcBorders>
                  <w:vAlign w:val="center"/>
                </w:tcPr>
                <w:p w14:paraId="6748136A"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1</w:t>
                  </w:r>
                </w:p>
              </w:tc>
              <w:tc>
                <w:tcPr>
                  <w:tcW w:w="5229" w:type="dxa"/>
                  <w:tcBorders>
                    <w:top w:val="single" w:sz="4" w:space="0" w:color="auto"/>
                    <w:left w:val="nil"/>
                    <w:bottom w:val="single" w:sz="4" w:space="0" w:color="auto"/>
                    <w:right w:val="single" w:sz="4" w:space="0" w:color="auto"/>
                  </w:tcBorders>
                  <w:vAlign w:val="center"/>
                </w:tcPr>
                <w:p w14:paraId="531DB986"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2</w:t>
                  </w:r>
                </w:p>
              </w:tc>
              <w:tc>
                <w:tcPr>
                  <w:tcW w:w="3969" w:type="dxa"/>
                  <w:tcBorders>
                    <w:top w:val="single" w:sz="4" w:space="0" w:color="auto"/>
                    <w:left w:val="nil"/>
                    <w:bottom w:val="single" w:sz="4" w:space="0" w:color="auto"/>
                    <w:right w:val="single" w:sz="4" w:space="0" w:color="auto"/>
                  </w:tcBorders>
                  <w:vAlign w:val="center"/>
                </w:tcPr>
                <w:p w14:paraId="366338B9"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3</w:t>
                  </w:r>
                </w:p>
              </w:tc>
            </w:tr>
            <w:tr w:rsidR="00835A1A" w:rsidRPr="004C083D" w14:paraId="77AB79A8" w14:textId="77777777" w:rsidTr="00C44499">
              <w:trPr>
                <w:cantSplit/>
                <w:trHeight w:val="551"/>
              </w:trPr>
              <w:tc>
                <w:tcPr>
                  <w:tcW w:w="720" w:type="dxa"/>
                  <w:tcBorders>
                    <w:top w:val="nil"/>
                    <w:left w:val="single" w:sz="4" w:space="0" w:color="auto"/>
                    <w:bottom w:val="single" w:sz="4" w:space="0" w:color="auto"/>
                    <w:right w:val="single" w:sz="4" w:space="0" w:color="auto"/>
                  </w:tcBorders>
                  <w:vAlign w:val="bottom"/>
                </w:tcPr>
                <w:p w14:paraId="3BF6B05C"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1.</w:t>
                  </w:r>
                </w:p>
              </w:tc>
              <w:tc>
                <w:tcPr>
                  <w:tcW w:w="5229" w:type="dxa"/>
                  <w:tcBorders>
                    <w:top w:val="nil"/>
                    <w:left w:val="nil"/>
                    <w:bottom w:val="single" w:sz="4" w:space="0" w:color="auto"/>
                    <w:right w:val="single" w:sz="4" w:space="0" w:color="auto"/>
                  </w:tcBorders>
                  <w:vAlign w:val="bottom"/>
                </w:tcPr>
                <w:p w14:paraId="01D87E96" w14:textId="77777777" w:rsidR="00835A1A" w:rsidRPr="004C083D" w:rsidRDefault="00835A1A" w:rsidP="00835A1A">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Муниципальные ценные бумаги </w:t>
                  </w:r>
                  <w:r w:rsidR="007C62D8" w:rsidRPr="004C083D">
                    <w:rPr>
                      <w:rFonts w:ascii="Times New Roman" w:eastAsia="Times New Roman" w:hAnsi="Times New Roman" w:cs="Times New Roman"/>
                      <w:sz w:val="24"/>
                      <w:szCs w:val="24"/>
                    </w:rPr>
                    <w:t>Солонцинского сельского поселения</w:t>
                  </w:r>
                </w:p>
              </w:tc>
              <w:tc>
                <w:tcPr>
                  <w:tcW w:w="3969" w:type="dxa"/>
                  <w:tcBorders>
                    <w:top w:val="nil"/>
                    <w:left w:val="nil"/>
                    <w:bottom w:val="single" w:sz="4" w:space="0" w:color="auto"/>
                    <w:right w:val="single" w:sz="4" w:space="0" w:color="auto"/>
                  </w:tcBorders>
                  <w:vAlign w:val="bottom"/>
                </w:tcPr>
                <w:p w14:paraId="697CE6B4"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r>
            <w:tr w:rsidR="00835A1A" w:rsidRPr="004C083D" w14:paraId="67DA4772" w14:textId="77777777" w:rsidTr="00C44499">
              <w:trPr>
                <w:cantSplit/>
                <w:trHeight w:val="844"/>
              </w:trPr>
              <w:tc>
                <w:tcPr>
                  <w:tcW w:w="720" w:type="dxa"/>
                  <w:tcBorders>
                    <w:top w:val="nil"/>
                    <w:left w:val="single" w:sz="4" w:space="0" w:color="auto"/>
                    <w:bottom w:val="single" w:sz="4" w:space="0" w:color="auto"/>
                    <w:right w:val="single" w:sz="4" w:space="0" w:color="auto"/>
                  </w:tcBorders>
                  <w:vAlign w:val="bottom"/>
                </w:tcPr>
                <w:p w14:paraId="086712F4"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2.</w:t>
                  </w:r>
                </w:p>
              </w:tc>
              <w:tc>
                <w:tcPr>
                  <w:tcW w:w="5229" w:type="dxa"/>
                  <w:tcBorders>
                    <w:top w:val="nil"/>
                    <w:left w:val="nil"/>
                    <w:bottom w:val="single" w:sz="4" w:space="0" w:color="auto"/>
                    <w:right w:val="single" w:sz="4" w:space="0" w:color="auto"/>
                  </w:tcBorders>
                  <w:vAlign w:val="bottom"/>
                </w:tcPr>
                <w:p w14:paraId="754EC3EC" w14:textId="77777777" w:rsidR="00835A1A" w:rsidRPr="004C083D" w:rsidRDefault="00835A1A" w:rsidP="00835A1A">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Бюджетные кредиты, привлеченные в бюджет </w:t>
                  </w:r>
                  <w:r w:rsidR="007C62D8" w:rsidRPr="004C083D">
                    <w:rPr>
                      <w:rFonts w:ascii="Times New Roman" w:eastAsia="Times New Roman" w:hAnsi="Times New Roman" w:cs="Times New Roman"/>
                      <w:sz w:val="24"/>
                      <w:szCs w:val="24"/>
                    </w:rPr>
                    <w:t xml:space="preserve">Солонцинского сельского поселения </w:t>
                  </w:r>
                  <w:r w:rsidRPr="004C083D">
                    <w:rPr>
                      <w:rFonts w:ascii="Times New Roman" w:eastAsia="Times New Roman" w:hAnsi="Times New Roman" w:cs="Times New Roman"/>
                      <w:sz w:val="24"/>
                      <w:szCs w:val="24"/>
                    </w:rPr>
                    <w:t>от других бюджетов бюджетной системы Российской Федерации</w:t>
                  </w:r>
                </w:p>
              </w:tc>
              <w:tc>
                <w:tcPr>
                  <w:tcW w:w="3969" w:type="dxa"/>
                  <w:tcBorders>
                    <w:top w:val="nil"/>
                    <w:left w:val="nil"/>
                    <w:bottom w:val="single" w:sz="4" w:space="0" w:color="auto"/>
                    <w:right w:val="single" w:sz="4" w:space="0" w:color="auto"/>
                  </w:tcBorders>
                  <w:vAlign w:val="bottom"/>
                </w:tcPr>
                <w:p w14:paraId="69BF3828"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r>
            <w:tr w:rsidR="00835A1A" w:rsidRPr="004C083D" w14:paraId="4FCF22E8" w14:textId="77777777" w:rsidTr="00C44499">
              <w:trPr>
                <w:cantSplit/>
                <w:trHeight w:val="360"/>
              </w:trPr>
              <w:tc>
                <w:tcPr>
                  <w:tcW w:w="720" w:type="dxa"/>
                  <w:tcBorders>
                    <w:top w:val="nil"/>
                    <w:left w:val="single" w:sz="4" w:space="0" w:color="auto"/>
                    <w:bottom w:val="single" w:sz="4" w:space="0" w:color="auto"/>
                    <w:right w:val="single" w:sz="4" w:space="0" w:color="auto"/>
                  </w:tcBorders>
                  <w:vAlign w:val="bottom"/>
                </w:tcPr>
                <w:p w14:paraId="3BF3D65A"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3.</w:t>
                  </w:r>
                </w:p>
              </w:tc>
              <w:tc>
                <w:tcPr>
                  <w:tcW w:w="5229" w:type="dxa"/>
                  <w:tcBorders>
                    <w:top w:val="nil"/>
                    <w:left w:val="nil"/>
                    <w:bottom w:val="single" w:sz="4" w:space="0" w:color="auto"/>
                    <w:right w:val="single" w:sz="4" w:space="0" w:color="auto"/>
                  </w:tcBorders>
                  <w:vAlign w:val="bottom"/>
                </w:tcPr>
                <w:p w14:paraId="147310CA" w14:textId="77777777" w:rsidR="00835A1A" w:rsidRPr="004C083D" w:rsidRDefault="00835A1A" w:rsidP="00A0658B">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Кредиты, полученные </w:t>
                  </w:r>
                  <w:proofErr w:type="spellStart"/>
                  <w:r w:rsidR="00A0658B" w:rsidRPr="004C083D">
                    <w:rPr>
                      <w:rFonts w:ascii="Times New Roman" w:eastAsia="Times New Roman" w:hAnsi="Times New Roman" w:cs="Times New Roman"/>
                      <w:sz w:val="24"/>
                      <w:szCs w:val="24"/>
                    </w:rPr>
                    <w:t>Солонцинским</w:t>
                  </w:r>
                  <w:proofErr w:type="spellEnd"/>
                  <w:r w:rsidR="00A0658B" w:rsidRPr="004C083D">
                    <w:rPr>
                      <w:rFonts w:ascii="Times New Roman" w:eastAsia="Times New Roman" w:hAnsi="Times New Roman" w:cs="Times New Roman"/>
                      <w:sz w:val="24"/>
                      <w:szCs w:val="24"/>
                    </w:rPr>
                    <w:t xml:space="preserve"> сельским</w:t>
                  </w:r>
                  <w:r w:rsidR="007C62D8" w:rsidRPr="004C083D">
                    <w:rPr>
                      <w:rFonts w:ascii="Times New Roman" w:eastAsia="Times New Roman" w:hAnsi="Times New Roman" w:cs="Times New Roman"/>
                      <w:sz w:val="24"/>
                      <w:szCs w:val="24"/>
                    </w:rPr>
                    <w:t xml:space="preserve"> поселени</w:t>
                  </w:r>
                  <w:r w:rsidR="00A0658B" w:rsidRPr="004C083D">
                    <w:rPr>
                      <w:rFonts w:ascii="Times New Roman" w:eastAsia="Times New Roman" w:hAnsi="Times New Roman" w:cs="Times New Roman"/>
                      <w:sz w:val="24"/>
                      <w:szCs w:val="24"/>
                    </w:rPr>
                    <w:t>ем</w:t>
                  </w:r>
                  <w:r w:rsidR="007C62D8" w:rsidRPr="004C083D">
                    <w:rPr>
                      <w:rFonts w:ascii="Times New Roman" w:eastAsia="Times New Roman" w:hAnsi="Times New Roman" w:cs="Times New Roman"/>
                      <w:sz w:val="24"/>
                      <w:szCs w:val="24"/>
                    </w:rPr>
                    <w:t xml:space="preserve"> </w:t>
                  </w:r>
                  <w:r w:rsidRPr="004C083D">
                    <w:rPr>
                      <w:rFonts w:ascii="Times New Roman" w:eastAsia="Times New Roman" w:hAnsi="Times New Roman" w:cs="Times New Roman"/>
                      <w:sz w:val="24"/>
                      <w:szCs w:val="24"/>
                    </w:rPr>
                    <w:t>от кредитных организаций</w:t>
                  </w:r>
                </w:p>
              </w:tc>
              <w:tc>
                <w:tcPr>
                  <w:tcW w:w="3969" w:type="dxa"/>
                  <w:tcBorders>
                    <w:top w:val="nil"/>
                    <w:left w:val="nil"/>
                    <w:bottom w:val="single" w:sz="4" w:space="0" w:color="auto"/>
                    <w:right w:val="single" w:sz="4" w:space="0" w:color="auto"/>
                  </w:tcBorders>
                  <w:vAlign w:val="bottom"/>
                </w:tcPr>
                <w:p w14:paraId="1D57E3E9"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r>
            <w:tr w:rsidR="00835A1A" w:rsidRPr="004C083D" w14:paraId="78DED1E7" w14:textId="77777777" w:rsidTr="00C44499">
              <w:trPr>
                <w:cantSplit/>
                <w:trHeight w:val="483"/>
              </w:trPr>
              <w:tc>
                <w:tcPr>
                  <w:tcW w:w="720" w:type="dxa"/>
                  <w:tcBorders>
                    <w:top w:val="nil"/>
                    <w:left w:val="single" w:sz="4" w:space="0" w:color="auto"/>
                    <w:bottom w:val="single" w:sz="4" w:space="0" w:color="auto"/>
                    <w:right w:val="single" w:sz="4" w:space="0" w:color="auto"/>
                  </w:tcBorders>
                  <w:vAlign w:val="bottom"/>
                </w:tcPr>
                <w:p w14:paraId="587B0023"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4.</w:t>
                  </w:r>
                </w:p>
              </w:tc>
              <w:tc>
                <w:tcPr>
                  <w:tcW w:w="5229" w:type="dxa"/>
                  <w:tcBorders>
                    <w:top w:val="nil"/>
                    <w:left w:val="nil"/>
                    <w:bottom w:val="single" w:sz="4" w:space="0" w:color="auto"/>
                    <w:right w:val="single" w:sz="4" w:space="0" w:color="auto"/>
                  </w:tcBorders>
                  <w:vAlign w:val="bottom"/>
                </w:tcPr>
                <w:p w14:paraId="01C1211A" w14:textId="77777777" w:rsidR="00835A1A" w:rsidRPr="004C083D" w:rsidRDefault="00835A1A" w:rsidP="00835A1A">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Муниципальные гарантии </w:t>
                  </w:r>
                  <w:r w:rsidR="007C62D8" w:rsidRPr="004C083D">
                    <w:rPr>
                      <w:rFonts w:ascii="Times New Roman" w:eastAsia="Times New Roman" w:hAnsi="Times New Roman" w:cs="Times New Roman"/>
                      <w:sz w:val="24"/>
                      <w:szCs w:val="24"/>
                    </w:rPr>
                    <w:t>Солонцинского сельского поселения</w:t>
                  </w:r>
                </w:p>
              </w:tc>
              <w:tc>
                <w:tcPr>
                  <w:tcW w:w="3969" w:type="dxa"/>
                  <w:tcBorders>
                    <w:top w:val="nil"/>
                    <w:left w:val="nil"/>
                    <w:bottom w:val="single" w:sz="4" w:space="0" w:color="auto"/>
                    <w:right w:val="single" w:sz="4" w:space="0" w:color="auto"/>
                  </w:tcBorders>
                  <w:vAlign w:val="bottom"/>
                </w:tcPr>
                <w:p w14:paraId="691F8283"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r>
            <w:tr w:rsidR="00835A1A" w:rsidRPr="004C083D" w14:paraId="576FF7DC" w14:textId="77777777" w:rsidTr="00C44499">
              <w:trPr>
                <w:cantSplit/>
                <w:trHeight w:val="660"/>
              </w:trPr>
              <w:tc>
                <w:tcPr>
                  <w:tcW w:w="720" w:type="dxa"/>
                  <w:tcBorders>
                    <w:top w:val="nil"/>
                    <w:left w:val="single" w:sz="4" w:space="0" w:color="auto"/>
                    <w:bottom w:val="single" w:sz="4" w:space="0" w:color="auto"/>
                    <w:right w:val="single" w:sz="4" w:space="0" w:color="auto"/>
                  </w:tcBorders>
                </w:tcPr>
                <w:p w14:paraId="1727747F"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w:t>
                  </w:r>
                </w:p>
              </w:tc>
              <w:tc>
                <w:tcPr>
                  <w:tcW w:w="5229" w:type="dxa"/>
                  <w:tcBorders>
                    <w:top w:val="nil"/>
                    <w:left w:val="nil"/>
                    <w:bottom w:val="single" w:sz="4" w:space="0" w:color="auto"/>
                    <w:right w:val="single" w:sz="4" w:space="0" w:color="auto"/>
                  </w:tcBorders>
                  <w:vAlign w:val="bottom"/>
                </w:tcPr>
                <w:p w14:paraId="5FACDD10" w14:textId="77777777" w:rsidR="00835A1A" w:rsidRPr="004C083D" w:rsidRDefault="00835A1A" w:rsidP="00E35450">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Итого верхний предел муниципального долга </w:t>
                  </w:r>
                  <w:r w:rsidR="007C62D8" w:rsidRPr="004C083D">
                    <w:rPr>
                      <w:rFonts w:ascii="Times New Roman" w:eastAsia="Times New Roman" w:hAnsi="Times New Roman" w:cs="Times New Roman"/>
                      <w:sz w:val="24"/>
                      <w:szCs w:val="24"/>
                    </w:rPr>
                    <w:t xml:space="preserve">Солонцинского сельского поселения </w:t>
                  </w:r>
                </w:p>
              </w:tc>
              <w:tc>
                <w:tcPr>
                  <w:tcW w:w="3969" w:type="dxa"/>
                  <w:tcBorders>
                    <w:top w:val="nil"/>
                    <w:left w:val="nil"/>
                    <w:bottom w:val="single" w:sz="4" w:space="0" w:color="auto"/>
                    <w:right w:val="single" w:sz="4" w:space="0" w:color="auto"/>
                  </w:tcBorders>
                  <w:vAlign w:val="bottom"/>
                </w:tcPr>
                <w:p w14:paraId="05A9A01C"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r>
            <w:tr w:rsidR="00835A1A" w:rsidRPr="004C083D" w14:paraId="6936C932" w14:textId="77777777" w:rsidTr="00C44499">
              <w:trPr>
                <w:cantSplit/>
                <w:trHeight w:val="364"/>
              </w:trPr>
              <w:tc>
                <w:tcPr>
                  <w:tcW w:w="720" w:type="dxa"/>
                  <w:tcBorders>
                    <w:top w:val="nil"/>
                    <w:left w:val="single" w:sz="4" w:space="0" w:color="auto"/>
                    <w:bottom w:val="single" w:sz="4" w:space="0" w:color="auto"/>
                    <w:right w:val="single" w:sz="4" w:space="0" w:color="auto"/>
                  </w:tcBorders>
                </w:tcPr>
                <w:p w14:paraId="7D849AC5" w14:textId="77777777" w:rsidR="00835A1A" w:rsidRPr="004C083D" w:rsidRDefault="00835A1A" w:rsidP="00835A1A">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w:t>
                  </w:r>
                </w:p>
              </w:tc>
              <w:tc>
                <w:tcPr>
                  <w:tcW w:w="5229" w:type="dxa"/>
                  <w:tcBorders>
                    <w:top w:val="nil"/>
                    <w:left w:val="nil"/>
                    <w:bottom w:val="single" w:sz="4" w:space="0" w:color="auto"/>
                    <w:right w:val="single" w:sz="4" w:space="0" w:color="auto"/>
                  </w:tcBorders>
                  <w:vAlign w:val="bottom"/>
                </w:tcPr>
                <w:p w14:paraId="63326E53" w14:textId="77777777" w:rsidR="00835A1A" w:rsidRPr="004C083D" w:rsidRDefault="00835A1A" w:rsidP="00835A1A">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в том числе: </w:t>
                  </w:r>
                </w:p>
              </w:tc>
              <w:tc>
                <w:tcPr>
                  <w:tcW w:w="3969" w:type="dxa"/>
                  <w:tcBorders>
                    <w:top w:val="nil"/>
                    <w:left w:val="nil"/>
                    <w:bottom w:val="single" w:sz="4" w:space="0" w:color="auto"/>
                    <w:right w:val="single" w:sz="4" w:space="0" w:color="auto"/>
                  </w:tcBorders>
                  <w:vAlign w:val="bottom"/>
                </w:tcPr>
                <w:p w14:paraId="20BF629C"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p>
              </w:tc>
            </w:tr>
            <w:tr w:rsidR="00835A1A" w:rsidRPr="004C083D" w14:paraId="469F39BF" w14:textId="77777777" w:rsidTr="00C44499">
              <w:trPr>
                <w:cantSplit/>
                <w:trHeight w:val="407"/>
              </w:trPr>
              <w:tc>
                <w:tcPr>
                  <w:tcW w:w="720" w:type="dxa"/>
                  <w:tcBorders>
                    <w:top w:val="nil"/>
                    <w:left w:val="single" w:sz="4" w:space="0" w:color="auto"/>
                    <w:bottom w:val="single" w:sz="4" w:space="0" w:color="auto"/>
                    <w:right w:val="single" w:sz="4" w:space="0" w:color="auto"/>
                  </w:tcBorders>
                </w:tcPr>
                <w:p w14:paraId="75D16AC9" w14:textId="77777777" w:rsidR="00835A1A" w:rsidRPr="004C083D" w:rsidRDefault="00835A1A" w:rsidP="00835A1A">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w:t>
                  </w:r>
                </w:p>
              </w:tc>
              <w:tc>
                <w:tcPr>
                  <w:tcW w:w="5229" w:type="dxa"/>
                  <w:tcBorders>
                    <w:top w:val="nil"/>
                    <w:left w:val="nil"/>
                    <w:bottom w:val="single" w:sz="4" w:space="0" w:color="auto"/>
                    <w:right w:val="single" w:sz="4" w:space="0" w:color="auto"/>
                  </w:tcBorders>
                  <w:vAlign w:val="bottom"/>
                </w:tcPr>
                <w:p w14:paraId="7DFAA93C" w14:textId="77777777" w:rsidR="00835A1A" w:rsidRPr="004C083D" w:rsidRDefault="00835A1A" w:rsidP="00835A1A">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по муниципальным гарантиям </w:t>
                  </w:r>
                  <w:r w:rsidR="007C62D8" w:rsidRPr="004C083D">
                    <w:rPr>
                      <w:rFonts w:ascii="Times New Roman" w:eastAsia="Times New Roman" w:hAnsi="Times New Roman" w:cs="Times New Roman"/>
                      <w:sz w:val="24"/>
                      <w:szCs w:val="24"/>
                    </w:rPr>
                    <w:t>Солонцинского сельского поселения</w:t>
                  </w:r>
                </w:p>
              </w:tc>
              <w:tc>
                <w:tcPr>
                  <w:tcW w:w="3969" w:type="dxa"/>
                  <w:tcBorders>
                    <w:top w:val="nil"/>
                    <w:left w:val="nil"/>
                    <w:bottom w:val="single" w:sz="4" w:space="0" w:color="auto"/>
                    <w:right w:val="single" w:sz="4" w:space="0" w:color="auto"/>
                  </w:tcBorders>
                  <w:vAlign w:val="bottom"/>
                </w:tcPr>
                <w:p w14:paraId="143B6BB2" w14:textId="77777777" w:rsidR="00835A1A" w:rsidRPr="004C083D" w:rsidRDefault="00835A1A" w:rsidP="00835A1A">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r>
          </w:tbl>
          <w:p w14:paraId="6577230F" w14:textId="77777777" w:rsidR="00835A1A" w:rsidRPr="004C083D" w:rsidRDefault="00835A1A" w:rsidP="00835A1A">
            <w:pPr>
              <w:tabs>
                <w:tab w:val="left" w:pos="2430"/>
              </w:tabs>
              <w:spacing w:after="0" w:line="240" w:lineRule="auto"/>
              <w:rPr>
                <w:rFonts w:ascii="Times New Roman" w:eastAsia="Times New Roman" w:hAnsi="Times New Roman" w:cs="Times New Roman"/>
                <w:sz w:val="24"/>
                <w:szCs w:val="24"/>
              </w:rPr>
            </w:pPr>
          </w:p>
          <w:p w14:paraId="2688EC03"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6DD308B4"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5401C485"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62DD0824"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548E4783"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715A3EC9"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2E2788D3"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3DB8DE65"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78389710"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2E0840DE"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0DAD4876"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4BC1991A"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5D1B6A29"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7FC4A06D"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354B6744"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28C5644F" w14:textId="77777777" w:rsidR="00C84E38" w:rsidRPr="004C083D" w:rsidRDefault="00C84E38" w:rsidP="00835A1A">
            <w:pPr>
              <w:tabs>
                <w:tab w:val="left" w:pos="2430"/>
              </w:tabs>
              <w:spacing w:after="0" w:line="240" w:lineRule="auto"/>
              <w:rPr>
                <w:rFonts w:ascii="Times New Roman" w:eastAsia="Times New Roman" w:hAnsi="Times New Roman" w:cs="Times New Roman"/>
                <w:sz w:val="24"/>
                <w:szCs w:val="24"/>
              </w:rPr>
            </w:pPr>
          </w:p>
          <w:p w14:paraId="37A604EA" w14:textId="77777777" w:rsidR="00F83F98" w:rsidRPr="004C083D" w:rsidRDefault="00F83F98" w:rsidP="00835A1A">
            <w:pPr>
              <w:tabs>
                <w:tab w:val="left" w:pos="2430"/>
              </w:tabs>
              <w:spacing w:after="0" w:line="240" w:lineRule="auto"/>
              <w:rPr>
                <w:rFonts w:ascii="Times New Roman" w:eastAsia="Times New Roman" w:hAnsi="Times New Roman" w:cs="Times New Roman"/>
                <w:sz w:val="24"/>
                <w:szCs w:val="24"/>
              </w:rPr>
            </w:pPr>
          </w:p>
          <w:p w14:paraId="77175328" w14:textId="77777777" w:rsidR="00C74A6B" w:rsidRPr="004C083D" w:rsidRDefault="00C74A6B" w:rsidP="00835A1A">
            <w:pPr>
              <w:tabs>
                <w:tab w:val="left" w:pos="2430"/>
              </w:tabs>
              <w:spacing w:after="0" w:line="240" w:lineRule="auto"/>
              <w:rPr>
                <w:rFonts w:ascii="Times New Roman" w:eastAsia="Times New Roman" w:hAnsi="Times New Roman" w:cs="Times New Roman"/>
                <w:sz w:val="24"/>
                <w:szCs w:val="24"/>
              </w:rPr>
            </w:pPr>
          </w:p>
          <w:p w14:paraId="54DE10AE" w14:textId="77777777" w:rsidR="00C74A6B" w:rsidRPr="004C083D" w:rsidRDefault="00C74A6B" w:rsidP="00835A1A">
            <w:pPr>
              <w:tabs>
                <w:tab w:val="left" w:pos="2430"/>
              </w:tabs>
              <w:spacing w:after="0" w:line="240" w:lineRule="auto"/>
              <w:rPr>
                <w:rFonts w:ascii="Times New Roman" w:eastAsia="Times New Roman" w:hAnsi="Times New Roman" w:cs="Times New Roman"/>
                <w:sz w:val="24"/>
                <w:szCs w:val="24"/>
              </w:rPr>
            </w:pPr>
          </w:p>
          <w:p w14:paraId="6632B375" w14:textId="77777777" w:rsidR="00A0658B" w:rsidRPr="004C083D" w:rsidRDefault="00A0658B" w:rsidP="00A0658B">
            <w:pPr>
              <w:tabs>
                <w:tab w:val="left" w:pos="2430"/>
              </w:tabs>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                                                                                                                            Приложение </w:t>
            </w:r>
            <w:r w:rsidR="00326CCF" w:rsidRPr="004C083D">
              <w:rPr>
                <w:rFonts w:ascii="Times New Roman" w:eastAsia="Times New Roman" w:hAnsi="Times New Roman" w:cs="Times New Roman"/>
                <w:sz w:val="24"/>
                <w:szCs w:val="24"/>
              </w:rPr>
              <w:t>2</w:t>
            </w:r>
          </w:p>
          <w:p w14:paraId="421B7DF3" w14:textId="77777777" w:rsidR="00A0658B" w:rsidRPr="004C083D" w:rsidRDefault="00A0658B" w:rsidP="00A0658B">
            <w:pPr>
              <w:tabs>
                <w:tab w:val="left" w:pos="2430"/>
              </w:tabs>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                                                                                     </w:t>
            </w:r>
            <w:r w:rsidR="00326CCF" w:rsidRPr="004C083D">
              <w:rPr>
                <w:rFonts w:ascii="Times New Roman" w:eastAsia="Times New Roman" w:hAnsi="Times New Roman" w:cs="Times New Roman"/>
                <w:sz w:val="24"/>
                <w:szCs w:val="24"/>
              </w:rPr>
              <w:t xml:space="preserve">         </w:t>
            </w:r>
            <w:r w:rsidRPr="004C083D">
              <w:rPr>
                <w:rFonts w:ascii="Times New Roman" w:eastAsia="Times New Roman" w:hAnsi="Times New Roman" w:cs="Times New Roman"/>
                <w:sz w:val="24"/>
                <w:szCs w:val="24"/>
              </w:rPr>
              <w:t xml:space="preserve">    к решению земского собрания</w:t>
            </w:r>
          </w:p>
          <w:p w14:paraId="33BBA314" w14:textId="77777777" w:rsidR="00A0658B" w:rsidRPr="004C083D" w:rsidRDefault="00326CCF" w:rsidP="00326CCF">
            <w:pPr>
              <w:tabs>
                <w:tab w:val="left" w:pos="2430"/>
              </w:tabs>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                                                                              </w:t>
            </w:r>
            <w:r w:rsidR="00A0658B" w:rsidRPr="004C083D">
              <w:rPr>
                <w:rFonts w:ascii="Times New Roman" w:eastAsia="Times New Roman" w:hAnsi="Times New Roman" w:cs="Times New Roman"/>
                <w:sz w:val="24"/>
                <w:szCs w:val="24"/>
              </w:rPr>
              <w:t>«О бюджете Солонцинского сельского поселения</w:t>
            </w:r>
          </w:p>
          <w:p w14:paraId="406BFAE6" w14:textId="77777777" w:rsidR="00A0658B" w:rsidRPr="004C083D" w:rsidRDefault="00326CCF" w:rsidP="00326CCF">
            <w:pPr>
              <w:tabs>
                <w:tab w:val="left" w:pos="2430"/>
              </w:tabs>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                           </w:t>
            </w:r>
            <w:r w:rsidR="00A0658B" w:rsidRPr="004C083D">
              <w:rPr>
                <w:rFonts w:ascii="Times New Roman" w:eastAsia="Times New Roman" w:hAnsi="Times New Roman" w:cs="Times New Roman"/>
                <w:sz w:val="24"/>
                <w:szCs w:val="24"/>
              </w:rPr>
              <w:t xml:space="preserve"> муниципального района «Вейделевский район» Белгородской области </w:t>
            </w:r>
          </w:p>
          <w:p w14:paraId="09853215" w14:textId="77777777" w:rsidR="00A0658B" w:rsidRPr="004C083D" w:rsidRDefault="00326CCF" w:rsidP="00326CCF">
            <w:pPr>
              <w:tabs>
                <w:tab w:val="left" w:pos="2430"/>
              </w:tabs>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                                                          </w:t>
            </w:r>
            <w:r w:rsidR="00A0658B" w:rsidRPr="004C083D">
              <w:rPr>
                <w:rFonts w:ascii="Times New Roman" w:eastAsia="Times New Roman" w:hAnsi="Times New Roman" w:cs="Times New Roman"/>
                <w:sz w:val="24"/>
                <w:szCs w:val="24"/>
              </w:rPr>
              <w:t>на 202</w:t>
            </w:r>
            <w:r w:rsidR="00BB072D">
              <w:rPr>
                <w:rFonts w:ascii="Times New Roman" w:eastAsia="Times New Roman" w:hAnsi="Times New Roman" w:cs="Times New Roman"/>
                <w:sz w:val="24"/>
                <w:szCs w:val="24"/>
              </w:rPr>
              <w:t>4</w:t>
            </w:r>
            <w:r w:rsidR="00A0658B" w:rsidRPr="004C083D">
              <w:rPr>
                <w:rFonts w:ascii="Times New Roman" w:eastAsia="Times New Roman" w:hAnsi="Times New Roman" w:cs="Times New Roman"/>
                <w:sz w:val="24"/>
                <w:szCs w:val="24"/>
              </w:rPr>
              <w:t xml:space="preserve"> год и на плановый период 202</w:t>
            </w:r>
            <w:r w:rsidR="00BB072D">
              <w:rPr>
                <w:rFonts w:ascii="Times New Roman" w:eastAsia="Times New Roman" w:hAnsi="Times New Roman" w:cs="Times New Roman"/>
                <w:sz w:val="24"/>
                <w:szCs w:val="24"/>
              </w:rPr>
              <w:t>5</w:t>
            </w:r>
            <w:r w:rsidR="00A0658B" w:rsidRPr="004C083D">
              <w:rPr>
                <w:rFonts w:ascii="Times New Roman" w:eastAsia="Times New Roman" w:hAnsi="Times New Roman" w:cs="Times New Roman"/>
                <w:sz w:val="24"/>
                <w:szCs w:val="24"/>
              </w:rPr>
              <w:t xml:space="preserve"> и 202</w:t>
            </w:r>
            <w:r w:rsidR="00BB072D">
              <w:rPr>
                <w:rFonts w:ascii="Times New Roman" w:eastAsia="Times New Roman" w:hAnsi="Times New Roman" w:cs="Times New Roman"/>
                <w:sz w:val="24"/>
                <w:szCs w:val="24"/>
              </w:rPr>
              <w:t>6</w:t>
            </w:r>
            <w:r w:rsidR="00A0658B" w:rsidRPr="004C083D">
              <w:rPr>
                <w:rFonts w:ascii="Times New Roman" w:eastAsia="Times New Roman" w:hAnsi="Times New Roman" w:cs="Times New Roman"/>
                <w:sz w:val="24"/>
                <w:szCs w:val="24"/>
              </w:rPr>
              <w:t xml:space="preserve"> годов»</w:t>
            </w:r>
          </w:p>
          <w:p w14:paraId="55DF1204" w14:textId="77777777" w:rsidR="00A0658B" w:rsidRPr="004C083D" w:rsidRDefault="00A0658B" w:rsidP="00A0658B">
            <w:pPr>
              <w:tabs>
                <w:tab w:val="left" w:pos="2430"/>
              </w:tabs>
              <w:spacing w:after="0" w:line="240" w:lineRule="auto"/>
              <w:jc w:val="center"/>
              <w:rPr>
                <w:rFonts w:ascii="Times New Roman" w:eastAsia="Times New Roman" w:hAnsi="Times New Roman" w:cs="Times New Roman"/>
                <w:sz w:val="24"/>
                <w:szCs w:val="24"/>
              </w:rPr>
            </w:pPr>
          </w:p>
          <w:tbl>
            <w:tblPr>
              <w:tblW w:w="10031" w:type="dxa"/>
              <w:tblLook w:val="00A0" w:firstRow="1" w:lastRow="0" w:firstColumn="1" w:lastColumn="0" w:noHBand="0" w:noVBand="0"/>
            </w:tblPr>
            <w:tblGrid>
              <w:gridCol w:w="817"/>
              <w:gridCol w:w="3969"/>
              <w:gridCol w:w="2410"/>
              <w:gridCol w:w="2835"/>
            </w:tblGrid>
            <w:tr w:rsidR="00A0658B" w:rsidRPr="004C083D" w14:paraId="781A3C50" w14:textId="77777777" w:rsidTr="00C44499">
              <w:trPr>
                <w:trHeight w:val="345"/>
              </w:trPr>
              <w:tc>
                <w:tcPr>
                  <w:tcW w:w="10031" w:type="dxa"/>
                  <w:gridSpan w:val="4"/>
                </w:tcPr>
                <w:p w14:paraId="69C2FABE"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Верхний предел муниципального внутреннего долга Солонцинского сельского поселения муниципального района «Вейделевский район» Белгородской области</w:t>
                  </w:r>
                </w:p>
              </w:tc>
            </w:tr>
            <w:tr w:rsidR="00A0658B" w:rsidRPr="004C083D" w14:paraId="7D8F0E82" w14:textId="77777777" w:rsidTr="00C44499">
              <w:trPr>
                <w:trHeight w:val="330"/>
              </w:trPr>
              <w:tc>
                <w:tcPr>
                  <w:tcW w:w="10031" w:type="dxa"/>
                  <w:gridSpan w:val="4"/>
                </w:tcPr>
                <w:p w14:paraId="2188BB7B"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на 1 января 202</w:t>
                  </w:r>
                  <w:r w:rsidR="00BB072D">
                    <w:rPr>
                      <w:rFonts w:ascii="Times New Roman" w:eastAsia="Times New Roman" w:hAnsi="Times New Roman" w:cs="Times New Roman"/>
                      <w:sz w:val="24"/>
                      <w:szCs w:val="24"/>
                    </w:rPr>
                    <w:t>6</w:t>
                  </w:r>
                  <w:r w:rsidRPr="004C083D">
                    <w:rPr>
                      <w:rFonts w:ascii="Times New Roman" w:eastAsia="Times New Roman" w:hAnsi="Times New Roman" w:cs="Times New Roman"/>
                      <w:sz w:val="24"/>
                      <w:szCs w:val="24"/>
                    </w:rPr>
                    <w:t xml:space="preserve"> года и на 1 января 202</w:t>
                  </w:r>
                  <w:r w:rsidR="00BB072D">
                    <w:rPr>
                      <w:rFonts w:ascii="Times New Roman" w:eastAsia="Times New Roman" w:hAnsi="Times New Roman" w:cs="Times New Roman"/>
                      <w:sz w:val="24"/>
                      <w:szCs w:val="24"/>
                    </w:rPr>
                    <w:t>7</w:t>
                  </w:r>
                  <w:r w:rsidRPr="004C083D">
                    <w:rPr>
                      <w:rFonts w:ascii="Times New Roman" w:eastAsia="Times New Roman" w:hAnsi="Times New Roman" w:cs="Times New Roman"/>
                      <w:sz w:val="24"/>
                      <w:szCs w:val="24"/>
                    </w:rPr>
                    <w:t xml:space="preserve"> года</w:t>
                  </w:r>
                </w:p>
                <w:p w14:paraId="158D1F40"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p>
                <w:p w14:paraId="61F48B40"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p>
              </w:tc>
            </w:tr>
            <w:tr w:rsidR="00A0658B" w:rsidRPr="004C083D" w14:paraId="6A24F98A" w14:textId="77777777" w:rsidTr="00C44499">
              <w:trPr>
                <w:trHeight w:val="284"/>
              </w:trPr>
              <w:tc>
                <w:tcPr>
                  <w:tcW w:w="10031" w:type="dxa"/>
                  <w:gridSpan w:val="4"/>
                </w:tcPr>
                <w:p w14:paraId="742C7F85"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                                                                                                                                            (тыс. рублей)</w:t>
                  </w:r>
                </w:p>
              </w:tc>
            </w:tr>
            <w:tr w:rsidR="00A0658B" w:rsidRPr="004C083D" w14:paraId="2C3CDFB7" w14:textId="77777777" w:rsidTr="00C44499">
              <w:trPr>
                <w:trHeight w:val="864"/>
                <w:tblHeader/>
              </w:trPr>
              <w:tc>
                <w:tcPr>
                  <w:tcW w:w="817" w:type="dxa"/>
                  <w:tcBorders>
                    <w:top w:val="single" w:sz="4" w:space="0" w:color="auto"/>
                    <w:left w:val="single" w:sz="4" w:space="0" w:color="auto"/>
                    <w:bottom w:val="single" w:sz="4" w:space="0" w:color="auto"/>
                    <w:right w:val="single" w:sz="4" w:space="0" w:color="auto"/>
                  </w:tcBorders>
                  <w:vAlign w:val="center"/>
                </w:tcPr>
                <w:p w14:paraId="27861673"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w:t>
                  </w:r>
                </w:p>
              </w:tc>
              <w:tc>
                <w:tcPr>
                  <w:tcW w:w="3969" w:type="dxa"/>
                  <w:tcBorders>
                    <w:top w:val="single" w:sz="4" w:space="0" w:color="auto"/>
                    <w:left w:val="nil"/>
                    <w:bottom w:val="single" w:sz="4" w:space="0" w:color="auto"/>
                    <w:right w:val="single" w:sz="4" w:space="0" w:color="auto"/>
                  </w:tcBorders>
                  <w:vAlign w:val="center"/>
                </w:tcPr>
                <w:p w14:paraId="5E180228"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Наименование вида муниципального долгового обязательства Солонцинского сельского поселения</w:t>
                  </w:r>
                </w:p>
              </w:tc>
              <w:tc>
                <w:tcPr>
                  <w:tcW w:w="2410" w:type="dxa"/>
                  <w:tcBorders>
                    <w:top w:val="single" w:sz="4" w:space="0" w:color="auto"/>
                    <w:left w:val="nil"/>
                    <w:bottom w:val="single" w:sz="4" w:space="0" w:color="auto"/>
                    <w:right w:val="single" w:sz="4" w:space="0" w:color="auto"/>
                  </w:tcBorders>
                  <w:vAlign w:val="center"/>
                </w:tcPr>
                <w:p w14:paraId="5A17A434" w14:textId="77777777" w:rsidR="00A0658B" w:rsidRPr="004C083D" w:rsidRDefault="00A0658B" w:rsidP="00BB072D">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Объем муниципального долгового обязательства Солонцинского сельского поселения на 1 января 202</w:t>
                  </w:r>
                  <w:r w:rsidR="00BB072D">
                    <w:rPr>
                      <w:rFonts w:ascii="Times New Roman" w:eastAsia="Times New Roman" w:hAnsi="Times New Roman" w:cs="Times New Roman"/>
                      <w:sz w:val="24"/>
                      <w:szCs w:val="24"/>
                    </w:rPr>
                    <w:t>6</w:t>
                  </w:r>
                  <w:r w:rsidRPr="004C083D">
                    <w:rPr>
                      <w:rFonts w:ascii="Times New Roman" w:eastAsia="Times New Roman" w:hAnsi="Times New Roman" w:cs="Times New Roman"/>
                      <w:sz w:val="24"/>
                      <w:szCs w:val="24"/>
                    </w:rPr>
                    <w:t xml:space="preserve"> года</w:t>
                  </w:r>
                </w:p>
              </w:tc>
              <w:tc>
                <w:tcPr>
                  <w:tcW w:w="2835" w:type="dxa"/>
                  <w:tcBorders>
                    <w:top w:val="single" w:sz="4" w:space="0" w:color="auto"/>
                    <w:left w:val="nil"/>
                    <w:bottom w:val="single" w:sz="4" w:space="0" w:color="auto"/>
                    <w:right w:val="single" w:sz="4" w:space="0" w:color="auto"/>
                  </w:tcBorders>
                  <w:noWrap/>
                  <w:vAlign w:val="center"/>
                </w:tcPr>
                <w:p w14:paraId="58033967"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Объем муниципального долгового обязательства Солонцинского сельского поселения  </w:t>
                  </w:r>
                  <w:proofErr w:type="gramStart"/>
                  <w:r w:rsidRPr="004C083D">
                    <w:rPr>
                      <w:rFonts w:ascii="Times New Roman" w:eastAsia="Times New Roman" w:hAnsi="Times New Roman" w:cs="Times New Roman"/>
                      <w:sz w:val="24"/>
                      <w:szCs w:val="24"/>
                    </w:rPr>
                    <w:t>на</w:t>
                  </w:r>
                  <w:proofErr w:type="gramEnd"/>
                </w:p>
                <w:p w14:paraId="0EBE0E72" w14:textId="77777777" w:rsidR="00A0658B" w:rsidRPr="004C083D" w:rsidRDefault="00A0658B" w:rsidP="00BB072D">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 1 января 202</w:t>
                  </w:r>
                  <w:r w:rsidR="00BB072D">
                    <w:rPr>
                      <w:rFonts w:ascii="Times New Roman" w:eastAsia="Times New Roman" w:hAnsi="Times New Roman" w:cs="Times New Roman"/>
                      <w:sz w:val="24"/>
                      <w:szCs w:val="24"/>
                    </w:rPr>
                    <w:t>7</w:t>
                  </w:r>
                  <w:r w:rsidRPr="004C083D">
                    <w:rPr>
                      <w:rFonts w:ascii="Times New Roman" w:eastAsia="Times New Roman" w:hAnsi="Times New Roman" w:cs="Times New Roman"/>
                      <w:sz w:val="24"/>
                      <w:szCs w:val="24"/>
                    </w:rPr>
                    <w:t xml:space="preserve"> года</w:t>
                  </w:r>
                </w:p>
              </w:tc>
            </w:tr>
          </w:tbl>
          <w:p w14:paraId="365F4114" w14:textId="77777777" w:rsidR="00A0658B" w:rsidRPr="004C083D" w:rsidRDefault="00A0658B" w:rsidP="00A0658B">
            <w:pPr>
              <w:tabs>
                <w:tab w:val="left" w:pos="2430"/>
              </w:tabs>
              <w:spacing w:after="0" w:line="240" w:lineRule="auto"/>
              <w:rPr>
                <w:rFonts w:ascii="Times New Roman" w:eastAsia="Times New Roman" w:hAnsi="Times New Roman" w:cs="Times New Roman"/>
                <w:sz w:val="24"/>
                <w:szCs w:val="24"/>
              </w:rPr>
            </w:pPr>
          </w:p>
          <w:tbl>
            <w:tblPr>
              <w:tblW w:w="10031" w:type="dxa"/>
              <w:tblLook w:val="00A0" w:firstRow="1" w:lastRow="0" w:firstColumn="1" w:lastColumn="0" w:noHBand="0" w:noVBand="0"/>
            </w:tblPr>
            <w:tblGrid>
              <w:gridCol w:w="817"/>
              <w:gridCol w:w="3969"/>
              <w:gridCol w:w="2410"/>
              <w:gridCol w:w="2835"/>
            </w:tblGrid>
            <w:tr w:rsidR="00A0658B" w:rsidRPr="004C083D" w14:paraId="277CB81A" w14:textId="77777777" w:rsidTr="00C44499">
              <w:trPr>
                <w:cantSplit/>
                <w:trHeight w:val="262"/>
                <w:tblHeader/>
              </w:trPr>
              <w:tc>
                <w:tcPr>
                  <w:tcW w:w="817" w:type="dxa"/>
                  <w:tcBorders>
                    <w:top w:val="single" w:sz="4" w:space="0" w:color="auto"/>
                    <w:left w:val="single" w:sz="4" w:space="0" w:color="auto"/>
                    <w:bottom w:val="single" w:sz="4" w:space="0" w:color="auto"/>
                    <w:right w:val="single" w:sz="4" w:space="0" w:color="auto"/>
                  </w:tcBorders>
                  <w:vAlign w:val="center"/>
                </w:tcPr>
                <w:p w14:paraId="7F506EAF"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1</w:t>
                  </w:r>
                </w:p>
              </w:tc>
              <w:tc>
                <w:tcPr>
                  <w:tcW w:w="3969" w:type="dxa"/>
                  <w:tcBorders>
                    <w:top w:val="single" w:sz="4" w:space="0" w:color="auto"/>
                    <w:left w:val="nil"/>
                    <w:bottom w:val="single" w:sz="4" w:space="0" w:color="auto"/>
                    <w:right w:val="single" w:sz="4" w:space="0" w:color="auto"/>
                  </w:tcBorders>
                  <w:vAlign w:val="center"/>
                </w:tcPr>
                <w:p w14:paraId="4BB32849"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2</w:t>
                  </w:r>
                </w:p>
              </w:tc>
              <w:tc>
                <w:tcPr>
                  <w:tcW w:w="2410" w:type="dxa"/>
                  <w:tcBorders>
                    <w:top w:val="single" w:sz="4" w:space="0" w:color="auto"/>
                    <w:left w:val="nil"/>
                    <w:bottom w:val="single" w:sz="4" w:space="0" w:color="auto"/>
                    <w:right w:val="single" w:sz="4" w:space="0" w:color="auto"/>
                  </w:tcBorders>
                  <w:vAlign w:val="center"/>
                </w:tcPr>
                <w:p w14:paraId="331D43F9"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3</w:t>
                  </w:r>
                </w:p>
              </w:tc>
              <w:tc>
                <w:tcPr>
                  <w:tcW w:w="2835" w:type="dxa"/>
                  <w:tcBorders>
                    <w:top w:val="single" w:sz="4" w:space="0" w:color="auto"/>
                    <w:left w:val="nil"/>
                    <w:bottom w:val="single" w:sz="4" w:space="0" w:color="auto"/>
                    <w:right w:val="single" w:sz="4" w:space="0" w:color="auto"/>
                  </w:tcBorders>
                  <w:noWrap/>
                  <w:vAlign w:val="center"/>
                </w:tcPr>
                <w:p w14:paraId="04C57DEE"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4</w:t>
                  </w:r>
                </w:p>
              </w:tc>
            </w:tr>
            <w:tr w:rsidR="00A0658B" w:rsidRPr="004C083D" w14:paraId="24470B9C" w14:textId="77777777" w:rsidTr="00C44499">
              <w:trPr>
                <w:cantSplit/>
                <w:trHeight w:val="630"/>
              </w:trPr>
              <w:tc>
                <w:tcPr>
                  <w:tcW w:w="817" w:type="dxa"/>
                  <w:tcBorders>
                    <w:top w:val="nil"/>
                    <w:left w:val="single" w:sz="4" w:space="0" w:color="auto"/>
                    <w:bottom w:val="single" w:sz="4" w:space="0" w:color="auto"/>
                    <w:right w:val="single" w:sz="4" w:space="0" w:color="auto"/>
                  </w:tcBorders>
                  <w:vAlign w:val="center"/>
                </w:tcPr>
                <w:p w14:paraId="76AF9076"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1.</w:t>
                  </w:r>
                </w:p>
              </w:tc>
              <w:tc>
                <w:tcPr>
                  <w:tcW w:w="3969" w:type="dxa"/>
                  <w:tcBorders>
                    <w:top w:val="nil"/>
                    <w:left w:val="nil"/>
                    <w:bottom w:val="single" w:sz="4" w:space="0" w:color="auto"/>
                    <w:right w:val="single" w:sz="4" w:space="0" w:color="auto"/>
                  </w:tcBorders>
                  <w:vAlign w:val="bottom"/>
                </w:tcPr>
                <w:p w14:paraId="484608F6" w14:textId="77777777" w:rsidR="00A0658B" w:rsidRPr="004C083D" w:rsidRDefault="00A0658B" w:rsidP="00A0658B">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Муниципальные ценные бумаги Солонцинского сельского поселения</w:t>
                  </w:r>
                </w:p>
              </w:tc>
              <w:tc>
                <w:tcPr>
                  <w:tcW w:w="2410" w:type="dxa"/>
                  <w:tcBorders>
                    <w:top w:val="nil"/>
                    <w:left w:val="nil"/>
                    <w:bottom w:val="single" w:sz="4" w:space="0" w:color="auto"/>
                    <w:right w:val="single" w:sz="4" w:space="0" w:color="auto"/>
                  </w:tcBorders>
                  <w:vAlign w:val="bottom"/>
                </w:tcPr>
                <w:p w14:paraId="41D29637"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c>
                <w:tcPr>
                  <w:tcW w:w="2835" w:type="dxa"/>
                  <w:tcBorders>
                    <w:top w:val="nil"/>
                    <w:left w:val="nil"/>
                    <w:bottom w:val="single" w:sz="4" w:space="0" w:color="auto"/>
                    <w:right w:val="single" w:sz="4" w:space="0" w:color="auto"/>
                  </w:tcBorders>
                  <w:noWrap/>
                  <w:vAlign w:val="bottom"/>
                </w:tcPr>
                <w:p w14:paraId="46D99572"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r>
            <w:tr w:rsidR="00A0658B" w:rsidRPr="004C083D" w14:paraId="278548B9" w14:textId="77777777" w:rsidTr="00C44499">
              <w:trPr>
                <w:cantSplit/>
                <w:trHeight w:val="360"/>
              </w:trPr>
              <w:tc>
                <w:tcPr>
                  <w:tcW w:w="817" w:type="dxa"/>
                  <w:tcBorders>
                    <w:top w:val="nil"/>
                    <w:left w:val="single" w:sz="4" w:space="0" w:color="auto"/>
                    <w:bottom w:val="single" w:sz="4" w:space="0" w:color="auto"/>
                    <w:right w:val="single" w:sz="4" w:space="0" w:color="auto"/>
                  </w:tcBorders>
                  <w:vAlign w:val="center"/>
                </w:tcPr>
                <w:p w14:paraId="5495274D"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2.</w:t>
                  </w:r>
                </w:p>
              </w:tc>
              <w:tc>
                <w:tcPr>
                  <w:tcW w:w="3969" w:type="dxa"/>
                  <w:tcBorders>
                    <w:top w:val="nil"/>
                    <w:left w:val="nil"/>
                    <w:bottom w:val="single" w:sz="4" w:space="0" w:color="auto"/>
                    <w:right w:val="single" w:sz="4" w:space="0" w:color="auto"/>
                  </w:tcBorders>
                  <w:vAlign w:val="bottom"/>
                </w:tcPr>
                <w:p w14:paraId="7911A7AF" w14:textId="77777777" w:rsidR="00A0658B" w:rsidRPr="004C083D" w:rsidRDefault="004B01C6" w:rsidP="00A0658B">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Кредиты, полученные </w:t>
                  </w:r>
                  <w:proofErr w:type="spellStart"/>
                  <w:r w:rsidRPr="004C083D">
                    <w:rPr>
                      <w:rFonts w:ascii="Times New Roman" w:eastAsia="Times New Roman" w:hAnsi="Times New Roman" w:cs="Times New Roman"/>
                      <w:sz w:val="24"/>
                      <w:szCs w:val="24"/>
                    </w:rPr>
                    <w:t>Со</w:t>
                  </w:r>
                  <w:r w:rsidR="00A0658B" w:rsidRPr="004C083D">
                    <w:rPr>
                      <w:rFonts w:ascii="Times New Roman" w:eastAsia="Times New Roman" w:hAnsi="Times New Roman" w:cs="Times New Roman"/>
                      <w:sz w:val="24"/>
                      <w:szCs w:val="24"/>
                    </w:rPr>
                    <w:t>лонцинским</w:t>
                  </w:r>
                  <w:proofErr w:type="spellEnd"/>
                  <w:r w:rsidR="00A0658B" w:rsidRPr="004C083D">
                    <w:rPr>
                      <w:rFonts w:ascii="Times New Roman" w:eastAsia="Times New Roman" w:hAnsi="Times New Roman" w:cs="Times New Roman"/>
                      <w:sz w:val="24"/>
                      <w:szCs w:val="24"/>
                    </w:rPr>
                    <w:t xml:space="preserve"> сельским поселением от кредитных организаций</w:t>
                  </w:r>
                </w:p>
              </w:tc>
              <w:tc>
                <w:tcPr>
                  <w:tcW w:w="2410" w:type="dxa"/>
                  <w:tcBorders>
                    <w:top w:val="nil"/>
                    <w:left w:val="nil"/>
                    <w:bottom w:val="single" w:sz="4" w:space="0" w:color="auto"/>
                    <w:right w:val="single" w:sz="4" w:space="0" w:color="auto"/>
                  </w:tcBorders>
                  <w:vAlign w:val="bottom"/>
                </w:tcPr>
                <w:p w14:paraId="355AE84D"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c>
                <w:tcPr>
                  <w:tcW w:w="2835" w:type="dxa"/>
                  <w:tcBorders>
                    <w:top w:val="nil"/>
                    <w:left w:val="nil"/>
                    <w:bottom w:val="single" w:sz="4" w:space="0" w:color="auto"/>
                    <w:right w:val="single" w:sz="4" w:space="0" w:color="auto"/>
                  </w:tcBorders>
                  <w:noWrap/>
                  <w:vAlign w:val="bottom"/>
                </w:tcPr>
                <w:p w14:paraId="7B8E9208"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r>
            <w:tr w:rsidR="00A0658B" w:rsidRPr="004C083D" w14:paraId="54CA4929" w14:textId="77777777" w:rsidTr="00C44499">
              <w:trPr>
                <w:cantSplit/>
                <w:trHeight w:val="360"/>
              </w:trPr>
              <w:tc>
                <w:tcPr>
                  <w:tcW w:w="817" w:type="dxa"/>
                  <w:tcBorders>
                    <w:top w:val="nil"/>
                    <w:left w:val="single" w:sz="4" w:space="0" w:color="auto"/>
                    <w:bottom w:val="single" w:sz="4" w:space="0" w:color="auto"/>
                    <w:right w:val="single" w:sz="4" w:space="0" w:color="auto"/>
                  </w:tcBorders>
                  <w:vAlign w:val="center"/>
                </w:tcPr>
                <w:p w14:paraId="3F43B8F3"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3.</w:t>
                  </w:r>
                </w:p>
              </w:tc>
              <w:tc>
                <w:tcPr>
                  <w:tcW w:w="3969" w:type="dxa"/>
                  <w:tcBorders>
                    <w:top w:val="nil"/>
                    <w:left w:val="nil"/>
                    <w:bottom w:val="single" w:sz="4" w:space="0" w:color="auto"/>
                    <w:right w:val="single" w:sz="4" w:space="0" w:color="auto"/>
                  </w:tcBorders>
                  <w:vAlign w:val="bottom"/>
                </w:tcPr>
                <w:p w14:paraId="241B10A8" w14:textId="77777777" w:rsidR="00A0658B" w:rsidRPr="004C083D" w:rsidRDefault="00A0658B" w:rsidP="00A0658B">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Бюджетные кредиты, привлеченные в бюджет Солонцинского сельского поселения от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vAlign w:val="bottom"/>
                </w:tcPr>
                <w:p w14:paraId="3D5AB05C"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c>
                <w:tcPr>
                  <w:tcW w:w="2835" w:type="dxa"/>
                  <w:tcBorders>
                    <w:top w:val="nil"/>
                    <w:left w:val="nil"/>
                    <w:bottom w:val="single" w:sz="4" w:space="0" w:color="auto"/>
                    <w:right w:val="single" w:sz="4" w:space="0" w:color="auto"/>
                  </w:tcBorders>
                  <w:noWrap/>
                  <w:vAlign w:val="bottom"/>
                </w:tcPr>
                <w:p w14:paraId="5B2C7D28"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r>
            <w:tr w:rsidR="00A0658B" w:rsidRPr="004C083D" w14:paraId="49FFD61D" w14:textId="77777777" w:rsidTr="00C44499">
              <w:trPr>
                <w:cantSplit/>
                <w:trHeight w:val="509"/>
              </w:trPr>
              <w:tc>
                <w:tcPr>
                  <w:tcW w:w="817" w:type="dxa"/>
                  <w:tcBorders>
                    <w:top w:val="nil"/>
                    <w:left w:val="single" w:sz="4" w:space="0" w:color="auto"/>
                    <w:bottom w:val="single" w:sz="4" w:space="0" w:color="auto"/>
                    <w:right w:val="single" w:sz="4" w:space="0" w:color="auto"/>
                  </w:tcBorders>
                  <w:vAlign w:val="center"/>
                </w:tcPr>
                <w:p w14:paraId="6F659DBB"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4.</w:t>
                  </w:r>
                </w:p>
              </w:tc>
              <w:tc>
                <w:tcPr>
                  <w:tcW w:w="3969" w:type="dxa"/>
                  <w:tcBorders>
                    <w:top w:val="nil"/>
                    <w:left w:val="nil"/>
                    <w:bottom w:val="single" w:sz="4" w:space="0" w:color="auto"/>
                    <w:right w:val="single" w:sz="4" w:space="0" w:color="auto"/>
                  </w:tcBorders>
                  <w:vAlign w:val="bottom"/>
                </w:tcPr>
                <w:p w14:paraId="28610818" w14:textId="77777777" w:rsidR="00A0658B" w:rsidRPr="004C083D" w:rsidRDefault="00A0658B" w:rsidP="00A0658B">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Муниципальные гаран</w:t>
                  </w:r>
                  <w:r w:rsidR="004B01C6" w:rsidRPr="004C083D">
                    <w:rPr>
                      <w:rFonts w:ascii="Times New Roman" w:eastAsia="Times New Roman" w:hAnsi="Times New Roman" w:cs="Times New Roman"/>
                      <w:sz w:val="24"/>
                      <w:szCs w:val="24"/>
                    </w:rPr>
                    <w:t>тии Солонцинского сельского посе</w:t>
                  </w:r>
                  <w:r w:rsidRPr="004C083D">
                    <w:rPr>
                      <w:rFonts w:ascii="Times New Roman" w:eastAsia="Times New Roman" w:hAnsi="Times New Roman" w:cs="Times New Roman"/>
                      <w:sz w:val="24"/>
                      <w:szCs w:val="24"/>
                    </w:rPr>
                    <w:t>ления</w:t>
                  </w:r>
                </w:p>
              </w:tc>
              <w:tc>
                <w:tcPr>
                  <w:tcW w:w="2410" w:type="dxa"/>
                  <w:tcBorders>
                    <w:top w:val="nil"/>
                    <w:left w:val="nil"/>
                    <w:bottom w:val="single" w:sz="4" w:space="0" w:color="auto"/>
                    <w:right w:val="single" w:sz="4" w:space="0" w:color="auto"/>
                  </w:tcBorders>
                  <w:vAlign w:val="bottom"/>
                </w:tcPr>
                <w:p w14:paraId="2D804F9F"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c>
                <w:tcPr>
                  <w:tcW w:w="2835" w:type="dxa"/>
                  <w:tcBorders>
                    <w:top w:val="nil"/>
                    <w:left w:val="nil"/>
                    <w:bottom w:val="single" w:sz="4" w:space="0" w:color="auto"/>
                    <w:right w:val="single" w:sz="4" w:space="0" w:color="auto"/>
                  </w:tcBorders>
                  <w:noWrap/>
                  <w:vAlign w:val="bottom"/>
                </w:tcPr>
                <w:p w14:paraId="2E7B4481"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r>
            <w:tr w:rsidR="00A0658B" w:rsidRPr="004C083D" w14:paraId="7F3F8740" w14:textId="77777777" w:rsidTr="00C44499">
              <w:trPr>
                <w:cantSplit/>
                <w:trHeight w:val="660"/>
              </w:trPr>
              <w:tc>
                <w:tcPr>
                  <w:tcW w:w="817" w:type="dxa"/>
                  <w:tcBorders>
                    <w:top w:val="nil"/>
                    <w:left w:val="single" w:sz="4" w:space="0" w:color="auto"/>
                    <w:bottom w:val="single" w:sz="4" w:space="0" w:color="auto"/>
                    <w:right w:val="single" w:sz="4" w:space="0" w:color="auto"/>
                  </w:tcBorders>
                  <w:vAlign w:val="center"/>
                </w:tcPr>
                <w:p w14:paraId="76C5FAC9"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p>
              </w:tc>
              <w:tc>
                <w:tcPr>
                  <w:tcW w:w="3969" w:type="dxa"/>
                  <w:tcBorders>
                    <w:top w:val="nil"/>
                    <w:left w:val="nil"/>
                    <w:bottom w:val="single" w:sz="4" w:space="0" w:color="auto"/>
                    <w:right w:val="single" w:sz="4" w:space="0" w:color="auto"/>
                  </w:tcBorders>
                  <w:vAlign w:val="bottom"/>
                </w:tcPr>
                <w:p w14:paraId="2432F293" w14:textId="77777777" w:rsidR="00A0658B" w:rsidRPr="004C083D" w:rsidRDefault="00A0658B" w:rsidP="00A0658B">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Итого верхний предел муниципального долга Солонцинского сельского поселения</w:t>
                  </w:r>
                </w:p>
              </w:tc>
              <w:tc>
                <w:tcPr>
                  <w:tcW w:w="2410" w:type="dxa"/>
                  <w:tcBorders>
                    <w:top w:val="nil"/>
                    <w:left w:val="nil"/>
                    <w:bottom w:val="single" w:sz="4" w:space="0" w:color="auto"/>
                    <w:right w:val="single" w:sz="4" w:space="0" w:color="auto"/>
                  </w:tcBorders>
                  <w:vAlign w:val="bottom"/>
                </w:tcPr>
                <w:p w14:paraId="5190A720"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c>
                <w:tcPr>
                  <w:tcW w:w="2835" w:type="dxa"/>
                  <w:tcBorders>
                    <w:top w:val="nil"/>
                    <w:left w:val="nil"/>
                    <w:bottom w:val="single" w:sz="4" w:space="0" w:color="auto"/>
                    <w:right w:val="single" w:sz="4" w:space="0" w:color="auto"/>
                  </w:tcBorders>
                  <w:noWrap/>
                  <w:vAlign w:val="bottom"/>
                </w:tcPr>
                <w:p w14:paraId="35685988"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r>
            <w:tr w:rsidR="00A0658B" w:rsidRPr="004C083D" w14:paraId="799E06F5" w14:textId="77777777" w:rsidTr="00C44499">
              <w:trPr>
                <w:cantSplit/>
                <w:trHeight w:val="221"/>
              </w:trPr>
              <w:tc>
                <w:tcPr>
                  <w:tcW w:w="817" w:type="dxa"/>
                  <w:tcBorders>
                    <w:top w:val="nil"/>
                    <w:left w:val="single" w:sz="4" w:space="0" w:color="auto"/>
                    <w:bottom w:val="single" w:sz="4" w:space="0" w:color="auto"/>
                    <w:right w:val="single" w:sz="4" w:space="0" w:color="auto"/>
                  </w:tcBorders>
                </w:tcPr>
                <w:p w14:paraId="4334A214" w14:textId="77777777" w:rsidR="00A0658B" w:rsidRPr="004C083D" w:rsidRDefault="00A0658B" w:rsidP="00A0658B">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w:t>
                  </w:r>
                </w:p>
              </w:tc>
              <w:tc>
                <w:tcPr>
                  <w:tcW w:w="3969" w:type="dxa"/>
                  <w:tcBorders>
                    <w:top w:val="nil"/>
                    <w:left w:val="nil"/>
                    <w:bottom w:val="single" w:sz="4" w:space="0" w:color="auto"/>
                    <w:right w:val="single" w:sz="4" w:space="0" w:color="auto"/>
                  </w:tcBorders>
                  <w:vAlign w:val="bottom"/>
                </w:tcPr>
                <w:p w14:paraId="553AAE9C" w14:textId="77777777" w:rsidR="00A0658B" w:rsidRPr="004C083D" w:rsidRDefault="00A0658B" w:rsidP="00A0658B">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в том числе: </w:t>
                  </w:r>
                </w:p>
              </w:tc>
              <w:tc>
                <w:tcPr>
                  <w:tcW w:w="2410" w:type="dxa"/>
                  <w:tcBorders>
                    <w:top w:val="nil"/>
                    <w:left w:val="nil"/>
                    <w:bottom w:val="single" w:sz="4" w:space="0" w:color="auto"/>
                    <w:right w:val="single" w:sz="4" w:space="0" w:color="auto"/>
                  </w:tcBorders>
                  <w:vAlign w:val="bottom"/>
                </w:tcPr>
                <w:p w14:paraId="47496C3D"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p>
              </w:tc>
              <w:tc>
                <w:tcPr>
                  <w:tcW w:w="2835" w:type="dxa"/>
                  <w:tcBorders>
                    <w:top w:val="nil"/>
                    <w:left w:val="nil"/>
                    <w:bottom w:val="single" w:sz="4" w:space="0" w:color="auto"/>
                    <w:right w:val="single" w:sz="4" w:space="0" w:color="auto"/>
                  </w:tcBorders>
                  <w:noWrap/>
                  <w:vAlign w:val="bottom"/>
                </w:tcPr>
                <w:p w14:paraId="66CA4AA2"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p>
              </w:tc>
            </w:tr>
            <w:tr w:rsidR="00A0658B" w:rsidRPr="004C083D" w14:paraId="6603647A" w14:textId="77777777" w:rsidTr="00C44499">
              <w:trPr>
                <w:cantSplit/>
                <w:trHeight w:val="630"/>
              </w:trPr>
              <w:tc>
                <w:tcPr>
                  <w:tcW w:w="817" w:type="dxa"/>
                  <w:tcBorders>
                    <w:top w:val="nil"/>
                    <w:left w:val="single" w:sz="4" w:space="0" w:color="auto"/>
                    <w:bottom w:val="single" w:sz="4" w:space="0" w:color="auto"/>
                    <w:right w:val="single" w:sz="4" w:space="0" w:color="auto"/>
                  </w:tcBorders>
                </w:tcPr>
                <w:p w14:paraId="3E7DEA9A" w14:textId="77777777" w:rsidR="00A0658B" w:rsidRPr="004C083D" w:rsidRDefault="00A0658B" w:rsidP="00A0658B">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w:t>
                  </w:r>
                </w:p>
              </w:tc>
              <w:tc>
                <w:tcPr>
                  <w:tcW w:w="3969" w:type="dxa"/>
                  <w:tcBorders>
                    <w:top w:val="nil"/>
                    <w:left w:val="nil"/>
                    <w:bottom w:val="single" w:sz="4" w:space="0" w:color="auto"/>
                    <w:right w:val="single" w:sz="4" w:space="0" w:color="auto"/>
                  </w:tcBorders>
                  <w:vAlign w:val="bottom"/>
                </w:tcPr>
                <w:p w14:paraId="7F9DEAB0" w14:textId="77777777" w:rsidR="00A0658B" w:rsidRPr="004C083D" w:rsidRDefault="00A0658B" w:rsidP="00A0658B">
                  <w:pPr>
                    <w:spacing w:after="0" w:line="240" w:lineRule="auto"/>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по муниципальным гарантиям Солонцинского сельского поселения</w:t>
                  </w:r>
                </w:p>
              </w:tc>
              <w:tc>
                <w:tcPr>
                  <w:tcW w:w="2410" w:type="dxa"/>
                  <w:tcBorders>
                    <w:top w:val="nil"/>
                    <w:left w:val="nil"/>
                    <w:bottom w:val="single" w:sz="4" w:space="0" w:color="auto"/>
                    <w:right w:val="single" w:sz="4" w:space="0" w:color="auto"/>
                  </w:tcBorders>
                  <w:vAlign w:val="bottom"/>
                </w:tcPr>
                <w:p w14:paraId="68414C7C"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c>
                <w:tcPr>
                  <w:tcW w:w="2835" w:type="dxa"/>
                  <w:tcBorders>
                    <w:top w:val="nil"/>
                    <w:left w:val="nil"/>
                    <w:bottom w:val="single" w:sz="4" w:space="0" w:color="auto"/>
                    <w:right w:val="single" w:sz="4" w:space="0" w:color="auto"/>
                  </w:tcBorders>
                  <w:noWrap/>
                  <w:vAlign w:val="bottom"/>
                </w:tcPr>
                <w:p w14:paraId="2C201647" w14:textId="77777777" w:rsidR="00A0658B" w:rsidRPr="004C083D" w:rsidRDefault="00A0658B" w:rsidP="00A0658B">
                  <w:pPr>
                    <w:spacing w:after="0" w:line="240" w:lineRule="auto"/>
                    <w:jc w:val="center"/>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0</w:t>
                  </w:r>
                </w:p>
              </w:tc>
            </w:tr>
          </w:tbl>
          <w:p w14:paraId="2B328F7D"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4DB768DB"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103E671D"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450676F0" w14:textId="77777777" w:rsidR="00A0658B" w:rsidRPr="004C083D" w:rsidRDefault="00A0658B" w:rsidP="00835A1A">
            <w:pPr>
              <w:tabs>
                <w:tab w:val="left" w:pos="2430"/>
              </w:tabs>
              <w:spacing w:after="0" w:line="240" w:lineRule="auto"/>
              <w:rPr>
                <w:rFonts w:ascii="Times New Roman" w:eastAsia="Times New Roman" w:hAnsi="Times New Roman" w:cs="Times New Roman"/>
                <w:sz w:val="24"/>
                <w:szCs w:val="24"/>
              </w:rPr>
            </w:pPr>
          </w:p>
          <w:p w14:paraId="240D9FE5" w14:textId="77777777" w:rsidR="00326CCF" w:rsidRPr="004C083D" w:rsidRDefault="00326CCF" w:rsidP="00835A1A">
            <w:pPr>
              <w:tabs>
                <w:tab w:val="left" w:pos="2430"/>
              </w:tabs>
              <w:spacing w:after="0" w:line="240" w:lineRule="auto"/>
              <w:rPr>
                <w:rFonts w:ascii="Times New Roman" w:eastAsia="Times New Roman" w:hAnsi="Times New Roman" w:cs="Times New Roman"/>
                <w:sz w:val="24"/>
                <w:szCs w:val="24"/>
              </w:rPr>
            </w:pPr>
          </w:p>
          <w:p w14:paraId="1F7F9D4F" w14:textId="09DEA660" w:rsidR="000503FA" w:rsidRPr="004C083D" w:rsidRDefault="000503FA" w:rsidP="002B4842">
            <w:pPr>
              <w:pStyle w:val="a3"/>
              <w:rPr>
                <w:rFonts w:ascii="Times New Roman" w:eastAsia="Times New Roman" w:hAnsi="Times New Roman" w:cs="Times New Roman"/>
                <w:sz w:val="24"/>
                <w:szCs w:val="24"/>
              </w:rPr>
            </w:pPr>
          </w:p>
          <w:tbl>
            <w:tblPr>
              <w:tblW w:w="9658" w:type="dxa"/>
              <w:tblInd w:w="92" w:type="dxa"/>
              <w:tblLook w:val="04A0" w:firstRow="1" w:lastRow="0" w:firstColumn="1" w:lastColumn="0" w:noHBand="0" w:noVBand="1"/>
            </w:tblPr>
            <w:tblGrid>
              <w:gridCol w:w="9658"/>
            </w:tblGrid>
            <w:tr w:rsidR="00CA044B" w:rsidRPr="00DE0ADD" w14:paraId="308309C2" w14:textId="77777777" w:rsidTr="00C44499">
              <w:trPr>
                <w:trHeight w:val="330"/>
              </w:trPr>
              <w:tc>
                <w:tcPr>
                  <w:tcW w:w="6330" w:type="dxa"/>
                  <w:tcBorders>
                    <w:top w:val="nil"/>
                    <w:left w:val="nil"/>
                    <w:bottom w:val="nil"/>
                    <w:right w:val="nil"/>
                  </w:tcBorders>
                  <w:shd w:val="clear" w:color="auto" w:fill="auto"/>
                  <w:vAlign w:val="center"/>
                  <w:hideMark/>
                </w:tcPr>
                <w:p w14:paraId="7DC2AD65" w14:textId="48C2D7D0" w:rsidR="00CA044B" w:rsidRPr="00DE0ADD" w:rsidRDefault="00CA044B" w:rsidP="00DE0ADD">
                  <w:pPr>
                    <w:spacing w:after="0" w:line="240" w:lineRule="auto"/>
                    <w:jc w:val="right"/>
                    <w:rPr>
                      <w:rFonts w:ascii="Times New Roman" w:eastAsia="Times New Roman" w:hAnsi="Times New Roman" w:cs="Times New Roman"/>
                      <w:sz w:val="24"/>
                      <w:szCs w:val="24"/>
                      <w:highlight w:val="yellow"/>
                    </w:rPr>
                  </w:pPr>
                  <w:r w:rsidRPr="002B4842">
                    <w:rPr>
                      <w:rFonts w:ascii="Times New Roman" w:eastAsia="Times New Roman" w:hAnsi="Times New Roman" w:cs="Times New Roman"/>
                      <w:sz w:val="24"/>
                      <w:szCs w:val="24"/>
                    </w:rPr>
                    <w:lastRenderedPageBreak/>
                    <w:t xml:space="preserve">Приложение </w:t>
                  </w:r>
                  <w:r w:rsidR="00DE0ADD" w:rsidRPr="002B4842">
                    <w:rPr>
                      <w:rFonts w:ascii="Times New Roman" w:eastAsia="Times New Roman" w:hAnsi="Times New Roman" w:cs="Times New Roman"/>
                      <w:sz w:val="24"/>
                      <w:szCs w:val="24"/>
                    </w:rPr>
                    <w:t>3</w:t>
                  </w:r>
                </w:p>
              </w:tc>
            </w:tr>
            <w:tr w:rsidR="00CA044B" w:rsidRPr="004C083D" w14:paraId="2427ADB4" w14:textId="77777777" w:rsidTr="00C44499">
              <w:trPr>
                <w:trHeight w:val="509"/>
              </w:trPr>
              <w:tc>
                <w:tcPr>
                  <w:tcW w:w="6330" w:type="dxa"/>
                  <w:vMerge w:val="restart"/>
                  <w:tcBorders>
                    <w:top w:val="nil"/>
                    <w:left w:val="nil"/>
                    <w:bottom w:val="nil"/>
                    <w:right w:val="nil"/>
                  </w:tcBorders>
                  <w:shd w:val="clear" w:color="auto" w:fill="auto"/>
                  <w:vAlign w:val="center"/>
                  <w:hideMark/>
                </w:tcPr>
                <w:p w14:paraId="2E1A19F0" w14:textId="7CD01B91" w:rsidR="00CA044B" w:rsidRPr="004C083D" w:rsidRDefault="00EA008B" w:rsidP="00EA008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00CA044B" w:rsidRPr="004C083D">
                    <w:rPr>
                      <w:rFonts w:ascii="Times New Roman" w:eastAsia="Times New Roman" w:hAnsi="Times New Roman" w:cs="Times New Roman"/>
                      <w:sz w:val="24"/>
                      <w:szCs w:val="24"/>
                    </w:rPr>
                    <w:t xml:space="preserve">ешению земского собрания   </w:t>
                  </w:r>
                </w:p>
                <w:p w14:paraId="3A61EA73" w14:textId="77777777" w:rsidR="00CA044B" w:rsidRPr="004C083D" w:rsidRDefault="00CA044B" w:rsidP="00C44499">
                  <w:pPr>
                    <w:spacing w:after="0" w:line="240" w:lineRule="auto"/>
                    <w:jc w:val="right"/>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 "О бюджете Солонцинского сельского поселения</w:t>
                  </w:r>
                </w:p>
                <w:p w14:paraId="596C0495" w14:textId="77777777" w:rsidR="00CA044B" w:rsidRPr="004C083D" w:rsidRDefault="00CA044B" w:rsidP="00CA044B">
                  <w:pPr>
                    <w:spacing w:after="0" w:line="240" w:lineRule="auto"/>
                    <w:jc w:val="right"/>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 муниципального района "Вейделевский район" Белгородской области</w:t>
                  </w:r>
                </w:p>
                <w:p w14:paraId="1FF8BAEC" w14:textId="77777777" w:rsidR="00CA044B" w:rsidRPr="004C083D" w:rsidRDefault="00CA044B" w:rsidP="00BB072D">
                  <w:pPr>
                    <w:spacing w:after="0" w:line="240" w:lineRule="auto"/>
                    <w:jc w:val="right"/>
                    <w:rPr>
                      <w:rFonts w:ascii="Times New Roman" w:eastAsia="Times New Roman" w:hAnsi="Times New Roman" w:cs="Times New Roman"/>
                      <w:sz w:val="24"/>
                      <w:szCs w:val="24"/>
                    </w:rPr>
                  </w:pPr>
                  <w:r w:rsidRPr="004C083D">
                    <w:rPr>
                      <w:rFonts w:ascii="Times New Roman" w:eastAsia="Times New Roman" w:hAnsi="Times New Roman" w:cs="Times New Roman"/>
                      <w:sz w:val="24"/>
                      <w:szCs w:val="24"/>
                    </w:rPr>
                    <w:t xml:space="preserve"> на 202</w:t>
                  </w:r>
                  <w:r w:rsidR="00BB072D">
                    <w:rPr>
                      <w:rFonts w:ascii="Times New Roman" w:eastAsia="Times New Roman" w:hAnsi="Times New Roman" w:cs="Times New Roman"/>
                      <w:sz w:val="24"/>
                      <w:szCs w:val="24"/>
                    </w:rPr>
                    <w:t>4</w:t>
                  </w:r>
                  <w:r w:rsidRPr="004C083D">
                    <w:rPr>
                      <w:rFonts w:ascii="Times New Roman" w:eastAsia="Times New Roman" w:hAnsi="Times New Roman" w:cs="Times New Roman"/>
                      <w:sz w:val="24"/>
                      <w:szCs w:val="24"/>
                    </w:rPr>
                    <w:t xml:space="preserve"> год и плановый период 202</w:t>
                  </w:r>
                  <w:r w:rsidR="00BB072D">
                    <w:rPr>
                      <w:rFonts w:ascii="Times New Roman" w:eastAsia="Times New Roman" w:hAnsi="Times New Roman" w:cs="Times New Roman"/>
                      <w:sz w:val="24"/>
                      <w:szCs w:val="24"/>
                    </w:rPr>
                    <w:t>5</w:t>
                  </w:r>
                  <w:r w:rsidRPr="004C083D">
                    <w:rPr>
                      <w:rFonts w:ascii="Times New Roman" w:eastAsia="Times New Roman" w:hAnsi="Times New Roman" w:cs="Times New Roman"/>
                      <w:sz w:val="24"/>
                      <w:szCs w:val="24"/>
                    </w:rPr>
                    <w:t xml:space="preserve"> и 202</w:t>
                  </w:r>
                  <w:r w:rsidR="00BB072D">
                    <w:rPr>
                      <w:rFonts w:ascii="Times New Roman" w:eastAsia="Times New Roman" w:hAnsi="Times New Roman" w:cs="Times New Roman"/>
                      <w:sz w:val="24"/>
                      <w:szCs w:val="24"/>
                    </w:rPr>
                    <w:t>6</w:t>
                  </w:r>
                  <w:r w:rsidRPr="004C083D">
                    <w:rPr>
                      <w:rFonts w:ascii="Times New Roman" w:eastAsia="Times New Roman" w:hAnsi="Times New Roman" w:cs="Times New Roman"/>
                      <w:sz w:val="24"/>
                      <w:szCs w:val="24"/>
                    </w:rPr>
                    <w:t xml:space="preserve"> годов"</w:t>
                  </w:r>
                </w:p>
              </w:tc>
            </w:tr>
            <w:tr w:rsidR="00CA044B" w:rsidRPr="004C083D" w14:paraId="1E3E78F8" w14:textId="77777777" w:rsidTr="00C44499">
              <w:trPr>
                <w:trHeight w:val="1290"/>
              </w:trPr>
              <w:tc>
                <w:tcPr>
                  <w:tcW w:w="6330" w:type="dxa"/>
                  <w:vMerge/>
                  <w:tcBorders>
                    <w:top w:val="nil"/>
                    <w:left w:val="nil"/>
                    <w:bottom w:val="nil"/>
                    <w:right w:val="nil"/>
                  </w:tcBorders>
                  <w:vAlign w:val="center"/>
                  <w:hideMark/>
                </w:tcPr>
                <w:p w14:paraId="213F8E30" w14:textId="77777777" w:rsidR="00CA044B" w:rsidRPr="004C083D" w:rsidRDefault="00CA044B" w:rsidP="00C44499">
                  <w:pPr>
                    <w:spacing w:after="0" w:line="240" w:lineRule="auto"/>
                    <w:rPr>
                      <w:rFonts w:ascii="Times New Roman" w:eastAsia="Times New Roman" w:hAnsi="Times New Roman" w:cs="Times New Roman"/>
                      <w:sz w:val="24"/>
                      <w:szCs w:val="24"/>
                    </w:rPr>
                  </w:pPr>
                </w:p>
              </w:tc>
            </w:tr>
          </w:tbl>
          <w:p w14:paraId="5DB3780A" w14:textId="77777777" w:rsidR="00835A1A" w:rsidRPr="004C083D" w:rsidRDefault="00835A1A" w:rsidP="00835A1A">
            <w:pPr>
              <w:tabs>
                <w:tab w:val="left" w:pos="8700"/>
              </w:tabs>
              <w:spacing w:after="0" w:line="240" w:lineRule="auto"/>
              <w:rPr>
                <w:rFonts w:ascii="Times New Roman" w:eastAsia="Times New Roman" w:hAnsi="Times New Roman" w:cs="Times New Roman"/>
                <w:sz w:val="24"/>
                <w:szCs w:val="24"/>
              </w:rPr>
            </w:pPr>
          </w:p>
        </w:tc>
      </w:tr>
      <w:tr w:rsidR="00CA044B" w:rsidRPr="004C083D" w14:paraId="0AB4EE26" w14:textId="77777777" w:rsidTr="003C5608">
        <w:tblPrEx>
          <w:tblLook w:val="04A0" w:firstRow="1" w:lastRow="0" w:firstColumn="1" w:lastColumn="0" w:noHBand="0" w:noVBand="1"/>
        </w:tblPrEx>
        <w:trPr>
          <w:gridBefore w:val="1"/>
          <w:gridAfter w:val="1"/>
          <w:wBefore w:w="550" w:type="dxa"/>
          <w:wAfter w:w="539" w:type="dxa"/>
          <w:trHeight w:val="975"/>
        </w:trPr>
        <w:tc>
          <w:tcPr>
            <w:tcW w:w="9667" w:type="dxa"/>
            <w:gridSpan w:val="7"/>
            <w:tcBorders>
              <w:top w:val="nil"/>
              <w:left w:val="nil"/>
              <w:bottom w:val="nil"/>
              <w:right w:val="nil"/>
            </w:tcBorders>
            <w:shd w:val="clear" w:color="auto" w:fill="auto"/>
            <w:vAlign w:val="center"/>
            <w:hideMark/>
          </w:tcPr>
          <w:p w14:paraId="2E8A4CE6" w14:textId="77777777" w:rsidR="00CA044B" w:rsidRPr="004C083D" w:rsidRDefault="00CA044B" w:rsidP="00BB072D">
            <w:pPr>
              <w:pStyle w:val="a3"/>
              <w:jc w:val="center"/>
              <w:rPr>
                <w:rFonts w:ascii="Times New Roman" w:hAnsi="Times New Roman" w:cs="Times New Roman"/>
                <w:bCs/>
                <w:sz w:val="24"/>
                <w:szCs w:val="24"/>
              </w:rPr>
            </w:pPr>
            <w:r w:rsidRPr="004C083D">
              <w:rPr>
                <w:rFonts w:ascii="Times New Roman" w:hAnsi="Times New Roman" w:cs="Times New Roman"/>
                <w:bCs/>
                <w:sz w:val="24"/>
                <w:szCs w:val="24"/>
              </w:rPr>
              <w:lastRenderedPageBreak/>
              <w:t>Источники внутреннего финансирования дефицита бюджета Солонцинского сельского поселения на 202</w:t>
            </w:r>
            <w:r w:rsidR="00BB072D">
              <w:rPr>
                <w:rFonts w:ascii="Times New Roman" w:hAnsi="Times New Roman" w:cs="Times New Roman"/>
                <w:bCs/>
                <w:sz w:val="24"/>
                <w:szCs w:val="24"/>
              </w:rPr>
              <w:t>4</w:t>
            </w:r>
            <w:r w:rsidRPr="004C083D">
              <w:rPr>
                <w:rFonts w:ascii="Times New Roman" w:hAnsi="Times New Roman" w:cs="Times New Roman"/>
                <w:bCs/>
                <w:sz w:val="24"/>
                <w:szCs w:val="24"/>
              </w:rPr>
              <w:t xml:space="preserve"> год и плановый период 202</w:t>
            </w:r>
            <w:r w:rsidR="00BB072D">
              <w:rPr>
                <w:rFonts w:ascii="Times New Roman" w:hAnsi="Times New Roman" w:cs="Times New Roman"/>
                <w:bCs/>
                <w:sz w:val="24"/>
                <w:szCs w:val="24"/>
              </w:rPr>
              <w:t>5</w:t>
            </w:r>
            <w:r w:rsidRPr="004C083D">
              <w:rPr>
                <w:rFonts w:ascii="Times New Roman" w:hAnsi="Times New Roman" w:cs="Times New Roman"/>
                <w:bCs/>
                <w:sz w:val="24"/>
                <w:szCs w:val="24"/>
              </w:rPr>
              <w:t xml:space="preserve"> и 202</w:t>
            </w:r>
            <w:r w:rsidR="00BB072D">
              <w:rPr>
                <w:rFonts w:ascii="Times New Roman" w:hAnsi="Times New Roman" w:cs="Times New Roman"/>
                <w:bCs/>
                <w:sz w:val="24"/>
                <w:szCs w:val="24"/>
              </w:rPr>
              <w:t>6</w:t>
            </w:r>
            <w:r w:rsidRPr="004C083D">
              <w:rPr>
                <w:rFonts w:ascii="Times New Roman" w:hAnsi="Times New Roman" w:cs="Times New Roman"/>
                <w:bCs/>
                <w:sz w:val="24"/>
                <w:szCs w:val="24"/>
              </w:rPr>
              <w:t xml:space="preserve"> годов.</w:t>
            </w:r>
          </w:p>
        </w:tc>
      </w:tr>
      <w:tr w:rsidR="00CA044B" w:rsidRPr="004C083D" w14:paraId="4C6CFCD0" w14:textId="77777777" w:rsidTr="003C5608">
        <w:tblPrEx>
          <w:tblLook w:val="04A0" w:firstRow="1" w:lastRow="0" w:firstColumn="1" w:lastColumn="0" w:noHBand="0" w:noVBand="1"/>
        </w:tblPrEx>
        <w:trPr>
          <w:gridBefore w:val="1"/>
          <w:gridAfter w:val="1"/>
          <w:wBefore w:w="550" w:type="dxa"/>
          <w:wAfter w:w="539" w:type="dxa"/>
          <w:trHeight w:val="313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0CC12" w14:textId="77777777" w:rsidR="00CA044B" w:rsidRPr="004C083D" w:rsidRDefault="00CA044B" w:rsidP="00CA044B">
            <w:pPr>
              <w:pStyle w:val="a3"/>
              <w:jc w:val="center"/>
              <w:rPr>
                <w:rFonts w:ascii="Times New Roman" w:hAnsi="Times New Roman" w:cs="Times New Roman"/>
                <w:bCs/>
                <w:sz w:val="24"/>
                <w:szCs w:val="24"/>
              </w:rPr>
            </w:pPr>
            <w:r w:rsidRPr="004C083D">
              <w:rPr>
                <w:rFonts w:ascii="Times New Roman" w:hAnsi="Times New Roman" w:cs="Times New Roman"/>
                <w:bCs/>
                <w:sz w:val="24"/>
                <w:szCs w:val="24"/>
              </w:rPr>
              <w:t>№ п/п</w:t>
            </w:r>
          </w:p>
        </w:tc>
        <w:tc>
          <w:tcPr>
            <w:tcW w:w="2797" w:type="dxa"/>
            <w:tcBorders>
              <w:top w:val="single" w:sz="4" w:space="0" w:color="auto"/>
              <w:left w:val="nil"/>
              <w:bottom w:val="single" w:sz="4" w:space="0" w:color="auto"/>
              <w:right w:val="single" w:sz="8" w:space="0" w:color="auto"/>
            </w:tcBorders>
            <w:shd w:val="clear" w:color="auto" w:fill="auto"/>
            <w:vAlign w:val="center"/>
            <w:hideMark/>
          </w:tcPr>
          <w:p w14:paraId="3741A515" w14:textId="77777777" w:rsidR="00CA044B" w:rsidRPr="004C083D" w:rsidRDefault="00CA044B" w:rsidP="00CA044B">
            <w:pPr>
              <w:pStyle w:val="a3"/>
              <w:jc w:val="center"/>
              <w:rPr>
                <w:rFonts w:ascii="Times New Roman" w:hAnsi="Times New Roman" w:cs="Times New Roman"/>
                <w:bCs/>
                <w:sz w:val="24"/>
                <w:szCs w:val="24"/>
              </w:rPr>
            </w:pPr>
            <w:r w:rsidRPr="004C083D">
              <w:rPr>
                <w:rFonts w:ascii="Times New Roman" w:hAnsi="Times New Roman" w:cs="Times New Roman"/>
                <w:bCs/>
                <w:sz w:val="24"/>
                <w:szCs w:val="24"/>
              </w:rPr>
              <w:t>Код бюджетной классификации Российской Федерации</w:t>
            </w:r>
          </w:p>
        </w:tc>
        <w:tc>
          <w:tcPr>
            <w:tcW w:w="3702" w:type="dxa"/>
            <w:tcBorders>
              <w:top w:val="single" w:sz="8" w:space="0" w:color="auto"/>
              <w:left w:val="nil"/>
              <w:bottom w:val="single" w:sz="4" w:space="0" w:color="auto"/>
              <w:right w:val="single" w:sz="8" w:space="0" w:color="auto"/>
            </w:tcBorders>
            <w:shd w:val="clear" w:color="auto" w:fill="auto"/>
            <w:vAlign w:val="center"/>
            <w:hideMark/>
          </w:tcPr>
          <w:p w14:paraId="6C66E899" w14:textId="77777777" w:rsidR="00CA044B" w:rsidRPr="004C083D" w:rsidRDefault="00CA044B" w:rsidP="00CA044B">
            <w:pPr>
              <w:pStyle w:val="a3"/>
              <w:jc w:val="center"/>
              <w:rPr>
                <w:rFonts w:ascii="Times New Roman" w:hAnsi="Times New Roman" w:cs="Times New Roman"/>
                <w:bCs/>
                <w:sz w:val="24"/>
                <w:szCs w:val="24"/>
              </w:rPr>
            </w:pPr>
            <w:r w:rsidRPr="004C083D">
              <w:rPr>
                <w:rFonts w:ascii="Times New Roman" w:hAnsi="Times New Roman" w:cs="Times New Roman"/>
                <w:bCs/>
                <w:sz w:val="24"/>
                <w:szCs w:val="24"/>
              </w:rPr>
              <w:t>Наименование кода группы, подгруппы, статьи, вида источника внутреннего  финансирования дефицитов бюджетов, кода классификации операций сектора государственного управления, относящихся к источникам внутреннего  финансирования дефицитов бюджетов РФ</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42F62AD8" w14:textId="77777777" w:rsidR="00CA044B" w:rsidRPr="004C083D" w:rsidRDefault="00CA044B" w:rsidP="00BB072D">
            <w:pPr>
              <w:pStyle w:val="a3"/>
              <w:jc w:val="center"/>
              <w:rPr>
                <w:rFonts w:ascii="Times New Roman" w:hAnsi="Times New Roman" w:cs="Times New Roman"/>
                <w:bCs/>
                <w:sz w:val="24"/>
                <w:szCs w:val="24"/>
              </w:rPr>
            </w:pPr>
            <w:r w:rsidRPr="004C083D">
              <w:rPr>
                <w:rFonts w:ascii="Times New Roman" w:hAnsi="Times New Roman" w:cs="Times New Roman"/>
                <w:bCs/>
                <w:sz w:val="24"/>
                <w:szCs w:val="24"/>
              </w:rPr>
              <w:t>202</w:t>
            </w:r>
            <w:r w:rsidR="00BB072D">
              <w:rPr>
                <w:rFonts w:ascii="Times New Roman" w:hAnsi="Times New Roman" w:cs="Times New Roman"/>
                <w:bCs/>
                <w:sz w:val="24"/>
                <w:szCs w:val="24"/>
              </w:rPr>
              <w:t>4</w:t>
            </w:r>
            <w:r w:rsidRPr="004C083D">
              <w:rPr>
                <w:rFonts w:ascii="Times New Roman" w:hAnsi="Times New Roman" w:cs="Times New Roman"/>
                <w:bCs/>
                <w:sz w:val="24"/>
                <w:szCs w:val="24"/>
              </w:rPr>
              <w:t xml:space="preserve"> год</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78D684A5" w14:textId="77777777" w:rsidR="00CA044B" w:rsidRPr="004C083D" w:rsidRDefault="00CA044B" w:rsidP="00BB072D">
            <w:pPr>
              <w:pStyle w:val="a3"/>
              <w:jc w:val="center"/>
              <w:rPr>
                <w:rFonts w:ascii="Times New Roman" w:hAnsi="Times New Roman" w:cs="Times New Roman"/>
                <w:bCs/>
                <w:sz w:val="24"/>
                <w:szCs w:val="24"/>
              </w:rPr>
            </w:pPr>
            <w:r w:rsidRPr="004C083D">
              <w:rPr>
                <w:rFonts w:ascii="Times New Roman" w:hAnsi="Times New Roman" w:cs="Times New Roman"/>
                <w:bCs/>
                <w:sz w:val="24"/>
                <w:szCs w:val="24"/>
              </w:rPr>
              <w:t>202</w:t>
            </w:r>
            <w:r w:rsidR="00BB072D">
              <w:rPr>
                <w:rFonts w:ascii="Times New Roman" w:hAnsi="Times New Roman" w:cs="Times New Roman"/>
                <w:bCs/>
                <w:sz w:val="24"/>
                <w:szCs w:val="24"/>
              </w:rPr>
              <w:t>5</w:t>
            </w:r>
            <w:r w:rsidRPr="004C083D">
              <w:rPr>
                <w:rFonts w:ascii="Times New Roman" w:hAnsi="Times New Roman" w:cs="Times New Roman"/>
                <w:bCs/>
                <w:sz w:val="24"/>
                <w:szCs w:val="24"/>
              </w:rPr>
              <w:t xml:space="preserve"> год</w:t>
            </w:r>
          </w:p>
        </w:tc>
        <w:tc>
          <w:tcPr>
            <w:tcW w:w="876" w:type="dxa"/>
            <w:gridSpan w:val="2"/>
            <w:tcBorders>
              <w:top w:val="single" w:sz="4" w:space="0" w:color="auto"/>
              <w:left w:val="nil"/>
              <w:bottom w:val="single" w:sz="4" w:space="0" w:color="auto"/>
              <w:right w:val="single" w:sz="4" w:space="0" w:color="auto"/>
            </w:tcBorders>
            <w:shd w:val="clear" w:color="auto" w:fill="auto"/>
            <w:vAlign w:val="center"/>
            <w:hideMark/>
          </w:tcPr>
          <w:p w14:paraId="58ABA886" w14:textId="77777777" w:rsidR="00CA044B" w:rsidRPr="004C083D" w:rsidRDefault="00CA044B" w:rsidP="00BB072D">
            <w:pPr>
              <w:pStyle w:val="a3"/>
              <w:jc w:val="center"/>
              <w:rPr>
                <w:rFonts w:ascii="Times New Roman" w:hAnsi="Times New Roman" w:cs="Times New Roman"/>
                <w:bCs/>
                <w:sz w:val="24"/>
                <w:szCs w:val="24"/>
              </w:rPr>
            </w:pPr>
            <w:r w:rsidRPr="004C083D">
              <w:rPr>
                <w:rFonts w:ascii="Times New Roman" w:hAnsi="Times New Roman" w:cs="Times New Roman"/>
                <w:bCs/>
                <w:sz w:val="24"/>
                <w:szCs w:val="24"/>
              </w:rPr>
              <w:t>202</w:t>
            </w:r>
            <w:r w:rsidR="00BB072D">
              <w:rPr>
                <w:rFonts w:ascii="Times New Roman" w:hAnsi="Times New Roman" w:cs="Times New Roman"/>
                <w:bCs/>
                <w:sz w:val="24"/>
                <w:szCs w:val="24"/>
              </w:rPr>
              <w:t>6</w:t>
            </w:r>
            <w:r w:rsidRPr="004C083D">
              <w:rPr>
                <w:rFonts w:ascii="Times New Roman" w:hAnsi="Times New Roman" w:cs="Times New Roman"/>
                <w:bCs/>
                <w:sz w:val="24"/>
                <w:szCs w:val="24"/>
              </w:rPr>
              <w:t xml:space="preserve"> год</w:t>
            </w:r>
          </w:p>
        </w:tc>
      </w:tr>
      <w:tr w:rsidR="00CA044B" w:rsidRPr="004C083D" w14:paraId="5DDE98BF" w14:textId="77777777" w:rsidTr="003C5608">
        <w:tblPrEx>
          <w:tblLook w:val="04A0" w:firstRow="1" w:lastRow="0" w:firstColumn="1" w:lastColumn="0" w:noHBand="0" w:noVBand="1"/>
        </w:tblPrEx>
        <w:trPr>
          <w:gridBefore w:val="1"/>
          <w:gridAfter w:val="1"/>
          <w:wBefore w:w="550" w:type="dxa"/>
          <w:wAfter w:w="539" w:type="dxa"/>
          <w:trHeight w:val="576"/>
        </w:trPr>
        <w:tc>
          <w:tcPr>
            <w:tcW w:w="540" w:type="dxa"/>
            <w:vMerge w:val="restart"/>
            <w:tcBorders>
              <w:top w:val="single" w:sz="4" w:space="0" w:color="auto"/>
              <w:left w:val="single" w:sz="4" w:space="0" w:color="auto"/>
              <w:right w:val="single" w:sz="4" w:space="0" w:color="auto"/>
            </w:tcBorders>
            <w:shd w:val="clear" w:color="auto" w:fill="auto"/>
            <w:noWrap/>
            <w:vAlign w:val="bottom"/>
            <w:hideMark/>
          </w:tcPr>
          <w:p w14:paraId="0C2B9321" w14:textId="77777777" w:rsidR="00CA044B" w:rsidRPr="004C083D" w:rsidRDefault="00CA044B"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1.</w:t>
            </w:r>
          </w:p>
        </w:tc>
        <w:tc>
          <w:tcPr>
            <w:tcW w:w="2797" w:type="dxa"/>
            <w:tcBorders>
              <w:top w:val="single" w:sz="4" w:space="0" w:color="auto"/>
              <w:left w:val="nil"/>
              <w:bottom w:val="single" w:sz="4" w:space="0" w:color="auto"/>
              <w:right w:val="single" w:sz="8" w:space="0" w:color="auto"/>
            </w:tcBorders>
            <w:shd w:val="clear" w:color="auto" w:fill="auto"/>
            <w:noWrap/>
            <w:vAlign w:val="center"/>
            <w:hideMark/>
          </w:tcPr>
          <w:p w14:paraId="7EB80B1D" w14:textId="77777777" w:rsidR="00CA044B" w:rsidRPr="004C083D" w:rsidRDefault="00CA044B"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01 05 00 00 00 0000 000</w:t>
            </w:r>
          </w:p>
        </w:tc>
        <w:tc>
          <w:tcPr>
            <w:tcW w:w="3702" w:type="dxa"/>
            <w:tcBorders>
              <w:top w:val="single" w:sz="4" w:space="0" w:color="auto"/>
              <w:left w:val="nil"/>
              <w:bottom w:val="single" w:sz="4" w:space="0" w:color="auto"/>
              <w:right w:val="single" w:sz="8" w:space="0" w:color="auto"/>
            </w:tcBorders>
            <w:shd w:val="clear" w:color="auto" w:fill="auto"/>
            <w:vAlign w:val="center"/>
            <w:hideMark/>
          </w:tcPr>
          <w:p w14:paraId="758F453A" w14:textId="77777777" w:rsidR="00CA044B" w:rsidRPr="004C083D" w:rsidRDefault="00CA044B"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Изменение остатков средств на счетах по учету средств бюджета</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145FBF47" w14:textId="77777777" w:rsidR="00CA044B" w:rsidRPr="004C083D" w:rsidRDefault="00CA044B" w:rsidP="00CA044B">
            <w:pPr>
              <w:pStyle w:val="a3"/>
              <w:jc w:val="center"/>
              <w:rPr>
                <w:rFonts w:ascii="Times New Roman" w:hAnsi="Times New Roman" w:cs="Times New Roman"/>
                <w:sz w:val="24"/>
                <w:szCs w:val="24"/>
              </w:rPr>
            </w:pPr>
            <w:r w:rsidRPr="004C083D">
              <w:rPr>
                <w:rFonts w:ascii="Times New Roman" w:hAnsi="Times New Roman" w:cs="Times New Roman"/>
                <w:sz w:val="24"/>
                <w:szCs w:val="24"/>
              </w:rPr>
              <w:t>0</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3839CE5A" w14:textId="77777777" w:rsidR="00CA044B" w:rsidRPr="004C083D" w:rsidRDefault="00CA044B" w:rsidP="00CA044B">
            <w:pPr>
              <w:pStyle w:val="a3"/>
              <w:jc w:val="center"/>
              <w:rPr>
                <w:rFonts w:ascii="Times New Roman" w:hAnsi="Times New Roman" w:cs="Times New Roman"/>
                <w:sz w:val="24"/>
                <w:szCs w:val="24"/>
              </w:rPr>
            </w:pPr>
            <w:r w:rsidRPr="004C083D">
              <w:rPr>
                <w:rFonts w:ascii="Times New Roman" w:hAnsi="Times New Roman" w:cs="Times New Roman"/>
                <w:sz w:val="24"/>
                <w:szCs w:val="24"/>
              </w:rPr>
              <w:t>0</w:t>
            </w:r>
          </w:p>
        </w:tc>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14:paraId="1CAE1815" w14:textId="77777777" w:rsidR="00CA044B" w:rsidRPr="004C083D" w:rsidRDefault="00CA044B" w:rsidP="00CA044B">
            <w:pPr>
              <w:pStyle w:val="a3"/>
              <w:jc w:val="center"/>
              <w:rPr>
                <w:rFonts w:ascii="Times New Roman" w:hAnsi="Times New Roman" w:cs="Times New Roman"/>
                <w:sz w:val="24"/>
                <w:szCs w:val="24"/>
              </w:rPr>
            </w:pPr>
            <w:r w:rsidRPr="004C083D">
              <w:rPr>
                <w:rFonts w:ascii="Times New Roman" w:hAnsi="Times New Roman" w:cs="Times New Roman"/>
                <w:sz w:val="24"/>
                <w:szCs w:val="24"/>
              </w:rPr>
              <w:t>0</w:t>
            </w:r>
          </w:p>
        </w:tc>
      </w:tr>
      <w:tr w:rsidR="00CA044B" w:rsidRPr="004C083D" w14:paraId="04B84FC8" w14:textId="77777777" w:rsidTr="003C5608">
        <w:tblPrEx>
          <w:tblLook w:val="04A0" w:firstRow="1" w:lastRow="0" w:firstColumn="1" w:lastColumn="0" w:noHBand="0" w:noVBand="1"/>
        </w:tblPrEx>
        <w:trPr>
          <w:gridBefore w:val="1"/>
          <w:gridAfter w:val="1"/>
          <w:wBefore w:w="550" w:type="dxa"/>
          <w:wAfter w:w="539" w:type="dxa"/>
          <w:trHeight w:val="38"/>
        </w:trPr>
        <w:tc>
          <w:tcPr>
            <w:tcW w:w="540" w:type="dxa"/>
            <w:vMerge/>
            <w:tcBorders>
              <w:left w:val="single" w:sz="4" w:space="0" w:color="auto"/>
              <w:bottom w:val="nil"/>
              <w:right w:val="single" w:sz="4" w:space="0" w:color="auto"/>
            </w:tcBorders>
            <w:shd w:val="clear" w:color="auto" w:fill="auto"/>
            <w:noWrap/>
            <w:vAlign w:val="bottom"/>
            <w:hideMark/>
          </w:tcPr>
          <w:p w14:paraId="3F96BD4A" w14:textId="77777777" w:rsidR="00CA044B" w:rsidRPr="004C083D" w:rsidRDefault="00CA044B" w:rsidP="00CA044B">
            <w:pPr>
              <w:pStyle w:val="a3"/>
              <w:jc w:val="both"/>
              <w:rPr>
                <w:rFonts w:ascii="Times New Roman" w:hAnsi="Times New Roman" w:cs="Times New Roman"/>
                <w:sz w:val="24"/>
                <w:szCs w:val="24"/>
              </w:rPr>
            </w:pPr>
          </w:p>
        </w:tc>
        <w:tc>
          <w:tcPr>
            <w:tcW w:w="2797" w:type="dxa"/>
            <w:tcBorders>
              <w:top w:val="single" w:sz="4" w:space="0" w:color="auto"/>
              <w:left w:val="nil"/>
              <w:bottom w:val="nil"/>
              <w:right w:val="single" w:sz="8" w:space="0" w:color="auto"/>
            </w:tcBorders>
            <w:shd w:val="clear" w:color="auto" w:fill="auto"/>
            <w:noWrap/>
            <w:vAlign w:val="center"/>
            <w:hideMark/>
          </w:tcPr>
          <w:p w14:paraId="14E89AEC" w14:textId="77777777" w:rsidR="00CA044B" w:rsidRPr="004C083D" w:rsidRDefault="00CA044B" w:rsidP="00CA044B">
            <w:pPr>
              <w:pStyle w:val="a3"/>
              <w:jc w:val="both"/>
              <w:rPr>
                <w:rFonts w:ascii="Times New Roman" w:hAnsi="Times New Roman" w:cs="Times New Roman"/>
                <w:sz w:val="24"/>
                <w:szCs w:val="24"/>
              </w:rPr>
            </w:pPr>
          </w:p>
        </w:tc>
        <w:tc>
          <w:tcPr>
            <w:tcW w:w="3702" w:type="dxa"/>
            <w:tcBorders>
              <w:top w:val="single" w:sz="4" w:space="0" w:color="auto"/>
              <w:left w:val="nil"/>
              <w:bottom w:val="nil"/>
              <w:right w:val="single" w:sz="8" w:space="0" w:color="auto"/>
            </w:tcBorders>
            <w:shd w:val="clear" w:color="auto" w:fill="auto"/>
            <w:vAlign w:val="center"/>
            <w:hideMark/>
          </w:tcPr>
          <w:p w14:paraId="3A8C1DCF" w14:textId="77777777" w:rsidR="00CA044B" w:rsidRPr="004C083D" w:rsidRDefault="00CA044B" w:rsidP="00CA044B">
            <w:pPr>
              <w:pStyle w:val="a3"/>
              <w:jc w:val="both"/>
              <w:rPr>
                <w:rFonts w:ascii="Times New Roman" w:hAnsi="Times New Roman" w:cs="Times New Roman"/>
                <w:sz w:val="24"/>
                <w:szCs w:val="24"/>
              </w:rPr>
            </w:pPr>
          </w:p>
        </w:tc>
        <w:tc>
          <w:tcPr>
            <w:tcW w:w="876" w:type="dxa"/>
            <w:tcBorders>
              <w:top w:val="single" w:sz="4" w:space="0" w:color="auto"/>
              <w:left w:val="nil"/>
              <w:bottom w:val="nil"/>
              <w:right w:val="single" w:sz="4" w:space="0" w:color="auto"/>
            </w:tcBorders>
            <w:shd w:val="clear" w:color="auto" w:fill="auto"/>
            <w:vAlign w:val="center"/>
            <w:hideMark/>
          </w:tcPr>
          <w:p w14:paraId="2C607261" w14:textId="77777777" w:rsidR="00CA044B" w:rsidRPr="004C083D" w:rsidRDefault="00CA044B" w:rsidP="00CA044B">
            <w:pPr>
              <w:pStyle w:val="a3"/>
              <w:jc w:val="center"/>
              <w:rPr>
                <w:rFonts w:ascii="Times New Roman" w:hAnsi="Times New Roman" w:cs="Times New Roman"/>
                <w:sz w:val="24"/>
                <w:szCs w:val="24"/>
              </w:rPr>
            </w:pPr>
          </w:p>
        </w:tc>
        <w:tc>
          <w:tcPr>
            <w:tcW w:w="876" w:type="dxa"/>
            <w:tcBorders>
              <w:top w:val="single" w:sz="4" w:space="0" w:color="auto"/>
              <w:left w:val="nil"/>
              <w:bottom w:val="nil"/>
              <w:right w:val="single" w:sz="4" w:space="0" w:color="auto"/>
            </w:tcBorders>
            <w:shd w:val="clear" w:color="auto" w:fill="auto"/>
            <w:vAlign w:val="center"/>
            <w:hideMark/>
          </w:tcPr>
          <w:p w14:paraId="0B10C776" w14:textId="77777777" w:rsidR="00CA044B" w:rsidRPr="004C083D" w:rsidRDefault="00CA044B" w:rsidP="00CA044B">
            <w:pPr>
              <w:pStyle w:val="a3"/>
              <w:jc w:val="center"/>
              <w:rPr>
                <w:rFonts w:ascii="Times New Roman" w:hAnsi="Times New Roman" w:cs="Times New Roman"/>
                <w:sz w:val="24"/>
                <w:szCs w:val="24"/>
              </w:rPr>
            </w:pPr>
          </w:p>
        </w:tc>
        <w:tc>
          <w:tcPr>
            <w:tcW w:w="876" w:type="dxa"/>
            <w:gridSpan w:val="2"/>
            <w:tcBorders>
              <w:top w:val="single" w:sz="4" w:space="0" w:color="auto"/>
              <w:left w:val="single" w:sz="4" w:space="0" w:color="auto"/>
              <w:bottom w:val="nil"/>
              <w:right w:val="single" w:sz="4" w:space="0" w:color="auto"/>
            </w:tcBorders>
            <w:shd w:val="clear" w:color="auto" w:fill="auto"/>
            <w:vAlign w:val="center"/>
            <w:hideMark/>
          </w:tcPr>
          <w:p w14:paraId="1DC0B3A4" w14:textId="77777777" w:rsidR="00CA044B" w:rsidRPr="004C083D" w:rsidRDefault="00CA044B" w:rsidP="00CA044B">
            <w:pPr>
              <w:pStyle w:val="a3"/>
              <w:jc w:val="center"/>
              <w:rPr>
                <w:rFonts w:ascii="Times New Roman" w:hAnsi="Times New Roman" w:cs="Times New Roman"/>
                <w:sz w:val="24"/>
                <w:szCs w:val="24"/>
              </w:rPr>
            </w:pPr>
          </w:p>
        </w:tc>
      </w:tr>
      <w:tr w:rsidR="00CA044B" w:rsidRPr="004C083D" w14:paraId="208D6FCA" w14:textId="77777777" w:rsidTr="003C5608">
        <w:tblPrEx>
          <w:tblLook w:val="04A0" w:firstRow="1" w:lastRow="0" w:firstColumn="1" w:lastColumn="0" w:noHBand="0" w:noVBand="1"/>
        </w:tblPrEx>
        <w:trPr>
          <w:gridBefore w:val="1"/>
          <w:gridAfter w:val="1"/>
          <w:wBefore w:w="550" w:type="dxa"/>
          <w:wAfter w:w="539" w:type="dxa"/>
          <w:trHeight w:val="615"/>
        </w:trPr>
        <w:tc>
          <w:tcPr>
            <w:tcW w:w="540" w:type="dxa"/>
            <w:tcBorders>
              <w:top w:val="nil"/>
              <w:left w:val="single" w:sz="4" w:space="0" w:color="auto"/>
              <w:bottom w:val="nil"/>
              <w:right w:val="single" w:sz="4" w:space="0" w:color="auto"/>
            </w:tcBorders>
            <w:shd w:val="clear" w:color="auto" w:fill="auto"/>
            <w:noWrap/>
            <w:vAlign w:val="bottom"/>
            <w:hideMark/>
          </w:tcPr>
          <w:p w14:paraId="2DD95DC9" w14:textId="77777777" w:rsidR="00CA044B" w:rsidRPr="004C083D" w:rsidRDefault="00CA044B"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 </w:t>
            </w:r>
          </w:p>
        </w:tc>
        <w:tc>
          <w:tcPr>
            <w:tcW w:w="2797" w:type="dxa"/>
            <w:tcBorders>
              <w:top w:val="nil"/>
              <w:left w:val="nil"/>
              <w:bottom w:val="single" w:sz="4" w:space="0" w:color="auto"/>
              <w:right w:val="single" w:sz="8" w:space="0" w:color="auto"/>
            </w:tcBorders>
            <w:shd w:val="clear" w:color="auto" w:fill="auto"/>
            <w:vAlign w:val="center"/>
            <w:hideMark/>
          </w:tcPr>
          <w:p w14:paraId="06EFAF5B" w14:textId="77777777" w:rsidR="00CA044B" w:rsidRPr="004C083D" w:rsidRDefault="00CA044B"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01 05 00 00 00 0000 500</w:t>
            </w:r>
          </w:p>
        </w:tc>
        <w:tc>
          <w:tcPr>
            <w:tcW w:w="3702" w:type="dxa"/>
            <w:tcBorders>
              <w:top w:val="nil"/>
              <w:left w:val="nil"/>
              <w:bottom w:val="single" w:sz="4" w:space="0" w:color="auto"/>
              <w:right w:val="single" w:sz="8" w:space="0" w:color="auto"/>
            </w:tcBorders>
            <w:shd w:val="clear" w:color="auto" w:fill="auto"/>
            <w:vAlign w:val="center"/>
            <w:hideMark/>
          </w:tcPr>
          <w:p w14:paraId="3426E68A" w14:textId="77777777" w:rsidR="00CA044B" w:rsidRPr="004C083D" w:rsidRDefault="00CA044B"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Увеличение остатков средств бюджетов</w:t>
            </w:r>
          </w:p>
        </w:tc>
        <w:tc>
          <w:tcPr>
            <w:tcW w:w="876" w:type="dxa"/>
            <w:tcBorders>
              <w:top w:val="nil"/>
              <w:left w:val="nil"/>
              <w:bottom w:val="single" w:sz="4" w:space="0" w:color="auto"/>
              <w:right w:val="single" w:sz="4" w:space="0" w:color="auto"/>
            </w:tcBorders>
            <w:shd w:val="clear" w:color="auto" w:fill="auto"/>
            <w:vAlign w:val="center"/>
            <w:hideMark/>
          </w:tcPr>
          <w:p w14:paraId="5367039D" w14:textId="0D6BA692" w:rsidR="00CA044B" w:rsidRPr="004C083D" w:rsidRDefault="001327B3" w:rsidP="00027349">
            <w:pPr>
              <w:pStyle w:val="a3"/>
              <w:jc w:val="center"/>
              <w:rPr>
                <w:rFonts w:ascii="Times New Roman" w:hAnsi="Times New Roman" w:cs="Times New Roman"/>
                <w:sz w:val="24"/>
                <w:szCs w:val="24"/>
              </w:rPr>
            </w:pPr>
            <w:r>
              <w:rPr>
                <w:rFonts w:ascii="Times New Roman" w:hAnsi="Times New Roman" w:cs="Times New Roman"/>
                <w:sz w:val="24"/>
                <w:szCs w:val="24"/>
              </w:rPr>
              <w:t>9204,5</w:t>
            </w:r>
          </w:p>
        </w:tc>
        <w:tc>
          <w:tcPr>
            <w:tcW w:w="876" w:type="dxa"/>
            <w:tcBorders>
              <w:top w:val="nil"/>
              <w:left w:val="nil"/>
              <w:bottom w:val="single" w:sz="4" w:space="0" w:color="auto"/>
              <w:right w:val="single" w:sz="4" w:space="0" w:color="auto"/>
            </w:tcBorders>
            <w:shd w:val="clear" w:color="auto" w:fill="auto"/>
            <w:vAlign w:val="center"/>
            <w:hideMark/>
          </w:tcPr>
          <w:p w14:paraId="320282D1" w14:textId="160A37A2" w:rsidR="00CA044B" w:rsidRPr="004C083D" w:rsidRDefault="001327B3" w:rsidP="002D1707">
            <w:pPr>
              <w:pStyle w:val="a3"/>
              <w:jc w:val="center"/>
              <w:rPr>
                <w:rFonts w:ascii="Times New Roman" w:hAnsi="Times New Roman" w:cs="Times New Roman"/>
                <w:sz w:val="24"/>
                <w:szCs w:val="24"/>
              </w:rPr>
            </w:pPr>
            <w:r>
              <w:rPr>
                <w:rFonts w:ascii="Times New Roman" w:hAnsi="Times New Roman" w:cs="Times New Roman"/>
                <w:sz w:val="24"/>
                <w:szCs w:val="24"/>
              </w:rPr>
              <w:t>4494,7</w:t>
            </w:r>
          </w:p>
        </w:tc>
        <w:tc>
          <w:tcPr>
            <w:tcW w:w="876" w:type="dxa"/>
            <w:gridSpan w:val="2"/>
            <w:tcBorders>
              <w:top w:val="nil"/>
              <w:left w:val="single" w:sz="4" w:space="0" w:color="auto"/>
              <w:bottom w:val="single" w:sz="4" w:space="0" w:color="auto"/>
              <w:right w:val="single" w:sz="4" w:space="0" w:color="auto"/>
            </w:tcBorders>
            <w:shd w:val="clear" w:color="auto" w:fill="auto"/>
            <w:vAlign w:val="center"/>
            <w:hideMark/>
          </w:tcPr>
          <w:p w14:paraId="25614B2B" w14:textId="306CCC95" w:rsidR="00CA044B" w:rsidRPr="004C083D" w:rsidRDefault="001327B3" w:rsidP="00A95668">
            <w:pPr>
              <w:pStyle w:val="a3"/>
              <w:jc w:val="center"/>
              <w:rPr>
                <w:rFonts w:ascii="Times New Roman" w:hAnsi="Times New Roman" w:cs="Times New Roman"/>
                <w:sz w:val="24"/>
                <w:szCs w:val="24"/>
              </w:rPr>
            </w:pPr>
            <w:r>
              <w:rPr>
                <w:rFonts w:ascii="Times New Roman" w:hAnsi="Times New Roman" w:cs="Times New Roman"/>
                <w:sz w:val="24"/>
                <w:szCs w:val="24"/>
              </w:rPr>
              <w:t>3974,5</w:t>
            </w:r>
          </w:p>
        </w:tc>
      </w:tr>
      <w:tr w:rsidR="001327B3" w:rsidRPr="004C083D" w14:paraId="791B51D4" w14:textId="77777777" w:rsidTr="00EA008B">
        <w:tblPrEx>
          <w:tblLook w:val="04A0" w:firstRow="1" w:lastRow="0" w:firstColumn="1" w:lastColumn="0" w:noHBand="0" w:noVBand="1"/>
        </w:tblPrEx>
        <w:trPr>
          <w:gridBefore w:val="1"/>
          <w:gridAfter w:val="1"/>
          <w:wBefore w:w="550" w:type="dxa"/>
          <w:wAfter w:w="539" w:type="dxa"/>
          <w:trHeight w:val="574"/>
        </w:trPr>
        <w:tc>
          <w:tcPr>
            <w:tcW w:w="540" w:type="dxa"/>
            <w:tcBorders>
              <w:top w:val="nil"/>
              <w:left w:val="single" w:sz="4" w:space="0" w:color="auto"/>
              <w:bottom w:val="nil"/>
              <w:right w:val="single" w:sz="8" w:space="0" w:color="auto"/>
            </w:tcBorders>
            <w:shd w:val="clear" w:color="auto" w:fill="auto"/>
            <w:noWrap/>
            <w:vAlign w:val="bottom"/>
            <w:hideMark/>
          </w:tcPr>
          <w:p w14:paraId="6D065094" w14:textId="77777777" w:rsidR="001327B3" w:rsidRPr="004C083D" w:rsidRDefault="001327B3"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 </w:t>
            </w:r>
          </w:p>
        </w:tc>
        <w:tc>
          <w:tcPr>
            <w:tcW w:w="2797" w:type="dxa"/>
            <w:tcBorders>
              <w:top w:val="single" w:sz="4" w:space="0" w:color="auto"/>
              <w:left w:val="nil"/>
              <w:bottom w:val="single" w:sz="4" w:space="0" w:color="auto"/>
              <w:right w:val="single" w:sz="8" w:space="0" w:color="auto"/>
            </w:tcBorders>
            <w:shd w:val="clear" w:color="auto" w:fill="auto"/>
            <w:noWrap/>
            <w:vAlign w:val="center"/>
            <w:hideMark/>
          </w:tcPr>
          <w:p w14:paraId="264E2073" w14:textId="77777777" w:rsidR="001327B3" w:rsidRPr="004C083D" w:rsidRDefault="001327B3"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01 05 02 00 00 0000 500</w:t>
            </w:r>
          </w:p>
        </w:tc>
        <w:tc>
          <w:tcPr>
            <w:tcW w:w="3702" w:type="dxa"/>
            <w:tcBorders>
              <w:top w:val="single" w:sz="4" w:space="0" w:color="auto"/>
              <w:left w:val="nil"/>
              <w:bottom w:val="single" w:sz="4" w:space="0" w:color="auto"/>
              <w:right w:val="single" w:sz="8" w:space="0" w:color="auto"/>
            </w:tcBorders>
            <w:shd w:val="clear" w:color="auto" w:fill="auto"/>
            <w:vAlign w:val="center"/>
            <w:hideMark/>
          </w:tcPr>
          <w:p w14:paraId="1E3F97CC" w14:textId="77777777" w:rsidR="001327B3" w:rsidRPr="004C083D" w:rsidRDefault="001327B3"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Увеличение прочих остатков средств бюджетов</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8AF338C" w14:textId="5F437C2D" w:rsidR="001327B3" w:rsidRPr="004C083D" w:rsidRDefault="001327B3" w:rsidP="00271AEC">
            <w:pPr>
              <w:pStyle w:val="a3"/>
              <w:jc w:val="center"/>
              <w:rPr>
                <w:rFonts w:ascii="Times New Roman" w:hAnsi="Times New Roman" w:cs="Times New Roman"/>
                <w:sz w:val="24"/>
                <w:szCs w:val="24"/>
              </w:rPr>
            </w:pPr>
            <w:r>
              <w:rPr>
                <w:rFonts w:ascii="Times New Roman" w:hAnsi="Times New Roman" w:cs="Times New Roman"/>
                <w:sz w:val="24"/>
                <w:szCs w:val="24"/>
              </w:rPr>
              <w:t>9204,5</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44592B72" w14:textId="75B6F653" w:rsidR="001327B3" w:rsidRPr="004C083D" w:rsidRDefault="001327B3" w:rsidP="00271AEC">
            <w:pPr>
              <w:pStyle w:val="a3"/>
              <w:jc w:val="center"/>
              <w:rPr>
                <w:rFonts w:ascii="Times New Roman" w:hAnsi="Times New Roman" w:cs="Times New Roman"/>
                <w:sz w:val="24"/>
                <w:szCs w:val="24"/>
              </w:rPr>
            </w:pPr>
            <w:r>
              <w:rPr>
                <w:rFonts w:ascii="Times New Roman" w:hAnsi="Times New Roman" w:cs="Times New Roman"/>
                <w:sz w:val="24"/>
                <w:szCs w:val="24"/>
              </w:rPr>
              <w:t>4494,7</w:t>
            </w:r>
          </w:p>
        </w:tc>
        <w:tc>
          <w:tcPr>
            <w:tcW w:w="8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E486FD" w14:textId="2D628717" w:rsidR="001327B3" w:rsidRPr="004C083D" w:rsidRDefault="001327B3" w:rsidP="00271AEC">
            <w:pPr>
              <w:pStyle w:val="a3"/>
              <w:jc w:val="center"/>
              <w:rPr>
                <w:rFonts w:ascii="Times New Roman" w:hAnsi="Times New Roman" w:cs="Times New Roman"/>
                <w:sz w:val="24"/>
                <w:szCs w:val="24"/>
              </w:rPr>
            </w:pPr>
            <w:r w:rsidRPr="001327B3">
              <w:rPr>
                <w:rFonts w:ascii="Times New Roman" w:hAnsi="Times New Roman" w:cs="Times New Roman"/>
                <w:sz w:val="24"/>
                <w:szCs w:val="24"/>
              </w:rPr>
              <w:t>3974,5</w:t>
            </w:r>
          </w:p>
        </w:tc>
      </w:tr>
      <w:tr w:rsidR="001327B3" w:rsidRPr="004C083D" w14:paraId="793500E9" w14:textId="77777777" w:rsidTr="001327B3">
        <w:tblPrEx>
          <w:tblLook w:val="04A0" w:firstRow="1" w:lastRow="0" w:firstColumn="1" w:lastColumn="0" w:noHBand="0" w:noVBand="1"/>
        </w:tblPrEx>
        <w:trPr>
          <w:gridBefore w:val="1"/>
          <w:gridAfter w:val="1"/>
          <w:wBefore w:w="550" w:type="dxa"/>
          <w:wAfter w:w="539" w:type="dxa"/>
          <w:trHeight w:val="554"/>
        </w:trPr>
        <w:tc>
          <w:tcPr>
            <w:tcW w:w="540" w:type="dxa"/>
            <w:tcBorders>
              <w:top w:val="single" w:sz="4" w:space="0" w:color="auto"/>
              <w:left w:val="single" w:sz="4" w:space="0" w:color="auto"/>
              <w:bottom w:val="nil"/>
              <w:right w:val="single" w:sz="4" w:space="0" w:color="auto"/>
            </w:tcBorders>
            <w:shd w:val="clear" w:color="auto" w:fill="auto"/>
            <w:noWrap/>
            <w:vAlign w:val="bottom"/>
            <w:hideMark/>
          </w:tcPr>
          <w:p w14:paraId="281F1B84" w14:textId="11D67D61" w:rsidR="001327B3" w:rsidRPr="004C083D" w:rsidRDefault="001327B3" w:rsidP="00CA044B">
            <w:pPr>
              <w:pStyle w:val="a3"/>
              <w:jc w:val="both"/>
              <w:rPr>
                <w:rFonts w:ascii="Times New Roman" w:hAnsi="Times New Roman" w:cs="Times New Roman"/>
                <w:sz w:val="24"/>
                <w:szCs w:val="24"/>
              </w:rPr>
            </w:pPr>
          </w:p>
        </w:tc>
        <w:tc>
          <w:tcPr>
            <w:tcW w:w="2797" w:type="dxa"/>
            <w:tcBorders>
              <w:top w:val="single" w:sz="4" w:space="0" w:color="auto"/>
              <w:left w:val="nil"/>
              <w:bottom w:val="nil"/>
              <w:right w:val="single" w:sz="8" w:space="0" w:color="auto"/>
            </w:tcBorders>
            <w:shd w:val="clear" w:color="auto" w:fill="auto"/>
            <w:noWrap/>
            <w:hideMark/>
          </w:tcPr>
          <w:p w14:paraId="4C6F6733" w14:textId="77777777" w:rsidR="001327B3" w:rsidRPr="004C083D" w:rsidRDefault="001327B3" w:rsidP="00EA008B">
            <w:pPr>
              <w:pStyle w:val="a3"/>
              <w:jc w:val="center"/>
              <w:rPr>
                <w:rFonts w:ascii="Times New Roman" w:hAnsi="Times New Roman" w:cs="Times New Roman"/>
                <w:sz w:val="24"/>
                <w:szCs w:val="24"/>
              </w:rPr>
            </w:pPr>
            <w:r w:rsidRPr="004C083D">
              <w:rPr>
                <w:rFonts w:ascii="Times New Roman" w:hAnsi="Times New Roman" w:cs="Times New Roman"/>
                <w:sz w:val="24"/>
                <w:szCs w:val="24"/>
              </w:rPr>
              <w:t>01 05 02 01 00 0000 510</w:t>
            </w:r>
          </w:p>
        </w:tc>
        <w:tc>
          <w:tcPr>
            <w:tcW w:w="3702" w:type="dxa"/>
            <w:tcBorders>
              <w:top w:val="single" w:sz="4" w:space="0" w:color="auto"/>
              <w:left w:val="single" w:sz="8" w:space="0" w:color="auto"/>
              <w:bottom w:val="nil"/>
              <w:right w:val="single" w:sz="8" w:space="0" w:color="auto"/>
            </w:tcBorders>
            <w:shd w:val="clear" w:color="auto" w:fill="auto"/>
            <w:hideMark/>
          </w:tcPr>
          <w:p w14:paraId="68D6FDF8" w14:textId="77777777" w:rsidR="001327B3" w:rsidRPr="004C083D" w:rsidRDefault="001327B3" w:rsidP="00EA008B">
            <w:pPr>
              <w:pStyle w:val="a3"/>
              <w:rPr>
                <w:rFonts w:ascii="Times New Roman" w:hAnsi="Times New Roman" w:cs="Times New Roman"/>
                <w:sz w:val="24"/>
                <w:szCs w:val="24"/>
              </w:rPr>
            </w:pPr>
            <w:r w:rsidRPr="004C083D">
              <w:rPr>
                <w:rFonts w:ascii="Times New Roman" w:hAnsi="Times New Roman" w:cs="Times New Roman"/>
                <w:sz w:val="24"/>
                <w:szCs w:val="24"/>
              </w:rPr>
              <w:t>Увеличение прочих остатков денежных средств бюджетов</w:t>
            </w:r>
          </w:p>
        </w:tc>
        <w:tc>
          <w:tcPr>
            <w:tcW w:w="876" w:type="dxa"/>
            <w:tcBorders>
              <w:top w:val="single" w:sz="4" w:space="0" w:color="auto"/>
              <w:left w:val="nil"/>
              <w:bottom w:val="nil"/>
              <w:right w:val="single" w:sz="4" w:space="0" w:color="auto"/>
            </w:tcBorders>
            <w:shd w:val="clear" w:color="auto" w:fill="auto"/>
            <w:vAlign w:val="center"/>
            <w:hideMark/>
          </w:tcPr>
          <w:p w14:paraId="1ADA0942" w14:textId="7CE2F040" w:rsidR="001327B3" w:rsidRPr="004C083D" w:rsidRDefault="001327B3" w:rsidP="00EA008B">
            <w:pPr>
              <w:pStyle w:val="a3"/>
              <w:rPr>
                <w:rFonts w:ascii="Times New Roman" w:hAnsi="Times New Roman" w:cs="Times New Roman"/>
                <w:sz w:val="24"/>
                <w:szCs w:val="24"/>
              </w:rPr>
            </w:pPr>
            <w:r>
              <w:rPr>
                <w:rFonts w:ascii="Times New Roman" w:hAnsi="Times New Roman" w:cs="Times New Roman"/>
                <w:sz w:val="24"/>
                <w:szCs w:val="24"/>
              </w:rPr>
              <w:t>9204,5</w:t>
            </w:r>
          </w:p>
        </w:tc>
        <w:tc>
          <w:tcPr>
            <w:tcW w:w="876" w:type="dxa"/>
            <w:tcBorders>
              <w:top w:val="single" w:sz="4" w:space="0" w:color="auto"/>
              <w:left w:val="nil"/>
              <w:bottom w:val="nil"/>
              <w:right w:val="single" w:sz="4" w:space="0" w:color="auto"/>
            </w:tcBorders>
            <w:shd w:val="clear" w:color="auto" w:fill="auto"/>
            <w:vAlign w:val="center"/>
            <w:hideMark/>
          </w:tcPr>
          <w:p w14:paraId="39A1ED9D" w14:textId="4542DF1D" w:rsidR="001327B3" w:rsidRPr="004C083D" w:rsidRDefault="001327B3" w:rsidP="00EA008B">
            <w:pPr>
              <w:pStyle w:val="a3"/>
              <w:rPr>
                <w:rFonts w:ascii="Times New Roman" w:hAnsi="Times New Roman" w:cs="Times New Roman"/>
                <w:sz w:val="24"/>
                <w:szCs w:val="24"/>
              </w:rPr>
            </w:pPr>
            <w:r>
              <w:rPr>
                <w:rFonts w:ascii="Times New Roman" w:hAnsi="Times New Roman" w:cs="Times New Roman"/>
                <w:sz w:val="24"/>
                <w:szCs w:val="24"/>
              </w:rPr>
              <w:t>4494,7</w:t>
            </w:r>
          </w:p>
        </w:tc>
        <w:tc>
          <w:tcPr>
            <w:tcW w:w="876" w:type="dxa"/>
            <w:gridSpan w:val="2"/>
            <w:tcBorders>
              <w:top w:val="single" w:sz="4" w:space="0" w:color="auto"/>
              <w:left w:val="single" w:sz="4" w:space="0" w:color="auto"/>
              <w:bottom w:val="nil"/>
              <w:right w:val="single" w:sz="4" w:space="0" w:color="auto"/>
            </w:tcBorders>
            <w:shd w:val="clear" w:color="auto" w:fill="auto"/>
            <w:vAlign w:val="center"/>
            <w:hideMark/>
          </w:tcPr>
          <w:p w14:paraId="14256233" w14:textId="71C2539E" w:rsidR="001327B3" w:rsidRPr="004C083D" w:rsidRDefault="001327B3" w:rsidP="001327B3">
            <w:pPr>
              <w:pStyle w:val="a3"/>
              <w:jc w:val="center"/>
              <w:rPr>
                <w:rFonts w:ascii="Times New Roman" w:hAnsi="Times New Roman" w:cs="Times New Roman"/>
                <w:sz w:val="24"/>
                <w:szCs w:val="24"/>
              </w:rPr>
            </w:pPr>
            <w:r>
              <w:rPr>
                <w:rFonts w:ascii="Times New Roman" w:hAnsi="Times New Roman" w:cs="Times New Roman"/>
                <w:sz w:val="24"/>
                <w:szCs w:val="24"/>
              </w:rPr>
              <w:t>3974,5</w:t>
            </w:r>
          </w:p>
        </w:tc>
      </w:tr>
      <w:tr w:rsidR="001327B3" w:rsidRPr="004C083D" w14:paraId="1BAB0E10" w14:textId="77777777" w:rsidTr="003C5608">
        <w:tblPrEx>
          <w:tblLook w:val="04A0" w:firstRow="1" w:lastRow="0" w:firstColumn="1" w:lastColumn="0" w:noHBand="0" w:noVBand="1"/>
        </w:tblPrEx>
        <w:trPr>
          <w:gridBefore w:val="1"/>
          <w:gridAfter w:val="1"/>
          <w:wBefore w:w="550" w:type="dxa"/>
          <w:wAfter w:w="539" w:type="dxa"/>
          <w:trHeight w:val="1170"/>
        </w:trPr>
        <w:tc>
          <w:tcPr>
            <w:tcW w:w="540" w:type="dxa"/>
            <w:tcBorders>
              <w:top w:val="nil"/>
              <w:left w:val="single" w:sz="4" w:space="0" w:color="auto"/>
              <w:bottom w:val="nil"/>
              <w:right w:val="single" w:sz="4" w:space="0" w:color="auto"/>
            </w:tcBorders>
            <w:shd w:val="clear" w:color="auto" w:fill="auto"/>
            <w:noWrap/>
            <w:vAlign w:val="bottom"/>
            <w:hideMark/>
          </w:tcPr>
          <w:p w14:paraId="7752A82C" w14:textId="77777777" w:rsidR="001327B3" w:rsidRPr="004C083D" w:rsidRDefault="001327B3"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 </w:t>
            </w:r>
          </w:p>
        </w:tc>
        <w:tc>
          <w:tcPr>
            <w:tcW w:w="2797" w:type="dxa"/>
            <w:tcBorders>
              <w:top w:val="single" w:sz="4" w:space="0" w:color="auto"/>
              <w:left w:val="nil"/>
              <w:bottom w:val="single" w:sz="4" w:space="0" w:color="auto"/>
              <w:right w:val="single" w:sz="8" w:space="0" w:color="auto"/>
            </w:tcBorders>
            <w:shd w:val="clear" w:color="auto" w:fill="auto"/>
            <w:noWrap/>
            <w:vAlign w:val="center"/>
            <w:hideMark/>
          </w:tcPr>
          <w:p w14:paraId="390A8729" w14:textId="77777777" w:rsidR="001327B3" w:rsidRPr="004C083D" w:rsidRDefault="001327B3"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01 05 02 01 10 0000 510</w:t>
            </w:r>
          </w:p>
        </w:tc>
        <w:tc>
          <w:tcPr>
            <w:tcW w:w="3702" w:type="dxa"/>
            <w:tcBorders>
              <w:top w:val="single" w:sz="4" w:space="0" w:color="auto"/>
              <w:left w:val="nil"/>
              <w:bottom w:val="single" w:sz="4" w:space="0" w:color="auto"/>
              <w:right w:val="single" w:sz="8" w:space="0" w:color="auto"/>
            </w:tcBorders>
            <w:shd w:val="clear" w:color="auto" w:fill="auto"/>
            <w:vAlign w:val="center"/>
            <w:hideMark/>
          </w:tcPr>
          <w:p w14:paraId="63F00E61" w14:textId="77777777" w:rsidR="001327B3" w:rsidRPr="004C083D" w:rsidRDefault="001327B3"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Увеличение прочих остатков денежных средств бюджета Солонцинского сельского поселения</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0B647AF4" w14:textId="77CD8B6E" w:rsidR="001327B3" w:rsidRPr="004C083D" w:rsidRDefault="001327B3" w:rsidP="00271AEC">
            <w:pPr>
              <w:pStyle w:val="a3"/>
              <w:jc w:val="center"/>
              <w:rPr>
                <w:rFonts w:ascii="Times New Roman" w:hAnsi="Times New Roman" w:cs="Times New Roman"/>
                <w:sz w:val="24"/>
                <w:szCs w:val="24"/>
              </w:rPr>
            </w:pPr>
            <w:r>
              <w:rPr>
                <w:rFonts w:ascii="Times New Roman" w:hAnsi="Times New Roman" w:cs="Times New Roman"/>
                <w:sz w:val="24"/>
                <w:szCs w:val="24"/>
              </w:rPr>
              <w:t>9204,5</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28CDA2B5" w14:textId="1C7AB19D" w:rsidR="001327B3" w:rsidRPr="004C083D" w:rsidRDefault="001327B3" w:rsidP="00271AEC">
            <w:pPr>
              <w:pStyle w:val="a3"/>
              <w:jc w:val="center"/>
              <w:rPr>
                <w:rFonts w:ascii="Times New Roman" w:hAnsi="Times New Roman" w:cs="Times New Roman"/>
                <w:sz w:val="24"/>
                <w:szCs w:val="24"/>
              </w:rPr>
            </w:pPr>
            <w:r>
              <w:rPr>
                <w:rFonts w:ascii="Times New Roman" w:hAnsi="Times New Roman" w:cs="Times New Roman"/>
                <w:sz w:val="24"/>
                <w:szCs w:val="24"/>
              </w:rPr>
              <w:t>4494,7</w:t>
            </w:r>
          </w:p>
        </w:tc>
        <w:tc>
          <w:tcPr>
            <w:tcW w:w="876" w:type="dxa"/>
            <w:gridSpan w:val="2"/>
            <w:tcBorders>
              <w:top w:val="single" w:sz="4" w:space="0" w:color="auto"/>
              <w:left w:val="nil"/>
              <w:bottom w:val="single" w:sz="4" w:space="0" w:color="auto"/>
              <w:right w:val="single" w:sz="4" w:space="0" w:color="auto"/>
            </w:tcBorders>
            <w:shd w:val="clear" w:color="auto" w:fill="auto"/>
            <w:vAlign w:val="center"/>
            <w:hideMark/>
          </w:tcPr>
          <w:p w14:paraId="73E7B8D7" w14:textId="34A46274" w:rsidR="001327B3" w:rsidRPr="004C083D" w:rsidRDefault="001327B3" w:rsidP="00271AEC">
            <w:pPr>
              <w:pStyle w:val="a3"/>
              <w:jc w:val="center"/>
              <w:rPr>
                <w:rFonts w:ascii="Times New Roman" w:hAnsi="Times New Roman" w:cs="Times New Roman"/>
                <w:sz w:val="24"/>
                <w:szCs w:val="24"/>
              </w:rPr>
            </w:pPr>
            <w:r w:rsidRPr="001327B3">
              <w:rPr>
                <w:rFonts w:ascii="Times New Roman" w:hAnsi="Times New Roman" w:cs="Times New Roman"/>
                <w:sz w:val="24"/>
                <w:szCs w:val="24"/>
              </w:rPr>
              <w:t>3974,5</w:t>
            </w:r>
          </w:p>
        </w:tc>
      </w:tr>
      <w:tr w:rsidR="001327B3" w:rsidRPr="004C083D" w14:paraId="66BF6158" w14:textId="77777777" w:rsidTr="003C5608">
        <w:tblPrEx>
          <w:tblLook w:val="04A0" w:firstRow="1" w:lastRow="0" w:firstColumn="1" w:lastColumn="0" w:noHBand="0" w:noVBand="1"/>
        </w:tblPrEx>
        <w:trPr>
          <w:gridBefore w:val="1"/>
          <w:gridAfter w:val="1"/>
          <w:wBefore w:w="550" w:type="dxa"/>
          <w:wAfter w:w="539" w:type="dxa"/>
          <w:trHeight w:val="585"/>
        </w:trPr>
        <w:tc>
          <w:tcPr>
            <w:tcW w:w="540" w:type="dxa"/>
            <w:tcBorders>
              <w:top w:val="nil"/>
              <w:left w:val="single" w:sz="4" w:space="0" w:color="auto"/>
              <w:bottom w:val="single" w:sz="4" w:space="0" w:color="auto"/>
              <w:right w:val="single" w:sz="8" w:space="0" w:color="auto"/>
            </w:tcBorders>
            <w:shd w:val="clear" w:color="auto" w:fill="auto"/>
            <w:noWrap/>
            <w:vAlign w:val="bottom"/>
            <w:hideMark/>
          </w:tcPr>
          <w:p w14:paraId="0C473C54" w14:textId="77777777" w:rsidR="001327B3" w:rsidRPr="004C083D" w:rsidRDefault="001327B3"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 </w:t>
            </w:r>
          </w:p>
        </w:tc>
        <w:tc>
          <w:tcPr>
            <w:tcW w:w="2797" w:type="dxa"/>
            <w:tcBorders>
              <w:top w:val="single" w:sz="4" w:space="0" w:color="auto"/>
              <w:left w:val="nil"/>
              <w:bottom w:val="single" w:sz="4" w:space="0" w:color="auto"/>
              <w:right w:val="single" w:sz="8" w:space="0" w:color="auto"/>
            </w:tcBorders>
            <w:shd w:val="clear" w:color="auto" w:fill="auto"/>
            <w:noWrap/>
            <w:vAlign w:val="center"/>
            <w:hideMark/>
          </w:tcPr>
          <w:p w14:paraId="23E2250E" w14:textId="77777777" w:rsidR="001327B3" w:rsidRPr="004C083D" w:rsidRDefault="001327B3"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01 05 00 00 00 0000 600</w:t>
            </w:r>
          </w:p>
        </w:tc>
        <w:tc>
          <w:tcPr>
            <w:tcW w:w="3702" w:type="dxa"/>
            <w:tcBorders>
              <w:top w:val="single" w:sz="4" w:space="0" w:color="auto"/>
              <w:left w:val="nil"/>
              <w:bottom w:val="single" w:sz="4" w:space="0" w:color="auto"/>
              <w:right w:val="single" w:sz="8" w:space="0" w:color="auto"/>
            </w:tcBorders>
            <w:shd w:val="clear" w:color="auto" w:fill="auto"/>
            <w:vAlign w:val="center"/>
            <w:hideMark/>
          </w:tcPr>
          <w:p w14:paraId="35B448F4" w14:textId="77777777" w:rsidR="001327B3" w:rsidRPr="004C083D" w:rsidRDefault="001327B3"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Уменьшение остатков средств бюджетов</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605F7B53" w14:textId="5AF2E36A" w:rsidR="001327B3" w:rsidRPr="004C083D" w:rsidRDefault="001327B3" w:rsidP="00271AEC">
            <w:pPr>
              <w:pStyle w:val="a3"/>
              <w:jc w:val="center"/>
              <w:rPr>
                <w:rFonts w:ascii="Times New Roman" w:hAnsi="Times New Roman" w:cs="Times New Roman"/>
                <w:sz w:val="24"/>
                <w:szCs w:val="24"/>
              </w:rPr>
            </w:pPr>
            <w:r>
              <w:rPr>
                <w:rFonts w:ascii="Times New Roman" w:hAnsi="Times New Roman" w:cs="Times New Roman"/>
                <w:sz w:val="24"/>
                <w:szCs w:val="24"/>
              </w:rPr>
              <w:t>9204,5</w:t>
            </w:r>
          </w:p>
        </w:tc>
        <w:tc>
          <w:tcPr>
            <w:tcW w:w="876" w:type="dxa"/>
            <w:tcBorders>
              <w:top w:val="nil"/>
              <w:left w:val="nil"/>
              <w:bottom w:val="single" w:sz="4" w:space="0" w:color="auto"/>
              <w:right w:val="single" w:sz="4" w:space="0" w:color="auto"/>
            </w:tcBorders>
            <w:shd w:val="clear" w:color="auto" w:fill="auto"/>
            <w:vAlign w:val="center"/>
            <w:hideMark/>
          </w:tcPr>
          <w:p w14:paraId="4A0B1251" w14:textId="599F4A79" w:rsidR="001327B3" w:rsidRPr="004C083D" w:rsidRDefault="001327B3" w:rsidP="00271AEC">
            <w:pPr>
              <w:pStyle w:val="a3"/>
              <w:jc w:val="center"/>
              <w:rPr>
                <w:rFonts w:ascii="Times New Roman" w:hAnsi="Times New Roman" w:cs="Times New Roman"/>
                <w:sz w:val="24"/>
                <w:szCs w:val="24"/>
              </w:rPr>
            </w:pPr>
            <w:r>
              <w:rPr>
                <w:rFonts w:ascii="Times New Roman" w:hAnsi="Times New Roman" w:cs="Times New Roman"/>
                <w:sz w:val="24"/>
                <w:szCs w:val="24"/>
              </w:rPr>
              <w:t>4494,7</w:t>
            </w:r>
          </w:p>
        </w:tc>
        <w:tc>
          <w:tcPr>
            <w:tcW w:w="876" w:type="dxa"/>
            <w:gridSpan w:val="2"/>
            <w:tcBorders>
              <w:top w:val="nil"/>
              <w:left w:val="nil"/>
              <w:bottom w:val="single" w:sz="4" w:space="0" w:color="auto"/>
              <w:right w:val="single" w:sz="4" w:space="0" w:color="auto"/>
            </w:tcBorders>
            <w:shd w:val="clear" w:color="auto" w:fill="auto"/>
            <w:vAlign w:val="center"/>
            <w:hideMark/>
          </w:tcPr>
          <w:p w14:paraId="25CA8E3C" w14:textId="5D563586" w:rsidR="001327B3" w:rsidRPr="004C083D" w:rsidRDefault="001327B3" w:rsidP="00271AEC">
            <w:pPr>
              <w:pStyle w:val="a3"/>
              <w:jc w:val="center"/>
              <w:rPr>
                <w:rFonts w:ascii="Times New Roman" w:hAnsi="Times New Roman" w:cs="Times New Roman"/>
                <w:sz w:val="24"/>
                <w:szCs w:val="24"/>
              </w:rPr>
            </w:pPr>
            <w:r w:rsidRPr="001327B3">
              <w:rPr>
                <w:rFonts w:ascii="Times New Roman" w:hAnsi="Times New Roman" w:cs="Times New Roman"/>
                <w:sz w:val="24"/>
                <w:szCs w:val="24"/>
              </w:rPr>
              <w:t>3974,5</w:t>
            </w:r>
          </w:p>
        </w:tc>
      </w:tr>
      <w:tr w:rsidR="001327B3" w:rsidRPr="004C083D" w14:paraId="30EEB164" w14:textId="77777777" w:rsidTr="00590C31">
        <w:tblPrEx>
          <w:tblLook w:val="04A0" w:firstRow="1" w:lastRow="0" w:firstColumn="1" w:lastColumn="0" w:noHBand="0" w:noVBand="1"/>
        </w:tblPrEx>
        <w:trPr>
          <w:gridBefore w:val="1"/>
          <w:gridAfter w:val="1"/>
          <w:wBefore w:w="550" w:type="dxa"/>
          <w:wAfter w:w="539" w:type="dxa"/>
          <w:trHeight w:val="439"/>
        </w:trPr>
        <w:tc>
          <w:tcPr>
            <w:tcW w:w="540" w:type="dxa"/>
            <w:tcBorders>
              <w:top w:val="nil"/>
              <w:left w:val="single" w:sz="4" w:space="0" w:color="auto"/>
              <w:bottom w:val="nil"/>
              <w:right w:val="single" w:sz="8" w:space="0" w:color="auto"/>
            </w:tcBorders>
            <w:shd w:val="clear" w:color="auto" w:fill="auto"/>
            <w:noWrap/>
            <w:vAlign w:val="center"/>
          </w:tcPr>
          <w:p w14:paraId="57066D18" w14:textId="77777777" w:rsidR="001327B3" w:rsidRPr="004C083D" w:rsidRDefault="001327B3" w:rsidP="00CA044B">
            <w:pPr>
              <w:pStyle w:val="a3"/>
              <w:jc w:val="both"/>
              <w:rPr>
                <w:rFonts w:ascii="Times New Roman" w:hAnsi="Times New Roman" w:cs="Times New Roman"/>
                <w:sz w:val="24"/>
                <w:szCs w:val="24"/>
              </w:rPr>
            </w:pPr>
          </w:p>
        </w:tc>
        <w:tc>
          <w:tcPr>
            <w:tcW w:w="2797" w:type="dxa"/>
            <w:tcBorders>
              <w:top w:val="single" w:sz="4" w:space="0" w:color="auto"/>
              <w:left w:val="nil"/>
              <w:bottom w:val="single" w:sz="4" w:space="0" w:color="auto"/>
              <w:right w:val="single" w:sz="8" w:space="0" w:color="auto"/>
            </w:tcBorders>
            <w:shd w:val="clear" w:color="auto" w:fill="auto"/>
            <w:noWrap/>
            <w:vAlign w:val="center"/>
          </w:tcPr>
          <w:p w14:paraId="2C9422C9" w14:textId="77777777" w:rsidR="001327B3" w:rsidRPr="004C083D" w:rsidRDefault="001327B3" w:rsidP="00590C31">
            <w:pPr>
              <w:pStyle w:val="a3"/>
              <w:jc w:val="both"/>
              <w:rPr>
                <w:rFonts w:ascii="Times New Roman" w:hAnsi="Times New Roman" w:cs="Times New Roman"/>
                <w:sz w:val="24"/>
                <w:szCs w:val="24"/>
              </w:rPr>
            </w:pPr>
            <w:r w:rsidRPr="004C083D">
              <w:rPr>
                <w:rFonts w:ascii="Times New Roman" w:hAnsi="Times New Roman" w:cs="Times New Roman"/>
                <w:sz w:val="24"/>
                <w:szCs w:val="24"/>
              </w:rPr>
              <w:t>01 05 02 00 00 0000 600</w:t>
            </w:r>
          </w:p>
        </w:tc>
        <w:tc>
          <w:tcPr>
            <w:tcW w:w="3702" w:type="dxa"/>
            <w:tcBorders>
              <w:top w:val="single" w:sz="4" w:space="0" w:color="auto"/>
              <w:left w:val="nil"/>
              <w:bottom w:val="single" w:sz="4" w:space="0" w:color="auto"/>
              <w:right w:val="single" w:sz="8" w:space="0" w:color="auto"/>
            </w:tcBorders>
            <w:shd w:val="clear" w:color="auto" w:fill="auto"/>
            <w:vAlign w:val="center"/>
          </w:tcPr>
          <w:p w14:paraId="4A075688" w14:textId="77777777" w:rsidR="001327B3" w:rsidRPr="004C083D" w:rsidRDefault="001327B3" w:rsidP="00590C31">
            <w:pPr>
              <w:pStyle w:val="a3"/>
              <w:jc w:val="both"/>
              <w:rPr>
                <w:rFonts w:ascii="Times New Roman" w:hAnsi="Times New Roman" w:cs="Times New Roman"/>
                <w:sz w:val="24"/>
                <w:szCs w:val="24"/>
              </w:rPr>
            </w:pPr>
            <w:r w:rsidRPr="004C083D">
              <w:rPr>
                <w:rFonts w:ascii="Times New Roman" w:hAnsi="Times New Roman" w:cs="Times New Roman"/>
                <w:sz w:val="24"/>
                <w:szCs w:val="24"/>
              </w:rPr>
              <w:t>Уменьшение прочих остатков средств бюджетов</w:t>
            </w:r>
          </w:p>
        </w:tc>
        <w:tc>
          <w:tcPr>
            <w:tcW w:w="876" w:type="dxa"/>
            <w:tcBorders>
              <w:top w:val="nil"/>
              <w:left w:val="nil"/>
              <w:bottom w:val="single" w:sz="4" w:space="0" w:color="auto"/>
              <w:right w:val="single" w:sz="4" w:space="0" w:color="auto"/>
            </w:tcBorders>
            <w:shd w:val="clear" w:color="auto" w:fill="auto"/>
            <w:vAlign w:val="center"/>
          </w:tcPr>
          <w:p w14:paraId="168F6D42" w14:textId="50A0C4C9" w:rsidR="001327B3" w:rsidRPr="004C083D" w:rsidRDefault="001327B3" w:rsidP="00271AEC">
            <w:pPr>
              <w:pStyle w:val="a3"/>
              <w:jc w:val="center"/>
              <w:rPr>
                <w:rFonts w:ascii="Times New Roman" w:hAnsi="Times New Roman" w:cs="Times New Roman"/>
                <w:sz w:val="24"/>
                <w:szCs w:val="24"/>
              </w:rPr>
            </w:pPr>
            <w:r>
              <w:rPr>
                <w:rFonts w:ascii="Times New Roman" w:hAnsi="Times New Roman" w:cs="Times New Roman"/>
                <w:sz w:val="24"/>
                <w:szCs w:val="24"/>
              </w:rPr>
              <w:t>9204,5</w:t>
            </w:r>
          </w:p>
        </w:tc>
        <w:tc>
          <w:tcPr>
            <w:tcW w:w="876" w:type="dxa"/>
            <w:tcBorders>
              <w:top w:val="single" w:sz="4" w:space="0" w:color="auto"/>
              <w:left w:val="nil"/>
              <w:bottom w:val="single" w:sz="4" w:space="0" w:color="auto"/>
              <w:right w:val="single" w:sz="4" w:space="0" w:color="auto"/>
            </w:tcBorders>
            <w:shd w:val="clear" w:color="auto" w:fill="auto"/>
            <w:vAlign w:val="center"/>
          </w:tcPr>
          <w:p w14:paraId="175F4C41" w14:textId="3F8F282F" w:rsidR="001327B3" w:rsidRPr="004C083D" w:rsidRDefault="001327B3" w:rsidP="00271AEC">
            <w:pPr>
              <w:pStyle w:val="a3"/>
              <w:jc w:val="center"/>
              <w:rPr>
                <w:rFonts w:ascii="Times New Roman" w:hAnsi="Times New Roman" w:cs="Times New Roman"/>
                <w:sz w:val="24"/>
                <w:szCs w:val="24"/>
              </w:rPr>
            </w:pPr>
            <w:r>
              <w:rPr>
                <w:rFonts w:ascii="Times New Roman" w:hAnsi="Times New Roman" w:cs="Times New Roman"/>
                <w:sz w:val="24"/>
                <w:szCs w:val="24"/>
              </w:rPr>
              <w:t>4494,7</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3DFD13D5" w14:textId="1F3DF3E6" w:rsidR="001327B3" w:rsidRPr="004C083D" w:rsidRDefault="001327B3" w:rsidP="00271AEC">
            <w:pPr>
              <w:pStyle w:val="a3"/>
              <w:jc w:val="center"/>
              <w:rPr>
                <w:rFonts w:ascii="Times New Roman" w:hAnsi="Times New Roman" w:cs="Times New Roman"/>
                <w:sz w:val="24"/>
                <w:szCs w:val="24"/>
              </w:rPr>
            </w:pPr>
            <w:r w:rsidRPr="001327B3">
              <w:rPr>
                <w:rFonts w:ascii="Times New Roman" w:hAnsi="Times New Roman" w:cs="Times New Roman"/>
                <w:sz w:val="24"/>
                <w:szCs w:val="24"/>
              </w:rPr>
              <w:t>3974,5</w:t>
            </w:r>
          </w:p>
        </w:tc>
      </w:tr>
      <w:tr w:rsidR="001327B3" w:rsidRPr="004C083D" w14:paraId="53E331B1" w14:textId="77777777" w:rsidTr="00590C31">
        <w:tblPrEx>
          <w:tblLook w:val="04A0" w:firstRow="1" w:lastRow="0" w:firstColumn="1" w:lastColumn="0" w:noHBand="0" w:noVBand="1"/>
        </w:tblPrEx>
        <w:trPr>
          <w:gridBefore w:val="1"/>
          <w:gridAfter w:val="1"/>
          <w:wBefore w:w="550" w:type="dxa"/>
          <w:wAfter w:w="539" w:type="dxa"/>
          <w:trHeight w:val="559"/>
        </w:trPr>
        <w:tc>
          <w:tcPr>
            <w:tcW w:w="540" w:type="dxa"/>
            <w:tcBorders>
              <w:top w:val="nil"/>
              <w:left w:val="single" w:sz="4" w:space="0" w:color="auto"/>
              <w:bottom w:val="nil"/>
              <w:right w:val="single" w:sz="8" w:space="0" w:color="auto"/>
            </w:tcBorders>
            <w:shd w:val="clear" w:color="auto" w:fill="auto"/>
            <w:noWrap/>
            <w:vAlign w:val="center"/>
          </w:tcPr>
          <w:p w14:paraId="50180917" w14:textId="77777777" w:rsidR="001327B3" w:rsidRPr="004C083D" w:rsidRDefault="001327B3" w:rsidP="00CA044B">
            <w:pPr>
              <w:pStyle w:val="a3"/>
              <w:jc w:val="both"/>
              <w:rPr>
                <w:rFonts w:ascii="Times New Roman" w:hAnsi="Times New Roman" w:cs="Times New Roman"/>
                <w:sz w:val="24"/>
                <w:szCs w:val="24"/>
              </w:rPr>
            </w:pPr>
          </w:p>
        </w:tc>
        <w:tc>
          <w:tcPr>
            <w:tcW w:w="2797" w:type="dxa"/>
            <w:tcBorders>
              <w:top w:val="single" w:sz="4" w:space="0" w:color="auto"/>
              <w:left w:val="nil"/>
              <w:bottom w:val="single" w:sz="4" w:space="0" w:color="auto"/>
              <w:right w:val="single" w:sz="8" w:space="0" w:color="auto"/>
            </w:tcBorders>
            <w:shd w:val="clear" w:color="auto" w:fill="auto"/>
            <w:noWrap/>
            <w:vAlign w:val="center"/>
          </w:tcPr>
          <w:p w14:paraId="4521A74C" w14:textId="77777777" w:rsidR="001327B3" w:rsidRPr="004C083D" w:rsidRDefault="001327B3" w:rsidP="00590C31">
            <w:pPr>
              <w:pStyle w:val="a3"/>
              <w:jc w:val="both"/>
              <w:rPr>
                <w:rFonts w:ascii="Times New Roman" w:hAnsi="Times New Roman" w:cs="Times New Roman"/>
                <w:sz w:val="24"/>
                <w:szCs w:val="24"/>
              </w:rPr>
            </w:pPr>
            <w:r w:rsidRPr="004C083D">
              <w:rPr>
                <w:rFonts w:ascii="Times New Roman" w:hAnsi="Times New Roman" w:cs="Times New Roman"/>
                <w:sz w:val="24"/>
                <w:szCs w:val="24"/>
              </w:rPr>
              <w:t>01 05 02 01 00 0000 610</w:t>
            </w:r>
          </w:p>
        </w:tc>
        <w:tc>
          <w:tcPr>
            <w:tcW w:w="3702" w:type="dxa"/>
            <w:tcBorders>
              <w:top w:val="single" w:sz="4" w:space="0" w:color="auto"/>
              <w:left w:val="nil"/>
              <w:bottom w:val="single" w:sz="4" w:space="0" w:color="auto"/>
              <w:right w:val="single" w:sz="8" w:space="0" w:color="auto"/>
            </w:tcBorders>
            <w:shd w:val="clear" w:color="auto" w:fill="auto"/>
            <w:vAlign w:val="center"/>
          </w:tcPr>
          <w:p w14:paraId="371BF6B0" w14:textId="77777777" w:rsidR="001327B3" w:rsidRPr="004C083D" w:rsidRDefault="001327B3" w:rsidP="00590C31">
            <w:pPr>
              <w:pStyle w:val="a3"/>
              <w:jc w:val="both"/>
              <w:rPr>
                <w:rFonts w:ascii="Times New Roman" w:hAnsi="Times New Roman" w:cs="Times New Roman"/>
                <w:sz w:val="24"/>
                <w:szCs w:val="24"/>
              </w:rPr>
            </w:pPr>
            <w:r w:rsidRPr="004C083D">
              <w:rPr>
                <w:rFonts w:ascii="Times New Roman" w:hAnsi="Times New Roman" w:cs="Times New Roman"/>
                <w:sz w:val="24"/>
                <w:szCs w:val="24"/>
              </w:rPr>
              <w:t>Уменьшение прочих остатков денежных средств бюджетов</w:t>
            </w:r>
          </w:p>
        </w:tc>
        <w:tc>
          <w:tcPr>
            <w:tcW w:w="876" w:type="dxa"/>
            <w:tcBorders>
              <w:top w:val="nil"/>
              <w:left w:val="nil"/>
              <w:bottom w:val="single" w:sz="4" w:space="0" w:color="auto"/>
              <w:right w:val="single" w:sz="4" w:space="0" w:color="auto"/>
            </w:tcBorders>
            <w:shd w:val="clear" w:color="auto" w:fill="auto"/>
            <w:vAlign w:val="center"/>
          </w:tcPr>
          <w:p w14:paraId="46D37CE1" w14:textId="186A845C" w:rsidR="001327B3" w:rsidRPr="004C083D" w:rsidRDefault="001327B3" w:rsidP="00271AEC">
            <w:pPr>
              <w:pStyle w:val="a3"/>
              <w:jc w:val="center"/>
              <w:rPr>
                <w:rFonts w:ascii="Times New Roman" w:hAnsi="Times New Roman" w:cs="Times New Roman"/>
                <w:sz w:val="24"/>
                <w:szCs w:val="24"/>
              </w:rPr>
            </w:pPr>
            <w:r>
              <w:rPr>
                <w:rFonts w:ascii="Times New Roman" w:hAnsi="Times New Roman" w:cs="Times New Roman"/>
                <w:sz w:val="24"/>
                <w:szCs w:val="24"/>
              </w:rPr>
              <w:t>9204,5</w:t>
            </w:r>
          </w:p>
        </w:tc>
        <w:tc>
          <w:tcPr>
            <w:tcW w:w="876" w:type="dxa"/>
            <w:tcBorders>
              <w:top w:val="single" w:sz="4" w:space="0" w:color="auto"/>
              <w:left w:val="nil"/>
              <w:bottom w:val="single" w:sz="4" w:space="0" w:color="auto"/>
              <w:right w:val="single" w:sz="4" w:space="0" w:color="auto"/>
            </w:tcBorders>
            <w:shd w:val="clear" w:color="auto" w:fill="auto"/>
            <w:vAlign w:val="center"/>
          </w:tcPr>
          <w:p w14:paraId="3A6A8D65" w14:textId="52D199F7" w:rsidR="001327B3" w:rsidRPr="004C083D" w:rsidRDefault="001327B3" w:rsidP="00271AEC">
            <w:pPr>
              <w:pStyle w:val="a3"/>
              <w:jc w:val="center"/>
              <w:rPr>
                <w:rFonts w:ascii="Times New Roman" w:hAnsi="Times New Roman" w:cs="Times New Roman"/>
                <w:sz w:val="24"/>
                <w:szCs w:val="24"/>
              </w:rPr>
            </w:pPr>
            <w:r>
              <w:rPr>
                <w:rFonts w:ascii="Times New Roman" w:hAnsi="Times New Roman" w:cs="Times New Roman"/>
                <w:sz w:val="24"/>
                <w:szCs w:val="24"/>
              </w:rPr>
              <w:t>4494,7</w:t>
            </w:r>
          </w:p>
        </w:tc>
        <w:tc>
          <w:tcPr>
            <w:tcW w:w="876" w:type="dxa"/>
            <w:gridSpan w:val="2"/>
            <w:tcBorders>
              <w:top w:val="single" w:sz="4" w:space="0" w:color="auto"/>
              <w:left w:val="nil"/>
              <w:bottom w:val="single" w:sz="4" w:space="0" w:color="auto"/>
              <w:right w:val="single" w:sz="4" w:space="0" w:color="auto"/>
            </w:tcBorders>
            <w:shd w:val="clear" w:color="auto" w:fill="auto"/>
            <w:vAlign w:val="center"/>
          </w:tcPr>
          <w:p w14:paraId="24BF2460" w14:textId="2478EA16" w:rsidR="001327B3" w:rsidRPr="004C083D" w:rsidRDefault="001327B3" w:rsidP="00271AEC">
            <w:pPr>
              <w:pStyle w:val="a3"/>
              <w:jc w:val="center"/>
              <w:rPr>
                <w:rFonts w:ascii="Times New Roman" w:hAnsi="Times New Roman" w:cs="Times New Roman"/>
                <w:sz w:val="24"/>
                <w:szCs w:val="24"/>
              </w:rPr>
            </w:pPr>
            <w:r w:rsidRPr="001327B3">
              <w:rPr>
                <w:rFonts w:ascii="Times New Roman" w:hAnsi="Times New Roman" w:cs="Times New Roman"/>
                <w:sz w:val="24"/>
                <w:szCs w:val="24"/>
              </w:rPr>
              <w:t>3974,5</w:t>
            </w:r>
          </w:p>
        </w:tc>
      </w:tr>
      <w:tr w:rsidR="001327B3" w:rsidRPr="004C083D" w14:paraId="2F42FF67" w14:textId="77777777" w:rsidTr="00EA008B">
        <w:tblPrEx>
          <w:tblLook w:val="04A0" w:firstRow="1" w:lastRow="0" w:firstColumn="1" w:lastColumn="0" w:noHBand="0" w:noVBand="1"/>
        </w:tblPrEx>
        <w:trPr>
          <w:gridBefore w:val="1"/>
          <w:gridAfter w:val="1"/>
          <w:wBefore w:w="550" w:type="dxa"/>
          <w:wAfter w:w="539" w:type="dxa"/>
          <w:trHeight w:val="1037"/>
        </w:trPr>
        <w:tc>
          <w:tcPr>
            <w:tcW w:w="540" w:type="dxa"/>
            <w:tcBorders>
              <w:top w:val="nil"/>
              <w:left w:val="single" w:sz="4" w:space="0" w:color="auto"/>
              <w:bottom w:val="nil"/>
              <w:right w:val="single" w:sz="8" w:space="0" w:color="auto"/>
            </w:tcBorders>
            <w:shd w:val="clear" w:color="auto" w:fill="auto"/>
            <w:noWrap/>
            <w:vAlign w:val="center"/>
            <w:hideMark/>
          </w:tcPr>
          <w:p w14:paraId="4DF643B1" w14:textId="77777777" w:rsidR="001327B3" w:rsidRPr="004C083D" w:rsidRDefault="001327B3"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 </w:t>
            </w:r>
          </w:p>
        </w:tc>
        <w:tc>
          <w:tcPr>
            <w:tcW w:w="2797" w:type="dxa"/>
            <w:tcBorders>
              <w:top w:val="single" w:sz="4" w:space="0" w:color="auto"/>
              <w:left w:val="nil"/>
              <w:bottom w:val="single" w:sz="4" w:space="0" w:color="auto"/>
              <w:right w:val="single" w:sz="8" w:space="0" w:color="auto"/>
            </w:tcBorders>
            <w:shd w:val="clear" w:color="auto" w:fill="auto"/>
            <w:noWrap/>
            <w:vAlign w:val="center"/>
            <w:hideMark/>
          </w:tcPr>
          <w:p w14:paraId="7B8FC8D2" w14:textId="77777777" w:rsidR="001327B3" w:rsidRPr="004C083D" w:rsidRDefault="001327B3" w:rsidP="009B64D3">
            <w:pPr>
              <w:pStyle w:val="a3"/>
              <w:jc w:val="both"/>
              <w:rPr>
                <w:rFonts w:ascii="Times New Roman" w:hAnsi="Times New Roman" w:cs="Times New Roman"/>
                <w:sz w:val="24"/>
                <w:szCs w:val="24"/>
              </w:rPr>
            </w:pPr>
            <w:r w:rsidRPr="004C083D">
              <w:rPr>
                <w:rFonts w:ascii="Times New Roman" w:hAnsi="Times New Roman" w:cs="Times New Roman"/>
                <w:sz w:val="24"/>
                <w:szCs w:val="24"/>
              </w:rPr>
              <w:t>01 05 02 01 10 0000 610</w:t>
            </w:r>
          </w:p>
        </w:tc>
        <w:tc>
          <w:tcPr>
            <w:tcW w:w="3702" w:type="dxa"/>
            <w:tcBorders>
              <w:top w:val="single" w:sz="4" w:space="0" w:color="auto"/>
              <w:left w:val="nil"/>
              <w:bottom w:val="single" w:sz="4" w:space="0" w:color="auto"/>
              <w:right w:val="single" w:sz="8" w:space="0" w:color="auto"/>
            </w:tcBorders>
            <w:shd w:val="clear" w:color="auto" w:fill="auto"/>
            <w:vAlign w:val="center"/>
            <w:hideMark/>
          </w:tcPr>
          <w:p w14:paraId="5618133A" w14:textId="77777777" w:rsidR="001327B3" w:rsidRPr="004C083D" w:rsidRDefault="001327B3" w:rsidP="00CA044B">
            <w:pPr>
              <w:pStyle w:val="a3"/>
              <w:jc w:val="both"/>
              <w:rPr>
                <w:rFonts w:ascii="Times New Roman" w:hAnsi="Times New Roman" w:cs="Times New Roman"/>
                <w:sz w:val="24"/>
                <w:szCs w:val="24"/>
              </w:rPr>
            </w:pPr>
            <w:r w:rsidRPr="004C083D">
              <w:rPr>
                <w:rFonts w:ascii="Times New Roman" w:hAnsi="Times New Roman" w:cs="Times New Roman"/>
                <w:sz w:val="24"/>
                <w:szCs w:val="24"/>
              </w:rPr>
              <w:t>Уменьшение прочих остатков денежных средств бюджета Солонцинского сельского поселения</w:t>
            </w:r>
          </w:p>
        </w:tc>
        <w:tc>
          <w:tcPr>
            <w:tcW w:w="876" w:type="dxa"/>
            <w:tcBorders>
              <w:top w:val="nil"/>
              <w:left w:val="nil"/>
              <w:bottom w:val="single" w:sz="4" w:space="0" w:color="auto"/>
              <w:right w:val="single" w:sz="4" w:space="0" w:color="auto"/>
            </w:tcBorders>
            <w:shd w:val="clear" w:color="auto" w:fill="auto"/>
            <w:vAlign w:val="center"/>
            <w:hideMark/>
          </w:tcPr>
          <w:p w14:paraId="74A68A7C" w14:textId="2F7C8002" w:rsidR="001327B3" w:rsidRPr="004C083D" w:rsidRDefault="001327B3" w:rsidP="00271AEC">
            <w:pPr>
              <w:pStyle w:val="a3"/>
              <w:jc w:val="center"/>
              <w:rPr>
                <w:rFonts w:ascii="Times New Roman" w:hAnsi="Times New Roman" w:cs="Times New Roman"/>
                <w:sz w:val="24"/>
                <w:szCs w:val="24"/>
              </w:rPr>
            </w:pPr>
            <w:r>
              <w:rPr>
                <w:rFonts w:ascii="Times New Roman" w:hAnsi="Times New Roman" w:cs="Times New Roman"/>
                <w:sz w:val="24"/>
                <w:szCs w:val="24"/>
              </w:rPr>
              <w:t>9204,5</w:t>
            </w:r>
          </w:p>
        </w:tc>
        <w:tc>
          <w:tcPr>
            <w:tcW w:w="876" w:type="dxa"/>
            <w:tcBorders>
              <w:top w:val="single" w:sz="4" w:space="0" w:color="auto"/>
              <w:left w:val="nil"/>
              <w:bottom w:val="single" w:sz="4" w:space="0" w:color="auto"/>
              <w:right w:val="single" w:sz="4" w:space="0" w:color="auto"/>
            </w:tcBorders>
            <w:shd w:val="clear" w:color="auto" w:fill="auto"/>
            <w:vAlign w:val="center"/>
            <w:hideMark/>
          </w:tcPr>
          <w:p w14:paraId="341B9EE6" w14:textId="5259F142" w:rsidR="001327B3" w:rsidRPr="004C083D" w:rsidRDefault="001327B3" w:rsidP="00271AEC">
            <w:pPr>
              <w:pStyle w:val="a3"/>
              <w:jc w:val="center"/>
              <w:rPr>
                <w:rFonts w:ascii="Times New Roman" w:hAnsi="Times New Roman" w:cs="Times New Roman"/>
                <w:sz w:val="24"/>
                <w:szCs w:val="24"/>
              </w:rPr>
            </w:pPr>
            <w:r>
              <w:rPr>
                <w:rFonts w:ascii="Times New Roman" w:hAnsi="Times New Roman" w:cs="Times New Roman"/>
                <w:sz w:val="24"/>
                <w:szCs w:val="24"/>
              </w:rPr>
              <w:t>4494,7</w:t>
            </w:r>
          </w:p>
        </w:tc>
        <w:tc>
          <w:tcPr>
            <w:tcW w:w="876" w:type="dxa"/>
            <w:gridSpan w:val="2"/>
            <w:tcBorders>
              <w:top w:val="single" w:sz="4" w:space="0" w:color="auto"/>
              <w:left w:val="nil"/>
              <w:bottom w:val="single" w:sz="4" w:space="0" w:color="auto"/>
              <w:right w:val="single" w:sz="4" w:space="0" w:color="auto"/>
            </w:tcBorders>
            <w:shd w:val="clear" w:color="auto" w:fill="auto"/>
            <w:vAlign w:val="center"/>
            <w:hideMark/>
          </w:tcPr>
          <w:p w14:paraId="22ABAE1B" w14:textId="6A7A4802" w:rsidR="001327B3" w:rsidRPr="004C083D" w:rsidRDefault="001327B3" w:rsidP="00271AEC">
            <w:pPr>
              <w:pStyle w:val="a3"/>
              <w:jc w:val="center"/>
              <w:rPr>
                <w:rFonts w:ascii="Times New Roman" w:hAnsi="Times New Roman" w:cs="Times New Roman"/>
                <w:sz w:val="24"/>
                <w:szCs w:val="24"/>
              </w:rPr>
            </w:pPr>
            <w:r w:rsidRPr="001327B3">
              <w:rPr>
                <w:rFonts w:ascii="Times New Roman" w:hAnsi="Times New Roman" w:cs="Times New Roman"/>
                <w:sz w:val="24"/>
                <w:szCs w:val="24"/>
              </w:rPr>
              <w:t>3974,5</w:t>
            </w:r>
          </w:p>
        </w:tc>
      </w:tr>
      <w:tr w:rsidR="00CA044B" w:rsidRPr="004C083D" w14:paraId="52305437" w14:textId="77777777" w:rsidTr="003C5608">
        <w:tblPrEx>
          <w:tblLook w:val="04A0" w:firstRow="1" w:lastRow="0" w:firstColumn="1" w:lastColumn="0" w:noHBand="0" w:noVBand="1"/>
        </w:tblPrEx>
        <w:trPr>
          <w:gridBefore w:val="1"/>
          <w:gridAfter w:val="1"/>
          <w:wBefore w:w="550" w:type="dxa"/>
          <w:wAfter w:w="539" w:type="dxa"/>
          <w:trHeight w:val="885"/>
        </w:trPr>
        <w:tc>
          <w:tcPr>
            <w:tcW w:w="54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384CD1BC" w14:textId="77777777" w:rsidR="00CA044B" w:rsidRPr="004C083D" w:rsidRDefault="00CA044B" w:rsidP="00CA044B">
            <w:pPr>
              <w:pStyle w:val="a3"/>
              <w:jc w:val="both"/>
              <w:rPr>
                <w:rFonts w:ascii="Times New Roman" w:hAnsi="Times New Roman" w:cs="Times New Roman"/>
                <w:bCs/>
                <w:sz w:val="24"/>
                <w:szCs w:val="24"/>
              </w:rPr>
            </w:pPr>
            <w:r w:rsidRPr="004C083D">
              <w:rPr>
                <w:rFonts w:ascii="Times New Roman" w:hAnsi="Times New Roman" w:cs="Times New Roman"/>
                <w:bCs/>
                <w:sz w:val="24"/>
                <w:szCs w:val="24"/>
              </w:rPr>
              <w:t> </w:t>
            </w:r>
          </w:p>
        </w:tc>
        <w:tc>
          <w:tcPr>
            <w:tcW w:w="2797" w:type="dxa"/>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14:paraId="7616DF6D" w14:textId="77777777" w:rsidR="00CA044B" w:rsidRPr="004C083D" w:rsidRDefault="00CA044B" w:rsidP="00CA044B">
            <w:pPr>
              <w:pStyle w:val="a3"/>
              <w:rPr>
                <w:rFonts w:ascii="Times New Roman" w:hAnsi="Times New Roman" w:cs="Times New Roman"/>
                <w:bCs/>
                <w:sz w:val="24"/>
                <w:szCs w:val="24"/>
              </w:rPr>
            </w:pPr>
            <w:r w:rsidRPr="004C083D">
              <w:rPr>
                <w:rFonts w:ascii="Times New Roman" w:hAnsi="Times New Roman" w:cs="Times New Roman"/>
                <w:bCs/>
                <w:sz w:val="24"/>
                <w:szCs w:val="24"/>
              </w:rPr>
              <w:t>Всего средств, направленных на финансирование дефицита</w:t>
            </w:r>
          </w:p>
        </w:tc>
        <w:tc>
          <w:tcPr>
            <w:tcW w:w="3702" w:type="dxa"/>
            <w:vMerge w:val="restart"/>
            <w:tcBorders>
              <w:top w:val="single" w:sz="4" w:space="0" w:color="auto"/>
              <w:left w:val="single" w:sz="8" w:space="0" w:color="auto"/>
              <w:bottom w:val="single" w:sz="4" w:space="0" w:color="000000"/>
              <w:right w:val="single" w:sz="8" w:space="0" w:color="auto"/>
            </w:tcBorders>
            <w:shd w:val="clear" w:color="auto" w:fill="auto"/>
            <w:noWrap/>
            <w:vAlign w:val="center"/>
            <w:hideMark/>
          </w:tcPr>
          <w:p w14:paraId="66865966" w14:textId="77777777" w:rsidR="00CA044B" w:rsidRPr="004C083D" w:rsidRDefault="00CA044B" w:rsidP="00CA044B">
            <w:pPr>
              <w:pStyle w:val="a3"/>
              <w:jc w:val="both"/>
              <w:rPr>
                <w:rFonts w:ascii="Times New Roman" w:hAnsi="Times New Roman" w:cs="Times New Roman"/>
                <w:bCs/>
                <w:sz w:val="24"/>
                <w:szCs w:val="24"/>
              </w:rPr>
            </w:pPr>
            <w:r w:rsidRPr="004C083D">
              <w:rPr>
                <w:rFonts w:ascii="Times New Roman" w:hAnsi="Times New Roman" w:cs="Times New Roman"/>
                <w:bCs/>
                <w:sz w:val="24"/>
                <w:szCs w:val="24"/>
              </w:rPr>
              <w:t> </w:t>
            </w:r>
          </w:p>
        </w:tc>
        <w:tc>
          <w:tcPr>
            <w:tcW w:w="876" w:type="dxa"/>
            <w:vMerge w:val="restart"/>
            <w:tcBorders>
              <w:top w:val="single" w:sz="4" w:space="0" w:color="auto"/>
              <w:left w:val="single" w:sz="8" w:space="0" w:color="auto"/>
              <w:bottom w:val="single" w:sz="8" w:space="0" w:color="000000"/>
              <w:right w:val="nil"/>
            </w:tcBorders>
            <w:shd w:val="clear" w:color="auto" w:fill="auto"/>
            <w:vAlign w:val="center"/>
            <w:hideMark/>
          </w:tcPr>
          <w:p w14:paraId="4B20812F" w14:textId="77777777" w:rsidR="00CA044B" w:rsidRPr="004C083D" w:rsidRDefault="00CA044B" w:rsidP="00CA044B">
            <w:pPr>
              <w:pStyle w:val="a3"/>
              <w:jc w:val="center"/>
              <w:rPr>
                <w:rFonts w:ascii="Times New Roman" w:hAnsi="Times New Roman" w:cs="Times New Roman"/>
                <w:bCs/>
                <w:sz w:val="24"/>
                <w:szCs w:val="24"/>
              </w:rPr>
            </w:pPr>
            <w:r w:rsidRPr="004C083D">
              <w:rPr>
                <w:rFonts w:ascii="Times New Roman" w:hAnsi="Times New Roman" w:cs="Times New Roman"/>
                <w:bCs/>
                <w:sz w:val="24"/>
                <w:szCs w:val="24"/>
              </w:rPr>
              <w:t>0</w:t>
            </w:r>
          </w:p>
        </w:tc>
        <w:tc>
          <w:tcPr>
            <w:tcW w:w="876" w:type="dxa"/>
            <w:vMerge w:val="restart"/>
            <w:tcBorders>
              <w:top w:val="nil"/>
              <w:left w:val="single" w:sz="4" w:space="0" w:color="auto"/>
              <w:bottom w:val="single" w:sz="4" w:space="0" w:color="auto"/>
              <w:right w:val="single" w:sz="4" w:space="0" w:color="auto"/>
            </w:tcBorders>
            <w:shd w:val="clear" w:color="auto" w:fill="auto"/>
            <w:vAlign w:val="center"/>
            <w:hideMark/>
          </w:tcPr>
          <w:p w14:paraId="3908CDD4" w14:textId="77777777" w:rsidR="00CA044B" w:rsidRPr="004C083D" w:rsidRDefault="00CA044B" w:rsidP="00CA044B">
            <w:pPr>
              <w:pStyle w:val="a3"/>
              <w:jc w:val="center"/>
              <w:rPr>
                <w:rFonts w:ascii="Times New Roman" w:hAnsi="Times New Roman" w:cs="Times New Roman"/>
                <w:bCs/>
                <w:sz w:val="24"/>
                <w:szCs w:val="24"/>
              </w:rPr>
            </w:pPr>
            <w:r w:rsidRPr="004C083D">
              <w:rPr>
                <w:rFonts w:ascii="Times New Roman" w:hAnsi="Times New Roman" w:cs="Times New Roman"/>
                <w:bCs/>
                <w:sz w:val="24"/>
                <w:szCs w:val="24"/>
              </w:rPr>
              <w:t>0</w:t>
            </w:r>
          </w:p>
        </w:tc>
        <w:tc>
          <w:tcPr>
            <w:tcW w:w="87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CD0B1E" w14:textId="77777777" w:rsidR="00CA044B" w:rsidRPr="004C083D" w:rsidRDefault="00CA044B" w:rsidP="00CA044B">
            <w:pPr>
              <w:pStyle w:val="a3"/>
              <w:jc w:val="center"/>
              <w:rPr>
                <w:rFonts w:ascii="Times New Roman" w:hAnsi="Times New Roman" w:cs="Times New Roman"/>
                <w:bCs/>
                <w:sz w:val="24"/>
                <w:szCs w:val="24"/>
              </w:rPr>
            </w:pPr>
            <w:r w:rsidRPr="004C083D">
              <w:rPr>
                <w:rFonts w:ascii="Times New Roman" w:hAnsi="Times New Roman" w:cs="Times New Roman"/>
                <w:bCs/>
                <w:sz w:val="24"/>
                <w:szCs w:val="24"/>
              </w:rPr>
              <w:t>0</w:t>
            </w:r>
          </w:p>
        </w:tc>
      </w:tr>
      <w:tr w:rsidR="00CA044B" w:rsidRPr="004C083D" w14:paraId="61E643BA" w14:textId="77777777" w:rsidTr="003C5608">
        <w:tblPrEx>
          <w:tblLook w:val="04A0" w:firstRow="1" w:lastRow="0" w:firstColumn="1" w:lastColumn="0" w:noHBand="0" w:noVBand="1"/>
        </w:tblPrEx>
        <w:trPr>
          <w:gridBefore w:val="1"/>
          <w:gridAfter w:val="1"/>
          <w:wBefore w:w="550" w:type="dxa"/>
          <w:wAfter w:w="539" w:type="dxa"/>
          <w:trHeight w:val="509"/>
        </w:trPr>
        <w:tc>
          <w:tcPr>
            <w:tcW w:w="540" w:type="dxa"/>
            <w:vMerge/>
            <w:tcBorders>
              <w:top w:val="nil"/>
              <w:left w:val="single" w:sz="4" w:space="0" w:color="auto"/>
              <w:bottom w:val="single" w:sz="4" w:space="0" w:color="000000"/>
              <w:right w:val="single" w:sz="8" w:space="0" w:color="auto"/>
            </w:tcBorders>
            <w:vAlign w:val="center"/>
            <w:hideMark/>
          </w:tcPr>
          <w:p w14:paraId="231BA56A" w14:textId="77777777" w:rsidR="00CA044B" w:rsidRPr="004C083D" w:rsidRDefault="00CA044B" w:rsidP="00CA044B">
            <w:pPr>
              <w:pStyle w:val="a3"/>
              <w:jc w:val="both"/>
              <w:rPr>
                <w:rFonts w:ascii="Times New Roman" w:hAnsi="Times New Roman" w:cs="Times New Roman"/>
                <w:bCs/>
                <w:sz w:val="24"/>
                <w:szCs w:val="24"/>
              </w:rPr>
            </w:pPr>
          </w:p>
        </w:tc>
        <w:tc>
          <w:tcPr>
            <w:tcW w:w="2797" w:type="dxa"/>
            <w:vMerge/>
            <w:tcBorders>
              <w:top w:val="nil"/>
              <w:left w:val="single" w:sz="8" w:space="0" w:color="auto"/>
              <w:bottom w:val="single" w:sz="4" w:space="0" w:color="000000"/>
              <w:right w:val="single" w:sz="8" w:space="0" w:color="auto"/>
            </w:tcBorders>
            <w:vAlign w:val="center"/>
            <w:hideMark/>
          </w:tcPr>
          <w:p w14:paraId="76A58867" w14:textId="77777777" w:rsidR="00CA044B" w:rsidRPr="004C083D" w:rsidRDefault="00CA044B" w:rsidP="00CA044B">
            <w:pPr>
              <w:pStyle w:val="a3"/>
              <w:jc w:val="both"/>
              <w:rPr>
                <w:rFonts w:ascii="Times New Roman" w:hAnsi="Times New Roman" w:cs="Times New Roman"/>
                <w:bCs/>
                <w:sz w:val="24"/>
                <w:szCs w:val="24"/>
              </w:rPr>
            </w:pPr>
          </w:p>
        </w:tc>
        <w:tc>
          <w:tcPr>
            <w:tcW w:w="3702" w:type="dxa"/>
            <w:vMerge/>
            <w:tcBorders>
              <w:top w:val="nil"/>
              <w:left w:val="single" w:sz="8" w:space="0" w:color="auto"/>
              <w:bottom w:val="single" w:sz="4" w:space="0" w:color="000000"/>
              <w:right w:val="single" w:sz="8" w:space="0" w:color="auto"/>
            </w:tcBorders>
            <w:vAlign w:val="center"/>
            <w:hideMark/>
          </w:tcPr>
          <w:p w14:paraId="476EE0C3" w14:textId="77777777" w:rsidR="00CA044B" w:rsidRPr="004C083D" w:rsidRDefault="00CA044B" w:rsidP="00CA044B">
            <w:pPr>
              <w:pStyle w:val="a3"/>
              <w:jc w:val="both"/>
              <w:rPr>
                <w:rFonts w:ascii="Times New Roman" w:hAnsi="Times New Roman" w:cs="Times New Roman"/>
                <w:bCs/>
                <w:sz w:val="24"/>
                <w:szCs w:val="24"/>
              </w:rPr>
            </w:pPr>
          </w:p>
        </w:tc>
        <w:tc>
          <w:tcPr>
            <w:tcW w:w="876" w:type="dxa"/>
            <w:vMerge/>
            <w:tcBorders>
              <w:top w:val="nil"/>
              <w:left w:val="single" w:sz="8" w:space="0" w:color="auto"/>
              <w:bottom w:val="single" w:sz="8" w:space="0" w:color="000000"/>
              <w:right w:val="nil"/>
            </w:tcBorders>
            <w:vAlign w:val="center"/>
            <w:hideMark/>
          </w:tcPr>
          <w:p w14:paraId="03B170BC" w14:textId="77777777" w:rsidR="00CA044B" w:rsidRPr="004C083D" w:rsidRDefault="00CA044B" w:rsidP="00CA044B">
            <w:pPr>
              <w:pStyle w:val="a3"/>
              <w:jc w:val="both"/>
              <w:rPr>
                <w:rFonts w:ascii="Times New Roman" w:hAnsi="Times New Roman" w:cs="Times New Roman"/>
                <w:bCs/>
                <w:sz w:val="24"/>
                <w:szCs w:val="24"/>
              </w:rPr>
            </w:pPr>
          </w:p>
        </w:tc>
        <w:tc>
          <w:tcPr>
            <w:tcW w:w="876" w:type="dxa"/>
            <w:vMerge/>
            <w:tcBorders>
              <w:top w:val="nil"/>
              <w:left w:val="single" w:sz="4" w:space="0" w:color="auto"/>
              <w:bottom w:val="single" w:sz="4" w:space="0" w:color="auto"/>
              <w:right w:val="single" w:sz="4" w:space="0" w:color="auto"/>
            </w:tcBorders>
            <w:vAlign w:val="center"/>
            <w:hideMark/>
          </w:tcPr>
          <w:p w14:paraId="493E923F" w14:textId="77777777" w:rsidR="00CA044B" w:rsidRPr="004C083D" w:rsidRDefault="00CA044B" w:rsidP="00CA044B">
            <w:pPr>
              <w:pStyle w:val="a3"/>
              <w:jc w:val="both"/>
              <w:rPr>
                <w:rFonts w:ascii="Times New Roman" w:hAnsi="Times New Roman" w:cs="Times New Roman"/>
                <w:bCs/>
                <w:sz w:val="24"/>
                <w:szCs w:val="24"/>
              </w:rPr>
            </w:pPr>
          </w:p>
        </w:tc>
        <w:tc>
          <w:tcPr>
            <w:tcW w:w="876" w:type="dxa"/>
            <w:gridSpan w:val="2"/>
            <w:vMerge/>
            <w:tcBorders>
              <w:top w:val="nil"/>
              <w:left w:val="single" w:sz="4" w:space="0" w:color="auto"/>
              <w:bottom w:val="single" w:sz="4" w:space="0" w:color="auto"/>
              <w:right w:val="single" w:sz="4" w:space="0" w:color="auto"/>
            </w:tcBorders>
            <w:vAlign w:val="center"/>
            <w:hideMark/>
          </w:tcPr>
          <w:p w14:paraId="007D4C57" w14:textId="77777777" w:rsidR="00CA044B" w:rsidRPr="004C083D" w:rsidRDefault="00CA044B" w:rsidP="00CA044B">
            <w:pPr>
              <w:pStyle w:val="a3"/>
              <w:jc w:val="both"/>
              <w:rPr>
                <w:rFonts w:ascii="Times New Roman" w:hAnsi="Times New Roman" w:cs="Times New Roman"/>
                <w:bCs/>
                <w:sz w:val="24"/>
                <w:szCs w:val="24"/>
              </w:rPr>
            </w:pPr>
          </w:p>
        </w:tc>
      </w:tr>
    </w:tbl>
    <w:p w14:paraId="59C11129" w14:textId="77777777" w:rsidR="00F83F98" w:rsidRDefault="00C84E38" w:rsidP="00C84E38">
      <w:pPr>
        <w:pStyle w:val="a3"/>
        <w:tabs>
          <w:tab w:val="left" w:pos="7575"/>
          <w:tab w:val="right" w:pos="9354"/>
        </w:tabs>
        <w:rPr>
          <w:rFonts w:ascii="Times New Roman" w:hAnsi="Times New Roman" w:cs="Times New Roman"/>
          <w:sz w:val="24"/>
          <w:szCs w:val="24"/>
        </w:rPr>
      </w:pPr>
      <w:r w:rsidRPr="004C083D">
        <w:rPr>
          <w:rFonts w:ascii="Times New Roman" w:hAnsi="Times New Roman" w:cs="Times New Roman"/>
          <w:sz w:val="24"/>
          <w:szCs w:val="24"/>
        </w:rPr>
        <w:tab/>
      </w:r>
    </w:p>
    <w:p w14:paraId="5EBC27FC" w14:textId="77777777" w:rsidR="00F83F98" w:rsidRDefault="00F83F98" w:rsidP="00C84E38">
      <w:pPr>
        <w:pStyle w:val="a3"/>
        <w:tabs>
          <w:tab w:val="left" w:pos="7575"/>
          <w:tab w:val="right" w:pos="9354"/>
        </w:tabs>
        <w:rPr>
          <w:rFonts w:ascii="Times New Roman" w:hAnsi="Times New Roman" w:cs="Times New Roman"/>
          <w:sz w:val="24"/>
          <w:szCs w:val="24"/>
        </w:rPr>
      </w:pPr>
    </w:p>
    <w:p w14:paraId="7356E36F" w14:textId="7C361F1A" w:rsidR="00BF798C" w:rsidRPr="00BF798C" w:rsidRDefault="00BF798C" w:rsidP="00BF798C">
      <w:pPr>
        <w:tabs>
          <w:tab w:val="left" w:pos="7575"/>
          <w:tab w:val="right" w:pos="9354"/>
        </w:tabs>
        <w:spacing w:after="0" w:line="240" w:lineRule="auto"/>
        <w:jc w:val="right"/>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lastRenderedPageBreak/>
        <w:t xml:space="preserve">Приложение </w:t>
      </w:r>
      <w:r w:rsidR="002B4842">
        <w:rPr>
          <w:rFonts w:ascii="Times New Roman" w:eastAsia="Times New Roman" w:hAnsi="Times New Roman" w:cs="Times New Roman"/>
          <w:sz w:val="24"/>
          <w:szCs w:val="24"/>
        </w:rPr>
        <w:t>4</w:t>
      </w:r>
    </w:p>
    <w:p w14:paraId="676000F3" w14:textId="77777777" w:rsidR="00BF798C" w:rsidRPr="00BF798C" w:rsidRDefault="00BF798C" w:rsidP="00BF798C">
      <w:pPr>
        <w:spacing w:after="0" w:line="240" w:lineRule="auto"/>
        <w:jc w:val="right"/>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 xml:space="preserve">                                   к решению земского собрания </w:t>
      </w:r>
    </w:p>
    <w:p w14:paraId="69114C35" w14:textId="77777777" w:rsidR="00BF798C" w:rsidRPr="00BF798C" w:rsidRDefault="00BF798C" w:rsidP="00BF798C">
      <w:pPr>
        <w:spacing w:after="0" w:line="240" w:lineRule="auto"/>
        <w:jc w:val="right"/>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 xml:space="preserve">                                    «О бюджете Солонцинского  сельского поселения              </w:t>
      </w:r>
    </w:p>
    <w:p w14:paraId="57A5769A" w14:textId="77777777" w:rsidR="00BF798C" w:rsidRPr="00BF798C" w:rsidRDefault="00BF798C" w:rsidP="00BF798C">
      <w:pPr>
        <w:spacing w:after="0" w:line="240" w:lineRule="auto"/>
        <w:jc w:val="right"/>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 xml:space="preserve">                                                муниципального района «Вейделевский район» </w:t>
      </w:r>
    </w:p>
    <w:p w14:paraId="01C3DAA0" w14:textId="77777777" w:rsidR="00BF798C" w:rsidRPr="00BF798C" w:rsidRDefault="00BF798C" w:rsidP="00BF798C">
      <w:pPr>
        <w:spacing w:after="0" w:line="240" w:lineRule="auto"/>
        <w:jc w:val="right"/>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 xml:space="preserve">                     Белгородской области на 202</w:t>
      </w:r>
      <w:r w:rsidR="00BB072D">
        <w:rPr>
          <w:rFonts w:ascii="Times New Roman" w:eastAsia="Times New Roman" w:hAnsi="Times New Roman" w:cs="Times New Roman"/>
          <w:sz w:val="24"/>
          <w:szCs w:val="24"/>
        </w:rPr>
        <w:t>4</w:t>
      </w:r>
      <w:r w:rsidRPr="00BF798C">
        <w:rPr>
          <w:rFonts w:ascii="Times New Roman" w:eastAsia="Times New Roman" w:hAnsi="Times New Roman" w:cs="Times New Roman"/>
          <w:sz w:val="24"/>
          <w:szCs w:val="24"/>
        </w:rPr>
        <w:t xml:space="preserve"> год и плановый  период 202</w:t>
      </w:r>
      <w:r w:rsidR="00BB072D">
        <w:rPr>
          <w:rFonts w:ascii="Times New Roman" w:eastAsia="Times New Roman" w:hAnsi="Times New Roman" w:cs="Times New Roman"/>
          <w:sz w:val="24"/>
          <w:szCs w:val="24"/>
        </w:rPr>
        <w:t>5</w:t>
      </w:r>
      <w:r w:rsidRPr="00BF798C">
        <w:rPr>
          <w:rFonts w:ascii="Times New Roman" w:eastAsia="Times New Roman" w:hAnsi="Times New Roman" w:cs="Times New Roman"/>
          <w:sz w:val="24"/>
          <w:szCs w:val="24"/>
        </w:rPr>
        <w:t xml:space="preserve"> и 202</w:t>
      </w:r>
      <w:r w:rsidR="00BB072D">
        <w:rPr>
          <w:rFonts w:ascii="Times New Roman" w:eastAsia="Times New Roman" w:hAnsi="Times New Roman" w:cs="Times New Roman"/>
          <w:sz w:val="24"/>
          <w:szCs w:val="24"/>
        </w:rPr>
        <w:t>6</w:t>
      </w:r>
      <w:r w:rsidRPr="00BF798C">
        <w:rPr>
          <w:rFonts w:ascii="Times New Roman" w:eastAsia="Times New Roman" w:hAnsi="Times New Roman" w:cs="Times New Roman"/>
          <w:sz w:val="24"/>
          <w:szCs w:val="24"/>
        </w:rPr>
        <w:t xml:space="preserve"> годов».                                                         </w:t>
      </w:r>
    </w:p>
    <w:p w14:paraId="51A6D616" w14:textId="77777777" w:rsidR="00BF798C" w:rsidRPr="00BF798C" w:rsidRDefault="00BF798C" w:rsidP="00BF798C">
      <w:pPr>
        <w:spacing w:after="0" w:line="240" w:lineRule="auto"/>
        <w:rPr>
          <w:rFonts w:ascii="Times New Roman" w:eastAsia="Times New Roman" w:hAnsi="Times New Roman" w:cs="Times New Roman"/>
          <w:b/>
          <w:sz w:val="24"/>
          <w:szCs w:val="24"/>
        </w:rPr>
      </w:pPr>
      <w:r w:rsidRPr="00BF798C">
        <w:rPr>
          <w:rFonts w:ascii="Times New Roman" w:eastAsia="Times New Roman" w:hAnsi="Times New Roman" w:cs="Times New Roman"/>
          <w:b/>
          <w:sz w:val="24"/>
          <w:szCs w:val="24"/>
        </w:rPr>
        <w:t xml:space="preserve">   </w:t>
      </w:r>
    </w:p>
    <w:p w14:paraId="086FD90C" w14:textId="77777777" w:rsidR="00BF798C" w:rsidRPr="00BF798C" w:rsidRDefault="00BF798C" w:rsidP="00BF798C">
      <w:pPr>
        <w:spacing w:after="0" w:line="240" w:lineRule="auto"/>
        <w:rPr>
          <w:rFonts w:ascii="Times New Roman" w:eastAsia="Times New Roman" w:hAnsi="Times New Roman" w:cs="Times New Roman"/>
        </w:rPr>
      </w:pPr>
    </w:p>
    <w:p w14:paraId="45E65DAD"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Нормативы зачисления отдельных  видов налоговых и неналоговых поступлений в бюджет</w:t>
      </w:r>
      <w:r w:rsidRPr="00BF798C">
        <w:rPr>
          <w:rFonts w:ascii="Times New Roman" w:eastAsia="Times New Roman" w:hAnsi="Times New Roman" w:cs="Times New Roman"/>
          <w:b/>
          <w:sz w:val="24"/>
          <w:szCs w:val="24"/>
        </w:rPr>
        <w:t xml:space="preserve">  </w:t>
      </w:r>
      <w:r w:rsidRPr="00BF798C">
        <w:rPr>
          <w:rFonts w:ascii="Times New Roman" w:eastAsia="Times New Roman" w:hAnsi="Times New Roman" w:cs="Times New Roman"/>
          <w:sz w:val="24"/>
          <w:szCs w:val="24"/>
        </w:rPr>
        <w:t>Солонцинского  сельского поселения муниципального района «Вейделевский район» Белгородской области на 202</w:t>
      </w:r>
      <w:r w:rsidR="00BB072D">
        <w:rPr>
          <w:rFonts w:ascii="Times New Roman" w:eastAsia="Times New Roman" w:hAnsi="Times New Roman" w:cs="Times New Roman"/>
          <w:sz w:val="24"/>
          <w:szCs w:val="24"/>
        </w:rPr>
        <w:t>4</w:t>
      </w:r>
      <w:r w:rsidRPr="00BF798C">
        <w:rPr>
          <w:rFonts w:ascii="Times New Roman" w:eastAsia="Times New Roman" w:hAnsi="Times New Roman" w:cs="Times New Roman"/>
          <w:sz w:val="24"/>
          <w:szCs w:val="24"/>
        </w:rPr>
        <w:t xml:space="preserve"> год и плановый</w:t>
      </w:r>
    </w:p>
    <w:p w14:paraId="31A49828"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период 202</w:t>
      </w:r>
      <w:r w:rsidR="00BB072D">
        <w:rPr>
          <w:rFonts w:ascii="Times New Roman" w:eastAsia="Times New Roman" w:hAnsi="Times New Roman" w:cs="Times New Roman"/>
          <w:sz w:val="24"/>
          <w:szCs w:val="24"/>
        </w:rPr>
        <w:t>5</w:t>
      </w:r>
      <w:r w:rsidRPr="00BF798C">
        <w:rPr>
          <w:rFonts w:ascii="Times New Roman" w:eastAsia="Times New Roman" w:hAnsi="Times New Roman" w:cs="Times New Roman"/>
          <w:sz w:val="24"/>
          <w:szCs w:val="24"/>
        </w:rPr>
        <w:t xml:space="preserve"> и 202</w:t>
      </w:r>
      <w:r w:rsidR="00BB072D">
        <w:rPr>
          <w:rFonts w:ascii="Times New Roman" w:eastAsia="Times New Roman" w:hAnsi="Times New Roman" w:cs="Times New Roman"/>
          <w:sz w:val="24"/>
          <w:szCs w:val="24"/>
        </w:rPr>
        <w:t>6</w:t>
      </w:r>
      <w:r w:rsidRPr="00BF798C">
        <w:rPr>
          <w:rFonts w:ascii="Times New Roman" w:eastAsia="Times New Roman" w:hAnsi="Times New Roman" w:cs="Times New Roman"/>
          <w:sz w:val="24"/>
          <w:szCs w:val="24"/>
        </w:rPr>
        <w:t xml:space="preserve"> годов».</w:t>
      </w:r>
    </w:p>
    <w:p w14:paraId="126DF600" w14:textId="77777777" w:rsidR="00BF798C" w:rsidRPr="00BF798C" w:rsidRDefault="00BF798C" w:rsidP="00BF798C">
      <w:pPr>
        <w:spacing w:after="0" w:line="240" w:lineRule="auto"/>
        <w:rPr>
          <w:rFonts w:ascii="Times New Roman" w:eastAsia="Times New Roman" w:hAnsi="Times New Roman" w:cs="Times New Roman"/>
        </w:rPr>
      </w:pPr>
    </w:p>
    <w:p w14:paraId="1F830BB5" w14:textId="77777777" w:rsidR="00BF798C" w:rsidRPr="00BF798C" w:rsidRDefault="00BF798C" w:rsidP="00BF798C">
      <w:pPr>
        <w:spacing w:after="0" w:line="240" w:lineRule="auto"/>
        <w:rPr>
          <w:rFonts w:ascii="Times New Roman" w:eastAsia="Times New Roman" w:hAnsi="Times New Roman" w:cs="Times New Roman"/>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214"/>
        <w:gridCol w:w="1873"/>
      </w:tblGrid>
      <w:tr w:rsidR="00BF798C" w:rsidRPr="00BF798C" w14:paraId="743CED63" w14:textId="77777777" w:rsidTr="00BF798C">
        <w:tc>
          <w:tcPr>
            <w:tcW w:w="2660" w:type="dxa"/>
            <w:tcBorders>
              <w:top w:val="single" w:sz="4" w:space="0" w:color="auto"/>
              <w:left w:val="single" w:sz="4" w:space="0" w:color="auto"/>
              <w:bottom w:val="single" w:sz="4" w:space="0" w:color="auto"/>
              <w:right w:val="single" w:sz="4" w:space="0" w:color="auto"/>
            </w:tcBorders>
            <w:shd w:val="clear" w:color="auto" w:fill="auto"/>
            <w:vAlign w:val="center"/>
          </w:tcPr>
          <w:p w14:paraId="0164F0F4"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Код  бюджетной классификации</w:t>
            </w:r>
          </w:p>
        </w:tc>
        <w:tc>
          <w:tcPr>
            <w:tcW w:w="5214" w:type="dxa"/>
            <w:tcBorders>
              <w:top w:val="single" w:sz="4" w:space="0" w:color="auto"/>
              <w:left w:val="single" w:sz="4" w:space="0" w:color="auto"/>
              <w:bottom w:val="single" w:sz="4" w:space="0" w:color="auto"/>
              <w:right w:val="single" w:sz="4" w:space="0" w:color="auto"/>
            </w:tcBorders>
            <w:shd w:val="clear" w:color="auto" w:fill="auto"/>
            <w:vAlign w:val="center"/>
          </w:tcPr>
          <w:p w14:paraId="187C7E16"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Наименование</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center"/>
          </w:tcPr>
          <w:p w14:paraId="7AFDC35E"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Бюджет Солонцинского сельского поселения</w:t>
            </w:r>
          </w:p>
        </w:tc>
      </w:tr>
      <w:tr w:rsidR="00BF798C" w:rsidRPr="00BF798C" w14:paraId="050E48DB" w14:textId="77777777" w:rsidTr="00BF798C">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606BD757"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1 06 01030 10 0000 110</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2430FF7F" w14:textId="77777777" w:rsidR="00BF798C" w:rsidRPr="00BF798C" w:rsidRDefault="00BF798C" w:rsidP="00BF798C">
            <w:pPr>
              <w:spacing w:after="0" w:line="240" w:lineRule="auto"/>
              <w:rPr>
                <w:rFonts w:ascii="Times New Roman" w:eastAsia="Times New Roman" w:hAnsi="Times New Roman" w:cs="Times New Roman"/>
                <w:sz w:val="24"/>
                <w:szCs w:val="24"/>
              </w:rPr>
            </w:pPr>
            <w:r w:rsidRPr="00BF798C">
              <w:rPr>
                <w:rFonts w:ascii="Times New Roman" w:eastAsia="Calibri" w:hAnsi="Times New Roman" w:cs="Times New Roman"/>
                <w:color w:val="22272F"/>
                <w:sz w:val="24"/>
                <w:szCs w:val="24"/>
                <w:shd w:val="clear" w:color="auto" w:fill="FFFFFF"/>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bottom"/>
          </w:tcPr>
          <w:p w14:paraId="06C66B47"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100</w:t>
            </w:r>
          </w:p>
        </w:tc>
      </w:tr>
      <w:tr w:rsidR="00BF798C" w:rsidRPr="00BF798C" w14:paraId="47B5038A" w14:textId="77777777" w:rsidTr="00BF798C">
        <w:trPr>
          <w:trHeight w:val="595"/>
        </w:trPr>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100DA6AB"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1 09 04053 10 0000 110</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76BFAEEE" w14:textId="77777777" w:rsidR="00BF798C" w:rsidRPr="00BF798C" w:rsidRDefault="00BF798C" w:rsidP="00BF798C">
            <w:pPr>
              <w:spacing w:after="0" w:line="240" w:lineRule="auto"/>
              <w:rPr>
                <w:rFonts w:ascii="Times New Roman" w:eastAsia="Times New Roman" w:hAnsi="Times New Roman" w:cs="Times New Roman"/>
                <w:sz w:val="24"/>
                <w:szCs w:val="24"/>
              </w:rPr>
            </w:pPr>
            <w:r w:rsidRPr="00BF798C">
              <w:rPr>
                <w:rFonts w:ascii="Times New Roman" w:eastAsia="Calibri" w:hAnsi="Times New Roman" w:cs="Times New Roman"/>
                <w:color w:val="22272F"/>
                <w:sz w:val="24"/>
                <w:szCs w:val="24"/>
                <w:shd w:val="clear" w:color="auto" w:fill="FFFFFF"/>
                <w:lang w:eastAsia="en-US"/>
              </w:rPr>
              <w:t>Земельный налог (по обязательствам, возникшим до 1 января 2006 года), мобилизуемый на территориях сельских поселений</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bottom"/>
          </w:tcPr>
          <w:p w14:paraId="32A6E53C"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100</w:t>
            </w:r>
          </w:p>
        </w:tc>
      </w:tr>
      <w:tr w:rsidR="00BF798C" w:rsidRPr="00BF798C" w14:paraId="6CC0BBAE" w14:textId="77777777" w:rsidTr="00BF798C">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0655AFAF"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1 13 02995 10 0000 130</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20418B4B" w14:textId="77777777" w:rsidR="00BF798C" w:rsidRPr="00BF798C" w:rsidRDefault="00BF798C" w:rsidP="00BF798C">
            <w:pPr>
              <w:spacing w:after="0" w:line="240" w:lineRule="auto"/>
              <w:rPr>
                <w:rFonts w:ascii="Times New Roman" w:eastAsia="Times New Roman" w:hAnsi="Times New Roman" w:cs="Times New Roman"/>
                <w:sz w:val="24"/>
                <w:szCs w:val="24"/>
              </w:rPr>
            </w:pPr>
            <w:r w:rsidRPr="00BF798C">
              <w:rPr>
                <w:rFonts w:ascii="Times New Roman" w:eastAsia="Calibri" w:hAnsi="Times New Roman" w:cs="Times New Roman"/>
                <w:color w:val="22272F"/>
                <w:sz w:val="24"/>
                <w:szCs w:val="24"/>
                <w:shd w:val="clear" w:color="auto" w:fill="FFFFFF"/>
                <w:lang w:eastAsia="en-US"/>
              </w:rPr>
              <w:t>Прочие доходы от компенсации затрат бюджетов сельских поселений</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bottom"/>
          </w:tcPr>
          <w:p w14:paraId="0D897100"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100</w:t>
            </w:r>
          </w:p>
        </w:tc>
      </w:tr>
      <w:tr w:rsidR="00BF798C" w:rsidRPr="00BF798C" w14:paraId="67B9849D" w14:textId="77777777" w:rsidTr="00BF798C">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38ECE245"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1 14 02053 10 0000 410</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72B145CF" w14:textId="77777777" w:rsidR="00BF798C" w:rsidRPr="00BF798C" w:rsidRDefault="00BF798C" w:rsidP="00BF798C">
            <w:pPr>
              <w:spacing w:after="0" w:line="240" w:lineRule="auto"/>
              <w:rPr>
                <w:rFonts w:ascii="Times New Roman" w:eastAsia="Times New Roman" w:hAnsi="Times New Roman" w:cs="Times New Roman"/>
                <w:sz w:val="24"/>
                <w:szCs w:val="24"/>
              </w:rPr>
            </w:pPr>
            <w:r w:rsidRPr="00BF798C">
              <w:rPr>
                <w:rFonts w:ascii="Times New Roman" w:eastAsia="Times New Roman" w:hAnsi="Times New Roman" w:cs="Times New Roman"/>
                <w:color w:val="000000"/>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bottom"/>
          </w:tcPr>
          <w:p w14:paraId="15D000C0"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100</w:t>
            </w:r>
          </w:p>
        </w:tc>
      </w:tr>
      <w:tr w:rsidR="00BF798C" w:rsidRPr="00BF798C" w14:paraId="12467D24" w14:textId="77777777" w:rsidTr="00BF798C">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53216415"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1 14 02053 10 0000 440</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43096CCB" w14:textId="77777777" w:rsidR="00BF798C" w:rsidRPr="00BF798C" w:rsidRDefault="00BF798C" w:rsidP="00BF798C">
            <w:pPr>
              <w:spacing w:after="0" w:line="240" w:lineRule="auto"/>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bottom"/>
          </w:tcPr>
          <w:p w14:paraId="5B9F888D"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100</w:t>
            </w:r>
          </w:p>
        </w:tc>
      </w:tr>
      <w:tr w:rsidR="00BF798C" w:rsidRPr="00BF798C" w14:paraId="4A4B632C" w14:textId="77777777" w:rsidTr="00BF798C">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353B817B"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1 17 01050 10 0000 180</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46E31663" w14:textId="77777777" w:rsidR="00BF798C" w:rsidRPr="00BF798C" w:rsidRDefault="00BF798C" w:rsidP="00BF798C">
            <w:pPr>
              <w:spacing w:after="0" w:line="240" w:lineRule="auto"/>
              <w:rPr>
                <w:rFonts w:ascii="Times New Roman" w:eastAsia="Times New Roman" w:hAnsi="Times New Roman" w:cs="Times New Roman"/>
                <w:sz w:val="24"/>
                <w:szCs w:val="24"/>
              </w:rPr>
            </w:pPr>
            <w:r w:rsidRPr="00BF798C">
              <w:rPr>
                <w:rFonts w:ascii="Times New Roman" w:eastAsia="Calibri" w:hAnsi="Times New Roman" w:cs="Times New Roman"/>
                <w:color w:val="22272F"/>
                <w:sz w:val="24"/>
                <w:szCs w:val="24"/>
                <w:shd w:val="clear" w:color="auto" w:fill="FFFFFF"/>
                <w:lang w:eastAsia="en-US"/>
              </w:rPr>
              <w:t>Невыясненные поступления, зачисляемые в бюджеты сельских поселений</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bottom"/>
          </w:tcPr>
          <w:p w14:paraId="10DEB17B"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100</w:t>
            </w:r>
          </w:p>
        </w:tc>
      </w:tr>
      <w:tr w:rsidR="00BF798C" w:rsidRPr="00BF798C" w14:paraId="4EBCF321" w14:textId="77777777" w:rsidTr="00BF798C">
        <w:tc>
          <w:tcPr>
            <w:tcW w:w="2660" w:type="dxa"/>
            <w:tcBorders>
              <w:top w:val="single" w:sz="4" w:space="0" w:color="auto"/>
              <w:left w:val="single" w:sz="4" w:space="0" w:color="auto"/>
              <w:bottom w:val="single" w:sz="4" w:space="0" w:color="auto"/>
              <w:right w:val="single" w:sz="4" w:space="0" w:color="auto"/>
            </w:tcBorders>
            <w:shd w:val="clear" w:color="auto" w:fill="auto"/>
            <w:vAlign w:val="bottom"/>
          </w:tcPr>
          <w:p w14:paraId="49285E42"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1 17 05050 10 0000 180</w:t>
            </w:r>
          </w:p>
        </w:tc>
        <w:tc>
          <w:tcPr>
            <w:tcW w:w="5214" w:type="dxa"/>
            <w:tcBorders>
              <w:top w:val="single" w:sz="4" w:space="0" w:color="auto"/>
              <w:left w:val="single" w:sz="4" w:space="0" w:color="auto"/>
              <w:bottom w:val="single" w:sz="4" w:space="0" w:color="auto"/>
              <w:right w:val="single" w:sz="4" w:space="0" w:color="auto"/>
            </w:tcBorders>
            <w:shd w:val="clear" w:color="auto" w:fill="auto"/>
          </w:tcPr>
          <w:p w14:paraId="2CB4EA90" w14:textId="77777777" w:rsidR="00BF798C" w:rsidRPr="00BF798C" w:rsidRDefault="00BF798C" w:rsidP="00BF798C">
            <w:pPr>
              <w:spacing w:after="0" w:line="240" w:lineRule="auto"/>
              <w:rPr>
                <w:rFonts w:ascii="Times New Roman" w:eastAsia="Times New Roman" w:hAnsi="Times New Roman" w:cs="Times New Roman"/>
                <w:sz w:val="24"/>
                <w:szCs w:val="24"/>
              </w:rPr>
            </w:pPr>
            <w:r w:rsidRPr="00BF798C">
              <w:rPr>
                <w:rFonts w:ascii="Times New Roman" w:eastAsia="Calibri" w:hAnsi="Times New Roman" w:cs="Times New Roman"/>
                <w:color w:val="22272F"/>
                <w:sz w:val="24"/>
                <w:szCs w:val="24"/>
                <w:shd w:val="clear" w:color="auto" w:fill="FFFFFF"/>
                <w:lang w:eastAsia="en-US"/>
              </w:rPr>
              <w:t>Прочие неналоговые доходы бюджетов сельских поселений</w:t>
            </w:r>
          </w:p>
        </w:tc>
        <w:tc>
          <w:tcPr>
            <w:tcW w:w="1873" w:type="dxa"/>
            <w:tcBorders>
              <w:top w:val="single" w:sz="4" w:space="0" w:color="auto"/>
              <w:left w:val="single" w:sz="4" w:space="0" w:color="auto"/>
              <w:bottom w:val="single" w:sz="4" w:space="0" w:color="auto"/>
              <w:right w:val="single" w:sz="4" w:space="0" w:color="auto"/>
            </w:tcBorders>
            <w:shd w:val="clear" w:color="auto" w:fill="auto"/>
            <w:vAlign w:val="bottom"/>
          </w:tcPr>
          <w:p w14:paraId="33974EF6" w14:textId="77777777" w:rsidR="00BF798C" w:rsidRPr="00BF798C" w:rsidRDefault="00BF798C" w:rsidP="00BF798C">
            <w:pPr>
              <w:spacing w:after="0" w:line="240" w:lineRule="auto"/>
              <w:jc w:val="center"/>
              <w:rPr>
                <w:rFonts w:ascii="Times New Roman" w:eastAsia="Times New Roman" w:hAnsi="Times New Roman" w:cs="Times New Roman"/>
                <w:sz w:val="24"/>
                <w:szCs w:val="24"/>
              </w:rPr>
            </w:pPr>
            <w:r w:rsidRPr="00BF798C">
              <w:rPr>
                <w:rFonts w:ascii="Times New Roman" w:eastAsia="Times New Roman" w:hAnsi="Times New Roman" w:cs="Times New Roman"/>
                <w:sz w:val="24"/>
                <w:szCs w:val="24"/>
              </w:rPr>
              <w:t>100</w:t>
            </w:r>
          </w:p>
        </w:tc>
      </w:tr>
    </w:tbl>
    <w:p w14:paraId="2F77A58F" w14:textId="77777777" w:rsidR="003170C8" w:rsidRDefault="003170C8" w:rsidP="001E65F0">
      <w:pPr>
        <w:pStyle w:val="a3"/>
        <w:tabs>
          <w:tab w:val="left" w:pos="9214"/>
          <w:tab w:val="left" w:pos="9356"/>
        </w:tabs>
        <w:rPr>
          <w:rFonts w:ascii="Times New Roman" w:hAnsi="Times New Roman" w:cs="Times New Roman"/>
          <w:sz w:val="24"/>
          <w:szCs w:val="24"/>
        </w:rPr>
      </w:pPr>
    </w:p>
    <w:p w14:paraId="1C1727B5" w14:textId="77777777" w:rsidR="00C74A6B" w:rsidRDefault="00C74A6B" w:rsidP="00594621">
      <w:pPr>
        <w:pStyle w:val="a3"/>
        <w:tabs>
          <w:tab w:val="left" w:pos="9214"/>
          <w:tab w:val="left" w:pos="9356"/>
        </w:tabs>
        <w:jc w:val="right"/>
        <w:rPr>
          <w:rFonts w:ascii="Times New Roman" w:hAnsi="Times New Roman" w:cs="Times New Roman"/>
          <w:sz w:val="24"/>
          <w:szCs w:val="24"/>
        </w:rPr>
      </w:pPr>
    </w:p>
    <w:p w14:paraId="1AED426F" w14:textId="77777777" w:rsidR="00271AEC" w:rsidRDefault="00271AEC" w:rsidP="00594621">
      <w:pPr>
        <w:pStyle w:val="a3"/>
        <w:tabs>
          <w:tab w:val="left" w:pos="9214"/>
          <w:tab w:val="left" w:pos="9356"/>
        </w:tabs>
        <w:jc w:val="right"/>
        <w:rPr>
          <w:rFonts w:ascii="Times New Roman" w:hAnsi="Times New Roman" w:cs="Times New Roman"/>
          <w:sz w:val="24"/>
          <w:szCs w:val="24"/>
          <w:lang w:val="en-US"/>
        </w:rPr>
      </w:pPr>
    </w:p>
    <w:p w14:paraId="1B1A51AD" w14:textId="77777777" w:rsidR="00271AEC" w:rsidRDefault="00271AEC" w:rsidP="00594621">
      <w:pPr>
        <w:pStyle w:val="a3"/>
        <w:tabs>
          <w:tab w:val="left" w:pos="9214"/>
          <w:tab w:val="left" w:pos="9356"/>
        </w:tabs>
        <w:jc w:val="right"/>
        <w:rPr>
          <w:rFonts w:ascii="Times New Roman" w:hAnsi="Times New Roman" w:cs="Times New Roman"/>
          <w:sz w:val="24"/>
          <w:szCs w:val="24"/>
        </w:rPr>
      </w:pPr>
    </w:p>
    <w:p w14:paraId="526E0C42" w14:textId="77777777" w:rsidR="00FC5B35" w:rsidRDefault="00FC5B35" w:rsidP="00594621">
      <w:pPr>
        <w:pStyle w:val="a3"/>
        <w:tabs>
          <w:tab w:val="left" w:pos="9214"/>
          <w:tab w:val="left" w:pos="9356"/>
        </w:tabs>
        <w:jc w:val="right"/>
        <w:rPr>
          <w:rFonts w:ascii="Times New Roman" w:hAnsi="Times New Roman" w:cs="Times New Roman"/>
          <w:sz w:val="24"/>
          <w:szCs w:val="24"/>
        </w:rPr>
      </w:pPr>
    </w:p>
    <w:p w14:paraId="62D928CD" w14:textId="77777777" w:rsidR="00FC5B35" w:rsidRPr="00FC5B35" w:rsidRDefault="00FC5B35" w:rsidP="00594621">
      <w:pPr>
        <w:pStyle w:val="a3"/>
        <w:tabs>
          <w:tab w:val="left" w:pos="9214"/>
          <w:tab w:val="left" w:pos="9356"/>
        </w:tabs>
        <w:jc w:val="right"/>
        <w:rPr>
          <w:rFonts w:ascii="Times New Roman" w:hAnsi="Times New Roman" w:cs="Times New Roman"/>
          <w:sz w:val="24"/>
          <w:szCs w:val="24"/>
        </w:rPr>
      </w:pPr>
    </w:p>
    <w:p w14:paraId="3F5B0C8B" w14:textId="394AD91B" w:rsidR="00594621" w:rsidRPr="00F22078" w:rsidRDefault="00594621" w:rsidP="00594621">
      <w:pPr>
        <w:pStyle w:val="a3"/>
        <w:tabs>
          <w:tab w:val="left" w:pos="9214"/>
          <w:tab w:val="left" w:pos="9356"/>
        </w:tabs>
        <w:jc w:val="right"/>
        <w:rPr>
          <w:rFonts w:ascii="Times New Roman" w:hAnsi="Times New Roman" w:cs="Times New Roman"/>
          <w:sz w:val="24"/>
          <w:szCs w:val="24"/>
        </w:rPr>
      </w:pPr>
      <w:r w:rsidRPr="00F22078">
        <w:rPr>
          <w:rFonts w:ascii="Times New Roman" w:hAnsi="Times New Roman" w:cs="Times New Roman"/>
          <w:sz w:val="24"/>
          <w:szCs w:val="24"/>
        </w:rPr>
        <w:lastRenderedPageBreak/>
        <w:t xml:space="preserve">Приложение </w:t>
      </w:r>
      <w:r w:rsidR="00FC5B35" w:rsidRPr="00F22078">
        <w:rPr>
          <w:rFonts w:ascii="Times New Roman" w:hAnsi="Times New Roman" w:cs="Times New Roman"/>
          <w:sz w:val="24"/>
          <w:szCs w:val="24"/>
        </w:rPr>
        <w:t>5</w:t>
      </w:r>
    </w:p>
    <w:p w14:paraId="22FCF668" w14:textId="77777777" w:rsidR="00594621" w:rsidRPr="00D57FE8" w:rsidRDefault="00594621" w:rsidP="00594621">
      <w:pPr>
        <w:pStyle w:val="a3"/>
        <w:tabs>
          <w:tab w:val="left" w:pos="9214"/>
          <w:tab w:val="left" w:pos="9356"/>
        </w:tabs>
        <w:jc w:val="right"/>
        <w:rPr>
          <w:rFonts w:ascii="Times New Roman" w:hAnsi="Times New Roman" w:cs="Times New Roman"/>
          <w:sz w:val="24"/>
          <w:szCs w:val="24"/>
        </w:rPr>
      </w:pPr>
      <w:r w:rsidRPr="00F22078">
        <w:rPr>
          <w:rFonts w:ascii="Times New Roman" w:hAnsi="Times New Roman" w:cs="Times New Roman"/>
          <w:sz w:val="24"/>
          <w:szCs w:val="24"/>
        </w:rPr>
        <w:t>к решению земского собрания</w:t>
      </w:r>
      <w:r w:rsidR="00482161" w:rsidRPr="00F22078">
        <w:rPr>
          <w:rFonts w:ascii="Times New Roman" w:hAnsi="Times New Roman" w:cs="Times New Roman"/>
          <w:sz w:val="24"/>
          <w:szCs w:val="24"/>
        </w:rPr>
        <w:t xml:space="preserve"> </w:t>
      </w:r>
      <w:r w:rsidRPr="00F22078">
        <w:rPr>
          <w:rFonts w:ascii="Times New Roman" w:hAnsi="Times New Roman" w:cs="Times New Roman"/>
          <w:sz w:val="24"/>
          <w:szCs w:val="24"/>
        </w:rPr>
        <w:t>«О бюджете Солонцинского сельского поселения</w:t>
      </w:r>
      <w:r w:rsidRPr="00D57FE8">
        <w:rPr>
          <w:rFonts w:ascii="Times New Roman" w:hAnsi="Times New Roman" w:cs="Times New Roman"/>
          <w:sz w:val="24"/>
          <w:szCs w:val="24"/>
        </w:rPr>
        <w:t xml:space="preserve">  </w:t>
      </w:r>
    </w:p>
    <w:p w14:paraId="5D85B950" w14:textId="77777777" w:rsidR="00594621" w:rsidRDefault="00594621" w:rsidP="00594621">
      <w:pPr>
        <w:pStyle w:val="a3"/>
        <w:tabs>
          <w:tab w:val="left" w:pos="9214"/>
          <w:tab w:val="left" w:pos="9356"/>
        </w:tabs>
        <w:jc w:val="right"/>
        <w:rPr>
          <w:rFonts w:ascii="Times New Roman" w:hAnsi="Times New Roman" w:cs="Times New Roman"/>
          <w:sz w:val="24"/>
          <w:szCs w:val="24"/>
        </w:rPr>
      </w:pPr>
      <w:r w:rsidRPr="00D57FE8">
        <w:rPr>
          <w:rFonts w:ascii="Times New Roman" w:hAnsi="Times New Roman" w:cs="Times New Roman"/>
          <w:sz w:val="24"/>
          <w:szCs w:val="24"/>
        </w:rPr>
        <w:t xml:space="preserve">                          муниципального района «Вейделевский район» Белгородской области</w:t>
      </w:r>
    </w:p>
    <w:p w14:paraId="6E23217A" w14:textId="08C32721" w:rsidR="00D450EC" w:rsidRDefault="00D450EC" w:rsidP="00594621">
      <w:pPr>
        <w:pStyle w:val="a3"/>
        <w:tabs>
          <w:tab w:val="left" w:pos="9214"/>
          <w:tab w:val="left" w:pos="9356"/>
        </w:tabs>
        <w:jc w:val="right"/>
        <w:rPr>
          <w:rFonts w:ascii="Times New Roman" w:hAnsi="Times New Roman" w:cs="Times New Roman"/>
          <w:sz w:val="24"/>
          <w:szCs w:val="24"/>
        </w:rPr>
      </w:pPr>
      <w:r>
        <w:rPr>
          <w:rFonts w:ascii="Times New Roman" w:hAnsi="Times New Roman" w:cs="Times New Roman"/>
          <w:sz w:val="24"/>
          <w:szCs w:val="24"/>
        </w:rPr>
        <w:t>на 202</w:t>
      </w:r>
      <w:r w:rsidR="00271AEC" w:rsidRPr="00271AEC">
        <w:rPr>
          <w:rFonts w:ascii="Times New Roman" w:hAnsi="Times New Roman" w:cs="Times New Roman"/>
          <w:sz w:val="24"/>
          <w:szCs w:val="24"/>
        </w:rPr>
        <w:t>4</w:t>
      </w:r>
      <w:r>
        <w:rPr>
          <w:rFonts w:ascii="Times New Roman" w:hAnsi="Times New Roman" w:cs="Times New Roman"/>
          <w:sz w:val="24"/>
          <w:szCs w:val="24"/>
        </w:rPr>
        <w:t xml:space="preserve"> год и плановый период 202</w:t>
      </w:r>
      <w:r w:rsidR="00271AEC" w:rsidRPr="00271AEC">
        <w:rPr>
          <w:rFonts w:ascii="Times New Roman" w:hAnsi="Times New Roman" w:cs="Times New Roman"/>
          <w:sz w:val="24"/>
          <w:szCs w:val="24"/>
        </w:rPr>
        <w:t>5</w:t>
      </w:r>
      <w:r>
        <w:rPr>
          <w:rFonts w:ascii="Times New Roman" w:hAnsi="Times New Roman" w:cs="Times New Roman"/>
          <w:sz w:val="24"/>
          <w:szCs w:val="24"/>
        </w:rPr>
        <w:t xml:space="preserve"> и 202</w:t>
      </w:r>
      <w:r w:rsidR="00271AEC" w:rsidRPr="00271AEC">
        <w:rPr>
          <w:rFonts w:ascii="Times New Roman" w:hAnsi="Times New Roman" w:cs="Times New Roman"/>
          <w:sz w:val="24"/>
          <w:szCs w:val="24"/>
        </w:rPr>
        <w:t>6</w:t>
      </w:r>
      <w:r>
        <w:rPr>
          <w:rFonts w:ascii="Times New Roman" w:hAnsi="Times New Roman" w:cs="Times New Roman"/>
          <w:sz w:val="24"/>
          <w:szCs w:val="24"/>
        </w:rPr>
        <w:t xml:space="preserve"> годов</w:t>
      </w:r>
    </w:p>
    <w:p w14:paraId="54C84958" w14:textId="3701779F" w:rsidR="00D450EC" w:rsidRPr="00793E86" w:rsidRDefault="00793E86" w:rsidP="00793E86">
      <w:pPr>
        <w:pStyle w:val="a3"/>
        <w:tabs>
          <w:tab w:val="left" w:pos="9214"/>
          <w:tab w:val="left" w:pos="9356"/>
        </w:tabs>
        <w:jc w:val="center"/>
        <w:rPr>
          <w:rFonts w:ascii="Times New Roman" w:hAnsi="Times New Roman" w:cs="Times New Roman"/>
          <w:b/>
          <w:sz w:val="24"/>
          <w:szCs w:val="24"/>
        </w:rPr>
      </w:pPr>
      <w:r w:rsidRPr="00793E86">
        <w:rPr>
          <w:rFonts w:ascii="Times New Roman" w:hAnsi="Times New Roman" w:cs="Times New Roman"/>
          <w:b/>
          <w:sz w:val="24"/>
          <w:szCs w:val="24"/>
        </w:rPr>
        <w:t>Поступление доходов в бюджет Солонцинского сельского поселения на 202</w:t>
      </w:r>
      <w:r w:rsidR="00DE0ADD">
        <w:rPr>
          <w:rFonts w:ascii="Times New Roman" w:hAnsi="Times New Roman" w:cs="Times New Roman"/>
          <w:b/>
          <w:sz w:val="24"/>
          <w:szCs w:val="24"/>
        </w:rPr>
        <w:t>4</w:t>
      </w:r>
      <w:r w:rsidRPr="00793E86">
        <w:rPr>
          <w:rFonts w:ascii="Times New Roman" w:hAnsi="Times New Roman" w:cs="Times New Roman"/>
          <w:b/>
          <w:sz w:val="24"/>
          <w:szCs w:val="24"/>
        </w:rPr>
        <w:t xml:space="preserve"> год и </w:t>
      </w:r>
      <w:r w:rsidRPr="001E65F0">
        <w:rPr>
          <w:rFonts w:ascii="Times New Roman" w:hAnsi="Times New Roman" w:cs="Times New Roman"/>
          <w:b/>
          <w:sz w:val="24"/>
          <w:szCs w:val="24"/>
        </w:rPr>
        <w:t>плановый период 202</w:t>
      </w:r>
      <w:r w:rsidR="00DE0ADD">
        <w:rPr>
          <w:rFonts w:ascii="Times New Roman" w:hAnsi="Times New Roman" w:cs="Times New Roman"/>
          <w:b/>
          <w:sz w:val="24"/>
          <w:szCs w:val="24"/>
        </w:rPr>
        <w:t>5</w:t>
      </w:r>
      <w:r w:rsidRPr="001E65F0">
        <w:rPr>
          <w:rFonts w:ascii="Times New Roman" w:hAnsi="Times New Roman" w:cs="Times New Roman"/>
          <w:b/>
          <w:sz w:val="24"/>
          <w:szCs w:val="24"/>
        </w:rPr>
        <w:t xml:space="preserve"> и 202</w:t>
      </w:r>
      <w:r w:rsidR="00DE0ADD">
        <w:rPr>
          <w:rFonts w:ascii="Times New Roman" w:hAnsi="Times New Roman" w:cs="Times New Roman"/>
          <w:b/>
          <w:sz w:val="24"/>
          <w:szCs w:val="24"/>
        </w:rPr>
        <w:t>6</w:t>
      </w:r>
      <w:r w:rsidRPr="001E65F0">
        <w:rPr>
          <w:rFonts w:ascii="Times New Roman" w:hAnsi="Times New Roman" w:cs="Times New Roman"/>
          <w:b/>
          <w:sz w:val="24"/>
          <w:szCs w:val="24"/>
        </w:rPr>
        <w:t xml:space="preserve"> годов</w:t>
      </w:r>
    </w:p>
    <w:tbl>
      <w:tblPr>
        <w:tblpPr w:leftFromText="180" w:rightFromText="180" w:vertAnchor="page" w:horzAnchor="margin" w:tblpY="3181"/>
        <w:tblW w:w="9889" w:type="dxa"/>
        <w:tblLayout w:type="fixed"/>
        <w:tblLook w:val="04A0" w:firstRow="1" w:lastRow="0" w:firstColumn="1" w:lastColumn="0" w:noHBand="0" w:noVBand="1"/>
      </w:tblPr>
      <w:tblGrid>
        <w:gridCol w:w="2802"/>
        <w:gridCol w:w="3827"/>
        <w:gridCol w:w="1134"/>
        <w:gridCol w:w="1134"/>
        <w:gridCol w:w="992"/>
      </w:tblGrid>
      <w:tr w:rsidR="00C17C84" w:rsidRPr="008F158A" w14:paraId="49F55EF2" w14:textId="77777777" w:rsidTr="000503FA">
        <w:trPr>
          <w:trHeight w:val="1975"/>
        </w:trPr>
        <w:tc>
          <w:tcPr>
            <w:tcW w:w="2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290E8" w14:textId="77777777" w:rsidR="00C17C84" w:rsidRPr="008F158A" w:rsidRDefault="00C17C84" w:rsidP="00C17C84">
            <w:pPr>
              <w:tabs>
                <w:tab w:val="left" w:pos="9214"/>
                <w:tab w:val="left" w:pos="9356"/>
              </w:tabs>
              <w:spacing w:after="0" w:line="240" w:lineRule="auto"/>
              <w:jc w:val="center"/>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Наименование кода группы, подгруппы, статьи, кода классификации операций сектора государственного управления</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14:paraId="376DE940" w14:textId="77777777" w:rsidR="00C17C84" w:rsidRPr="008F158A" w:rsidRDefault="00C17C84" w:rsidP="00C17C84">
            <w:pPr>
              <w:tabs>
                <w:tab w:val="left" w:pos="9214"/>
                <w:tab w:val="left" w:pos="9356"/>
              </w:tabs>
              <w:spacing w:after="0" w:line="240" w:lineRule="auto"/>
              <w:jc w:val="center"/>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Наименование показателей</w:t>
            </w:r>
          </w:p>
        </w:tc>
        <w:tc>
          <w:tcPr>
            <w:tcW w:w="1134" w:type="dxa"/>
            <w:tcBorders>
              <w:top w:val="single" w:sz="4" w:space="0" w:color="auto"/>
              <w:left w:val="nil"/>
              <w:bottom w:val="single" w:sz="4" w:space="0" w:color="auto"/>
              <w:right w:val="nil"/>
            </w:tcBorders>
            <w:shd w:val="clear" w:color="auto" w:fill="auto"/>
            <w:vAlign w:val="center"/>
            <w:hideMark/>
          </w:tcPr>
          <w:p w14:paraId="0E9A1558" w14:textId="77777777" w:rsidR="00C17C84" w:rsidRPr="008F158A" w:rsidRDefault="00C17C84" w:rsidP="00C17C84">
            <w:pPr>
              <w:tabs>
                <w:tab w:val="left" w:pos="9214"/>
                <w:tab w:val="left" w:pos="9356"/>
              </w:tabs>
              <w:spacing w:after="0" w:line="240" w:lineRule="auto"/>
              <w:jc w:val="center"/>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 xml:space="preserve">Объем доходов на </w:t>
            </w:r>
          </w:p>
          <w:p w14:paraId="48318352" w14:textId="67A93370" w:rsidR="00C17C84" w:rsidRPr="008F158A" w:rsidRDefault="00C17C84" w:rsidP="008D4438">
            <w:pPr>
              <w:tabs>
                <w:tab w:val="left" w:pos="9214"/>
                <w:tab w:val="left" w:pos="9356"/>
              </w:tabs>
              <w:spacing w:after="0" w:line="240" w:lineRule="auto"/>
              <w:jc w:val="center"/>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202</w:t>
            </w:r>
            <w:r w:rsidR="008E5D73">
              <w:rPr>
                <w:rFonts w:ascii="Times New Roman" w:eastAsia="Times New Roman" w:hAnsi="Times New Roman" w:cs="Times New Roman"/>
                <w:bCs/>
                <w:sz w:val="24"/>
                <w:szCs w:val="24"/>
              </w:rPr>
              <w:t>4</w:t>
            </w:r>
            <w:r w:rsidRPr="008F158A">
              <w:rPr>
                <w:rFonts w:ascii="Times New Roman" w:eastAsia="Times New Roman" w:hAnsi="Times New Roman" w:cs="Times New Roman"/>
                <w:bCs/>
                <w:sz w:val="24"/>
                <w:szCs w:val="24"/>
              </w:rPr>
              <w:t xml:space="preserve"> г.</w:t>
            </w:r>
          </w:p>
        </w:tc>
        <w:tc>
          <w:tcPr>
            <w:tcW w:w="1134" w:type="dxa"/>
            <w:tcBorders>
              <w:top w:val="single" w:sz="4" w:space="0" w:color="auto"/>
              <w:left w:val="single" w:sz="4" w:space="0" w:color="auto"/>
              <w:bottom w:val="single" w:sz="4" w:space="0" w:color="auto"/>
              <w:right w:val="nil"/>
            </w:tcBorders>
            <w:shd w:val="clear" w:color="auto" w:fill="auto"/>
            <w:vAlign w:val="center"/>
            <w:hideMark/>
          </w:tcPr>
          <w:p w14:paraId="2E87BD07" w14:textId="77777777" w:rsidR="00C17C84" w:rsidRPr="008F158A" w:rsidRDefault="00C17C84" w:rsidP="00C17C84">
            <w:pPr>
              <w:tabs>
                <w:tab w:val="left" w:pos="9214"/>
                <w:tab w:val="left" w:pos="9356"/>
              </w:tabs>
              <w:spacing w:after="0" w:line="240" w:lineRule="auto"/>
              <w:jc w:val="center"/>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Объем доходов на</w:t>
            </w:r>
          </w:p>
          <w:p w14:paraId="286B8006" w14:textId="3C13F0CB" w:rsidR="00C17C84" w:rsidRPr="008F158A" w:rsidRDefault="00C17C84" w:rsidP="008D4438">
            <w:pPr>
              <w:tabs>
                <w:tab w:val="left" w:pos="9214"/>
                <w:tab w:val="left" w:pos="9356"/>
              </w:tabs>
              <w:spacing w:after="0" w:line="240" w:lineRule="auto"/>
              <w:jc w:val="center"/>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 xml:space="preserve"> 202</w:t>
            </w:r>
            <w:r w:rsidR="008E5D73">
              <w:rPr>
                <w:rFonts w:ascii="Times New Roman" w:eastAsia="Times New Roman" w:hAnsi="Times New Roman" w:cs="Times New Roman"/>
                <w:bCs/>
                <w:sz w:val="24"/>
                <w:szCs w:val="24"/>
              </w:rPr>
              <w:t>5</w:t>
            </w:r>
            <w:r w:rsidRPr="008F158A">
              <w:rPr>
                <w:rFonts w:ascii="Times New Roman" w:eastAsia="Times New Roman" w:hAnsi="Times New Roman" w:cs="Times New Roman"/>
                <w:bCs/>
                <w:sz w:val="24"/>
                <w:szCs w:val="24"/>
              </w:rPr>
              <w:t xml:space="preserve">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1B2EC9" w14:textId="77777777" w:rsidR="00C17C84" w:rsidRPr="008F158A" w:rsidRDefault="00C17C84" w:rsidP="00C17C84">
            <w:pPr>
              <w:tabs>
                <w:tab w:val="left" w:pos="9214"/>
                <w:tab w:val="left" w:pos="9356"/>
              </w:tabs>
              <w:spacing w:after="0" w:line="240" w:lineRule="auto"/>
              <w:jc w:val="center"/>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Объем доходов на</w:t>
            </w:r>
          </w:p>
          <w:p w14:paraId="10DEAF3D" w14:textId="5A4CC906" w:rsidR="00C17C84" w:rsidRPr="008F158A" w:rsidRDefault="00C17C84" w:rsidP="008D4438">
            <w:pPr>
              <w:tabs>
                <w:tab w:val="left" w:pos="9214"/>
                <w:tab w:val="left" w:pos="9356"/>
              </w:tabs>
              <w:spacing w:after="0" w:line="240" w:lineRule="auto"/>
              <w:jc w:val="center"/>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 xml:space="preserve"> 202</w:t>
            </w:r>
            <w:r w:rsidR="008E5D73">
              <w:rPr>
                <w:rFonts w:ascii="Times New Roman" w:eastAsia="Times New Roman" w:hAnsi="Times New Roman" w:cs="Times New Roman"/>
                <w:bCs/>
                <w:sz w:val="24"/>
                <w:szCs w:val="24"/>
              </w:rPr>
              <w:t>6</w:t>
            </w:r>
            <w:r w:rsidRPr="008F158A">
              <w:rPr>
                <w:rFonts w:ascii="Times New Roman" w:eastAsia="Times New Roman" w:hAnsi="Times New Roman" w:cs="Times New Roman"/>
                <w:bCs/>
                <w:sz w:val="24"/>
                <w:szCs w:val="24"/>
              </w:rPr>
              <w:t xml:space="preserve"> г.</w:t>
            </w:r>
          </w:p>
        </w:tc>
      </w:tr>
      <w:tr w:rsidR="00C17C84" w:rsidRPr="008F158A" w14:paraId="1578CA12" w14:textId="77777777" w:rsidTr="000503FA">
        <w:trPr>
          <w:trHeight w:val="34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6548550F" w14:textId="77777777" w:rsidR="00C17C84" w:rsidRPr="008F158A" w:rsidRDefault="00C17C84" w:rsidP="00C17C84">
            <w:pPr>
              <w:tabs>
                <w:tab w:val="left" w:pos="9214"/>
                <w:tab w:val="left" w:pos="9356"/>
              </w:tabs>
              <w:spacing w:after="0" w:line="240" w:lineRule="auto"/>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1 00 00000 00 0000 000</w:t>
            </w:r>
          </w:p>
        </w:tc>
        <w:tc>
          <w:tcPr>
            <w:tcW w:w="3827" w:type="dxa"/>
            <w:tcBorders>
              <w:top w:val="nil"/>
              <w:left w:val="nil"/>
              <w:bottom w:val="single" w:sz="4" w:space="0" w:color="auto"/>
              <w:right w:val="single" w:sz="4" w:space="0" w:color="auto"/>
            </w:tcBorders>
            <w:shd w:val="clear" w:color="auto" w:fill="auto"/>
            <w:noWrap/>
            <w:vAlign w:val="bottom"/>
            <w:hideMark/>
          </w:tcPr>
          <w:p w14:paraId="22F416EA" w14:textId="77777777" w:rsidR="00C17C84" w:rsidRPr="008F158A" w:rsidRDefault="00C17C84" w:rsidP="00C17C84">
            <w:pPr>
              <w:tabs>
                <w:tab w:val="left" w:pos="9214"/>
                <w:tab w:val="left" w:pos="9356"/>
              </w:tabs>
              <w:spacing w:after="0" w:line="240" w:lineRule="auto"/>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Налоговые доходы</w:t>
            </w:r>
          </w:p>
        </w:tc>
        <w:tc>
          <w:tcPr>
            <w:tcW w:w="1134" w:type="dxa"/>
            <w:tcBorders>
              <w:top w:val="nil"/>
              <w:left w:val="nil"/>
              <w:bottom w:val="single" w:sz="4" w:space="0" w:color="auto"/>
              <w:right w:val="nil"/>
            </w:tcBorders>
            <w:shd w:val="clear" w:color="auto" w:fill="auto"/>
            <w:noWrap/>
            <w:vAlign w:val="bottom"/>
            <w:hideMark/>
          </w:tcPr>
          <w:p w14:paraId="091FC928" w14:textId="7B3455E0" w:rsidR="00C17C84" w:rsidRPr="002540A9" w:rsidRDefault="008E5D73" w:rsidP="002540A9">
            <w:pPr>
              <w:tabs>
                <w:tab w:val="left" w:pos="9214"/>
                <w:tab w:val="left" w:pos="9356"/>
              </w:tabs>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752</w:t>
            </w:r>
          </w:p>
        </w:tc>
        <w:tc>
          <w:tcPr>
            <w:tcW w:w="1134" w:type="dxa"/>
            <w:tcBorders>
              <w:top w:val="nil"/>
              <w:left w:val="single" w:sz="4" w:space="0" w:color="auto"/>
              <w:bottom w:val="single" w:sz="4" w:space="0" w:color="auto"/>
              <w:right w:val="nil"/>
            </w:tcBorders>
            <w:shd w:val="clear" w:color="auto" w:fill="auto"/>
            <w:noWrap/>
            <w:vAlign w:val="bottom"/>
            <w:hideMark/>
          </w:tcPr>
          <w:p w14:paraId="2374B536" w14:textId="38D8686E" w:rsidR="00C17C84" w:rsidRPr="008E5D73" w:rsidRDefault="008E5D73" w:rsidP="00C17C84">
            <w:pPr>
              <w:tabs>
                <w:tab w:val="left" w:pos="9214"/>
                <w:tab w:val="left" w:pos="93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772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4F589C80" w14:textId="158E898C" w:rsidR="00C17C84" w:rsidRPr="008E5D73" w:rsidRDefault="008E5D73" w:rsidP="00C17C84">
            <w:pPr>
              <w:tabs>
                <w:tab w:val="left" w:pos="9214"/>
                <w:tab w:val="left" w:pos="93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792</w:t>
            </w:r>
          </w:p>
        </w:tc>
      </w:tr>
      <w:tr w:rsidR="00C17C84" w:rsidRPr="008F158A" w14:paraId="2664EC52" w14:textId="77777777" w:rsidTr="000503FA">
        <w:trPr>
          <w:trHeight w:val="30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55ECD9C6" w14:textId="77777777" w:rsidR="00C17C84" w:rsidRPr="008F158A" w:rsidRDefault="00C17C84" w:rsidP="00782321">
            <w:pPr>
              <w:tabs>
                <w:tab w:val="left" w:pos="9214"/>
                <w:tab w:val="left" w:pos="9356"/>
              </w:tabs>
              <w:spacing w:after="0" w:line="240" w:lineRule="auto"/>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1 01 02000 0</w:t>
            </w:r>
            <w:r w:rsidR="00BD62AE">
              <w:rPr>
                <w:rFonts w:ascii="Times New Roman" w:eastAsia="Times New Roman" w:hAnsi="Times New Roman" w:cs="Times New Roman"/>
                <w:sz w:val="24"/>
                <w:szCs w:val="24"/>
              </w:rPr>
              <w:t>1</w:t>
            </w:r>
            <w:r w:rsidRPr="008F158A">
              <w:rPr>
                <w:rFonts w:ascii="Times New Roman" w:eastAsia="Times New Roman" w:hAnsi="Times New Roman" w:cs="Times New Roman"/>
                <w:sz w:val="24"/>
                <w:szCs w:val="24"/>
              </w:rPr>
              <w:t xml:space="preserve"> 0000 </w:t>
            </w:r>
            <w:r w:rsidR="00782321">
              <w:rPr>
                <w:rFonts w:ascii="Times New Roman" w:eastAsia="Times New Roman" w:hAnsi="Times New Roman" w:cs="Times New Roman"/>
                <w:sz w:val="24"/>
                <w:szCs w:val="24"/>
              </w:rPr>
              <w:t>11</w:t>
            </w:r>
            <w:r w:rsidRPr="008F158A">
              <w:rPr>
                <w:rFonts w:ascii="Times New Roman" w:eastAsia="Times New Roman" w:hAnsi="Times New Roman" w:cs="Times New Roman"/>
                <w:sz w:val="24"/>
                <w:szCs w:val="24"/>
              </w:rPr>
              <w:t>0</w:t>
            </w:r>
          </w:p>
        </w:tc>
        <w:tc>
          <w:tcPr>
            <w:tcW w:w="3827" w:type="dxa"/>
            <w:tcBorders>
              <w:top w:val="nil"/>
              <w:left w:val="nil"/>
              <w:bottom w:val="single" w:sz="4" w:space="0" w:color="auto"/>
              <w:right w:val="single" w:sz="4" w:space="0" w:color="auto"/>
            </w:tcBorders>
            <w:shd w:val="clear" w:color="auto" w:fill="auto"/>
            <w:noWrap/>
            <w:vAlign w:val="bottom"/>
            <w:hideMark/>
          </w:tcPr>
          <w:p w14:paraId="7A6B5479" w14:textId="77777777" w:rsidR="00C17C84" w:rsidRPr="00BD62AE" w:rsidRDefault="00C17C84" w:rsidP="00C17C84">
            <w:pPr>
              <w:tabs>
                <w:tab w:val="left" w:pos="9214"/>
                <w:tab w:val="left" w:pos="9356"/>
              </w:tabs>
              <w:spacing w:after="0" w:line="240" w:lineRule="auto"/>
              <w:rPr>
                <w:rFonts w:ascii="Times New Roman" w:eastAsia="Times New Roman" w:hAnsi="Times New Roman" w:cs="Times New Roman"/>
                <w:sz w:val="24"/>
                <w:szCs w:val="24"/>
              </w:rPr>
            </w:pPr>
            <w:r w:rsidRPr="00BD62AE">
              <w:rPr>
                <w:rFonts w:ascii="Times New Roman" w:eastAsia="Times New Roman" w:hAnsi="Times New Roman" w:cs="Times New Roman"/>
                <w:sz w:val="24"/>
                <w:szCs w:val="24"/>
              </w:rPr>
              <w:t>Налог на доходы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14:paraId="0294941B" w14:textId="5643CFE3" w:rsidR="00C17C84" w:rsidRPr="008E5D73" w:rsidRDefault="002540A9"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5</w:t>
            </w:r>
            <w:r w:rsidR="008E5D73">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auto" w:fill="auto"/>
            <w:noWrap/>
            <w:vAlign w:val="bottom"/>
            <w:hideMark/>
          </w:tcPr>
          <w:p w14:paraId="190283E3" w14:textId="6B063F5B" w:rsidR="00C17C84" w:rsidRPr="00B54C82" w:rsidRDefault="002540A9" w:rsidP="00B54C82">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5</w:t>
            </w:r>
            <w:r w:rsidR="00B54C82">
              <w:rPr>
                <w:rFonts w:ascii="Times New Roman" w:eastAsia="Times New Roman" w:hAnsi="Times New Roman" w:cs="Times New Roman"/>
                <w:sz w:val="24"/>
                <w:szCs w:val="24"/>
              </w:rPr>
              <w:t>8</w:t>
            </w:r>
          </w:p>
        </w:tc>
        <w:tc>
          <w:tcPr>
            <w:tcW w:w="992" w:type="dxa"/>
            <w:tcBorders>
              <w:top w:val="nil"/>
              <w:left w:val="nil"/>
              <w:bottom w:val="single" w:sz="4" w:space="0" w:color="auto"/>
              <w:right w:val="single" w:sz="4" w:space="0" w:color="auto"/>
            </w:tcBorders>
            <w:shd w:val="clear" w:color="auto" w:fill="auto"/>
            <w:noWrap/>
            <w:vAlign w:val="bottom"/>
            <w:hideMark/>
          </w:tcPr>
          <w:p w14:paraId="108A582A" w14:textId="77777777" w:rsidR="00C17C84" w:rsidRPr="002540A9" w:rsidRDefault="002540A9" w:rsidP="00C17C84">
            <w:pPr>
              <w:tabs>
                <w:tab w:val="left" w:pos="9214"/>
                <w:tab w:val="left" w:pos="9356"/>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61</w:t>
            </w:r>
          </w:p>
        </w:tc>
      </w:tr>
      <w:tr w:rsidR="002540A9" w:rsidRPr="008F158A" w14:paraId="1F8F8B23" w14:textId="77777777" w:rsidTr="000503FA">
        <w:trPr>
          <w:trHeight w:val="300"/>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ACDF3" w14:textId="77777777" w:rsidR="002540A9" w:rsidRPr="008F158A" w:rsidRDefault="002540A9" w:rsidP="002540A9">
            <w:pPr>
              <w:tabs>
                <w:tab w:val="left" w:pos="9214"/>
                <w:tab w:val="left" w:pos="9356"/>
              </w:tabs>
              <w:spacing w:after="0" w:line="240" w:lineRule="auto"/>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1 05 03000 0</w:t>
            </w:r>
            <w:r>
              <w:rPr>
                <w:rFonts w:ascii="Times New Roman" w:eastAsia="Times New Roman" w:hAnsi="Times New Roman" w:cs="Times New Roman"/>
                <w:sz w:val="24"/>
                <w:szCs w:val="24"/>
              </w:rPr>
              <w:t>1</w:t>
            </w:r>
            <w:r w:rsidRPr="008F158A">
              <w:rPr>
                <w:rFonts w:ascii="Times New Roman" w:eastAsia="Times New Roman" w:hAnsi="Times New Roman" w:cs="Times New Roman"/>
                <w:sz w:val="24"/>
                <w:szCs w:val="24"/>
              </w:rPr>
              <w:t xml:space="preserve"> 0000 </w:t>
            </w:r>
            <w:r>
              <w:rPr>
                <w:rFonts w:ascii="Times New Roman" w:eastAsia="Times New Roman" w:hAnsi="Times New Roman" w:cs="Times New Roman"/>
                <w:sz w:val="24"/>
                <w:szCs w:val="24"/>
              </w:rPr>
              <w:t>11</w:t>
            </w:r>
            <w:r w:rsidRPr="008F158A">
              <w:rPr>
                <w:rFonts w:ascii="Times New Roman" w:eastAsia="Times New Roman" w:hAnsi="Times New Roman" w:cs="Times New Roman"/>
                <w:sz w:val="24"/>
                <w:szCs w:val="24"/>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74B93AE" w14:textId="77777777" w:rsidR="002540A9" w:rsidRPr="00BD62AE" w:rsidRDefault="002540A9" w:rsidP="002540A9">
            <w:pPr>
              <w:tabs>
                <w:tab w:val="left" w:pos="9214"/>
                <w:tab w:val="left" w:pos="9356"/>
              </w:tabs>
              <w:spacing w:after="0" w:line="240" w:lineRule="auto"/>
              <w:jc w:val="both"/>
              <w:rPr>
                <w:rFonts w:ascii="Times New Roman" w:eastAsia="Times New Roman" w:hAnsi="Times New Roman" w:cs="Times New Roman"/>
                <w:sz w:val="24"/>
                <w:szCs w:val="24"/>
              </w:rPr>
            </w:pPr>
            <w:r w:rsidRPr="002540A9">
              <w:rPr>
                <w:rFonts w:ascii="Times New Roman" w:eastAsia="Times New Roman" w:hAnsi="Times New Roman" w:cs="Times New Roman"/>
                <w:sz w:val="24"/>
                <w:szCs w:val="24"/>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noWrap/>
            <w:vAlign w:val="bottom"/>
          </w:tcPr>
          <w:p w14:paraId="596D6116" w14:textId="706748EC" w:rsidR="002540A9" w:rsidRPr="008E5D73" w:rsidRDefault="002540A9" w:rsidP="002540A9">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8E5D73">
              <w:rPr>
                <w:rFonts w:ascii="Times New Roman" w:eastAsia="Times New Roman" w:hAnsi="Times New Roman" w:cs="Times New Roman"/>
                <w:sz w:val="24"/>
                <w:szCs w:val="24"/>
              </w:rPr>
              <w:t>8</w:t>
            </w:r>
          </w:p>
        </w:tc>
        <w:tc>
          <w:tcPr>
            <w:tcW w:w="1134" w:type="dxa"/>
            <w:tcBorders>
              <w:top w:val="nil"/>
              <w:left w:val="nil"/>
              <w:bottom w:val="single" w:sz="4" w:space="0" w:color="auto"/>
              <w:right w:val="single" w:sz="4" w:space="0" w:color="auto"/>
            </w:tcBorders>
            <w:shd w:val="clear" w:color="auto" w:fill="auto"/>
            <w:noWrap/>
            <w:vAlign w:val="bottom"/>
          </w:tcPr>
          <w:p w14:paraId="543271E4" w14:textId="5FDF12BE" w:rsidR="002540A9" w:rsidRPr="008E5D73" w:rsidRDefault="002540A9" w:rsidP="002540A9">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3</w:t>
            </w:r>
            <w:r w:rsidR="008E5D73">
              <w:rPr>
                <w:rFonts w:ascii="Times New Roman" w:eastAsia="Times New Roman" w:hAnsi="Times New Roman" w:cs="Times New Roman"/>
                <w:sz w:val="24"/>
                <w:szCs w:val="24"/>
              </w:rPr>
              <w:t>9</w:t>
            </w:r>
          </w:p>
        </w:tc>
        <w:tc>
          <w:tcPr>
            <w:tcW w:w="992" w:type="dxa"/>
            <w:tcBorders>
              <w:top w:val="nil"/>
              <w:left w:val="nil"/>
              <w:bottom w:val="single" w:sz="4" w:space="0" w:color="auto"/>
              <w:right w:val="single" w:sz="4" w:space="0" w:color="auto"/>
            </w:tcBorders>
            <w:shd w:val="clear" w:color="auto" w:fill="auto"/>
            <w:noWrap/>
            <w:vAlign w:val="bottom"/>
          </w:tcPr>
          <w:p w14:paraId="2E481D0F" w14:textId="7E0F00FC" w:rsidR="002540A9" w:rsidRPr="008E5D73" w:rsidRDefault="008E5D73" w:rsidP="002540A9">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r>
      <w:tr w:rsidR="00C17C84" w:rsidRPr="008F158A" w14:paraId="2D1C11BF" w14:textId="77777777" w:rsidTr="000503FA">
        <w:trPr>
          <w:trHeight w:val="300"/>
        </w:trPr>
        <w:tc>
          <w:tcPr>
            <w:tcW w:w="28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98A84" w14:textId="77777777" w:rsidR="00C17C84" w:rsidRPr="008F158A" w:rsidRDefault="00C17C84" w:rsidP="00C17C84">
            <w:pPr>
              <w:tabs>
                <w:tab w:val="left" w:pos="9214"/>
                <w:tab w:val="left" w:pos="9356"/>
              </w:tabs>
              <w:spacing w:after="0" w:line="240" w:lineRule="auto"/>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1 06 00000 00 0000 000</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4A3CAC3" w14:textId="77777777" w:rsidR="00C17C84" w:rsidRPr="00BD62AE" w:rsidRDefault="00C17C84" w:rsidP="00C17C84">
            <w:pPr>
              <w:tabs>
                <w:tab w:val="left" w:pos="9214"/>
                <w:tab w:val="left" w:pos="9356"/>
              </w:tabs>
              <w:spacing w:after="0" w:line="240" w:lineRule="auto"/>
              <w:jc w:val="both"/>
              <w:rPr>
                <w:rFonts w:ascii="Times New Roman" w:eastAsia="Times New Roman" w:hAnsi="Times New Roman" w:cs="Times New Roman"/>
                <w:sz w:val="24"/>
                <w:szCs w:val="24"/>
              </w:rPr>
            </w:pPr>
            <w:r w:rsidRPr="00BD62AE">
              <w:rPr>
                <w:rFonts w:ascii="Times New Roman" w:eastAsia="Times New Roman" w:hAnsi="Times New Roman" w:cs="Times New Roman"/>
                <w:sz w:val="24"/>
                <w:szCs w:val="24"/>
              </w:rPr>
              <w:t>Налоги на имущество</w:t>
            </w:r>
          </w:p>
        </w:tc>
        <w:tc>
          <w:tcPr>
            <w:tcW w:w="1134" w:type="dxa"/>
            <w:tcBorders>
              <w:top w:val="nil"/>
              <w:left w:val="nil"/>
              <w:bottom w:val="single" w:sz="4" w:space="0" w:color="auto"/>
              <w:right w:val="single" w:sz="4" w:space="0" w:color="auto"/>
            </w:tcBorders>
            <w:shd w:val="clear" w:color="auto" w:fill="auto"/>
            <w:noWrap/>
            <w:vAlign w:val="bottom"/>
            <w:hideMark/>
          </w:tcPr>
          <w:p w14:paraId="6AA66863" w14:textId="2EB2F091" w:rsidR="00C17C84" w:rsidRPr="008E5D73" w:rsidRDefault="008E5D73"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659</w:t>
            </w:r>
          </w:p>
        </w:tc>
        <w:tc>
          <w:tcPr>
            <w:tcW w:w="1134" w:type="dxa"/>
            <w:tcBorders>
              <w:top w:val="nil"/>
              <w:left w:val="nil"/>
              <w:bottom w:val="single" w:sz="4" w:space="0" w:color="auto"/>
              <w:right w:val="single" w:sz="4" w:space="0" w:color="auto"/>
            </w:tcBorders>
            <w:shd w:val="clear" w:color="auto" w:fill="auto"/>
            <w:noWrap/>
            <w:vAlign w:val="bottom"/>
            <w:hideMark/>
          </w:tcPr>
          <w:p w14:paraId="0CFF9E18" w14:textId="0C7862B3" w:rsidR="00C17C84" w:rsidRPr="008E5D73" w:rsidRDefault="008E5D73"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675</w:t>
            </w:r>
          </w:p>
        </w:tc>
        <w:tc>
          <w:tcPr>
            <w:tcW w:w="992" w:type="dxa"/>
            <w:tcBorders>
              <w:top w:val="nil"/>
              <w:left w:val="nil"/>
              <w:bottom w:val="single" w:sz="4" w:space="0" w:color="auto"/>
              <w:right w:val="single" w:sz="4" w:space="0" w:color="auto"/>
            </w:tcBorders>
            <w:shd w:val="clear" w:color="auto" w:fill="auto"/>
            <w:noWrap/>
            <w:vAlign w:val="bottom"/>
            <w:hideMark/>
          </w:tcPr>
          <w:p w14:paraId="4560C96C" w14:textId="56B59D33" w:rsidR="00C17C84" w:rsidRPr="008E5D73" w:rsidRDefault="008E5D73"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691</w:t>
            </w:r>
          </w:p>
        </w:tc>
      </w:tr>
      <w:tr w:rsidR="00C17C84" w:rsidRPr="008F158A" w14:paraId="501E098F" w14:textId="77777777" w:rsidTr="000503FA">
        <w:trPr>
          <w:trHeight w:val="34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8E19A3D" w14:textId="77777777" w:rsidR="00C17C84" w:rsidRPr="008F158A" w:rsidRDefault="00C17C84" w:rsidP="00782321">
            <w:pPr>
              <w:tabs>
                <w:tab w:val="left" w:pos="9214"/>
                <w:tab w:val="left" w:pos="9356"/>
              </w:tabs>
              <w:spacing w:after="0" w:line="240" w:lineRule="auto"/>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1 06 01000 </w:t>
            </w:r>
            <w:r w:rsidR="00BD62AE">
              <w:rPr>
                <w:rFonts w:ascii="Times New Roman" w:eastAsia="Times New Roman" w:hAnsi="Times New Roman" w:cs="Times New Roman"/>
                <w:sz w:val="24"/>
                <w:szCs w:val="24"/>
              </w:rPr>
              <w:t>0</w:t>
            </w:r>
            <w:r w:rsidR="00782321">
              <w:rPr>
                <w:rFonts w:ascii="Times New Roman" w:eastAsia="Times New Roman" w:hAnsi="Times New Roman" w:cs="Times New Roman"/>
                <w:sz w:val="24"/>
                <w:szCs w:val="24"/>
              </w:rPr>
              <w:t>0 0000 11</w:t>
            </w:r>
            <w:r w:rsidRPr="008F158A">
              <w:rPr>
                <w:rFonts w:ascii="Times New Roman" w:eastAsia="Times New Roman" w:hAnsi="Times New Roman" w:cs="Times New Roman"/>
                <w:sz w:val="24"/>
                <w:szCs w:val="24"/>
              </w:rPr>
              <w:t>0</w:t>
            </w:r>
          </w:p>
        </w:tc>
        <w:tc>
          <w:tcPr>
            <w:tcW w:w="3827" w:type="dxa"/>
            <w:tcBorders>
              <w:top w:val="nil"/>
              <w:left w:val="nil"/>
              <w:bottom w:val="single" w:sz="4" w:space="0" w:color="auto"/>
              <w:right w:val="single" w:sz="4" w:space="0" w:color="auto"/>
            </w:tcBorders>
            <w:shd w:val="clear" w:color="auto" w:fill="auto"/>
            <w:noWrap/>
            <w:vAlign w:val="bottom"/>
            <w:hideMark/>
          </w:tcPr>
          <w:p w14:paraId="71E6E56E" w14:textId="77777777" w:rsidR="00C17C84" w:rsidRPr="00BD62AE" w:rsidRDefault="00C17C84" w:rsidP="00C17C84">
            <w:pPr>
              <w:tabs>
                <w:tab w:val="left" w:pos="9214"/>
                <w:tab w:val="left" w:pos="9356"/>
              </w:tabs>
              <w:spacing w:after="0" w:line="240" w:lineRule="auto"/>
              <w:jc w:val="both"/>
              <w:rPr>
                <w:rFonts w:ascii="Times New Roman" w:eastAsia="Times New Roman" w:hAnsi="Times New Roman" w:cs="Times New Roman"/>
                <w:sz w:val="24"/>
                <w:szCs w:val="24"/>
              </w:rPr>
            </w:pPr>
            <w:r w:rsidRPr="00BD62AE">
              <w:rPr>
                <w:rFonts w:ascii="Times New Roman" w:eastAsia="Times New Roman" w:hAnsi="Times New Roman" w:cs="Times New Roman"/>
                <w:sz w:val="24"/>
                <w:szCs w:val="24"/>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noWrap/>
            <w:vAlign w:val="bottom"/>
            <w:hideMark/>
          </w:tcPr>
          <w:p w14:paraId="41FCB3E8" w14:textId="1DB0037B" w:rsidR="00C17C84" w:rsidRPr="008E5D73" w:rsidRDefault="002540A9"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8E5D73">
              <w:rPr>
                <w:rFonts w:ascii="Times New Roman" w:eastAsia="Times New Roman" w:hAnsi="Times New Roman" w:cs="Times New Roman"/>
                <w:sz w:val="24"/>
                <w:szCs w:val="24"/>
              </w:rPr>
              <w:t>21</w:t>
            </w:r>
          </w:p>
        </w:tc>
        <w:tc>
          <w:tcPr>
            <w:tcW w:w="1134" w:type="dxa"/>
            <w:tcBorders>
              <w:top w:val="nil"/>
              <w:left w:val="nil"/>
              <w:bottom w:val="single" w:sz="4" w:space="0" w:color="auto"/>
              <w:right w:val="single" w:sz="4" w:space="0" w:color="auto"/>
            </w:tcBorders>
            <w:shd w:val="clear" w:color="auto" w:fill="auto"/>
            <w:noWrap/>
            <w:vAlign w:val="bottom"/>
            <w:hideMark/>
          </w:tcPr>
          <w:p w14:paraId="168EAA5E" w14:textId="62386BF6" w:rsidR="00C17C84" w:rsidRPr="008E5D73" w:rsidRDefault="002540A9"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8E5D73">
              <w:rPr>
                <w:rFonts w:ascii="Times New Roman" w:eastAsia="Times New Roman" w:hAnsi="Times New Roman" w:cs="Times New Roman"/>
                <w:sz w:val="24"/>
                <w:szCs w:val="24"/>
              </w:rPr>
              <w:t>26</w:t>
            </w:r>
          </w:p>
        </w:tc>
        <w:tc>
          <w:tcPr>
            <w:tcW w:w="992" w:type="dxa"/>
            <w:tcBorders>
              <w:top w:val="nil"/>
              <w:left w:val="nil"/>
              <w:bottom w:val="single" w:sz="4" w:space="0" w:color="auto"/>
              <w:right w:val="single" w:sz="4" w:space="0" w:color="auto"/>
            </w:tcBorders>
            <w:shd w:val="clear" w:color="auto" w:fill="auto"/>
            <w:noWrap/>
            <w:vAlign w:val="bottom"/>
            <w:hideMark/>
          </w:tcPr>
          <w:p w14:paraId="7A2A9EE1" w14:textId="76C801B1" w:rsidR="00C17C84" w:rsidRPr="008E5D73" w:rsidRDefault="002540A9"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008E5D73">
              <w:rPr>
                <w:rFonts w:ascii="Times New Roman" w:eastAsia="Times New Roman" w:hAnsi="Times New Roman" w:cs="Times New Roman"/>
                <w:sz w:val="24"/>
                <w:szCs w:val="24"/>
              </w:rPr>
              <w:t>31</w:t>
            </w:r>
          </w:p>
        </w:tc>
      </w:tr>
      <w:tr w:rsidR="00C17C84" w:rsidRPr="008F158A" w14:paraId="0395E61F" w14:textId="77777777" w:rsidTr="000503FA">
        <w:trPr>
          <w:trHeight w:val="34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B619B7A" w14:textId="77777777" w:rsidR="00C17C84" w:rsidRPr="008F158A" w:rsidRDefault="00C17C84" w:rsidP="00782321">
            <w:pPr>
              <w:tabs>
                <w:tab w:val="left" w:pos="9214"/>
                <w:tab w:val="left" w:pos="9356"/>
              </w:tabs>
              <w:spacing w:after="0" w:line="240" w:lineRule="auto"/>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1 06 06000 00 0000 </w:t>
            </w:r>
            <w:r w:rsidR="00782321">
              <w:rPr>
                <w:rFonts w:ascii="Times New Roman" w:eastAsia="Times New Roman" w:hAnsi="Times New Roman" w:cs="Times New Roman"/>
                <w:sz w:val="24"/>
                <w:szCs w:val="24"/>
              </w:rPr>
              <w:t>11</w:t>
            </w:r>
            <w:r w:rsidRPr="008F158A">
              <w:rPr>
                <w:rFonts w:ascii="Times New Roman" w:eastAsia="Times New Roman" w:hAnsi="Times New Roman" w:cs="Times New Roman"/>
                <w:sz w:val="24"/>
                <w:szCs w:val="24"/>
              </w:rPr>
              <w:t>0</w:t>
            </w:r>
          </w:p>
        </w:tc>
        <w:tc>
          <w:tcPr>
            <w:tcW w:w="3827" w:type="dxa"/>
            <w:tcBorders>
              <w:top w:val="nil"/>
              <w:left w:val="nil"/>
              <w:bottom w:val="single" w:sz="4" w:space="0" w:color="auto"/>
              <w:right w:val="single" w:sz="4" w:space="0" w:color="auto"/>
            </w:tcBorders>
            <w:shd w:val="clear" w:color="auto" w:fill="auto"/>
            <w:noWrap/>
            <w:vAlign w:val="bottom"/>
            <w:hideMark/>
          </w:tcPr>
          <w:p w14:paraId="5A9659B5" w14:textId="77777777" w:rsidR="00C17C84" w:rsidRDefault="00C17C84" w:rsidP="00C17C84">
            <w:pPr>
              <w:tabs>
                <w:tab w:val="left" w:pos="9214"/>
                <w:tab w:val="left" w:pos="9356"/>
              </w:tabs>
              <w:spacing w:after="0" w:line="240" w:lineRule="auto"/>
              <w:jc w:val="both"/>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Земельный налог</w:t>
            </w:r>
          </w:p>
          <w:p w14:paraId="54FC4C0B" w14:textId="77777777" w:rsidR="00D450EC" w:rsidRPr="008F158A" w:rsidRDefault="00D450EC" w:rsidP="00C17C84">
            <w:pPr>
              <w:tabs>
                <w:tab w:val="left" w:pos="9214"/>
                <w:tab w:val="left" w:pos="9356"/>
              </w:tabs>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14:paraId="6DFE3349" w14:textId="236BA17E" w:rsidR="00C17C84" w:rsidRPr="008E5D73" w:rsidRDefault="008E5D73"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538</w:t>
            </w:r>
          </w:p>
        </w:tc>
        <w:tc>
          <w:tcPr>
            <w:tcW w:w="1134" w:type="dxa"/>
            <w:tcBorders>
              <w:top w:val="nil"/>
              <w:left w:val="nil"/>
              <w:bottom w:val="single" w:sz="4" w:space="0" w:color="auto"/>
              <w:right w:val="single" w:sz="4" w:space="0" w:color="auto"/>
            </w:tcBorders>
            <w:shd w:val="clear" w:color="auto" w:fill="auto"/>
            <w:noWrap/>
            <w:vAlign w:val="bottom"/>
            <w:hideMark/>
          </w:tcPr>
          <w:p w14:paraId="4C0269EF" w14:textId="1245FBF6" w:rsidR="00C17C84" w:rsidRPr="008E5D73" w:rsidRDefault="008E5D73"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549</w:t>
            </w:r>
          </w:p>
        </w:tc>
        <w:tc>
          <w:tcPr>
            <w:tcW w:w="992" w:type="dxa"/>
            <w:tcBorders>
              <w:top w:val="nil"/>
              <w:left w:val="nil"/>
              <w:bottom w:val="single" w:sz="4" w:space="0" w:color="auto"/>
              <w:right w:val="single" w:sz="4" w:space="0" w:color="auto"/>
            </w:tcBorders>
            <w:shd w:val="clear" w:color="auto" w:fill="auto"/>
            <w:noWrap/>
            <w:vAlign w:val="bottom"/>
            <w:hideMark/>
          </w:tcPr>
          <w:p w14:paraId="13A6DDC1" w14:textId="60F47046" w:rsidR="00C17C84" w:rsidRPr="008E5D73" w:rsidRDefault="008E5D73"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560</w:t>
            </w:r>
          </w:p>
        </w:tc>
      </w:tr>
      <w:tr w:rsidR="00C17C84" w:rsidRPr="008F158A" w14:paraId="1F37A9E6" w14:textId="77777777" w:rsidTr="000503FA">
        <w:trPr>
          <w:trHeight w:val="216"/>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8A9DECC" w14:textId="77777777" w:rsidR="00C17C84" w:rsidRPr="008F158A" w:rsidRDefault="00C17C84" w:rsidP="00C17C84">
            <w:pPr>
              <w:tabs>
                <w:tab w:val="left" w:pos="9214"/>
                <w:tab w:val="left" w:pos="9356"/>
              </w:tabs>
              <w:spacing w:after="0" w:line="240" w:lineRule="auto"/>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1 06 06033 10 0000 110</w:t>
            </w:r>
          </w:p>
        </w:tc>
        <w:tc>
          <w:tcPr>
            <w:tcW w:w="3827" w:type="dxa"/>
            <w:tcBorders>
              <w:top w:val="nil"/>
              <w:left w:val="nil"/>
              <w:bottom w:val="single" w:sz="4" w:space="0" w:color="auto"/>
              <w:right w:val="single" w:sz="4" w:space="0" w:color="auto"/>
            </w:tcBorders>
            <w:shd w:val="clear" w:color="auto" w:fill="auto"/>
            <w:noWrap/>
            <w:vAlign w:val="bottom"/>
            <w:hideMark/>
          </w:tcPr>
          <w:p w14:paraId="17D5000B" w14:textId="77777777" w:rsidR="00C17C84" w:rsidRPr="008F158A" w:rsidRDefault="00BD62AE" w:rsidP="00C17C84">
            <w:pPr>
              <w:tabs>
                <w:tab w:val="left" w:pos="9214"/>
                <w:tab w:val="left" w:pos="9356"/>
              </w:tabs>
              <w:spacing w:after="0" w:line="240" w:lineRule="auto"/>
              <w:jc w:val="both"/>
              <w:rPr>
                <w:rFonts w:ascii="Times New Roman" w:eastAsia="Times New Roman" w:hAnsi="Times New Roman" w:cs="Times New Roman"/>
                <w:sz w:val="24"/>
                <w:szCs w:val="24"/>
              </w:rPr>
            </w:pPr>
            <w:r w:rsidRPr="00BD62AE">
              <w:rPr>
                <w:rFonts w:ascii="Times New Roman" w:eastAsia="Times New Roman" w:hAnsi="Times New Roman" w:cs="Times New Roman"/>
                <w:sz w:val="24"/>
                <w:szCs w:val="24"/>
              </w:rPr>
              <w:t>Земельный налог с организаций, обладающих земельным участком, расположенным в границах сельских поселений</w:t>
            </w:r>
          </w:p>
        </w:tc>
        <w:tc>
          <w:tcPr>
            <w:tcW w:w="1134" w:type="dxa"/>
            <w:tcBorders>
              <w:top w:val="nil"/>
              <w:left w:val="nil"/>
              <w:bottom w:val="single" w:sz="4" w:space="0" w:color="auto"/>
              <w:right w:val="single" w:sz="4" w:space="0" w:color="auto"/>
            </w:tcBorders>
            <w:shd w:val="clear" w:color="auto" w:fill="auto"/>
            <w:noWrap/>
            <w:vAlign w:val="bottom"/>
            <w:hideMark/>
          </w:tcPr>
          <w:p w14:paraId="616F67DB" w14:textId="118D3C50" w:rsidR="00C17C84" w:rsidRPr="008E5D73" w:rsidRDefault="00C17C84" w:rsidP="002540A9">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E5D73">
              <w:rPr>
                <w:rFonts w:ascii="Times New Roman" w:eastAsia="Times New Roman" w:hAnsi="Times New Roman" w:cs="Times New Roman"/>
                <w:sz w:val="24"/>
                <w:szCs w:val="24"/>
              </w:rPr>
              <w:t>56</w:t>
            </w:r>
          </w:p>
        </w:tc>
        <w:tc>
          <w:tcPr>
            <w:tcW w:w="1134" w:type="dxa"/>
            <w:tcBorders>
              <w:top w:val="nil"/>
              <w:left w:val="nil"/>
              <w:bottom w:val="single" w:sz="4" w:space="0" w:color="auto"/>
              <w:right w:val="single" w:sz="4" w:space="0" w:color="auto"/>
            </w:tcBorders>
            <w:shd w:val="clear" w:color="auto" w:fill="auto"/>
            <w:noWrap/>
            <w:vAlign w:val="bottom"/>
            <w:hideMark/>
          </w:tcPr>
          <w:p w14:paraId="09F02FCD" w14:textId="01E9B881" w:rsidR="00C17C84" w:rsidRPr="008E5D73" w:rsidRDefault="002540A9"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2</w:t>
            </w:r>
            <w:r w:rsidR="008E5D73">
              <w:rPr>
                <w:rFonts w:ascii="Times New Roman" w:eastAsia="Times New Roman" w:hAnsi="Times New Roman" w:cs="Times New Roman"/>
                <w:sz w:val="24"/>
                <w:szCs w:val="24"/>
              </w:rPr>
              <w:t>61</w:t>
            </w:r>
          </w:p>
        </w:tc>
        <w:tc>
          <w:tcPr>
            <w:tcW w:w="992" w:type="dxa"/>
            <w:tcBorders>
              <w:top w:val="nil"/>
              <w:left w:val="nil"/>
              <w:bottom w:val="single" w:sz="4" w:space="0" w:color="auto"/>
              <w:right w:val="single" w:sz="4" w:space="0" w:color="auto"/>
            </w:tcBorders>
            <w:shd w:val="clear" w:color="auto" w:fill="auto"/>
            <w:noWrap/>
            <w:vAlign w:val="bottom"/>
            <w:hideMark/>
          </w:tcPr>
          <w:p w14:paraId="5E668CE2" w14:textId="7FF81B7C" w:rsidR="00C17C84" w:rsidRPr="002540A9" w:rsidRDefault="00C17C84" w:rsidP="002540A9">
            <w:pPr>
              <w:tabs>
                <w:tab w:val="left" w:pos="9214"/>
                <w:tab w:val="left" w:pos="9356"/>
              </w:tabs>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26</w:t>
            </w:r>
            <w:r w:rsidR="001E65F0">
              <w:rPr>
                <w:rFonts w:ascii="Times New Roman" w:eastAsia="Times New Roman" w:hAnsi="Times New Roman" w:cs="Times New Roman"/>
                <w:sz w:val="24"/>
                <w:szCs w:val="24"/>
              </w:rPr>
              <w:t>6</w:t>
            </w:r>
          </w:p>
        </w:tc>
      </w:tr>
      <w:tr w:rsidR="00C17C84" w:rsidRPr="008F158A" w14:paraId="0A9799A6" w14:textId="77777777" w:rsidTr="000503FA">
        <w:trPr>
          <w:trHeight w:val="348"/>
        </w:trPr>
        <w:tc>
          <w:tcPr>
            <w:tcW w:w="2802" w:type="dxa"/>
            <w:tcBorders>
              <w:top w:val="nil"/>
              <w:left w:val="single" w:sz="4" w:space="0" w:color="auto"/>
              <w:bottom w:val="single" w:sz="4" w:space="0" w:color="auto"/>
              <w:right w:val="single" w:sz="4" w:space="0" w:color="auto"/>
            </w:tcBorders>
            <w:shd w:val="clear" w:color="auto" w:fill="auto"/>
            <w:noWrap/>
            <w:vAlign w:val="bottom"/>
          </w:tcPr>
          <w:p w14:paraId="357D9055" w14:textId="77777777" w:rsidR="00C17C84" w:rsidRPr="008F158A" w:rsidRDefault="00C17C84" w:rsidP="00C17C84">
            <w:pPr>
              <w:tabs>
                <w:tab w:val="left" w:pos="9214"/>
                <w:tab w:val="left" w:pos="9356"/>
              </w:tabs>
              <w:spacing w:after="0" w:line="240" w:lineRule="auto"/>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1 06 06043 10 0000 110</w:t>
            </w:r>
          </w:p>
        </w:tc>
        <w:tc>
          <w:tcPr>
            <w:tcW w:w="3827" w:type="dxa"/>
            <w:tcBorders>
              <w:top w:val="nil"/>
              <w:left w:val="nil"/>
              <w:bottom w:val="single" w:sz="4" w:space="0" w:color="auto"/>
              <w:right w:val="single" w:sz="4" w:space="0" w:color="auto"/>
            </w:tcBorders>
            <w:shd w:val="clear" w:color="auto" w:fill="auto"/>
            <w:vAlign w:val="bottom"/>
          </w:tcPr>
          <w:p w14:paraId="2D16D410" w14:textId="77777777" w:rsidR="00C17C84" w:rsidRDefault="00286174" w:rsidP="00C17C84">
            <w:pPr>
              <w:tabs>
                <w:tab w:val="left" w:pos="9214"/>
                <w:tab w:val="left" w:pos="9356"/>
              </w:tabs>
              <w:spacing w:after="0" w:line="240" w:lineRule="auto"/>
              <w:jc w:val="both"/>
              <w:rPr>
                <w:rFonts w:ascii="Times New Roman" w:eastAsia="Times New Roman" w:hAnsi="Times New Roman" w:cs="Times New Roman"/>
                <w:sz w:val="24"/>
                <w:szCs w:val="24"/>
              </w:rPr>
            </w:pPr>
            <w:r w:rsidRPr="00286174">
              <w:rPr>
                <w:rFonts w:ascii="Times New Roman" w:eastAsia="Times New Roman" w:hAnsi="Times New Roman" w:cs="Times New Roman"/>
                <w:sz w:val="24"/>
                <w:szCs w:val="24"/>
              </w:rPr>
              <w:t>Земельный налог с физических лиц, обладающих земельным участком, расположенным в границах сельских поселений</w:t>
            </w:r>
          </w:p>
          <w:p w14:paraId="5FD232B7" w14:textId="77777777" w:rsidR="00793E86" w:rsidRPr="008F158A" w:rsidRDefault="00793E86" w:rsidP="00C17C84">
            <w:pPr>
              <w:tabs>
                <w:tab w:val="left" w:pos="9214"/>
                <w:tab w:val="left" w:pos="9356"/>
              </w:tabs>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14:paraId="1DF08C92" w14:textId="7FDA0FC5" w:rsidR="00C17C84" w:rsidRPr="001E65F0" w:rsidRDefault="001E65F0"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282</w:t>
            </w:r>
          </w:p>
        </w:tc>
        <w:tc>
          <w:tcPr>
            <w:tcW w:w="1134" w:type="dxa"/>
            <w:tcBorders>
              <w:top w:val="nil"/>
              <w:left w:val="nil"/>
              <w:bottom w:val="single" w:sz="4" w:space="0" w:color="auto"/>
              <w:right w:val="single" w:sz="4" w:space="0" w:color="auto"/>
            </w:tcBorders>
            <w:shd w:val="clear" w:color="auto" w:fill="auto"/>
            <w:noWrap/>
            <w:vAlign w:val="bottom"/>
          </w:tcPr>
          <w:p w14:paraId="304D7AB5" w14:textId="2176DB0E" w:rsidR="00C17C84" w:rsidRPr="001E65F0" w:rsidRDefault="001E65F0"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288</w:t>
            </w:r>
          </w:p>
        </w:tc>
        <w:tc>
          <w:tcPr>
            <w:tcW w:w="992" w:type="dxa"/>
            <w:tcBorders>
              <w:top w:val="nil"/>
              <w:left w:val="nil"/>
              <w:bottom w:val="single" w:sz="4" w:space="0" w:color="auto"/>
              <w:right w:val="single" w:sz="4" w:space="0" w:color="auto"/>
            </w:tcBorders>
            <w:shd w:val="clear" w:color="auto" w:fill="auto"/>
            <w:noWrap/>
            <w:vAlign w:val="bottom"/>
          </w:tcPr>
          <w:p w14:paraId="2769380A" w14:textId="4FDED4DC" w:rsidR="00C17C84" w:rsidRPr="001E65F0" w:rsidRDefault="001E65F0"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r>
      <w:tr w:rsidR="00C17C84" w:rsidRPr="008F158A" w14:paraId="435DDE4D" w14:textId="77777777" w:rsidTr="000503FA">
        <w:trPr>
          <w:trHeight w:val="31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35209200" w14:textId="77777777" w:rsidR="00C17C84" w:rsidRPr="008F158A" w:rsidRDefault="00C17C84" w:rsidP="00C17C84">
            <w:pPr>
              <w:tabs>
                <w:tab w:val="left" w:pos="9214"/>
                <w:tab w:val="left" w:pos="9356"/>
              </w:tabs>
              <w:spacing w:after="0" w:line="240" w:lineRule="auto"/>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 </w:t>
            </w:r>
          </w:p>
        </w:tc>
        <w:tc>
          <w:tcPr>
            <w:tcW w:w="3827" w:type="dxa"/>
            <w:tcBorders>
              <w:top w:val="nil"/>
              <w:left w:val="nil"/>
              <w:bottom w:val="single" w:sz="4" w:space="0" w:color="auto"/>
              <w:right w:val="single" w:sz="4" w:space="0" w:color="auto"/>
            </w:tcBorders>
            <w:shd w:val="clear" w:color="auto" w:fill="auto"/>
            <w:vAlign w:val="bottom"/>
            <w:hideMark/>
          </w:tcPr>
          <w:p w14:paraId="3D8DE470" w14:textId="77777777" w:rsidR="00333FB5" w:rsidRDefault="00333FB5" w:rsidP="00C17C84">
            <w:pPr>
              <w:tabs>
                <w:tab w:val="left" w:pos="9214"/>
                <w:tab w:val="left" w:pos="9356"/>
              </w:tabs>
              <w:spacing w:after="0" w:line="240" w:lineRule="auto"/>
              <w:jc w:val="both"/>
              <w:rPr>
                <w:rFonts w:ascii="Times New Roman" w:eastAsia="Times New Roman" w:hAnsi="Times New Roman" w:cs="Times New Roman"/>
                <w:bCs/>
                <w:sz w:val="24"/>
                <w:szCs w:val="24"/>
              </w:rPr>
            </w:pPr>
          </w:p>
          <w:p w14:paraId="07817FBF" w14:textId="77777777" w:rsidR="00C17C84" w:rsidRPr="004F484E" w:rsidRDefault="00C17C84" w:rsidP="00C17C84">
            <w:pPr>
              <w:tabs>
                <w:tab w:val="left" w:pos="9214"/>
                <w:tab w:val="left" w:pos="9356"/>
              </w:tabs>
              <w:spacing w:after="0" w:line="240" w:lineRule="auto"/>
              <w:jc w:val="both"/>
              <w:rPr>
                <w:rFonts w:ascii="Times New Roman" w:eastAsia="Times New Roman" w:hAnsi="Times New Roman" w:cs="Times New Roman"/>
                <w:bCs/>
                <w:sz w:val="24"/>
                <w:szCs w:val="24"/>
              </w:rPr>
            </w:pPr>
            <w:r w:rsidRPr="004F484E">
              <w:rPr>
                <w:rFonts w:ascii="Times New Roman" w:eastAsia="Times New Roman" w:hAnsi="Times New Roman" w:cs="Times New Roman"/>
                <w:bCs/>
                <w:sz w:val="24"/>
                <w:szCs w:val="24"/>
              </w:rPr>
              <w:t>СОБСТВЕННЫЕ ДОХОДЫ</w:t>
            </w:r>
          </w:p>
        </w:tc>
        <w:tc>
          <w:tcPr>
            <w:tcW w:w="1134" w:type="dxa"/>
            <w:tcBorders>
              <w:top w:val="nil"/>
              <w:left w:val="nil"/>
              <w:bottom w:val="single" w:sz="4" w:space="0" w:color="auto"/>
              <w:right w:val="single" w:sz="4" w:space="0" w:color="auto"/>
            </w:tcBorders>
            <w:shd w:val="clear" w:color="auto" w:fill="auto"/>
            <w:vAlign w:val="bottom"/>
            <w:hideMark/>
          </w:tcPr>
          <w:p w14:paraId="0E0E7AD0" w14:textId="692BA256" w:rsidR="00C17C84" w:rsidRPr="001E65F0" w:rsidRDefault="00B54C82" w:rsidP="00C17C84">
            <w:pPr>
              <w:tabs>
                <w:tab w:val="left" w:pos="9214"/>
                <w:tab w:val="left" w:pos="93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752</w:t>
            </w:r>
          </w:p>
        </w:tc>
        <w:tc>
          <w:tcPr>
            <w:tcW w:w="1134" w:type="dxa"/>
            <w:tcBorders>
              <w:top w:val="nil"/>
              <w:left w:val="nil"/>
              <w:bottom w:val="single" w:sz="4" w:space="0" w:color="auto"/>
              <w:right w:val="single" w:sz="4" w:space="0" w:color="auto"/>
            </w:tcBorders>
            <w:shd w:val="clear" w:color="auto" w:fill="auto"/>
            <w:vAlign w:val="bottom"/>
            <w:hideMark/>
          </w:tcPr>
          <w:p w14:paraId="5C8A286C" w14:textId="70E3094D" w:rsidR="00C17C84" w:rsidRPr="001E65F0" w:rsidRDefault="00B54C82" w:rsidP="00C17C84">
            <w:pPr>
              <w:tabs>
                <w:tab w:val="left" w:pos="9214"/>
                <w:tab w:val="left" w:pos="93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772</w:t>
            </w:r>
          </w:p>
        </w:tc>
        <w:tc>
          <w:tcPr>
            <w:tcW w:w="992" w:type="dxa"/>
            <w:tcBorders>
              <w:top w:val="nil"/>
              <w:left w:val="nil"/>
              <w:bottom w:val="single" w:sz="4" w:space="0" w:color="auto"/>
              <w:right w:val="single" w:sz="4" w:space="0" w:color="auto"/>
            </w:tcBorders>
            <w:shd w:val="clear" w:color="auto" w:fill="auto"/>
            <w:vAlign w:val="bottom"/>
            <w:hideMark/>
          </w:tcPr>
          <w:p w14:paraId="3B3D8D2E" w14:textId="0E01E771" w:rsidR="00C17C84" w:rsidRPr="002540A9" w:rsidRDefault="00B54C82" w:rsidP="00C17C84">
            <w:pPr>
              <w:tabs>
                <w:tab w:val="left" w:pos="9214"/>
                <w:tab w:val="left" w:pos="9356"/>
              </w:tabs>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792</w:t>
            </w:r>
          </w:p>
        </w:tc>
      </w:tr>
      <w:tr w:rsidR="00C17C84" w:rsidRPr="008F158A" w14:paraId="4983CD65" w14:textId="77777777" w:rsidTr="000503FA">
        <w:trPr>
          <w:trHeight w:val="39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325F97B" w14:textId="77777777" w:rsidR="00C17C84" w:rsidRPr="008F158A" w:rsidRDefault="00C17C84" w:rsidP="00C17C84">
            <w:pPr>
              <w:tabs>
                <w:tab w:val="left" w:pos="9214"/>
                <w:tab w:val="left" w:pos="9356"/>
              </w:tabs>
              <w:spacing w:after="0" w:line="240" w:lineRule="auto"/>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2 00 00000 00 0000 000</w:t>
            </w:r>
          </w:p>
        </w:tc>
        <w:tc>
          <w:tcPr>
            <w:tcW w:w="3827" w:type="dxa"/>
            <w:tcBorders>
              <w:top w:val="nil"/>
              <w:left w:val="nil"/>
              <w:bottom w:val="single" w:sz="4" w:space="0" w:color="auto"/>
              <w:right w:val="single" w:sz="4" w:space="0" w:color="auto"/>
            </w:tcBorders>
            <w:shd w:val="clear" w:color="auto" w:fill="auto"/>
            <w:vAlign w:val="bottom"/>
            <w:hideMark/>
          </w:tcPr>
          <w:p w14:paraId="62E09E6D" w14:textId="77777777" w:rsidR="00C17C84" w:rsidRPr="008F158A" w:rsidRDefault="00C17C84" w:rsidP="00C17C84">
            <w:pPr>
              <w:tabs>
                <w:tab w:val="left" w:pos="9214"/>
                <w:tab w:val="left" w:pos="9356"/>
              </w:tabs>
              <w:spacing w:after="0" w:line="240" w:lineRule="auto"/>
              <w:jc w:val="both"/>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БЕЗВОЗМЕЗДНЫЕ ПОСТУПЛЕНИЯ</w:t>
            </w:r>
          </w:p>
        </w:tc>
        <w:tc>
          <w:tcPr>
            <w:tcW w:w="1134" w:type="dxa"/>
            <w:tcBorders>
              <w:top w:val="nil"/>
              <w:left w:val="nil"/>
              <w:bottom w:val="single" w:sz="4" w:space="0" w:color="auto"/>
              <w:right w:val="single" w:sz="4" w:space="0" w:color="auto"/>
            </w:tcBorders>
            <w:shd w:val="clear" w:color="auto" w:fill="auto"/>
            <w:vAlign w:val="bottom"/>
            <w:hideMark/>
          </w:tcPr>
          <w:p w14:paraId="5E2AA506" w14:textId="1A61EC92" w:rsidR="00C17C84" w:rsidRPr="002540A9" w:rsidRDefault="00B54C82" w:rsidP="00027349">
            <w:pPr>
              <w:tabs>
                <w:tab w:val="left" w:pos="9214"/>
                <w:tab w:val="left" w:pos="9356"/>
              </w:tabs>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8452,5</w:t>
            </w:r>
          </w:p>
        </w:tc>
        <w:tc>
          <w:tcPr>
            <w:tcW w:w="1134" w:type="dxa"/>
            <w:tcBorders>
              <w:top w:val="nil"/>
              <w:left w:val="nil"/>
              <w:bottom w:val="single" w:sz="4" w:space="0" w:color="auto"/>
              <w:right w:val="single" w:sz="4" w:space="0" w:color="auto"/>
            </w:tcBorders>
            <w:shd w:val="clear" w:color="auto" w:fill="auto"/>
            <w:vAlign w:val="bottom"/>
            <w:hideMark/>
          </w:tcPr>
          <w:p w14:paraId="2509B777" w14:textId="32B4BC5D" w:rsidR="00C17C84" w:rsidRPr="001E65F0" w:rsidRDefault="00B54C82" w:rsidP="00A95668">
            <w:pPr>
              <w:tabs>
                <w:tab w:val="left" w:pos="9214"/>
                <w:tab w:val="left" w:pos="93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3722,7</w:t>
            </w:r>
          </w:p>
        </w:tc>
        <w:tc>
          <w:tcPr>
            <w:tcW w:w="992" w:type="dxa"/>
            <w:tcBorders>
              <w:top w:val="nil"/>
              <w:left w:val="nil"/>
              <w:bottom w:val="single" w:sz="4" w:space="0" w:color="auto"/>
              <w:right w:val="single" w:sz="4" w:space="0" w:color="auto"/>
            </w:tcBorders>
            <w:shd w:val="clear" w:color="auto" w:fill="auto"/>
            <w:vAlign w:val="bottom"/>
            <w:hideMark/>
          </w:tcPr>
          <w:p w14:paraId="00D0135F" w14:textId="6CE89525" w:rsidR="00C17C84" w:rsidRPr="008F158A" w:rsidRDefault="00B54C82" w:rsidP="002540A9">
            <w:pPr>
              <w:tabs>
                <w:tab w:val="left" w:pos="9214"/>
                <w:tab w:val="left" w:pos="93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3182,5</w:t>
            </w:r>
          </w:p>
        </w:tc>
      </w:tr>
      <w:tr w:rsidR="00C17C84" w:rsidRPr="008F158A" w14:paraId="31923AA4" w14:textId="77777777" w:rsidTr="000503FA">
        <w:trPr>
          <w:trHeight w:val="63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606B8A23" w14:textId="77777777" w:rsidR="00C17C84" w:rsidRPr="008F158A" w:rsidRDefault="00C17C84" w:rsidP="00C17C84">
            <w:pPr>
              <w:tabs>
                <w:tab w:val="left" w:pos="9214"/>
                <w:tab w:val="left" w:pos="9356"/>
              </w:tabs>
              <w:spacing w:after="0" w:line="240" w:lineRule="auto"/>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2 02 10000 00 0000 150</w:t>
            </w:r>
          </w:p>
        </w:tc>
        <w:tc>
          <w:tcPr>
            <w:tcW w:w="3827" w:type="dxa"/>
            <w:tcBorders>
              <w:top w:val="nil"/>
              <w:left w:val="nil"/>
              <w:bottom w:val="single" w:sz="4" w:space="0" w:color="auto"/>
              <w:right w:val="single" w:sz="4" w:space="0" w:color="auto"/>
            </w:tcBorders>
            <w:shd w:val="clear" w:color="auto" w:fill="auto"/>
            <w:vAlign w:val="bottom"/>
            <w:hideMark/>
          </w:tcPr>
          <w:p w14:paraId="189F3BFB" w14:textId="77777777" w:rsidR="00793E86" w:rsidRPr="008F158A" w:rsidRDefault="008A629B" w:rsidP="00C17C84">
            <w:pPr>
              <w:tabs>
                <w:tab w:val="left" w:pos="9214"/>
                <w:tab w:val="left" w:pos="9356"/>
              </w:tabs>
              <w:spacing w:after="0" w:line="240" w:lineRule="auto"/>
              <w:jc w:val="both"/>
              <w:rPr>
                <w:rFonts w:ascii="Times New Roman" w:eastAsia="Times New Roman" w:hAnsi="Times New Roman" w:cs="Times New Roman"/>
                <w:sz w:val="24"/>
                <w:szCs w:val="24"/>
              </w:rPr>
            </w:pPr>
            <w:r w:rsidRPr="008A629B">
              <w:rPr>
                <w:rFonts w:ascii="Times New Roman" w:eastAsia="Times New Roman" w:hAnsi="Times New Roman" w:cs="Times New Roman"/>
                <w:sz w:val="24"/>
                <w:szCs w:val="24"/>
              </w:rPr>
              <w:t>Дотации бюджетам бюджетной системы Российской Федерации</w:t>
            </w:r>
          </w:p>
        </w:tc>
        <w:tc>
          <w:tcPr>
            <w:tcW w:w="1134" w:type="dxa"/>
            <w:tcBorders>
              <w:top w:val="nil"/>
              <w:left w:val="nil"/>
              <w:bottom w:val="single" w:sz="4" w:space="0" w:color="auto"/>
              <w:right w:val="single" w:sz="4" w:space="0" w:color="auto"/>
            </w:tcBorders>
            <w:shd w:val="clear" w:color="auto" w:fill="auto"/>
            <w:vAlign w:val="bottom"/>
            <w:hideMark/>
          </w:tcPr>
          <w:p w14:paraId="2FCCC8CD" w14:textId="1247E88A" w:rsidR="00C17C84" w:rsidRPr="00F90AA7" w:rsidRDefault="00B54C82" w:rsidP="00027349">
            <w:pPr>
              <w:tabs>
                <w:tab w:val="left" w:pos="9214"/>
                <w:tab w:val="left" w:pos="9356"/>
              </w:tabs>
              <w:spacing w:after="0" w:line="240" w:lineRule="auto"/>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4586,4</w:t>
            </w:r>
          </w:p>
        </w:tc>
        <w:tc>
          <w:tcPr>
            <w:tcW w:w="1134" w:type="dxa"/>
            <w:tcBorders>
              <w:top w:val="nil"/>
              <w:left w:val="nil"/>
              <w:bottom w:val="single" w:sz="4" w:space="0" w:color="auto"/>
              <w:right w:val="single" w:sz="4" w:space="0" w:color="auto"/>
            </w:tcBorders>
            <w:shd w:val="clear" w:color="auto" w:fill="auto"/>
            <w:vAlign w:val="bottom"/>
            <w:hideMark/>
          </w:tcPr>
          <w:p w14:paraId="5E403849" w14:textId="76055935" w:rsidR="00C17C84" w:rsidRPr="008F158A" w:rsidRDefault="00B54C82"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2750</w:t>
            </w:r>
          </w:p>
        </w:tc>
        <w:tc>
          <w:tcPr>
            <w:tcW w:w="992" w:type="dxa"/>
            <w:tcBorders>
              <w:top w:val="nil"/>
              <w:left w:val="nil"/>
              <w:bottom w:val="single" w:sz="4" w:space="0" w:color="auto"/>
              <w:right w:val="single" w:sz="4" w:space="0" w:color="auto"/>
            </w:tcBorders>
            <w:shd w:val="clear" w:color="auto" w:fill="auto"/>
            <w:noWrap/>
            <w:vAlign w:val="bottom"/>
            <w:hideMark/>
          </w:tcPr>
          <w:p w14:paraId="60BC4439" w14:textId="68A08183" w:rsidR="00C17C84" w:rsidRPr="008F158A" w:rsidRDefault="00C17C84"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E65F0">
              <w:rPr>
                <w:rFonts w:ascii="Times New Roman" w:eastAsia="Times New Roman" w:hAnsi="Times New Roman" w:cs="Times New Roman"/>
                <w:sz w:val="24"/>
                <w:szCs w:val="24"/>
              </w:rPr>
              <w:t>201</w:t>
            </w:r>
          </w:p>
        </w:tc>
      </w:tr>
      <w:tr w:rsidR="00D611C6" w:rsidRPr="008F158A" w14:paraId="49A6B432" w14:textId="77777777" w:rsidTr="000503FA">
        <w:trPr>
          <w:trHeight w:val="364"/>
        </w:trPr>
        <w:tc>
          <w:tcPr>
            <w:tcW w:w="2802" w:type="dxa"/>
            <w:tcBorders>
              <w:top w:val="nil"/>
              <w:left w:val="single" w:sz="4" w:space="0" w:color="auto"/>
              <w:bottom w:val="single" w:sz="4" w:space="0" w:color="auto"/>
              <w:right w:val="single" w:sz="4" w:space="0" w:color="auto"/>
            </w:tcBorders>
            <w:shd w:val="clear" w:color="auto" w:fill="auto"/>
            <w:noWrap/>
            <w:vAlign w:val="bottom"/>
          </w:tcPr>
          <w:p w14:paraId="51E069B0" w14:textId="77777777" w:rsidR="00D611C6" w:rsidRPr="008F158A" w:rsidRDefault="00D611C6" w:rsidP="00C17C84">
            <w:pPr>
              <w:tabs>
                <w:tab w:val="left" w:pos="9214"/>
                <w:tab w:val="left" w:pos="935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2 02 20000 00 0000 150</w:t>
            </w:r>
          </w:p>
        </w:tc>
        <w:tc>
          <w:tcPr>
            <w:tcW w:w="3827" w:type="dxa"/>
            <w:tcBorders>
              <w:top w:val="nil"/>
              <w:left w:val="nil"/>
              <w:bottom w:val="single" w:sz="4" w:space="0" w:color="auto"/>
              <w:right w:val="single" w:sz="4" w:space="0" w:color="auto"/>
            </w:tcBorders>
            <w:shd w:val="clear" w:color="auto" w:fill="auto"/>
            <w:vAlign w:val="bottom"/>
          </w:tcPr>
          <w:p w14:paraId="2943630D" w14:textId="77777777" w:rsidR="00D611C6" w:rsidRPr="00E03E7D" w:rsidRDefault="00D611C6" w:rsidP="00C17C84">
            <w:pPr>
              <w:tabs>
                <w:tab w:val="left" w:pos="9214"/>
                <w:tab w:val="left" w:pos="9356"/>
              </w:tabs>
              <w:spacing w:after="0" w:line="240" w:lineRule="auto"/>
              <w:rPr>
                <w:rFonts w:ascii="Times New Roman" w:eastAsia="Times New Roman" w:hAnsi="Times New Roman" w:cs="Times New Roman"/>
                <w:sz w:val="24"/>
                <w:szCs w:val="24"/>
              </w:rPr>
            </w:pPr>
            <w:r w:rsidRPr="00D611C6">
              <w:rPr>
                <w:rFonts w:ascii="Times New Roman" w:eastAsia="Times New Roman" w:hAnsi="Times New Roman" w:cs="Times New Roman"/>
                <w:sz w:val="24"/>
                <w:szCs w:val="24"/>
              </w:rPr>
              <w:t>Субсидии бюджетам бюджетной системы Российской Федерации (межбюджетные субсидии)</w:t>
            </w:r>
          </w:p>
        </w:tc>
        <w:tc>
          <w:tcPr>
            <w:tcW w:w="1134" w:type="dxa"/>
            <w:tcBorders>
              <w:top w:val="nil"/>
              <w:left w:val="nil"/>
              <w:bottom w:val="single" w:sz="4" w:space="0" w:color="auto"/>
              <w:right w:val="single" w:sz="4" w:space="0" w:color="auto"/>
            </w:tcBorders>
            <w:shd w:val="clear" w:color="auto" w:fill="auto"/>
            <w:vAlign w:val="bottom"/>
          </w:tcPr>
          <w:p w14:paraId="193BA299" w14:textId="112E4AD7" w:rsidR="00D611C6" w:rsidRDefault="00B54C82"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2918,4</w:t>
            </w:r>
          </w:p>
        </w:tc>
        <w:tc>
          <w:tcPr>
            <w:tcW w:w="1134" w:type="dxa"/>
            <w:tcBorders>
              <w:top w:val="nil"/>
              <w:left w:val="nil"/>
              <w:bottom w:val="single" w:sz="4" w:space="0" w:color="auto"/>
              <w:right w:val="single" w:sz="4" w:space="0" w:color="auto"/>
            </w:tcBorders>
            <w:shd w:val="clear" w:color="auto" w:fill="auto"/>
            <w:vAlign w:val="bottom"/>
          </w:tcPr>
          <w:p w14:paraId="1FD975E4" w14:textId="2D62F7C7" w:rsidR="00D611C6" w:rsidRDefault="001E65F0"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nil"/>
              <w:left w:val="nil"/>
              <w:bottom w:val="single" w:sz="4" w:space="0" w:color="auto"/>
              <w:right w:val="single" w:sz="4" w:space="0" w:color="auto"/>
            </w:tcBorders>
            <w:shd w:val="clear" w:color="auto" w:fill="auto"/>
            <w:noWrap/>
            <w:vAlign w:val="bottom"/>
          </w:tcPr>
          <w:p w14:paraId="748C690B" w14:textId="77777777" w:rsidR="00D611C6" w:rsidRDefault="00D611C6"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C17C84" w:rsidRPr="008F158A" w14:paraId="1E073633" w14:textId="77777777" w:rsidTr="000503FA">
        <w:trPr>
          <w:trHeight w:val="364"/>
        </w:trPr>
        <w:tc>
          <w:tcPr>
            <w:tcW w:w="2802" w:type="dxa"/>
            <w:tcBorders>
              <w:top w:val="nil"/>
              <w:left w:val="single" w:sz="4" w:space="0" w:color="auto"/>
              <w:bottom w:val="single" w:sz="4" w:space="0" w:color="auto"/>
              <w:right w:val="single" w:sz="4" w:space="0" w:color="auto"/>
            </w:tcBorders>
            <w:shd w:val="clear" w:color="auto" w:fill="auto"/>
            <w:noWrap/>
            <w:vAlign w:val="bottom"/>
          </w:tcPr>
          <w:p w14:paraId="1B5BBCE8" w14:textId="77777777" w:rsidR="00C17C84" w:rsidRPr="008F158A" w:rsidRDefault="00C17C84" w:rsidP="00C17C84">
            <w:pPr>
              <w:tabs>
                <w:tab w:val="left" w:pos="9214"/>
                <w:tab w:val="left" w:pos="9356"/>
              </w:tabs>
              <w:spacing w:after="0" w:line="240" w:lineRule="auto"/>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2 02 30000 00 0000 150</w:t>
            </w:r>
          </w:p>
        </w:tc>
        <w:tc>
          <w:tcPr>
            <w:tcW w:w="3827" w:type="dxa"/>
            <w:tcBorders>
              <w:top w:val="nil"/>
              <w:left w:val="nil"/>
              <w:bottom w:val="single" w:sz="4" w:space="0" w:color="auto"/>
              <w:right w:val="single" w:sz="4" w:space="0" w:color="auto"/>
            </w:tcBorders>
            <w:shd w:val="clear" w:color="auto" w:fill="auto"/>
            <w:vAlign w:val="bottom"/>
          </w:tcPr>
          <w:p w14:paraId="296AC27C" w14:textId="77777777" w:rsidR="00C17C84" w:rsidRDefault="00E03E7D" w:rsidP="00C17C84">
            <w:pPr>
              <w:tabs>
                <w:tab w:val="left" w:pos="9214"/>
                <w:tab w:val="left" w:pos="9356"/>
              </w:tabs>
              <w:spacing w:after="0" w:line="240" w:lineRule="auto"/>
              <w:rPr>
                <w:rFonts w:ascii="Times New Roman" w:eastAsia="Times New Roman" w:hAnsi="Times New Roman" w:cs="Times New Roman"/>
                <w:sz w:val="24"/>
                <w:szCs w:val="24"/>
              </w:rPr>
            </w:pPr>
            <w:r w:rsidRPr="00E03E7D">
              <w:rPr>
                <w:rFonts w:ascii="Times New Roman" w:eastAsia="Times New Roman" w:hAnsi="Times New Roman" w:cs="Times New Roman"/>
                <w:sz w:val="24"/>
                <w:szCs w:val="24"/>
              </w:rPr>
              <w:t>Субвенции бюджетам бюджетной системы Российской Федерации</w:t>
            </w:r>
          </w:p>
          <w:p w14:paraId="7FB3DD58" w14:textId="77777777" w:rsidR="00D450EC" w:rsidRPr="008F158A" w:rsidRDefault="00D450EC" w:rsidP="00C17C84">
            <w:pPr>
              <w:tabs>
                <w:tab w:val="left" w:pos="9214"/>
                <w:tab w:val="left" w:pos="9356"/>
              </w:tabs>
              <w:spacing w:after="0" w:line="240" w:lineRule="auto"/>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tcPr>
          <w:p w14:paraId="323F720E" w14:textId="072529B9" w:rsidR="00C17C84" w:rsidRPr="008F158A" w:rsidRDefault="00B54C82"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144,7</w:t>
            </w:r>
          </w:p>
        </w:tc>
        <w:tc>
          <w:tcPr>
            <w:tcW w:w="1134" w:type="dxa"/>
            <w:tcBorders>
              <w:top w:val="nil"/>
              <w:left w:val="nil"/>
              <w:bottom w:val="single" w:sz="4" w:space="0" w:color="auto"/>
              <w:right w:val="single" w:sz="4" w:space="0" w:color="auto"/>
            </w:tcBorders>
            <w:shd w:val="clear" w:color="auto" w:fill="auto"/>
            <w:vAlign w:val="bottom"/>
          </w:tcPr>
          <w:p w14:paraId="47074AF1" w14:textId="1E10B890" w:rsidR="00C17C84" w:rsidRPr="008F158A" w:rsidRDefault="00B54C82"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169,7</w:t>
            </w:r>
          </w:p>
        </w:tc>
        <w:tc>
          <w:tcPr>
            <w:tcW w:w="992" w:type="dxa"/>
            <w:tcBorders>
              <w:top w:val="nil"/>
              <w:left w:val="nil"/>
              <w:bottom w:val="single" w:sz="4" w:space="0" w:color="auto"/>
              <w:right w:val="single" w:sz="4" w:space="0" w:color="auto"/>
            </w:tcBorders>
            <w:shd w:val="clear" w:color="auto" w:fill="auto"/>
            <w:noWrap/>
            <w:vAlign w:val="bottom"/>
          </w:tcPr>
          <w:p w14:paraId="7DD2E0CE" w14:textId="4BFB4DB2" w:rsidR="00C17C84" w:rsidRPr="008F158A" w:rsidRDefault="00B54C82"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178,5</w:t>
            </w:r>
          </w:p>
        </w:tc>
      </w:tr>
      <w:tr w:rsidR="00C17C84" w:rsidRPr="008F158A" w14:paraId="6A644E3C" w14:textId="77777777" w:rsidTr="000503FA">
        <w:trPr>
          <w:trHeight w:val="481"/>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15B703A5" w14:textId="77777777" w:rsidR="00C17C84" w:rsidRPr="008F158A" w:rsidRDefault="00C17C84" w:rsidP="00C17C84">
            <w:pPr>
              <w:tabs>
                <w:tab w:val="left" w:pos="9214"/>
                <w:tab w:val="left" w:pos="9356"/>
              </w:tabs>
              <w:spacing w:after="0" w:line="240" w:lineRule="auto"/>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2 02 40000 00 0000 150</w:t>
            </w:r>
          </w:p>
        </w:tc>
        <w:tc>
          <w:tcPr>
            <w:tcW w:w="3827" w:type="dxa"/>
            <w:tcBorders>
              <w:top w:val="nil"/>
              <w:left w:val="nil"/>
              <w:bottom w:val="single" w:sz="4" w:space="0" w:color="auto"/>
              <w:right w:val="single" w:sz="4" w:space="0" w:color="auto"/>
            </w:tcBorders>
            <w:shd w:val="clear" w:color="auto" w:fill="auto"/>
            <w:vAlign w:val="bottom"/>
            <w:hideMark/>
          </w:tcPr>
          <w:p w14:paraId="29137E80" w14:textId="77777777" w:rsidR="00C17C84" w:rsidRDefault="00E03E7D" w:rsidP="00C17C84">
            <w:pPr>
              <w:tabs>
                <w:tab w:val="left" w:pos="9214"/>
                <w:tab w:val="left" w:pos="9356"/>
              </w:tabs>
              <w:spacing w:after="0" w:line="240" w:lineRule="auto"/>
              <w:jc w:val="both"/>
              <w:rPr>
                <w:rFonts w:ascii="Times New Roman" w:eastAsia="Times New Roman" w:hAnsi="Times New Roman" w:cs="Times New Roman"/>
                <w:sz w:val="24"/>
                <w:szCs w:val="24"/>
              </w:rPr>
            </w:pPr>
            <w:r w:rsidRPr="00E03E7D">
              <w:rPr>
                <w:rFonts w:ascii="Times New Roman" w:eastAsia="Times New Roman" w:hAnsi="Times New Roman" w:cs="Times New Roman"/>
                <w:sz w:val="24"/>
                <w:szCs w:val="24"/>
              </w:rPr>
              <w:t>Иные межбюджетные трансферты</w:t>
            </w:r>
          </w:p>
          <w:p w14:paraId="6BE8B8C2" w14:textId="77777777" w:rsidR="00D450EC" w:rsidRPr="008F158A" w:rsidRDefault="00D450EC" w:rsidP="00C17C84">
            <w:pPr>
              <w:tabs>
                <w:tab w:val="left" w:pos="9214"/>
                <w:tab w:val="left" w:pos="9356"/>
              </w:tabs>
              <w:spacing w:after="0" w:line="240" w:lineRule="auto"/>
              <w:jc w:val="both"/>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bottom"/>
            <w:hideMark/>
          </w:tcPr>
          <w:p w14:paraId="5A04D686" w14:textId="77777777" w:rsidR="00C17C84" w:rsidRPr="008F158A" w:rsidRDefault="00C17C84"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c>
          <w:tcPr>
            <w:tcW w:w="1134" w:type="dxa"/>
            <w:tcBorders>
              <w:top w:val="nil"/>
              <w:left w:val="nil"/>
              <w:bottom w:val="single" w:sz="4" w:space="0" w:color="auto"/>
              <w:right w:val="single" w:sz="4" w:space="0" w:color="auto"/>
            </w:tcBorders>
            <w:shd w:val="clear" w:color="auto" w:fill="auto"/>
            <w:vAlign w:val="bottom"/>
            <w:hideMark/>
          </w:tcPr>
          <w:p w14:paraId="06A6A9D3" w14:textId="77777777" w:rsidR="00C17C84" w:rsidRPr="008F158A" w:rsidRDefault="00C17C84"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c>
          <w:tcPr>
            <w:tcW w:w="992" w:type="dxa"/>
            <w:tcBorders>
              <w:top w:val="nil"/>
              <w:left w:val="nil"/>
              <w:bottom w:val="single" w:sz="4" w:space="0" w:color="auto"/>
              <w:right w:val="single" w:sz="4" w:space="0" w:color="auto"/>
            </w:tcBorders>
            <w:shd w:val="clear" w:color="auto" w:fill="auto"/>
            <w:noWrap/>
            <w:vAlign w:val="bottom"/>
            <w:hideMark/>
          </w:tcPr>
          <w:p w14:paraId="42CDC0A5" w14:textId="77777777" w:rsidR="00C17C84" w:rsidRPr="008F158A" w:rsidRDefault="00C17C84" w:rsidP="00C17C84">
            <w:pPr>
              <w:tabs>
                <w:tab w:val="left" w:pos="9214"/>
                <w:tab w:val="left" w:pos="93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r>
      <w:tr w:rsidR="00C17C84" w:rsidRPr="008F158A" w14:paraId="4326FF21" w14:textId="77777777" w:rsidTr="000503FA">
        <w:trPr>
          <w:trHeight w:val="375"/>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51A3AE6" w14:textId="77777777" w:rsidR="00C17C84" w:rsidRPr="008F158A" w:rsidRDefault="00C17C84" w:rsidP="00C17C84">
            <w:pPr>
              <w:tabs>
                <w:tab w:val="left" w:pos="9214"/>
                <w:tab w:val="left" w:pos="9356"/>
              </w:tabs>
              <w:spacing w:after="0" w:line="240" w:lineRule="auto"/>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w:t>
            </w:r>
          </w:p>
        </w:tc>
        <w:tc>
          <w:tcPr>
            <w:tcW w:w="3827" w:type="dxa"/>
            <w:tcBorders>
              <w:top w:val="nil"/>
              <w:left w:val="nil"/>
              <w:bottom w:val="single" w:sz="4" w:space="0" w:color="auto"/>
              <w:right w:val="single" w:sz="4" w:space="0" w:color="auto"/>
            </w:tcBorders>
            <w:shd w:val="clear" w:color="auto" w:fill="auto"/>
            <w:vAlign w:val="bottom"/>
            <w:hideMark/>
          </w:tcPr>
          <w:p w14:paraId="7A5260FE" w14:textId="77777777" w:rsidR="00C17C84" w:rsidRPr="008F158A" w:rsidRDefault="00C17C84" w:rsidP="00C17C84">
            <w:pPr>
              <w:tabs>
                <w:tab w:val="left" w:pos="9214"/>
                <w:tab w:val="left" w:pos="9356"/>
              </w:tabs>
              <w:spacing w:after="0" w:line="240" w:lineRule="auto"/>
              <w:jc w:val="both"/>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ВСЕГО ДОХОДОВ ПО БЮДЖЕТУ</w:t>
            </w:r>
          </w:p>
        </w:tc>
        <w:tc>
          <w:tcPr>
            <w:tcW w:w="1134" w:type="dxa"/>
            <w:tcBorders>
              <w:top w:val="nil"/>
              <w:left w:val="nil"/>
              <w:bottom w:val="single" w:sz="4" w:space="0" w:color="auto"/>
              <w:right w:val="single" w:sz="4" w:space="0" w:color="auto"/>
            </w:tcBorders>
            <w:shd w:val="clear" w:color="auto" w:fill="auto"/>
            <w:vAlign w:val="bottom"/>
            <w:hideMark/>
          </w:tcPr>
          <w:p w14:paraId="455FEF80" w14:textId="7A5A3718" w:rsidR="00C17C84" w:rsidRPr="008F158A" w:rsidRDefault="00B54C82" w:rsidP="00027349">
            <w:pPr>
              <w:tabs>
                <w:tab w:val="left" w:pos="9214"/>
                <w:tab w:val="left" w:pos="93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9204,50</w:t>
            </w:r>
          </w:p>
        </w:tc>
        <w:tc>
          <w:tcPr>
            <w:tcW w:w="1134" w:type="dxa"/>
            <w:tcBorders>
              <w:top w:val="nil"/>
              <w:left w:val="nil"/>
              <w:bottom w:val="single" w:sz="4" w:space="0" w:color="auto"/>
              <w:right w:val="single" w:sz="4" w:space="0" w:color="auto"/>
            </w:tcBorders>
            <w:shd w:val="clear" w:color="auto" w:fill="auto"/>
            <w:vAlign w:val="bottom"/>
            <w:hideMark/>
          </w:tcPr>
          <w:p w14:paraId="0C73EBD4" w14:textId="1AB3735C" w:rsidR="00C17C84" w:rsidRPr="008F158A" w:rsidRDefault="00B54C82" w:rsidP="00A95668">
            <w:pPr>
              <w:tabs>
                <w:tab w:val="left" w:pos="9214"/>
                <w:tab w:val="left" w:pos="93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4494,7</w:t>
            </w:r>
          </w:p>
        </w:tc>
        <w:tc>
          <w:tcPr>
            <w:tcW w:w="992" w:type="dxa"/>
            <w:tcBorders>
              <w:top w:val="nil"/>
              <w:left w:val="nil"/>
              <w:bottom w:val="single" w:sz="4" w:space="0" w:color="auto"/>
              <w:right w:val="single" w:sz="4" w:space="0" w:color="auto"/>
            </w:tcBorders>
            <w:shd w:val="clear" w:color="auto" w:fill="auto"/>
            <w:vAlign w:val="bottom"/>
            <w:hideMark/>
          </w:tcPr>
          <w:p w14:paraId="562ACDD3" w14:textId="2601F230" w:rsidR="00C17C84" w:rsidRPr="008F158A" w:rsidRDefault="00B54C82" w:rsidP="00A95668">
            <w:pPr>
              <w:tabs>
                <w:tab w:val="left" w:pos="9214"/>
                <w:tab w:val="left" w:pos="9356"/>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3974,5</w:t>
            </w:r>
          </w:p>
        </w:tc>
      </w:tr>
    </w:tbl>
    <w:p w14:paraId="4A1668E8" w14:textId="77777777" w:rsidR="00B31C27" w:rsidRPr="00D57FE8" w:rsidRDefault="00B31C27" w:rsidP="00B31C27">
      <w:pPr>
        <w:pStyle w:val="a3"/>
        <w:tabs>
          <w:tab w:val="left" w:pos="9214"/>
          <w:tab w:val="left" w:pos="9356"/>
        </w:tabs>
        <w:jc w:val="right"/>
        <w:rPr>
          <w:rFonts w:ascii="Times New Roman" w:hAnsi="Times New Roman" w:cs="Times New Roman"/>
          <w:sz w:val="24"/>
          <w:szCs w:val="24"/>
        </w:rPr>
      </w:pPr>
    </w:p>
    <w:tbl>
      <w:tblPr>
        <w:tblW w:w="10501" w:type="dxa"/>
        <w:tblInd w:w="-612" w:type="dxa"/>
        <w:tblLayout w:type="fixed"/>
        <w:tblLook w:val="0000" w:firstRow="0" w:lastRow="0" w:firstColumn="0" w:lastColumn="0" w:noHBand="0" w:noVBand="0"/>
      </w:tblPr>
      <w:tblGrid>
        <w:gridCol w:w="10501"/>
      </w:tblGrid>
      <w:tr w:rsidR="003A2344" w:rsidRPr="00C34DCF" w14:paraId="4E8CB093" w14:textId="77777777" w:rsidTr="000503FA">
        <w:trPr>
          <w:trHeight w:val="360"/>
        </w:trPr>
        <w:tc>
          <w:tcPr>
            <w:tcW w:w="10501" w:type="dxa"/>
            <w:tcBorders>
              <w:top w:val="nil"/>
              <w:left w:val="nil"/>
              <w:bottom w:val="nil"/>
              <w:right w:val="nil"/>
            </w:tcBorders>
            <w:shd w:val="clear" w:color="auto" w:fill="auto"/>
            <w:vAlign w:val="bottom"/>
          </w:tcPr>
          <w:p w14:paraId="58C376E7" w14:textId="77777777" w:rsidR="005242D9" w:rsidRPr="008F158A" w:rsidRDefault="005242D9" w:rsidP="008F158A">
            <w:pPr>
              <w:pStyle w:val="a3"/>
              <w:jc w:val="right"/>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 </w:t>
            </w:r>
            <w:r w:rsidR="003A2344" w:rsidRPr="008F158A">
              <w:rPr>
                <w:rFonts w:ascii="Times New Roman" w:eastAsia="Times New Roman" w:hAnsi="Times New Roman" w:cs="Times New Roman"/>
                <w:sz w:val="24"/>
                <w:szCs w:val="24"/>
              </w:rPr>
              <w:t xml:space="preserve">                            </w:t>
            </w:r>
          </w:p>
          <w:p w14:paraId="5DB567F7" w14:textId="77777777" w:rsidR="00D450EC" w:rsidRDefault="003A2344" w:rsidP="006E54D8">
            <w:pPr>
              <w:pStyle w:val="a3"/>
              <w:jc w:val="right"/>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     </w:t>
            </w:r>
          </w:p>
          <w:p w14:paraId="136245BA" w14:textId="77777777" w:rsidR="00D450EC" w:rsidRDefault="00D450EC" w:rsidP="006E54D8">
            <w:pPr>
              <w:pStyle w:val="a3"/>
              <w:jc w:val="right"/>
              <w:rPr>
                <w:rFonts w:ascii="Times New Roman" w:eastAsia="Times New Roman" w:hAnsi="Times New Roman" w:cs="Times New Roman"/>
                <w:sz w:val="24"/>
                <w:szCs w:val="24"/>
              </w:rPr>
            </w:pPr>
          </w:p>
          <w:p w14:paraId="35665373" w14:textId="77777777" w:rsidR="00A22A9E" w:rsidRDefault="00A22A9E" w:rsidP="00333FB5">
            <w:pPr>
              <w:pStyle w:val="a3"/>
              <w:rPr>
                <w:rFonts w:ascii="Times New Roman" w:eastAsia="Times New Roman" w:hAnsi="Times New Roman" w:cs="Times New Roman"/>
                <w:sz w:val="24"/>
                <w:szCs w:val="24"/>
              </w:rPr>
            </w:pPr>
          </w:p>
          <w:p w14:paraId="282896DD" w14:textId="77777777" w:rsidR="00F22078" w:rsidRDefault="00F22078" w:rsidP="00333FB5">
            <w:pPr>
              <w:pStyle w:val="a3"/>
              <w:rPr>
                <w:rFonts w:ascii="Times New Roman" w:eastAsia="Times New Roman" w:hAnsi="Times New Roman" w:cs="Times New Roman"/>
                <w:sz w:val="24"/>
                <w:szCs w:val="24"/>
              </w:rPr>
            </w:pPr>
          </w:p>
          <w:p w14:paraId="319C26E3" w14:textId="153DBB21" w:rsidR="003A2344" w:rsidRPr="008F158A" w:rsidRDefault="003A2344" w:rsidP="00FC5B35">
            <w:pPr>
              <w:pStyle w:val="a3"/>
              <w:jc w:val="right"/>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      </w:t>
            </w:r>
            <w:r w:rsidRPr="0009077F">
              <w:rPr>
                <w:rFonts w:ascii="Times New Roman" w:eastAsia="Times New Roman" w:hAnsi="Times New Roman" w:cs="Times New Roman"/>
                <w:sz w:val="24"/>
                <w:szCs w:val="24"/>
              </w:rPr>
              <w:t xml:space="preserve">Приложение </w:t>
            </w:r>
            <w:r w:rsidR="00FC5B35">
              <w:rPr>
                <w:rFonts w:ascii="Times New Roman" w:eastAsia="Times New Roman" w:hAnsi="Times New Roman" w:cs="Times New Roman"/>
                <w:sz w:val="24"/>
                <w:szCs w:val="24"/>
              </w:rPr>
              <w:t>6</w:t>
            </w:r>
          </w:p>
        </w:tc>
      </w:tr>
      <w:tr w:rsidR="003A2344" w:rsidRPr="00C34DCF" w14:paraId="7F5CFFE1" w14:textId="77777777" w:rsidTr="000503FA">
        <w:trPr>
          <w:trHeight w:val="141"/>
        </w:trPr>
        <w:tc>
          <w:tcPr>
            <w:tcW w:w="10501" w:type="dxa"/>
            <w:tcBorders>
              <w:top w:val="nil"/>
              <w:left w:val="nil"/>
              <w:bottom w:val="nil"/>
              <w:right w:val="nil"/>
            </w:tcBorders>
            <w:shd w:val="clear" w:color="auto" w:fill="auto"/>
            <w:vAlign w:val="bottom"/>
          </w:tcPr>
          <w:p w14:paraId="065ED6A4" w14:textId="77777777" w:rsidR="003A2344" w:rsidRPr="008F158A" w:rsidRDefault="003A2344" w:rsidP="0021437A">
            <w:pPr>
              <w:pStyle w:val="a3"/>
              <w:jc w:val="right"/>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 xml:space="preserve">                                           к  решению земского собрания  </w:t>
            </w:r>
          </w:p>
        </w:tc>
      </w:tr>
      <w:tr w:rsidR="003A2344" w:rsidRPr="00C34DCF" w14:paraId="5510507C" w14:textId="77777777" w:rsidTr="000503FA">
        <w:trPr>
          <w:trHeight w:val="270"/>
        </w:trPr>
        <w:tc>
          <w:tcPr>
            <w:tcW w:w="10501" w:type="dxa"/>
            <w:tcBorders>
              <w:top w:val="nil"/>
              <w:left w:val="nil"/>
              <w:bottom w:val="nil"/>
              <w:right w:val="nil"/>
            </w:tcBorders>
            <w:shd w:val="clear" w:color="auto" w:fill="auto"/>
            <w:vAlign w:val="bottom"/>
          </w:tcPr>
          <w:p w14:paraId="2DD164AF" w14:textId="77777777" w:rsidR="003A2344" w:rsidRPr="008F158A" w:rsidRDefault="003A2344" w:rsidP="003A2344">
            <w:pPr>
              <w:pStyle w:val="a3"/>
              <w:jc w:val="right"/>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                                     "О бюджете Солонцинского сельского поселения</w:t>
            </w:r>
          </w:p>
        </w:tc>
      </w:tr>
      <w:tr w:rsidR="003A2344" w:rsidRPr="00C34DCF" w14:paraId="25FA6E8F" w14:textId="77777777" w:rsidTr="000503FA">
        <w:trPr>
          <w:trHeight w:val="155"/>
        </w:trPr>
        <w:tc>
          <w:tcPr>
            <w:tcW w:w="10501" w:type="dxa"/>
            <w:tcBorders>
              <w:top w:val="nil"/>
              <w:left w:val="nil"/>
              <w:right w:val="nil"/>
            </w:tcBorders>
            <w:shd w:val="clear" w:color="auto" w:fill="auto"/>
            <w:vAlign w:val="bottom"/>
          </w:tcPr>
          <w:p w14:paraId="6DEC86C0" w14:textId="77777777" w:rsidR="003A2344" w:rsidRPr="008F158A" w:rsidRDefault="003A2344" w:rsidP="003A2344">
            <w:pPr>
              <w:pStyle w:val="a3"/>
              <w:jc w:val="right"/>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                                     муниципального района "Вейделевский район" Белгородской области</w:t>
            </w:r>
          </w:p>
        </w:tc>
      </w:tr>
      <w:tr w:rsidR="003A2344" w:rsidRPr="00C34DCF" w14:paraId="5255D332" w14:textId="77777777" w:rsidTr="000503FA">
        <w:trPr>
          <w:trHeight w:val="202"/>
        </w:trPr>
        <w:tc>
          <w:tcPr>
            <w:tcW w:w="10501" w:type="dxa"/>
            <w:tcBorders>
              <w:top w:val="nil"/>
              <w:left w:val="nil"/>
              <w:right w:val="nil"/>
            </w:tcBorders>
            <w:shd w:val="clear" w:color="auto" w:fill="auto"/>
            <w:vAlign w:val="bottom"/>
          </w:tcPr>
          <w:p w14:paraId="41C0DF4D" w14:textId="77777777" w:rsidR="003A2344" w:rsidRPr="00E6057A" w:rsidRDefault="003A2344" w:rsidP="00A22A9E">
            <w:pPr>
              <w:pStyle w:val="a3"/>
              <w:jc w:val="right"/>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                              на 202</w:t>
            </w:r>
            <w:r w:rsidR="001E65F0">
              <w:rPr>
                <w:rFonts w:ascii="Times New Roman" w:eastAsia="Times New Roman" w:hAnsi="Times New Roman" w:cs="Times New Roman"/>
                <w:sz w:val="24"/>
                <w:szCs w:val="24"/>
              </w:rPr>
              <w:t>4</w:t>
            </w:r>
            <w:r w:rsidRPr="008F158A">
              <w:rPr>
                <w:rFonts w:ascii="Times New Roman" w:eastAsia="Times New Roman" w:hAnsi="Times New Roman" w:cs="Times New Roman"/>
                <w:sz w:val="24"/>
                <w:szCs w:val="24"/>
              </w:rPr>
              <w:t xml:space="preserve"> год и плановый период 202</w:t>
            </w:r>
            <w:r w:rsidR="001E65F0">
              <w:rPr>
                <w:rFonts w:ascii="Times New Roman" w:eastAsia="Times New Roman" w:hAnsi="Times New Roman" w:cs="Times New Roman"/>
                <w:sz w:val="24"/>
                <w:szCs w:val="24"/>
              </w:rPr>
              <w:t>5</w:t>
            </w:r>
            <w:r w:rsidRPr="008F158A">
              <w:rPr>
                <w:rFonts w:ascii="Times New Roman" w:eastAsia="Times New Roman" w:hAnsi="Times New Roman" w:cs="Times New Roman"/>
                <w:sz w:val="24"/>
                <w:szCs w:val="24"/>
              </w:rPr>
              <w:t xml:space="preserve"> и 202</w:t>
            </w:r>
            <w:r w:rsidR="001E65F0">
              <w:rPr>
                <w:rFonts w:ascii="Times New Roman" w:eastAsia="Times New Roman" w:hAnsi="Times New Roman" w:cs="Times New Roman"/>
                <w:sz w:val="24"/>
                <w:szCs w:val="24"/>
              </w:rPr>
              <w:t>6</w:t>
            </w:r>
            <w:r w:rsidRPr="008F158A">
              <w:rPr>
                <w:rFonts w:ascii="Times New Roman" w:eastAsia="Times New Roman" w:hAnsi="Times New Roman" w:cs="Times New Roman"/>
                <w:sz w:val="24"/>
                <w:szCs w:val="24"/>
              </w:rPr>
              <w:t xml:space="preserve"> годов".</w:t>
            </w:r>
          </w:p>
          <w:p w14:paraId="137032B4" w14:textId="3246A0C0" w:rsidR="00271AEC" w:rsidRPr="00E6057A" w:rsidRDefault="00271AEC" w:rsidP="00A22A9E">
            <w:pPr>
              <w:pStyle w:val="a3"/>
              <w:jc w:val="right"/>
              <w:rPr>
                <w:rFonts w:ascii="Times New Roman" w:eastAsia="Times New Roman" w:hAnsi="Times New Roman" w:cs="Times New Roman"/>
                <w:sz w:val="24"/>
                <w:szCs w:val="24"/>
              </w:rPr>
            </w:pPr>
          </w:p>
        </w:tc>
      </w:tr>
      <w:tr w:rsidR="003A2344" w:rsidRPr="00C34DCF" w14:paraId="1D110662" w14:textId="77777777" w:rsidTr="000503FA">
        <w:trPr>
          <w:trHeight w:val="537"/>
        </w:trPr>
        <w:tc>
          <w:tcPr>
            <w:tcW w:w="10501" w:type="dxa"/>
            <w:vMerge w:val="restart"/>
            <w:shd w:val="clear" w:color="auto" w:fill="auto"/>
            <w:vAlign w:val="center"/>
          </w:tcPr>
          <w:p w14:paraId="4193FAA8" w14:textId="77777777" w:rsidR="00D57FE8" w:rsidRPr="008F158A" w:rsidRDefault="003A2344" w:rsidP="00D57FE8">
            <w:pPr>
              <w:pStyle w:val="a3"/>
              <w:jc w:val="center"/>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Распределение бюджетных ассигнований по разделам, подразделам, целевым статьям (муниципальным программам Солонцинского сельского поселения и непрограммным направлениям деятельности) группам видов расходов классификации расходов бюджета </w:t>
            </w:r>
          </w:p>
          <w:p w14:paraId="6503E289" w14:textId="207EE2EC" w:rsidR="00992703" w:rsidRDefault="003A2344" w:rsidP="00A22A9E">
            <w:pPr>
              <w:pStyle w:val="a3"/>
              <w:jc w:val="center"/>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на 202</w:t>
            </w:r>
            <w:r w:rsidR="001E65F0">
              <w:rPr>
                <w:rFonts w:ascii="Times New Roman" w:eastAsia="Times New Roman" w:hAnsi="Times New Roman" w:cs="Times New Roman"/>
                <w:sz w:val="24"/>
                <w:szCs w:val="24"/>
              </w:rPr>
              <w:t>4</w:t>
            </w:r>
            <w:r w:rsidRPr="008F158A">
              <w:rPr>
                <w:rFonts w:ascii="Times New Roman" w:eastAsia="Times New Roman" w:hAnsi="Times New Roman" w:cs="Times New Roman"/>
                <w:sz w:val="24"/>
                <w:szCs w:val="24"/>
              </w:rPr>
              <w:t xml:space="preserve"> год.</w:t>
            </w:r>
            <w:r w:rsidR="00992703" w:rsidRPr="00992703">
              <w:rPr>
                <w:rFonts w:ascii="Times New Roman" w:eastAsia="Times New Roman" w:hAnsi="Times New Roman" w:cs="Times New Roman"/>
                <w:sz w:val="24"/>
                <w:szCs w:val="24"/>
              </w:rPr>
              <w:t xml:space="preserve">                  </w:t>
            </w:r>
          </w:p>
          <w:p w14:paraId="61168400" w14:textId="77777777" w:rsidR="00992703" w:rsidRDefault="00992703" w:rsidP="00992703">
            <w:pPr>
              <w:pStyle w:val="a3"/>
              <w:jc w:val="right"/>
              <w:rPr>
                <w:rFonts w:ascii="Times New Roman" w:eastAsia="Times New Roman" w:hAnsi="Times New Roman" w:cs="Times New Roman"/>
                <w:sz w:val="24"/>
                <w:szCs w:val="24"/>
              </w:rPr>
            </w:pPr>
            <w:r w:rsidRPr="00992703">
              <w:rPr>
                <w:rFonts w:ascii="Times New Roman" w:eastAsia="Times New Roman" w:hAnsi="Times New Roman" w:cs="Times New Roman"/>
                <w:sz w:val="24"/>
                <w:szCs w:val="24"/>
              </w:rPr>
              <w:t xml:space="preserve">   (тыс. рублей)</w:t>
            </w:r>
          </w:p>
          <w:p w14:paraId="2DF01A1D" w14:textId="77777777" w:rsidR="00C01773" w:rsidRPr="00271AEC" w:rsidRDefault="00C01773" w:rsidP="00271AEC">
            <w:pPr>
              <w:pStyle w:val="a3"/>
              <w:rPr>
                <w:rFonts w:ascii="Times New Roman" w:eastAsia="Times New Roman" w:hAnsi="Times New Roman" w:cs="Times New Roman"/>
                <w:sz w:val="24"/>
                <w:szCs w:val="24"/>
                <w:lang w:val="en-US"/>
              </w:rPr>
            </w:pPr>
          </w:p>
          <w:tbl>
            <w:tblPr>
              <w:tblW w:w="10388" w:type="dxa"/>
              <w:tblLayout w:type="fixed"/>
              <w:tblLook w:val="0000" w:firstRow="0" w:lastRow="0" w:firstColumn="0" w:lastColumn="0" w:noHBand="0" w:noVBand="0"/>
            </w:tblPr>
            <w:tblGrid>
              <w:gridCol w:w="4500"/>
              <w:gridCol w:w="1080"/>
              <w:gridCol w:w="1284"/>
              <w:gridCol w:w="1620"/>
              <w:gridCol w:w="912"/>
              <w:gridCol w:w="992"/>
            </w:tblGrid>
            <w:tr w:rsidR="00992703" w:rsidRPr="00C84E38" w14:paraId="66FB9C76" w14:textId="77777777" w:rsidTr="00992703">
              <w:trPr>
                <w:trHeight w:val="509"/>
              </w:trPr>
              <w:tc>
                <w:tcPr>
                  <w:tcW w:w="4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F269C5B" w14:textId="77777777" w:rsidR="00992703" w:rsidRPr="00C84E38" w:rsidRDefault="00992703" w:rsidP="00992703">
                  <w:pPr>
                    <w:pStyle w:val="a3"/>
                    <w:rPr>
                      <w:rFonts w:ascii="Times New Roman" w:eastAsia="Times New Roman" w:hAnsi="Times New Roman" w:cs="Times New Roman"/>
                      <w:sz w:val="24"/>
                      <w:szCs w:val="24"/>
                    </w:rPr>
                  </w:pPr>
                  <w:r w:rsidRPr="00C84E38">
                    <w:rPr>
                      <w:rFonts w:ascii="Times New Roman" w:eastAsia="Times New Roman" w:hAnsi="Times New Roman" w:cs="Times New Roman"/>
                      <w:sz w:val="24"/>
                      <w:szCs w:val="24"/>
                    </w:rPr>
                    <w:t>Наименование показателя</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493663" w14:textId="77777777" w:rsidR="00992703" w:rsidRPr="00C84E38" w:rsidRDefault="00992703" w:rsidP="00992703">
                  <w:pPr>
                    <w:pStyle w:val="a3"/>
                    <w:rPr>
                      <w:rFonts w:ascii="Times New Roman" w:eastAsia="Times New Roman" w:hAnsi="Times New Roman" w:cs="Times New Roman"/>
                      <w:sz w:val="24"/>
                      <w:szCs w:val="24"/>
                    </w:rPr>
                  </w:pPr>
                  <w:r w:rsidRPr="00C84E38">
                    <w:rPr>
                      <w:rFonts w:ascii="Times New Roman" w:eastAsia="Times New Roman" w:hAnsi="Times New Roman" w:cs="Times New Roman"/>
                      <w:sz w:val="24"/>
                      <w:szCs w:val="24"/>
                    </w:rPr>
                    <w:t>Раздел</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B83A07" w14:textId="77777777" w:rsidR="00992703" w:rsidRPr="00C84E38" w:rsidRDefault="00992703" w:rsidP="00992703">
                  <w:pPr>
                    <w:pStyle w:val="a3"/>
                    <w:rPr>
                      <w:rFonts w:ascii="Times New Roman" w:eastAsia="Times New Roman" w:hAnsi="Times New Roman" w:cs="Times New Roman"/>
                      <w:sz w:val="24"/>
                      <w:szCs w:val="24"/>
                    </w:rPr>
                  </w:pPr>
                  <w:r w:rsidRPr="00C84E38">
                    <w:rPr>
                      <w:rFonts w:ascii="Times New Roman" w:eastAsia="Times New Roman" w:hAnsi="Times New Roman" w:cs="Times New Roman"/>
                      <w:sz w:val="24"/>
                      <w:szCs w:val="24"/>
                    </w:rPr>
                    <w:t>Подраздел</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96CBA6" w14:textId="77777777" w:rsidR="00992703" w:rsidRPr="00C84E38" w:rsidRDefault="00992703" w:rsidP="00992703">
                  <w:pPr>
                    <w:pStyle w:val="a3"/>
                    <w:rPr>
                      <w:rFonts w:ascii="Times New Roman" w:eastAsia="Times New Roman" w:hAnsi="Times New Roman" w:cs="Times New Roman"/>
                      <w:sz w:val="24"/>
                      <w:szCs w:val="24"/>
                    </w:rPr>
                  </w:pPr>
                  <w:r w:rsidRPr="00C84E38">
                    <w:rPr>
                      <w:rFonts w:ascii="Times New Roman" w:eastAsia="Times New Roman" w:hAnsi="Times New Roman" w:cs="Times New Roman"/>
                      <w:sz w:val="24"/>
                      <w:szCs w:val="24"/>
                    </w:rPr>
                    <w:t>КЦСР</w:t>
                  </w:r>
                </w:p>
              </w:tc>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0F867B" w14:textId="77777777" w:rsidR="00992703" w:rsidRPr="00C84E38" w:rsidRDefault="00992703" w:rsidP="00992703">
                  <w:pPr>
                    <w:pStyle w:val="a3"/>
                    <w:rPr>
                      <w:rFonts w:ascii="Times New Roman" w:eastAsia="Times New Roman" w:hAnsi="Times New Roman" w:cs="Times New Roman"/>
                      <w:sz w:val="24"/>
                      <w:szCs w:val="24"/>
                    </w:rPr>
                  </w:pPr>
                  <w:r w:rsidRPr="00C84E38">
                    <w:rPr>
                      <w:rFonts w:ascii="Times New Roman" w:eastAsia="Times New Roman" w:hAnsi="Times New Roman" w:cs="Times New Roman"/>
                      <w:sz w:val="24"/>
                      <w:szCs w:val="24"/>
                    </w:rPr>
                    <w:t>КВР</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A6FB17" w14:textId="77777777" w:rsidR="00992703" w:rsidRPr="00C84E38" w:rsidRDefault="00992703" w:rsidP="00992703">
                  <w:pPr>
                    <w:pStyle w:val="a3"/>
                    <w:rPr>
                      <w:rFonts w:ascii="Times New Roman" w:eastAsia="Times New Roman" w:hAnsi="Times New Roman" w:cs="Times New Roman"/>
                      <w:sz w:val="24"/>
                      <w:szCs w:val="24"/>
                    </w:rPr>
                  </w:pPr>
                  <w:r w:rsidRPr="00C84E38">
                    <w:rPr>
                      <w:rFonts w:ascii="Times New Roman" w:eastAsia="Times New Roman" w:hAnsi="Times New Roman" w:cs="Times New Roman"/>
                      <w:sz w:val="24"/>
                      <w:szCs w:val="24"/>
                    </w:rPr>
                    <w:t xml:space="preserve">Сумма </w:t>
                  </w:r>
                </w:p>
              </w:tc>
            </w:tr>
            <w:tr w:rsidR="00992703" w:rsidRPr="008F158A" w14:paraId="6B4B5CF3" w14:textId="77777777" w:rsidTr="00992703">
              <w:trPr>
                <w:trHeight w:val="537"/>
              </w:trPr>
              <w:tc>
                <w:tcPr>
                  <w:tcW w:w="4500" w:type="dxa"/>
                  <w:vMerge/>
                  <w:tcBorders>
                    <w:top w:val="single" w:sz="4" w:space="0" w:color="auto"/>
                    <w:left w:val="single" w:sz="4" w:space="0" w:color="auto"/>
                    <w:bottom w:val="single" w:sz="4" w:space="0" w:color="auto"/>
                    <w:right w:val="single" w:sz="4" w:space="0" w:color="auto"/>
                  </w:tcBorders>
                  <w:vAlign w:val="center"/>
                </w:tcPr>
                <w:p w14:paraId="5DAE457D" w14:textId="77777777" w:rsidR="00992703" w:rsidRPr="008F158A" w:rsidRDefault="00992703" w:rsidP="00992703">
                  <w:pPr>
                    <w:pStyle w:val="a3"/>
                    <w:rPr>
                      <w:rFonts w:ascii="Times New Roman" w:eastAsia="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01ACB876" w14:textId="77777777" w:rsidR="00992703" w:rsidRPr="008F158A" w:rsidRDefault="00992703" w:rsidP="00992703">
                  <w:pPr>
                    <w:pStyle w:val="a3"/>
                    <w:rPr>
                      <w:rFonts w:ascii="Times New Roman" w:eastAsia="Times New Roman" w:hAnsi="Times New Roman" w:cs="Times New Roman"/>
                      <w:sz w:val="24"/>
                      <w:szCs w:val="24"/>
                    </w:rPr>
                  </w:pPr>
                </w:p>
              </w:tc>
              <w:tc>
                <w:tcPr>
                  <w:tcW w:w="1284" w:type="dxa"/>
                  <w:vMerge/>
                  <w:tcBorders>
                    <w:top w:val="single" w:sz="4" w:space="0" w:color="auto"/>
                    <w:left w:val="single" w:sz="4" w:space="0" w:color="auto"/>
                    <w:bottom w:val="single" w:sz="4" w:space="0" w:color="auto"/>
                    <w:right w:val="single" w:sz="4" w:space="0" w:color="auto"/>
                  </w:tcBorders>
                  <w:vAlign w:val="center"/>
                </w:tcPr>
                <w:p w14:paraId="5A2D377F" w14:textId="77777777" w:rsidR="00992703" w:rsidRPr="008F158A" w:rsidRDefault="00992703" w:rsidP="00992703">
                  <w:pPr>
                    <w:pStyle w:val="a3"/>
                    <w:rPr>
                      <w:rFonts w:ascii="Times New Roman" w:eastAsia="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13B6D88F" w14:textId="77777777" w:rsidR="00992703" w:rsidRPr="008F158A" w:rsidRDefault="00992703" w:rsidP="00992703">
                  <w:pPr>
                    <w:pStyle w:val="a3"/>
                    <w:rPr>
                      <w:rFonts w:ascii="Times New Roman" w:eastAsia="Times New Roman" w:hAnsi="Times New Roman" w:cs="Times New Roman"/>
                      <w:sz w:val="24"/>
                      <w:szCs w:val="24"/>
                    </w:rPr>
                  </w:pPr>
                </w:p>
              </w:tc>
              <w:tc>
                <w:tcPr>
                  <w:tcW w:w="912" w:type="dxa"/>
                  <w:vMerge/>
                  <w:tcBorders>
                    <w:top w:val="single" w:sz="4" w:space="0" w:color="auto"/>
                    <w:left w:val="single" w:sz="4" w:space="0" w:color="auto"/>
                    <w:bottom w:val="single" w:sz="4" w:space="0" w:color="auto"/>
                    <w:right w:val="single" w:sz="4" w:space="0" w:color="auto"/>
                  </w:tcBorders>
                  <w:vAlign w:val="center"/>
                </w:tcPr>
                <w:p w14:paraId="689EB320"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2B4AAFEA" w14:textId="77777777" w:rsidR="00992703" w:rsidRPr="008F158A" w:rsidRDefault="00992703" w:rsidP="00992703">
                  <w:pPr>
                    <w:pStyle w:val="a3"/>
                    <w:rPr>
                      <w:rFonts w:ascii="Times New Roman" w:eastAsia="Times New Roman" w:hAnsi="Times New Roman" w:cs="Times New Roman"/>
                      <w:sz w:val="24"/>
                      <w:szCs w:val="24"/>
                    </w:rPr>
                  </w:pPr>
                </w:p>
              </w:tc>
            </w:tr>
          </w:tbl>
          <w:p w14:paraId="4539D847" w14:textId="77777777" w:rsidR="00992703" w:rsidRPr="008F158A" w:rsidRDefault="00992703" w:rsidP="00992703">
            <w:pPr>
              <w:pStyle w:val="a3"/>
              <w:rPr>
                <w:rFonts w:ascii="Times New Roman" w:eastAsia="Times New Roman" w:hAnsi="Times New Roman" w:cs="Times New Roman"/>
                <w:sz w:val="24"/>
                <w:szCs w:val="24"/>
              </w:rPr>
            </w:pPr>
          </w:p>
          <w:tbl>
            <w:tblPr>
              <w:tblW w:w="10388" w:type="dxa"/>
              <w:tblLayout w:type="fixed"/>
              <w:tblLook w:val="0000" w:firstRow="0" w:lastRow="0" w:firstColumn="0" w:lastColumn="0" w:noHBand="0" w:noVBand="0"/>
            </w:tblPr>
            <w:tblGrid>
              <w:gridCol w:w="4500"/>
              <w:gridCol w:w="1080"/>
              <w:gridCol w:w="1260"/>
              <w:gridCol w:w="1620"/>
              <w:gridCol w:w="936"/>
              <w:gridCol w:w="992"/>
            </w:tblGrid>
            <w:tr w:rsidR="00992703" w:rsidRPr="008F158A" w14:paraId="55EBB0CE" w14:textId="77777777" w:rsidTr="00992703">
              <w:trPr>
                <w:cantSplit/>
                <w:trHeight w:val="191"/>
                <w:tblHeader/>
              </w:trPr>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72AFB53" w14:textId="77777777" w:rsidR="00992703" w:rsidRPr="008F158A" w:rsidRDefault="00992703" w:rsidP="00992703">
                  <w:pPr>
                    <w:pStyle w:val="a3"/>
                    <w:jc w:val="center"/>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F88FB2" w14:textId="77777777" w:rsidR="00992703" w:rsidRPr="008F158A" w:rsidRDefault="00992703" w:rsidP="00992703">
                  <w:pPr>
                    <w:pStyle w:val="a3"/>
                    <w:jc w:val="center"/>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8AD72C3" w14:textId="77777777" w:rsidR="00992703" w:rsidRPr="008F158A" w:rsidRDefault="00992703" w:rsidP="00992703">
                  <w:pPr>
                    <w:pStyle w:val="a3"/>
                    <w:jc w:val="center"/>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118672D" w14:textId="77777777" w:rsidR="00992703" w:rsidRPr="008F158A" w:rsidRDefault="00992703" w:rsidP="00992703">
                  <w:pPr>
                    <w:pStyle w:val="a3"/>
                    <w:jc w:val="center"/>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03AF600" w14:textId="77777777" w:rsidR="00992703" w:rsidRPr="008F158A" w:rsidRDefault="00992703" w:rsidP="00992703">
                  <w:pPr>
                    <w:pStyle w:val="a3"/>
                    <w:jc w:val="center"/>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C30DF" w14:textId="77777777" w:rsidR="00992703" w:rsidRPr="008F158A" w:rsidRDefault="00992703" w:rsidP="00992703">
                  <w:pPr>
                    <w:pStyle w:val="a3"/>
                    <w:jc w:val="center"/>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6</w:t>
                  </w:r>
                </w:p>
              </w:tc>
            </w:tr>
            <w:tr w:rsidR="00992703" w:rsidRPr="008F158A" w14:paraId="24C6CF72" w14:textId="77777777" w:rsidTr="00992703">
              <w:trPr>
                <w:trHeight w:val="34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4DEAA7DA"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E3627F1"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EA728E9" w14:textId="77777777" w:rsidR="00992703" w:rsidRPr="008F158A" w:rsidRDefault="00992703" w:rsidP="00992703">
                  <w:pPr>
                    <w:pStyle w:val="a3"/>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DD93CC0" w14:textId="77777777" w:rsidR="00992703" w:rsidRPr="008F158A" w:rsidRDefault="00992703"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01FC5DE2"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A4932" w14:textId="0BB8F7C8" w:rsidR="00992703" w:rsidRPr="008F158A" w:rsidRDefault="001E65F0"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3015</w:t>
                  </w:r>
                </w:p>
              </w:tc>
            </w:tr>
            <w:tr w:rsidR="00992703" w:rsidRPr="008F158A" w14:paraId="77ADF165" w14:textId="77777777" w:rsidTr="00992703">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7A110F71"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B8A69BE"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8079C6E"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708EBEC" w14:textId="77777777" w:rsidR="00992703" w:rsidRPr="008F158A" w:rsidRDefault="00992703"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C4F8CE9"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DD87C2" w14:textId="77777777" w:rsidR="00992703" w:rsidRPr="008F158A" w:rsidRDefault="00992703"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92703" w:rsidRPr="008F158A" w14:paraId="1A975C09" w14:textId="77777777" w:rsidTr="00992703">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67129A50"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FB6DB2F"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5037809"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120C291"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99 9 00 80000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0D51196"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108A53" w14:textId="77777777" w:rsidR="00992703" w:rsidRPr="008F158A" w:rsidRDefault="00992703"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92703" w:rsidRPr="008F158A" w14:paraId="7BA48A9E" w14:textId="77777777" w:rsidTr="00992703">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3BB27C7E" w14:textId="77777777" w:rsidR="00992703" w:rsidRPr="008F158A" w:rsidRDefault="00992703" w:rsidP="00992703">
                  <w:pPr>
                    <w:pStyle w:val="a3"/>
                    <w:rPr>
                      <w:rFonts w:ascii="Times New Roman" w:eastAsia="Times New Roman" w:hAnsi="Times New Roman" w:cs="Times New Roman"/>
                      <w:sz w:val="24"/>
                      <w:szCs w:val="24"/>
                    </w:rPr>
                  </w:pPr>
                  <w:r w:rsidRPr="008C680F">
                    <w:rPr>
                      <w:rFonts w:ascii="Times New Roman" w:eastAsia="Times New Roman" w:hAnsi="Times New Roman" w:cs="Times New Roman"/>
                      <w:sz w:val="24"/>
                      <w:szCs w:val="24"/>
                    </w:rPr>
                    <w:t>Иные межбюджетные трансферты на осуществление переданных полномочий по проведению внутреннего муниципального финансового контроля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95EC298"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35C0C5F"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D537979"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99 0 00 801</w:t>
                  </w:r>
                  <w:r>
                    <w:rPr>
                      <w:rFonts w:ascii="Times New Roman" w:eastAsia="Times New Roman" w:hAnsi="Times New Roman" w:cs="Times New Roman"/>
                      <w:sz w:val="24"/>
                      <w:szCs w:val="24"/>
                    </w:rPr>
                    <w:t>9</w:t>
                  </w:r>
                  <w:r w:rsidRPr="008F158A">
                    <w:rPr>
                      <w:rFonts w:ascii="Times New Roman" w:eastAsia="Times New Roman" w:hAnsi="Times New Roman" w:cs="Times New Roman"/>
                      <w:sz w:val="24"/>
                      <w:szCs w:val="24"/>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5667CC15" w14:textId="77777777" w:rsidR="00992703" w:rsidRPr="008F158A" w:rsidRDefault="00992703"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D1326" w14:textId="77777777" w:rsidR="00992703" w:rsidRPr="008F158A" w:rsidRDefault="00992703"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92703" w:rsidRPr="008F158A" w14:paraId="6BA0602E" w14:textId="77777777" w:rsidTr="00992703">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7266CC3A" w14:textId="77777777" w:rsidR="00992703" w:rsidRPr="008F158A" w:rsidRDefault="00992703" w:rsidP="00992703">
                  <w:pPr>
                    <w:pStyle w:val="a3"/>
                    <w:rPr>
                      <w:rFonts w:ascii="Times New Roman" w:eastAsia="Times New Roman" w:hAnsi="Times New Roman" w:cs="Times New Roman"/>
                      <w:sz w:val="24"/>
                      <w:szCs w:val="24"/>
                    </w:rPr>
                  </w:pPr>
                  <w:r w:rsidRPr="008C680F">
                    <w:rPr>
                      <w:rFonts w:ascii="Times New Roman" w:eastAsia="Times New Roman" w:hAnsi="Times New Roman" w:cs="Times New Roman"/>
                      <w:sz w:val="24"/>
                      <w:szCs w:val="24"/>
                    </w:rPr>
                    <w:t>Иные межбюджетные трансферты на осуществление переданных полномочий по проведению внешнего муниципального финансового контроля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CB5BE96"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35D6187"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0733437"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99 0 00 80810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5EA6CFFC" w14:textId="77777777" w:rsidR="00992703" w:rsidRPr="008F158A" w:rsidRDefault="00992703"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5E49E" w14:textId="77777777" w:rsidR="00992703" w:rsidRPr="008F158A" w:rsidRDefault="00992703"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992703" w:rsidRPr="008F158A" w14:paraId="5F9A8FDC" w14:textId="77777777" w:rsidTr="00992703">
              <w:trPr>
                <w:trHeight w:val="48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0296BC4D"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BC2858D"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08A592E"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68BF3ED" w14:textId="77777777" w:rsidR="00992703" w:rsidRPr="008F158A" w:rsidRDefault="00992703"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219D078"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F71B8" w14:textId="58FE0AD0" w:rsidR="00992703" w:rsidRPr="008F158A" w:rsidRDefault="001E65F0"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2857</w:t>
                  </w:r>
                </w:p>
              </w:tc>
            </w:tr>
            <w:tr w:rsidR="00992703" w:rsidRPr="008F158A" w14:paraId="05CEDABF" w14:textId="77777777" w:rsidTr="00992703">
              <w:trPr>
                <w:trHeight w:val="25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478DD9F7"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Непрограммная часть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7EFB9EA"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2BC100A"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3C014CA"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99 0 00 00000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AEA7C53"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04835" w14:textId="5CFC7FB8" w:rsidR="00992703" w:rsidRPr="008F158A" w:rsidRDefault="001E65F0"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2857</w:t>
                  </w:r>
                </w:p>
              </w:tc>
            </w:tr>
            <w:tr w:rsidR="00992703" w:rsidRPr="008F158A" w14:paraId="50E7DB7F" w14:textId="77777777" w:rsidTr="00992703">
              <w:trPr>
                <w:trHeight w:val="404"/>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6BAA7B6C"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64DBFC1"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FC1F759"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F3AFFEC"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57904D6"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B4235" w14:textId="5EFBA09B" w:rsidR="00992703" w:rsidRPr="008F158A" w:rsidRDefault="001E65F0"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2857</w:t>
                  </w:r>
                </w:p>
              </w:tc>
            </w:tr>
            <w:tr w:rsidR="00992703" w:rsidRPr="008F158A" w14:paraId="1214B863" w14:textId="77777777" w:rsidTr="00992703">
              <w:trPr>
                <w:trHeight w:val="404"/>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69DC74B8"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Обеспечение функций органов местного самоуправления  Солонцинского сельского поселения в рамках </w:t>
                  </w:r>
                  <w:r w:rsidRPr="008F158A">
                    <w:rPr>
                      <w:rFonts w:ascii="Times New Roman" w:eastAsia="Times New Roman" w:hAnsi="Times New Roman" w:cs="Times New Roman"/>
                      <w:sz w:val="24"/>
                      <w:szCs w:val="24"/>
                    </w:rPr>
                    <w:lastRenderedPageBreak/>
                    <w:t>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976B207"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99881B2"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AB46AA0"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99 9 00 00190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66B3141"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D35C6" w14:textId="26EB9B16" w:rsidR="00992703" w:rsidRPr="00F91FCF" w:rsidRDefault="001E65F0" w:rsidP="00992703">
                  <w:pPr>
                    <w:pStyle w:val="a3"/>
                    <w:rPr>
                      <w:rFonts w:ascii="Times New Roman" w:eastAsia="Times New Roman" w:hAnsi="Times New Roman" w:cs="Times New Roman"/>
                      <w:sz w:val="24"/>
                      <w:szCs w:val="24"/>
                    </w:rPr>
                  </w:pPr>
                  <w:r w:rsidRPr="00F91FCF">
                    <w:rPr>
                      <w:rFonts w:ascii="Times New Roman" w:eastAsia="Times New Roman" w:hAnsi="Times New Roman" w:cs="Times New Roman"/>
                      <w:sz w:val="24"/>
                      <w:szCs w:val="24"/>
                    </w:rPr>
                    <w:t>1817</w:t>
                  </w:r>
                </w:p>
              </w:tc>
            </w:tr>
            <w:tr w:rsidR="00992703" w:rsidRPr="008F158A" w14:paraId="662EED7F" w14:textId="77777777" w:rsidTr="00992703">
              <w:trPr>
                <w:trHeight w:val="96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3FF25E12"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00FA38B"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301DE85"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9C251AE"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99 9 00 00190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EC4775A"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37AE8" w14:textId="4DADD039" w:rsidR="00992703" w:rsidRPr="00F91FCF" w:rsidRDefault="001E65F0" w:rsidP="00992703">
                  <w:pPr>
                    <w:pStyle w:val="a3"/>
                    <w:rPr>
                      <w:rFonts w:ascii="Times New Roman" w:eastAsia="Times New Roman" w:hAnsi="Times New Roman" w:cs="Times New Roman"/>
                      <w:sz w:val="24"/>
                      <w:szCs w:val="24"/>
                    </w:rPr>
                  </w:pPr>
                  <w:r w:rsidRPr="00F91FCF">
                    <w:rPr>
                      <w:rFonts w:ascii="Times New Roman" w:eastAsia="Times New Roman" w:hAnsi="Times New Roman" w:cs="Times New Roman"/>
                      <w:sz w:val="24"/>
                      <w:szCs w:val="24"/>
                    </w:rPr>
                    <w:t>810</w:t>
                  </w:r>
                </w:p>
              </w:tc>
            </w:tr>
            <w:tr w:rsidR="00992703" w:rsidRPr="008F158A" w14:paraId="7B3EE3A4" w14:textId="77777777" w:rsidTr="00992703">
              <w:trPr>
                <w:trHeight w:val="35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315A0B76"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6767E0A"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ACE2D1B"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2A55F18"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99 9 00 00190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D3DDFFB"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C665DE" w14:textId="1004BDDC" w:rsidR="00992703" w:rsidRPr="00F91FCF" w:rsidRDefault="001E65F0" w:rsidP="00B216DE">
                  <w:pPr>
                    <w:pStyle w:val="a3"/>
                    <w:rPr>
                      <w:rFonts w:ascii="Times New Roman" w:eastAsia="Times New Roman" w:hAnsi="Times New Roman" w:cs="Times New Roman"/>
                      <w:sz w:val="24"/>
                      <w:szCs w:val="24"/>
                    </w:rPr>
                  </w:pPr>
                  <w:r w:rsidRPr="00F91FCF">
                    <w:rPr>
                      <w:rFonts w:ascii="Times New Roman" w:eastAsia="Times New Roman" w:hAnsi="Times New Roman" w:cs="Times New Roman"/>
                      <w:sz w:val="24"/>
                      <w:szCs w:val="24"/>
                    </w:rPr>
                    <w:t>976</w:t>
                  </w:r>
                </w:p>
              </w:tc>
            </w:tr>
            <w:tr w:rsidR="00992703" w:rsidRPr="008F158A" w14:paraId="437DBCF5" w14:textId="77777777" w:rsidTr="00992703">
              <w:trPr>
                <w:trHeight w:val="266"/>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36AFFD4B"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89503AF"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7BB1775"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7FB6E6"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99 9 00 00190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19875C3"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A9C60"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w:t>
                  </w:r>
                </w:p>
              </w:tc>
            </w:tr>
            <w:tr w:rsidR="00992703" w:rsidRPr="008F158A" w14:paraId="753C8F36" w14:textId="77777777" w:rsidTr="00992703">
              <w:trPr>
                <w:trHeight w:val="324"/>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49C6D1AE"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Иные бюджетные ассигнования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B66DADF"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3E794F8"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64AE6F4"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99 9 00 00190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28AF7F5"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73942" w14:textId="7299DA51" w:rsidR="00992703" w:rsidRPr="00F91FCF" w:rsidRDefault="001E65F0" w:rsidP="00992703">
                  <w:pPr>
                    <w:pStyle w:val="a3"/>
                    <w:rPr>
                      <w:rFonts w:ascii="Times New Roman" w:eastAsia="Times New Roman" w:hAnsi="Times New Roman" w:cs="Times New Roman"/>
                      <w:sz w:val="24"/>
                      <w:szCs w:val="24"/>
                    </w:rPr>
                  </w:pPr>
                  <w:r w:rsidRPr="00F91FCF">
                    <w:rPr>
                      <w:rFonts w:ascii="Times New Roman" w:eastAsia="Times New Roman" w:hAnsi="Times New Roman" w:cs="Times New Roman"/>
                      <w:sz w:val="24"/>
                      <w:szCs w:val="24"/>
                    </w:rPr>
                    <w:t>30</w:t>
                  </w:r>
                </w:p>
              </w:tc>
            </w:tr>
            <w:tr w:rsidR="00992703" w:rsidRPr="008F158A" w14:paraId="696F5C50" w14:textId="77777777" w:rsidTr="00992703">
              <w:trPr>
                <w:trHeight w:val="406"/>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2F4EFC96"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43CC49D"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4F5E67"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1E56511"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99 9 00 00210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8631A3D"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CF26091" w14:textId="2252CABF" w:rsidR="00992703" w:rsidRPr="00F91FCF" w:rsidRDefault="001E65F0" w:rsidP="00992703">
                  <w:pPr>
                    <w:pStyle w:val="a3"/>
                    <w:rPr>
                      <w:rFonts w:ascii="Times New Roman" w:eastAsia="Times New Roman" w:hAnsi="Times New Roman" w:cs="Times New Roman"/>
                      <w:sz w:val="24"/>
                      <w:szCs w:val="24"/>
                    </w:rPr>
                  </w:pPr>
                  <w:r w:rsidRPr="00F91FCF">
                    <w:rPr>
                      <w:rFonts w:ascii="Times New Roman" w:eastAsia="Times New Roman" w:hAnsi="Times New Roman" w:cs="Times New Roman"/>
                      <w:sz w:val="24"/>
                      <w:szCs w:val="24"/>
                    </w:rPr>
                    <w:t>1040</w:t>
                  </w:r>
                </w:p>
              </w:tc>
            </w:tr>
            <w:tr w:rsidR="00992703" w:rsidRPr="008F158A" w14:paraId="2383F8D0" w14:textId="77777777" w:rsidTr="00992703">
              <w:trPr>
                <w:trHeight w:val="406"/>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70354765"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700E1D5"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7E470D7"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1C98E04"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99 9 00 00210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0C5A2C36"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A5ED7A6" w14:textId="7C2D23EB" w:rsidR="00992703" w:rsidRPr="00F91FCF" w:rsidRDefault="001E65F0" w:rsidP="00992703">
                  <w:pPr>
                    <w:pStyle w:val="a3"/>
                    <w:rPr>
                      <w:rFonts w:ascii="Times New Roman" w:eastAsia="Times New Roman" w:hAnsi="Times New Roman" w:cs="Times New Roman"/>
                      <w:sz w:val="24"/>
                      <w:szCs w:val="24"/>
                    </w:rPr>
                  </w:pPr>
                  <w:r w:rsidRPr="00F91FCF">
                    <w:rPr>
                      <w:rFonts w:ascii="Times New Roman" w:eastAsia="Times New Roman" w:hAnsi="Times New Roman" w:cs="Times New Roman"/>
                      <w:sz w:val="24"/>
                      <w:szCs w:val="24"/>
                    </w:rPr>
                    <w:t>1040</w:t>
                  </w:r>
                </w:p>
              </w:tc>
            </w:tr>
            <w:tr w:rsidR="00992703" w:rsidRPr="008F158A" w14:paraId="7E415C24" w14:textId="77777777" w:rsidTr="00992703">
              <w:trPr>
                <w:trHeight w:val="34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18ED00A2"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Резервные фонды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73DFBC0"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FEFD7BA"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F33F8C0" w14:textId="77777777" w:rsidR="00992703" w:rsidRPr="008F158A" w:rsidRDefault="00992703"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7DAB317"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5754A" w14:textId="77777777" w:rsidR="00992703" w:rsidRPr="008F158A" w:rsidRDefault="00B247DF"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992703" w:rsidRPr="008F158A" w14:paraId="0410948B" w14:textId="77777777" w:rsidTr="00992703">
              <w:trPr>
                <w:trHeight w:val="45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2C78BD20"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Резервный фонд администрации Солонцинского сельского поселения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EFC4BC5"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FF3818F"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BBE1F3E"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99 9 00 20550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7C174A0"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3F591" w14:textId="77777777" w:rsidR="00992703" w:rsidRPr="008F158A" w:rsidRDefault="00B247DF"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992703" w:rsidRPr="008F158A" w14:paraId="63A4653B" w14:textId="77777777" w:rsidTr="00992703">
              <w:trPr>
                <w:trHeight w:val="313"/>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0B1F5C4F"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Иные бюджетные ассигнования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D2504EF"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03B348B"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A5B8BAB"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99 9 00 20550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509EA6D"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732021" w14:textId="77777777" w:rsidR="00992703" w:rsidRPr="008F158A" w:rsidRDefault="00B247DF"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992703" w:rsidRPr="008F158A" w14:paraId="54500090" w14:textId="77777777" w:rsidTr="00992703">
              <w:trPr>
                <w:trHeight w:val="26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34CC8112" w14:textId="77777777" w:rsidR="006A2FB6"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Другие общегосударственные вопросы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48053F3"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A2164E5"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E289A4F" w14:textId="77777777" w:rsidR="00992703" w:rsidRPr="008F158A" w:rsidRDefault="00992703"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6B47882"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FC25C"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93</w:t>
                  </w:r>
                </w:p>
              </w:tc>
            </w:tr>
            <w:tr w:rsidR="00992703" w:rsidRPr="008F158A" w14:paraId="0D968B5B" w14:textId="77777777" w:rsidTr="00992703">
              <w:trPr>
                <w:trHeight w:val="26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1C32768C"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Обеспечение деятельности (оказание услуг) государственных учреждений (организаций)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6FA915B"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5A7283F"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8BFF112"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99 9 00 00590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569026DD"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FD8A1"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93</w:t>
                  </w:r>
                </w:p>
              </w:tc>
            </w:tr>
            <w:tr w:rsidR="00992703" w:rsidRPr="008F158A" w14:paraId="6C17D6C4" w14:textId="77777777" w:rsidTr="00992703">
              <w:trPr>
                <w:trHeight w:val="26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636CE711"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3E95C2D"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A8224DC"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DCCBEB9"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99 9 00 00590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2BD9EE3"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568F1"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93</w:t>
                  </w:r>
                </w:p>
              </w:tc>
            </w:tr>
            <w:tr w:rsidR="00992703" w:rsidRPr="008F158A" w14:paraId="00887FAF" w14:textId="77777777" w:rsidTr="00992703">
              <w:trPr>
                <w:trHeight w:val="20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699708B9"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Национальная оборона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2369438"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2E12193" w14:textId="77777777" w:rsidR="00992703" w:rsidRPr="008F158A" w:rsidRDefault="00992703" w:rsidP="00992703">
                  <w:pPr>
                    <w:pStyle w:val="a3"/>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1D2008E" w14:textId="77777777" w:rsidR="00992703" w:rsidRPr="008F158A" w:rsidRDefault="00992703"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06C46F7"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B4379" w14:textId="24C73E44" w:rsidR="00992703" w:rsidRPr="008F158A" w:rsidRDefault="00402FFF"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135,8</w:t>
                  </w:r>
                </w:p>
              </w:tc>
            </w:tr>
            <w:tr w:rsidR="00992703" w:rsidRPr="008F158A" w14:paraId="62D0F795" w14:textId="77777777" w:rsidTr="00992703">
              <w:trPr>
                <w:trHeight w:val="341"/>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0F970078"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Мобилизационная и вневойсковая подготовка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EF9AF4C"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BC6C253"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319C5D4" w14:textId="77777777" w:rsidR="00992703" w:rsidRPr="008F158A" w:rsidRDefault="00992703"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725BE"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FA7B0" w14:textId="2D90E953" w:rsidR="00992703" w:rsidRPr="008F158A" w:rsidRDefault="00402FFF"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135,8</w:t>
                  </w:r>
                </w:p>
              </w:tc>
            </w:tr>
            <w:tr w:rsidR="00992703" w:rsidRPr="008F158A" w14:paraId="468DC64D" w14:textId="77777777" w:rsidTr="00992703">
              <w:trPr>
                <w:trHeight w:val="108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05B6F782"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Осуществление первичного воинского учета на территориях, где отсутствуют военные комиссариаты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741EAAD"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6D4CE62"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CFE4FC7"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99 9 00 51180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3477EC0"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67686" w14:textId="76D68AE2" w:rsidR="00992703" w:rsidRPr="008F158A" w:rsidRDefault="00402FFF"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135,8</w:t>
                  </w:r>
                </w:p>
              </w:tc>
            </w:tr>
            <w:tr w:rsidR="00992703" w:rsidRPr="008F158A" w14:paraId="1F1CCE92" w14:textId="77777777" w:rsidTr="00992703">
              <w:trPr>
                <w:trHeight w:val="108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47FD46B9"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A8EFD60"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A9B215E"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C5BF6A7"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99 9 00 51180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F1246E7" w14:textId="77777777" w:rsidR="00992703" w:rsidRPr="00F91FCF" w:rsidRDefault="00992703" w:rsidP="00992703">
                  <w:pPr>
                    <w:pStyle w:val="a3"/>
                    <w:rPr>
                      <w:rFonts w:ascii="Times New Roman" w:eastAsia="Times New Roman" w:hAnsi="Times New Roman" w:cs="Times New Roman"/>
                      <w:sz w:val="24"/>
                      <w:szCs w:val="24"/>
                    </w:rPr>
                  </w:pPr>
                  <w:r w:rsidRPr="00F91FCF">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36C47E" w14:textId="6BB1AC34" w:rsidR="00992703" w:rsidRPr="00F91FCF" w:rsidRDefault="00F91FCF" w:rsidP="00992703">
                  <w:pPr>
                    <w:pStyle w:val="a3"/>
                    <w:rPr>
                      <w:rFonts w:ascii="Times New Roman" w:eastAsia="Times New Roman" w:hAnsi="Times New Roman" w:cs="Times New Roman"/>
                      <w:sz w:val="24"/>
                      <w:szCs w:val="24"/>
                    </w:rPr>
                  </w:pPr>
                  <w:r w:rsidRPr="00F91FCF">
                    <w:rPr>
                      <w:rFonts w:ascii="Times New Roman" w:eastAsia="Times New Roman" w:hAnsi="Times New Roman" w:cs="Times New Roman"/>
                      <w:sz w:val="24"/>
                      <w:szCs w:val="24"/>
                    </w:rPr>
                    <w:t>121</w:t>
                  </w:r>
                </w:p>
              </w:tc>
            </w:tr>
            <w:tr w:rsidR="00992703" w:rsidRPr="008F158A" w14:paraId="2F8FD034" w14:textId="77777777" w:rsidTr="00992703">
              <w:trPr>
                <w:trHeight w:val="324"/>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2F2D84BE"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04A2E5D"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8E1683F"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A691726"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99 9 00 51180</w:t>
                  </w:r>
                </w:p>
              </w:tc>
              <w:tc>
                <w:tcPr>
                  <w:tcW w:w="9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9E1FF" w14:textId="77777777" w:rsidR="00992703" w:rsidRPr="00F91FCF" w:rsidRDefault="00992703" w:rsidP="00992703">
                  <w:pPr>
                    <w:pStyle w:val="a3"/>
                    <w:rPr>
                      <w:rFonts w:ascii="Times New Roman" w:eastAsia="Times New Roman" w:hAnsi="Times New Roman" w:cs="Times New Roman"/>
                      <w:sz w:val="24"/>
                      <w:szCs w:val="24"/>
                    </w:rPr>
                  </w:pPr>
                  <w:r w:rsidRPr="00F91FCF">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4FE1A2" w14:textId="131D196C" w:rsidR="00992703" w:rsidRPr="00F91FCF" w:rsidRDefault="00F91FCF" w:rsidP="00992703">
                  <w:pPr>
                    <w:pStyle w:val="a3"/>
                    <w:rPr>
                      <w:rFonts w:ascii="Times New Roman" w:eastAsia="Times New Roman" w:hAnsi="Times New Roman" w:cs="Times New Roman"/>
                      <w:sz w:val="24"/>
                      <w:szCs w:val="24"/>
                    </w:rPr>
                  </w:pPr>
                  <w:r w:rsidRPr="00F91FCF">
                    <w:rPr>
                      <w:rFonts w:ascii="Times New Roman" w:eastAsia="Times New Roman" w:hAnsi="Times New Roman" w:cs="Times New Roman"/>
                      <w:sz w:val="24"/>
                      <w:szCs w:val="24"/>
                    </w:rPr>
                    <w:t>14,8</w:t>
                  </w:r>
                </w:p>
              </w:tc>
            </w:tr>
            <w:tr w:rsidR="00992703" w:rsidRPr="008F158A" w14:paraId="10A165C5" w14:textId="77777777" w:rsidTr="00992703">
              <w:trPr>
                <w:trHeight w:val="477"/>
              </w:trPr>
              <w:tc>
                <w:tcPr>
                  <w:tcW w:w="4500" w:type="dxa"/>
                  <w:tcBorders>
                    <w:top w:val="single" w:sz="4" w:space="0" w:color="auto"/>
                    <w:left w:val="single" w:sz="4" w:space="0" w:color="auto"/>
                    <w:bottom w:val="single" w:sz="4" w:space="0" w:color="auto"/>
                    <w:right w:val="single" w:sz="4" w:space="0" w:color="auto"/>
                  </w:tcBorders>
                  <w:shd w:val="clear" w:color="auto" w:fill="auto"/>
                </w:tcPr>
                <w:p w14:paraId="3B333840" w14:textId="77777777" w:rsidR="00992703" w:rsidRPr="008F158A" w:rsidRDefault="00992703" w:rsidP="00992703">
                  <w:pPr>
                    <w:pStyle w:val="a3"/>
                    <w:rPr>
                      <w:rFonts w:ascii="Times New Roman" w:hAnsi="Times New Roman" w:cs="Times New Roman"/>
                      <w:sz w:val="24"/>
                      <w:szCs w:val="24"/>
                    </w:rPr>
                  </w:pPr>
                  <w:r w:rsidRPr="008F158A">
                    <w:rPr>
                      <w:rFonts w:ascii="Times New Roman" w:hAnsi="Times New Roman" w:cs="Times New Roman"/>
                      <w:sz w:val="24"/>
                      <w:szCs w:val="24"/>
                    </w:rPr>
                    <w:t>Национальная безопасность и правоохранительная деятельность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701D587"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C69738F" w14:textId="77777777" w:rsidR="00992703" w:rsidRPr="008F158A" w:rsidRDefault="00992703" w:rsidP="00992703">
                  <w:pPr>
                    <w:pStyle w:val="a3"/>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48314C8" w14:textId="77777777" w:rsidR="00992703" w:rsidRPr="008F158A" w:rsidRDefault="00992703"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3C122B5"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5D62BA" w14:textId="2E3C93C5" w:rsidR="00992703" w:rsidRPr="008F158A" w:rsidRDefault="001E65F0"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402FFF">
                    <w:rPr>
                      <w:rFonts w:ascii="Times New Roman" w:eastAsia="Times New Roman" w:hAnsi="Times New Roman" w:cs="Times New Roman"/>
                      <w:sz w:val="24"/>
                      <w:szCs w:val="24"/>
                    </w:rPr>
                    <w:t>51,4</w:t>
                  </w:r>
                </w:p>
              </w:tc>
            </w:tr>
            <w:tr w:rsidR="00992703" w:rsidRPr="008F158A" w14:paraId="5B6CCA0C" w14:textId="77777777" w:rsidTr="002266CD">
              <w:trPr>
                <w:trHeight w:val="1317"/>
              </w:trPr>
              <w:tc>
                <w:tcPr>
                  <w:tcW w:w="4500" w:type="dxa"/>
                  <w:tcBorders>
                    <w:top w:val="single" w:sz="4" w:space="0" w:color="auto"/>
                    <w:left w:val="single" w:sz="4" w:space="0" w:color="auto"/>
                    <w:bottom w:val="single" w:sz="4" w:space="0" w:color="auto"/>
                    <w:right w:val="single" w:sz="4" w:space="0" w:color="auto"/>
                  </w:tcBorders>
                  <w:shd w:val="clear" w:color="auto" w:fill="auto"/>
                </w:tcPr>
                <w:p w14:paraId="1AC9F522" w14:textId="77777777" w:rsidR="00992703" w:rsidRPr="00F30C71" w:rsidRDefault="00992703" w:rsidP="00992703">
                  <w:pPr>
                    <w:rPr>
                      <w:rFonts w:ascii="Times New Roman" w:hAnsi="Times New Roman" w:cs="Times New Roman"/>
                      <w:sz w:val="24"/>
                      <w:szCs w:val="24"/>
                    </w:rPr>
                  </w:pPr>
                  <w:r w:rsidRPr="00F30C71">
                    <w:rPr>
                      <w:rFonts w:ascii="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0CDE687" w14:textId="77777777" w:rsidR="00992703" w:rsidRPr="002E24CE" w:rsidRDefault="00992703" w:rsidP="00992703">
                  <w:pPr>
                    <w:rPr>
                      <w:rFonts w:ascii="Times New Roman" w:hAnsi="Times New Roman" w:cs="Times New Roman"/>
                      <w:sz w:val="24"/>
                      <w:szCs w:val="24"/>
                    </w:rPr>
                  </w:pPr>
                  <w:r w:rsidRPr="002E24CE">
                    <w:rPr>
                      <w:rFonts w:ascii="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611A655" w14:textId="77777777" w:rsidR="00992703" w:rsidRPr="002E24CE" w:rsidRDefault="00992703" w:rsidP="00992703">
                  <w:pPr>
                    <w:rPr>
                      <w:rFonts w:ascii="Times New Roman" w:hAnsi="Times New Roman" w:cs="Times New Roman"/>
                      <w:sz w:val="24"/>
                      <w:szCs w:val="24"/>
                    </w:rPr>
                  </w:pPr>
                  <w:r w:rsidRPr="002E24CE">
                    <w:rPr>
                      <w:rFonts w:ascii="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E26C3D2" w14:textId="77777777" w:rsidR="00992703" w:rsidRPr="002E24CE" w:rsidRDefault="00992703"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6033514A" w14:textId="77777777" w:rsidR="00992703" w:rsidRPr="002E24CE"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BC2636B" w14:textId="77777777" w:rsidR="00992703" w:rsidRPr="008F158A" w:rsidRDefault="00B247DF"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992703" w:rsidRPr="008F158A" w14:paraId="1BD3C081" w14:textId="77777777" w:rsidTr="00992703">
              <w:trPr>
                <w:trHeight w:val="1226"/>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779027D1"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054679F" w14:textId="77777777" w:rsidR="00992703" w:rsidRPr="002E24CE" w:rsidRDefault="00992703" w:rsidP="00992703">
                  <w:pPr>
                    <w:rPr>
                      <w:rFonts w:ascii="Times New Roman" w:hAnsi="Times New Roman" w:cs="Times New Roman"/>
                      <w:sz w:val="24"/>
                      <w:szCs w:val="24"/>
                    </w:rPr>
                  </w:pPr>
                  <w:r w:rsidRPr="002E24CE">
                    <w:rPr>
                      <w:rFonts w:ascii="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11831C6" w14:textId="77777777" w:rsidR="00992703" w:rsidRPr="002E24CE" w:rsidRDefault="00992703" w:rsidP="00992703">
                  <w:pPr>
                    <w:rPr>
                      <w:rFonts w:ascii="Times New Roman" w:hAnsi="Times New Roman" w:cs="Times New Roman"/>
                      <w:sz w:val="24"/>
                      <w:szCs w:val="24"/>
                    </w:rPr>
                  </w:pPr>
                  <w:r w:rsidRPr="002E24CE">
                    <w:rPr>
                      <w:rFonts w:ascii="Times New Roman" w:hAnsi="Times New Roman" w:cs="Times New Roman"/>
                      <w:sz w:val="24"/>
                      <w:szCs w:val="24"/>
                    </w:rPr>
                    <w:t>10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83A723D" w14:textId="77777777" w:rsidR="00992703" w:rsidRPr="002E24CE" w:rsidRDefault="00992703" w:rsidP="00992703">
                  <w:pPr>
                    <w:pStyle w:val="a3"/>
                    <w:rPr>
                      <w:rFonts w:ascii="Times New Roman" w:eastAsia="Times New Roman" w:hAnsi="Times New Roman" w:cs="Times New Roman"/>
                      <w:sz w:val="24"/>
                      <w:szCs w:val="24"/>
                    </w:rPr>
                  </w:pPr>
                  <w:r w:rsidRPr="009511F5">
                    <w:rPr>
                      <w:rFonts w:ascii="Times New Roman" w:eastAsia="Times New Roman" w:hAnsi="Times New Roman" w:cs="Times New Roman"/>
                      <w:sz w:val="24"/>
                      <w:szCs w:val="24"/>
                    </w:rPr>
                    <w:t>99 9 00 00000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053D6B00" w14:textId="77777777" w:rsidR="00992703" w:rsidRPr="002E24CE"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03E9480" w14:textId="77777777" w:rsidR="00992703" w:rsidRPr="008F158A" w:rsidRDefault="002266CD"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992703" w:rsidRPr="008F158A" w14:paraId="45320FC4" w14:textId="77777777" w:rsidTr="002266CD">
              <w:trPr>
                <w:trHeight w:val="56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258CCBB6" w14:textId="77777777" w:rsidR="00992703" w:rsidRPr="00F30C71" w:rsidRDefault="002266CD" w:rsidP="00992703">
                  <w:pPr>
                    <w:shd w:val="clear" w:color="auto" w:fill="FFFFFF"/>
                    <w:tabs>
                      <w:tab w:val="left" w:pos="426"/>
                      <w:tab w:val="left" w:pos="1498"/>
                    </w:tabs>
                    <w:rPr>
                      <w:rFonts w:ascii="Times New Roman" w:hAnsi="Times New Roman" w:cs="Times New Roman"/>
                      <w:sz w:val="24"/>
                      <w:szCs w:val="24"/>
                    </w:rPr>
                  </w:pPr>
                  <w:r>
                    <w:rPr>
                      <w:rFonts w:ascii="Times New Roman" w:eastAsia="Times New Roman" w:hAnsi="Times New Roman" w:cs="Times New Roman"/>
                      <w:sz w:val="24"/>
                      <w:szCs w:val="24"/>
                    </w:rPr>
                    <w:t>Мероприятия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6FDD76" w14:textId="77777777" w:rsidR="00992703" w:rsidRPr="002E24CE" w:rsidRDefault="00992703" w:rsidP="002266CD">
                  <w:pPr>
                    <w:rPr>
                      <w:rFonts w:ascii="Times New Roman" w:hAnsi="Times New Roman" w:cs="Times New Roman"/>
                      <w:color w:val="000000"/>
                      <w:sz w:val="24"/>
                      <w:szCs w:val="24"/>
                    </w:rPr>
                  </w:pPr>
                  <w:r w:rsidRPr="002E24CE">
                    <w:rPr>
                      <w:rFonts w:ascii="Times New Roman" w:hAnsi="Times New Roman" w:cs="Times New Roman"/>
                      <w:color w:val="000000"/>
                      <w:sz w:val="24"/>
                      <w:szCs w:val="24"/>
                    </w:rPr>
                    <w:t>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F8FB143" w14:textId="77777777" w:rsidR="00992703" w:rsidRPr="002E24CE" w:rsidRDefault="00992703" w:rsidP="002266CD">
                  <w:pPr>
                    <w:rPr>
                      <w:rFonts w:ascii="Times New Roman" w:hAnsi="Times New Roman" w:cs="Times New Roman"/>
                      <w:color w:val="000000"/>
                      <w:sz w:val="24"/>
                      <w:szCs w:val="24"/>
                    </w:rPr>
                  </w:pPr>
                  <w:r w:rsidRPr="002E24CE">
                    <w:rPr>
                      <w:rFonts w:ascii="Times New Roman" w:hAnsi="Times New Roman" w:cs="Times New Roman"/>
                      <w:color w:val="000000"/>
                      <w:sz w:val="24"/>
                      <w:szCs w:val="24"/>
                    </w:rPr>
                    <w:t>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690366C" w14:textId="77777777" w:rsidR="00992703" w:rsidRPr="002E24CE" w:rsidRDefault="00992703" w:rsidP="002266CD">
                  <w:pPr>
                    <w:jc w:val="center"/>
                    <w:rPr>
                      <w:rFonts w:ascii="Times New Roman" w:hAnsi="Times New Roman" w:cs="Times New Roman"/>
                      <w:color w:val="000000"/>
                      <w:sz w:val="24"/>
                      <w:szCs w:val="24"/>
                    </w:rPr>
                  </w:pPr>
                  <w:r w:rsidRPr="009511F5">
                    <w:rPr>
                      <w:rFonts w:ascii="Times New Roman" w:hAnsi="Times New Roman" w:cs="Times New Roman"/>
                      <w:color w:val="000000"/>
                      <w:sz w:val="24"/>
                      <w:szCs w:val="24"/>
                    </w:rPr>
                    <w:t xml:space="preserve">99 9 00 </w:t>
                  </w:r>
                  <w:r w:rsidR="002266CD">
                    <w:rPr>
                      <w:rFonts w:ascii="Times New Roman" w:hAnsi="Times New Roman" w:cs="Times New Roman"/>
                      <w:color w:val="000000"/>
                      <w:sz w:val="24"/>
                      <w:szCs w:val="24"/>
                    </w:rPr>
                    <w:t>2999</w:t>
                  </w:r>
                  <w:r w:rsidRPr="009511F5">
                    <w:rPr>
                      <w:rFonts w:ascii="Times New Roman" w:hAnsi="Times New Roman" w:cs="Times New Roman"/>
                      <w:color w:val="000000"/>
                      <w:sz w:val="24"/>
                      <w:szCs w:val="24"/>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584BA54" w14:textId="77777777" w:rsidR="00992703" w:rsidRPr="002E24CE" w:rsidRDefault="00992703" w:rsidP="00992703">
                  <w:pPr>
                    <w:jc w:val="center"/>
                    <w:rPr>
                      <w:rFonts w:ascii="Times New Roman" w:hAnsi="Times New Roman" w:cs="Times New Roman"/>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FED1455" w14:textId="77777777" w:rsidR="00992703" w:rsidRPr="008F158A" w:rsidRDefault="002266CD"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992703" w:rsidRPr="00F30C71" w14:paraId="4FF7C415" w14:textId="77777777" w:rsidTr="00992703">
              <w:trPr>
                <w:trHeight w:val="58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2C93BB08" w14:textId="77777777" w:rsidR="00992703" w:rsidRPr="00F30C71" w:rsidRDefault="00992703" w:rsidP="00992703">
                  <w:pPr>
                    <w:rPr>
                      <w:rFonts w:ascii="Times New Roman" w:hAnsi="Times New Roman" w:cs="Times New Roman"/>
                      <w:color w:val="000000"/>
                      <w:sz w:val="24"/>
                      <w:szCs w:val="24"/>
                    </w:rPr>
                  </w:pPr>
                  <w:r w:rsidRPr="00F30C71">
                    <w:rPr>
                      <w:rFonts w:ascii="Times New Roman" w:hAnsi="Times New Roman" w:cs="Times New Roman"/>
                      <w:sz w:val="24"/>
                      <w:szCs w:val="24"/>
                    </w:rPr>
                    <w:t>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A7AD9CE" w14:textId="77777777" w:rsidR="00992703" w:rsidRPr="00F30C71" w:rsidRDefault="00992703" w:rsidP="00992703">
                  <w:pPr>
                    <w:rPr>
                      <w:rFonts w:ascii="Times New Roman" w:hAnsi="Times New Roman" w:cs="Times New Roman"/>
                      <w:color w:val="000000"/>
                      <w:sz w:val="24"/>
                      <w:szCs w:val="24"/>
                    </w:rPr>
                  </w:pPr>
                  <w:r w:rsidRPr="00F30C71">
                    <w:rPr>
                      <w:rFonts w:ascii="Times New Roman" w:hAnsi="Times New Roman" w:cs="Times New Roman"/>
                      <w:color w:val="000000"/>
                      <w:sz w:val="24"/>
                      <w:szCs w:val="24"/>
                    </w:rPr>
                    <w:t>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6027AA5" w14:textId="77777777" w:rsidR="00992703" w:rsidRPr="00F30C71" w:rsidRDefault="00992703" w:rsidP="00992703">
                  <w:pPr>
                    <w:rPr>
                      <w:rFonts w:ascii="Times New Roman" w:hAnsi="Times New Roman" w:cs="Times New Roman"/>
                      <w:color w:val="000000"/>
                      <w:sz w:val="24"/>
                      <w:szCs w:val="24"/>
                    </w:rPr>
                  </w:pPr>
                  <w:r w:rsidRPr="00F30C71">
                    <w:rPr>
                      <w:rFonts w:ascii="Times New Roman" w:hAnsi="Times New Roman" w:cs="Times New Roman"/>
                      <w:color w:val="000000"/>
                      <w:sz w:val="24"/>
                      <w:szCs w:val="24"/>
                    </w:rPr>
                    <w:t>10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827D85D" w14:textId="77777777" w:rsidR="00992703" w:rsidRPr="00F30C71" w:rsidRDefault="00992703" w:rsidP="002266CD">
                  <w:pPr>
                    <w:jc w:val="center"/>
                    <w:rPr>
                      <w:rFonts w:ascii="Times New Roman" w:hAnsi="Times New Roman" w:cs="Times New Roman"/>
                      <w:sz w:val="24"/>
                      <w:szCs w:val="24"/>
                    </w:rPr>
                  </w:pPr>
                  <w:r w:rsidRPr="009511F5">
                    <w:rPr>
                      <w:rFonts w:ascii="Times New Roman" w:hAnsi="Times New Roman" w:cs="Times New Roman"/>
                      <w:color w:val="000000"/>
                      <w:sz w:val="24"/>
                      <w:szCs w:val="24"/>
                    </w:rPr>
                    <w:t xml:space="preserve">99 9 00 </w:t>
                  </w:r>
                  <w:r w:rsidR="002266CD">
                    <w:rPr>
                      <w:rFonts w:ascii="Times New Roman" w:hAnsi="Times New Roman" w:cs="Times New Roman"/>
                      <w:color w:val="000000"/>
                      <w:sz w:val="24"/>
                      <w:szCs w:val="24"/>
                    </w:rPr>
                    <w:t>2999</w:t>
                  </w:r>
                  <w:r w:rsidRPr="009511F5">
                    <w:rPr>
                      <w:rFonts w:ascii="Times New Roman" w:hAnsi="Times New Roman" w:cs="Times New Roman"/>
                      <w:color w:val="000000"/>
                      <w:sz w:val="24"/>
                      <w:szCs w:val="24"/>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BA4727B" w14:textId="77777777" w:rsidR="00992703" w:rsidRPr="00F30C71" w:rsidRDefault="00992703" w:rsidP="00992703">
                  <w:pPr>
                    <w:rPr>
                      <w:rFonts w:ascii="Times New Roman" w:hAnsi="Times New Roman" w:cs="Times New Roman"/>
                      <w:color w:val="000000"/>
                      <w:sz w:val="24"/>
                      <w:szCs w:val="24"/>
                      <w:lang w:val="en-US"/>
                    </w:rPr>
                  </w:pPr>
                  <w:r w:rsidRPr="00F30C71">
                    <w:rPr>
                      <w:rFonts w:ascii="Times New Roman" w:hAnsi="Times New Roman" w:cs="Times New Roman"/>
                      <w:color w:val="000000"/>
                      <w:sz w:val="24"/>
                      <w:szCs w:val="24"/>
                      <w:lang w:val="en-US"/>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8948D" w14:textId="77777777" w:rsidR="00992703" w:rsidRPr="002266CD" w:rsidRDefault="002266CD" w:rsidP="00992703">
                  <w:pPr>
                    <w:pStyle w:val="a3"/>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30</w:t>
                  </w:r>
                </w:p>
              </w:tc>
            </w:tr>
            <w:tr w:rsidR="00992703" w:rsidRPr="008F158A" w14:paraId="1A530B92" w14:textId="77777777" w:rsidTr="00992703">
              <w:trPr>
                <w:trHeight w:val="33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6F2A31D1" w14:textId="77777777" w:rsidR="00992703" w:rsidRPr="008F158A" w:rsidRDefault="00992703" w:rsidP="00992703">
                  <w:pPr>
                    <w:pStyle w:val="a3"/>
                    <w:rPr>
                      <w:rFonts w:ascii="Times New Roman" w:eastAsia="Times New Roman" w:hAnsi="Times New Roman" w:cs="Times New Roman"/>
                      <w:sz w:val="24"/>
                      <w:szCs w:val="24"/>
                    </w:rPr>
                  </w:pPr>
                  <w:r w:rsidRPr="006160EB">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0C6171C"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A717480"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D8F187C" w14:textId="77777777" w:rsidR="00992703" w:rsidRPr="008F158A" w:rsidRDefault="00992703"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35AB198D"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FFFB27" w14:textId="7D7A1013" w:rsidR="00992703" w:rsidRPr="0009077F" w:rsidRDefault="001E65F0"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9A5353">
                    <w:rPr>
                      <w:rFonts w:ascii="Times New Roman" w:eastAsia="Times New Roman" w:hAnsi="Times New Roman" w:cs="Times New Roman"/>
                      <w:sz w:val="24"/>
                      <w:szCs w:val="24"/>
                    </w:rPr>
                    <w:t>321,4</w:t>
                  </w:r>
                </w:p>
              </w:tc>
            </w:tr>
            <w:tr w:rsidR="00992703" w:rsidRPr="008F158A" w14:paraId="1FB09C40" w14:textId="77777777" w:rsidTr="00992703">
              <w:trPr>
                <w:trHeight w:val="57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7EEF9203"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C18336" w14:textId="77777777" w:rsidR="00992703" w:rsidRPr="008F158A" w:rsidRDefault="00992703" w:rsidP="00992703">
                  <w:pPr>
                    <w:pStyle w:val="a3"/>
                    <w:rPr>
                      <w:rFonts w:ascii="Times New Roman" w:eastAsia="Times New Roman" w:hAnsi="Times New Roman" w:cs="Times New Roman"/>
                      <w:sz w:val="24"/>
                      <w:szCs w:val="24"/>
                    </w:rPr>
                  </w:pPr>
                </w:p>
                <w:p w14:paraId="65D38DD9" w14:textId="77777777" w:rsidR="00992703" w:rsidRPr="008F158A" w:rsidRDefault="00992703" w:rsidP="00992703">
                  <w:pPr>
                    <w:pStyle w:val="a3"/>
                    <w:rPr>
                      <w:rFonts w:ascii="Times New Roman" w:eastAsia="Times New Roman" w:hAnsi="Times New Roman" w:cs="Times New Roman"/>
                      <w:sz w:val="24"/>
                      <w:szCs w:val="24"/>
                    </w:rPr>
                  </w:pPr>
                </w:p>
                <w:p w14:paraId="7FF5B8DC"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p w14:paraId="10C1D9DE" w14:textId="77777777" w:rsidR="00992703" w:rsidRPr="008F158A" w:rsidRDefault="00992703" w:rsidP="00992703">
                  <w:pPr>
                    <w:pStyle w:val="a3"/>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77CFDC8E" w14:textId="77777777" w:rsidR="00992703" w:rsidRPr="008F158A" w:rsidRDefault="00992703" w:rsidP="00992703">
                  <w:pPr>
                    <w:rPr>
                      <w:rFonts w:ascii="Times New Roman" w:eastAsia="Times New Roman" w:hAnsi="Times New Roman" w:cs="Times New Roman"/>
                      <w:sz w:val="24"/>
                      <w:szCs w:val="24"/>
                    </w:rPr>
                  </w:pPr>
                </w:p>
                <w:p w14:paraId="7C4D3BA7" w14:textId="77777777" w:rsidR="00992703" w:rsidRPr="008F158A" w:rsidRDefault="00992703" w:rsidP="00992703">
                  <w:pPr>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9F6707A" w14:textId="77777777" w:rsidR="00992703" w:rsidRPr="008F158A" w:rsidRDefault="00992703" w:rsidP="00992703">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99 9 00 00000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E45C712"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2D3B6" w14:textId="7E700007" w:rsidR="00992703" w:rsidRPr="0009077F" w:rsidRDefault="001E65F0"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92703" w:rsidRPr="008F158A" w14:paraId="1E07B4BE" w14:textId="77777777" w:rsidTr="00992703">
              <w:trPr>
                <w:trHeight w:val="33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55670064" w14:textId="77777777" w:rsidR="00992703" w:rsidRPr="008F158A" w:rsidRDefault="00992703"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6B86DE8F"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014F2CF"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EB3C78B" w14:textId="77777777" w:rsidR="00992703" w:rsidRPr="008F158A" w:rsidRDefault="00992703" w:rsidP="00992703">
                  <w:pPr>
                    <w:pStyle w:val="a3"/>
                    <w:rPr>
                      <w:rFonts w:ascii="Times New Roman" w:eastAsia="Times New Roman" w:hAnsi="Times New Roman" w:cs="Times New Roman"/>
                      <w:sz w:val="24"/>
                      <w:szCs w:val="24"/>
                    </w:rPr>
                  </w:pPr>
                  <w:r w:rsidRPr="006160EB">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rPr>
                    <w:t>2999</w:t>
                  </w:r>
                  <w:r w:rsidRPr="006160EB">
                    <w:rPr>
                      <w:rFonts w:ascii="Times New Roman" w:eastAsia="Times New Roman" w:hAnsi="Times New Roman" w:cs="Times New Roman"/>
                      <w:sz w:val="24"/>
                      <w:szCs w:val="24"/>
                    </w:rPr>
                    <w:t>0</w:t>
                  </w:r>
                </w:p>
              </w:tc>
              <w:tc>
                <w:tcPr>
                  <w:tcW w:w="936" w:type="dxa"/>
                  <w:tcBorders>
                    <w:top w:val="single" w:sz="4" w:space="0" w:color="auto"/>
                    <w:left w:val="single" w:sz="4" w:space="0" w:color="auto"/>
                    <w:bottom w:val="single" w:sz="4" w:space="0" w:color="auto"/>
                    <w:right w:val="single" w:sz="4" w:space="0" w:color="auto"/>
                  </w:tcBorders>
                  <w:shd w:val="clear" w:color="auto" w:fill="auto"/>
                </w:tcPr>
                <w:p w14:paraId="41FAD8E4" w14:textId="77777777" w:rsidR="00992703" w:rsidRPr="008F158A" w:rsidRDefault="00992703"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F81E9" w14:textId="7B15ABE4" w:rsidR="00992703" w:rsidRPr="0009077F" w:rsidRDefault="001E65F0"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992703" w:rsidRPr="008F158A" w14:paraId="202529B0" w14:textId="77777777" w:rsidTr="00992703">
              <w:trPr>
                <w:trHeight w:val="51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28ADA27C"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83F3123"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B4CC723"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B803EC3" w14:textId="77777777" w:rsidR="00992703" w:rsidRPr="008F158A" w:rsidRDefault="00992703" w:rsidP="00992703">
                  <w:pPr>
                    <w:pStyle w:val="a3"/>
                    <w:rPr>
                      <w:rFonts w:ascii="Times New Roman" w:eastAsia="Times New Roman" w:hAnsi="Times New Roman" w:cs="Times New Roman"/>
                      <w:sz w:val="24"/>
                      <w:szCs w:val="24"/>
                    </w:rPr>
                  </w:pPr>
                  <w:r w:rsidRPr="006160EB">
                    <w:rPr>
                      <w:rFonts w:ascii="Times New Roman" w:eastAsia="Times New Roman" w:hAnsi="Times New Roman" w:cs="Times New Roman"/>
                      <w:sz w:val="24"/>
                      <w:szCs w:val="24"/>
                    </w:rPr>
                    <w:t>99 9 00 29990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1F4AFC2" w14:textId="77777777" w:rsidR="00992703" w:rsidRPr="008F158A" w:rsidRDefault="00992703"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77521" w14:textId="33F4854E" w:rsidR="00992703" w:rsidRPr="0009077F" w:rsidRDefault="001E65F0"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67A65" w:rsidRPr="008F158A" w14:paraId="67DACED5" w14:textId="77777777" w:rsidTr="00402FFF">
              <w:trPr>
                <w:trHeight w:val="28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1811BD3C" w14:textId="23C873C8" w:rsidR="00467A65" w:rsidRPr="008F158A" w:rsidRDefault="00467A65" w:rsidP="00992703">
                  <w:pPr>
                    <w:pStyle w:val="a3"/>
                    <w:rPr>
                      <w:rFonts w:ascii="Times New Roman" w:eastAsia="Times New Roman" w:hAnsi="Times New Roman" w:cs="Times New Roman"/>
                      <w:sz w:val="24"/>
                      <w:szCs w:val="24"/>
                    </w:rPr>
                  </w:pPr>
                  <w:r w:rsidRPr="006160EB">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B955267" w14:textId="7802950F" w:rsidR="00467A65" w:rsidRPr="00467A65" w:rsidRDefault="00467A65" w:rsidP="00992703">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A872EAF" w14:textId="0087930B" w:rsidR="00467A65" w:rsidRPr="00467A65" w:rsidRDefault="00467A65" w:rsidP="00992703">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F16AD64" w14:textId="77777777" w:rsidR="00467A65" w:rsidRPr="00467A65" w:rsidRDefault="00467A65"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406A98C" w14:textId="77777777" w:rsidR="00467A65" w:rsidRPr="00467A65" w:rsidRDefault="00467A65"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33FFE" w14:textId="23F183DE" w:rsidR="00467A65" w:rsidRPr="00467A65" w:rsidRDefault="00467A65" w:rsidP="00992703">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3318,4</w:t>
                  </w:r>
                </w:p>
              </w:tc>
            </w:tr>
            <w:tr w:rsidR="00467A65" w:rsidRPr="008F158A" w14:paraId="6E1963A5" w14:textId="77777777" w:rsidTr="00402FFF">
              <w:trPr>
                <w:trHeight w:val="28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7E835E31" w14:textId="5AC67A19" w:rsidR="00467A65" w:rsidRPr="008F158A" w:rsidRDefault="00467A65" w:rsidP="002D3D64">
                  <w:pPr>
                    <w:pStyle w:val="a3"/>
                    <w:rPr>
                      <w:rFonts w:ascii="Times New Roman" w:eastAsia="Times New Roman" w:hAnsi="Times New Roman" w:cs="Times New Roman"/>
                      <w:sz w:val="24"/>
                      <w:szCs w:val="24"/>
                    </w:rPr>
                  </w:pPr>
                  <w:r w:rsidRPr="00380C9A">
                    <w:rPr>
                      <w:rFonts w:ascii="Times New Roman" w:eastAsia="Times New Roman" w:hAnsi="Times New Roman" w:cs="Times New Roman"/>
                      <w:bCs/>
                      <w:sz w:val="24"/>
                      <w:szCs w:val="24"/>
                    </w:rPr>
                    <w:t>Субсидии по оказанию поддержки граждан и их объединений, участвующих в охране общественного порядка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0C182A7" w14:textId="1E9F47CF" w:rsidR="00467A65" w:rsidRPr="00467A65" w:rsidRDefault="00467A65" w:rsidP="002D3D64">
                  <w:pPr>
                    <w:pStyle w:val="a3"/>
                    <w:rPr>
                      <w:rFonts w:ascii="Times New Roman" w:eastAsia="Times New Roman" w:hAnsi="Times New Roman" w:cs="Times New Roman"/>
                      <w:sz w:val="24"/>
                      <w:szCs w:val="24"/>
                      <w:lang w:val="en-US"/>
                    </w:rPr>
                  </w:pPr>
                  <w:r w:rsidRPr="00467A65">
                    <w:rPr>
                      <w:rFonts w:ascii="Times New Roman" w:eastAsia="Times New Roman" w:hAnsi="Times New Roman" w:cs="Times New Roman"/>
                      <w:sz w:val="24"/>
                      <w:szCs w:val="24"/>
                      <w:lang w:val="en-US"/>
                    </w:rPr>
                    <w:t>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ABDF617" w14:textId="67C90C6F" w:rsidR="00467A65" w:rsidRPr="00467A65" w:rsidRDefault="00467A65" w:rsidP="002D3D64">
                  <w:pPr>
                    <w:pStyle w:val="a3"/>
                    <w:rPr>
                      <w:rFonts w:ascii="Times New Roman" w:eastAsia="Times New Roman" w:hAnsi="Times New Roman" w:cs="Times New Roman"/>
                      <w:sz w:val="24"/>
                      <w:szCs w:val="24"/>
                      <w:lang w:val="en-US"/>
                    </w:rPr>
                  </w:pPr>
                  <w:r w:rsidRPr="00467A65">
                    <w:rPr>
                      <w:rFonts w:ascii="Times New Roman" w:eastAsia="Times New Roman" w:hAnsi="Times New Roman" w:cs="Times New Roman"/>
                      <w:sz w:val="24"/>
                      <w:szCs w:val="24"/>
                    </w:rPr>
                    <w:t>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496BDC1" w14:textId="14A382B8" w:rsidR="00467A65" w:rsidRPr="00467A65" w:rsidRDefault="00467A65" w:rsidP="002D3D64">
                  <w:pPr>
                    <w:pStyle w:val="a3"/>
                    <w:rPr>
                      <w:rFonts w:ascii="Times New Roman" w:eastAsia="Times New Roman" w:hAnsi="Times New Roman" w:cs="Times New Roman"/>
                      <w:sz w:val="24"/>
                      <w:szCs w:val="24"/>
                      <w:lang w:val="en-US"/>
                    </w:rPr>
                  </w:pPr>
                  <w:r w:rsidRPr="00467A65">
                    <w:rPr>
                      <w:rFonts w:ascii="Times New Roman" w:eastAsia="Times New Roman" w:hAnsi="Times New Roman" w:cs="Times New Roman"/>
                      <w:sz w:val="24"/>
                      <w:szCs w:val="24"/>
                    </w:rPr>
                    <w:t>99 9 00 70</w:t>
                  </w:r>
                  <w:r w:rsidRPr="00467A65">
                    <w:rPr>
                      <w:rFonts w:ascii="Times New Roman" w:eastAsia="Times New Roman" w:hAnsi="Times New Roman" w:cs="Times New Roman"/>
                      <w:sz w:val="24"/>
                      <w:szCs w:val="24"/>
                      <w:lang w:val="en-US"/>
                    </w:rPr>
                    <w:t>420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5FA5014" w14:textId="77777777" w:rsidR="00467A65" w:rsidRPr="00467A65" w:rsidRDefault="00467A65" w:rsidP="002D3D6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F0D99" w14:textId="0FD808CE" w:rsidR="00467A65" w:rsidRPr="00467A65" w:rsidRDefault="00467A65" w:rsidP="002D3D64">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2918,4</w:t>
                  </w:r>
                </w:p>
              </w:tc>
            </w:tr>
            <w:tr w:rsidR="00467A65" w:rsidRPr="008F158A" w14:paraId="4534A815" w14:textId="77777777" w:rsidTr="00402FFF">
              <w:trPr>
                <w:trHeight w:val="28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27521CA5" w14:textId="0B46E4B5" w:rsidR="00467A65" w:rsidRPr="008F158A" w:rsidRDefault="00467A65" w:rsidP="00992703">
                  <w:pPr>
                    <w:pStyle w:val="a3"/>
                    <w:rPr>
                      <w:rFonts w:ascii="Times New Roman" w:eastAsia="Times New Roman" w:hAnsi="Times New Roman" w:cs="Times New Roman"/>
                      <w:sz w:val="24"/>
                      <w:szCs w:val="24"/>
                    </w:rPr>
                  </w:pPr>
                  <w:r w:rsidRPr="00A336C5">
                    <w:rPr>
                      <w:rFonts w:ascii="Times New Roman" w:eastAsia="Times New Roman" w:hAnsi="Times New Roman" w:cs="Times New Roman"/>
                      <w:bCs/>
                      <w:sz w:val="24"/>
                      <w:szCs w:val="24"/>
                    </w:rPr>
                    <w:t xml:space="preserve">Расходы на выплаты персоналу в целях обеспечения выполнения функций </w:t>
                  </w:r>
                  <w:r w:rsidRPr="00A336C5">
                    <w:rPr>
                      <w:rFonts w:ascii="Times New Roman" w:eastAsia="Times New Roman" w:hAnsi="Times New Roman" w:cs="Times New Roman"/>
                      <w:bCs/>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421A09D" w14:textId="3D206F2D" w:rsidR="00467A65" w:rsidRPr="00467A65" w:rsidRDefault="00467A65" w:rsidP="00992703">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lastRenderedPageBreak/>
                    <w:t>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691B6320" w14:textId="1C2956BB" w:rsidR="00467A65" w:rsidRPr="00467A65" w:rsidRDefault="00467A65" w:rsidP="00992703">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AB6B663" w14:textId="7F92899E" w:rsidR="00467A65" w:rsidRPr="00467A65" w:rsidRDefault="00467A65" w:rsidP="00992703">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99 9 00 70420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E7FE628" w14:textId="475F1073" w:rsidR="00467A65" w:rsidRPr="00467A65" w:rsidRDefault="00467A65" w:rsidP="00992703">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D5F79" w14:textId="353844FA" w:rsidR="00467A65" w:rsidRPr="00467A65" w:rsidRDefault="00467A65" w:rsidP="00992703">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2918,4</w:t>
                  </w:r>
                </w:p>
              </w:tc>
            </w:tr>
            <w:tr w:rsidR="00467A65" w:rsidRPr="008F158A" w14:paraId="1B90E212" w14:textId="77777777" w:rsidTr="00402FFF">
              <w:trPr>
                <w:trHeight w:val="28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6E2F59E0" w14:textId="768FF9EB" w:rsidR="00467A65" w:rsidRPr="008F158A" w:rsidRDefault="00467A65" w:rsidP="00992703">
                  <w:pPr>
                    <w:pStyle w:val="a3"/>
                    <w:rPr>
                      <w:rFonts w:ascii="Times New Roman" w:eastAsia="Times New Roman" w:hAnsi="Times New Roman" w:cs="Times New Roman"/>
                      <w:sz w:val="24"/>
                      <w:szCs w:val="24"/>
                    </w:rPr>
                  </w:pPr>
                  <w:r w:rsidRPr="00380C9A">
                    <w:rPr>
                      <w:rFonts w:ascii="Times New Roman" w:eastAsia="Times New Roman" w:hAnsi="Times New Roman" w:cs="Times New Roman"/>
                      <w:bCs/>
                      <w:sz w:val="24"/>
                      <w:szCs w:val="24"/>
                    </w:rPr>
                    <w:lastRenderedPageBreak/>
                    <w:t>Субсидии по оказанию поддержки граждан и их объединений, участвующих в охране общественного порядка (местная доля)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997E2D5" w14:textId="7392BD8B" w:rsidR="00467A65" w:rsidRPr="00467A65" w:rsidRDefault="00467A65" w:rsidP="00992703">
                  <w:pPr>
                    <w:pStyle w:val="a3"/>
                    <w:rPr>
                      <w:rFonts w:ascii="Times New Roman" w:eastAsia="Times New Roman" w:hAnsi="Times New Roman" w:cs="Times New Roman"/>
                      <w:sz w:val="24"/>
                      <w:szCs w:val="24"/>
                      <w:lang w:val="en-US"/>
                    </w:rPr>
                  </w:pPr>
                  <w:r w:rsidRPr="00467A65">
                    <w:rPr>
                      <w:rFonts w:ascii="Times New Roman" w:eastAsia="Times New Roman" w:hAnsi="Times New Roman" w:cs="Times New Roman"/>
                      <w:sz w:val="24"/>
                      <w:szCs w:val="24"/>
                      <w:lang w:val="en-US"/>
                    </w:rPr>
                    <w:t>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2E5D3FB" w14:textId="10FCC11F" w:rsidR="00467A65" w:rsidRPr="00467A65" w:rsidRDefault="00467A65" w:rsidP="00992703">
                  <w:pPr>
                    <w:pStyle w:val="a3"/>
                    <w:rPr>
                      <w:rFonts w:ascii="Times New Roman" w:eastAsia="Times New Roman" w:hAnsi="Times New Roman" w:cs="Times New Roman"/>
                      <w:sz w:val="24"/>
                      <w:szCs w:val="24"/>
                      <w:lang w:val="en-US"/>
                    </w:rPr>
                  </w:pPr>
                  <w:r w:rsidRPr="00467A65">
                    <w:rPr>
                      <w:rFonts w:ascii="Times New Roman" w:eastAsia="Times New Roman" w:hAnsi="Times New Roman" w:cs="Times New Roman"/>
                      <w:sz w:val="24"/>
                      <w:szCs w:val="24"/>
                      <w:lang w:val="en-US"/>
                    </w:rPr>
                    <w:t>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6020C6B" w14:textId="3651BC0F" w:rsidR="00467A65" w:rsidRPr="00467A65" w:rsidRDefault="00467A65" w:rsidP="00992703">
                  <w:pPr>
                    <w:pStyle w:val="a3"/>
                    <w:rPr>
                      <w:rFonts w:ascii="Times New Roman" w:eastAsia="Times New Roman" w:hAnsi="Times New Roman" w:cs="Times New Roman"/>
                      <w:sz w:val="24"/>
                      <w:szCs w:val="24"/>
                      <w:lang w:val="en-US"/>
                    </w:rPr>
                  </w:pPr>
                  <w:r w:rsidRPr="00467A65">
                    <w:rPr>
                      <w:rFonts w:ascii="Times New Roman" w:eastAsia="Times New Roman" w:hAnsi="Times New Roman" w:cs="Times New Roman"/>
                      <w:sz w:val="24"/>
                      <w:szCs w:val="24"/>
                      <w:lang w:val="en-US"/>
                    </w:rPr>
                    <w:t>99 9 00 S0420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7A31C3F" w14:textId="10DAD608" w:rsidR="00467A65" w:rsidRPr="00467A65" w:rsidRDefault="00467A65" w:rsidP="00992703">
                  <w:pPr>
                    <w:pStyle w:val="a3"/>
                    <w:rPr>
                      <w:rFonts w:ascii="Times New Roman" w:eastAsia="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F5947" w14:textId="4102F3CC" w:rsidR="00467A65" w:rsidRPr="00467A65" w:rsidRDefault="00467A65" w:rsidP="00992703">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400</w:t>
                  </w:r>
                </w:p>
              </w:tc>
            </w:tr>
            <w:tr w:rsidR="00467A65" w:rsidRPr="008F158A" w14:paraId="03FFA47B" w14:textId="77777777" w:rsidTr="00402FFF">
              <w:trPr>
                <w:trHeight w:val="28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51463914" w14:textId="0C73A4EF" w:rsidR="00467A65" w:rsidRPr="008F158A" w:rsidRDefault="00467A65" w:rsidP="00402FFF">
                  <w:pPr>
                    <w:pStyle w:val="a3"/>
                    <w:rPr>
                      <w:rFonts w:ascii="Times New Roman" w:eastAsia="Times New Roman" w:hAnsi="Times New Roman" w:cs="Times New Roman"/>
                      <w:sz w:val="24"/>
                      <w:szCs w:val="24"/>
                    </w:rPr>
                  </w:pPr>
                  <w:r w:rsidRPr="000966CA">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089740" w14:textId="5263E561" w:rsidR="00467A65" w:rsidRPr="00467A65" w:rsidRDefault="00467A65" w:rsidP="00402FFF">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03</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A9F23B3" w14:textId="5364F035" w:rsidR="00467A65" w:rsidRPr="00467A65" w:rsidRDefault="00467A65" w:rsidP="00402FFF">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14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62985BC" w14:textId="2BD787B8" w:rsidR="00467A65" w:rsidRPr="00467A65" w:rsidRDefault="00467A65" w:rsidP="00402FFF">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 xml:space="preserve">99 9 00 </w:t>
                  </w:r>
                  <w:r w:rsidRPr="00467A65">
                    <w:rPr>
                      <w:rFonts w:ascii="Times New Roman" w:eastAsia="Times New Roman" w:hAnsi="Times New Roman" w:cs="Times New Roman"/>
                      <w:sz w:val="24"/>
                      <w:szCs w:val="24"/>
                      <w:lang w:val="en-US"/>
                    </w:rPr>
                    <w:t>S</w:t>
                  </w:r>
                  <w:r w:rsidRPr="00467A65">
                    <w:rPr>
                      <w:rFonts w:ascii="Times New Roman" w:eastAsia="Times New Roman" w:hAnsi="Times New Roman" w:cs="Times New Roman"/>
                      <w:sz w:val="24"/>
                      <w:szCs w:val="24"/>
                    </w:rPr>
                    <w:t>0420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1FC52F1" w14:textId="61A5B075" w:rsidR="00467A65" w:rsidRPr="00467A65" w:rsidRDefault="00467A65" w:rsidP="00402FFF">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6B2A2" w14:textId="7DEFD8F6" w:rsidR="00467A65" w:rsidRPr="00467A65" w:rsidRDefault="00467A65" w:rsidP="00402FFF">
                  <w:pPr>
                    <w:pStyle w:val="a3"/>
                    <w:rPr>
                      <w:rFonts w:ascii="Times New Roman" w:eastAsia="Times New Roman" w:hAnsi="Times New Roman" w:cs="Times New Roman"/>
                      <w:sz w:val="24"/>
                      <w:szCs w:val="24"/>
                    </w:rPr>
                  </w:pPr>
                  <w:r w:rsidRPr="00467A65">
                    <w:rPr>
                      <w:rFonts w:ascii="Times New Roman" w:eastAsia="Times New Roman" w:hAnsi="Times New Roman" w:cs="Times New Roman"/>
                      <w:sz w:val="24"/>
                      <w:szCs w:val="24"/>
                    </w:rPr>
                    <w:t>400</w:t>
                  </w:r>
                </w:p>
              </w:tc>
            </w:tr>
            <w:tr w:rsidR="00467A65" w:rsidRPr="008F158A" w14:paraId="59FD19DC" w14:textId="77777777" w:rsidTr="00992703">
              <w:trPr>
                <w:trHeight w:val="33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4CBD0F57"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Национальная  экономика</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C02649C"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2DA6CA4" w14:textId="77777777" w:rsidR="00467A65" w:rsidRPr="008F158A" w:rsidRDefault="00467A65" w:rsidP="00992703">
                  <w:pPr>
                    <w:pStyle w:val="a3"/>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086C3B8" w14:textId="77777777" w:rsidR="00467A65" w:rsidRPr="008F158A" w:rsidRDefault="00467A65"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6D0F3226" w14:textId="77777777" w:rsidR="00467A65" w:rsidRPr="008F158A" w:rsidRDefault="00467A65"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03C081" w14:textId="61C0F7BB" w:rsidR="00467A65" w:rsidRPr="00502A43" w:rsidRDefault="00467A65"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1161,9</w:t>
                  </w:r>
                </w:p>
              </w:tc>
            </w:tr>
            <w:tr w:rsidR="00467A65" w:rsidRPr="008F158A" w14:paraId="58FF723C" w14:textId="77777777" w:rsidTr="00992703">
              <w:trPr>
                <w:trHeight w:val="30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5DD5F6A5" w14:textId="77777777" w:rsidR="00467A65" w:rsidRPr="00106515" w:rsidRDefault="00467A65" w:rsidP="00992703">
                  <w:pPr>
                    <w:pStyle w:val="a3"/>
                    <w:rPr>
                      <w:rFonts w:ascii="Times New Roman" w:eastAsia="Times New Roman" w:hAnsi="Times New Roman" w:cs="Times New Roman"/>
                      <w:sz w:val="24"/>
                      <w:szCs w:val="24"/>
                      <w:highlight w:val="yellow"/>
                    </w:rPr>
                  </w:pPr>
                  <w:r w:rsidRPr="00106515">
                    <w:rPr>
                      <w:rFonts w:ascii="Times New Roman" w:eastAsia="Times New Roman" w:hAnsi="Times New Roman" w:cs="Times New Roman"/>
                      <w:sz w:val="24"/>
                      <w:szCs w:val="24"/>
                    </w:rPr>
                    <w:t>Сельское хозяйство и рыболовство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463FD17" w14:textId="77777777" w:rsidR="00467A65" w:rsidRPr="008F158A" w:rsidRDefault="00467A65"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AF163CD" w14:textId="77777777" w:rsidR="00467A65" w:rsidRPr="008F158A" w:rsidRDefault="00467A65"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8E8078" w14:textId="77777777" w:rsidR="00467A65" w:rsidRDefault="00467A65"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AE362FF" w14:textId="0D4D4953" w:rsidR="00467A65" w:rsidRPr="008F158A" w:rsidRDefault="00467A65"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99D97" w14:textId="3E41AAA1" w:rsidR="00467A65" w:rsidRPr="00502A43" w:rsidRDefault="00467A65"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467A65" w:rsidRPr="008F158A" w14:paraId="0A4585EE" w14:textId="77777777" w:rsidTr="00992703">
              <w:trPr>
                <w:trHeight w:val="30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5ACE5378" w14:textId="77777777" w:rsidR="00467A65" w:rsidRPr="00106515" w:rsidRDefault="00467A65" w:rsidP="00992703">
                  <w:pPr>
                    <w:pStyle w:val="a3"/>
                    <w:rPr>
                      <w:rFonts w:ascii="Times New Roman" w:eastAsia="Times New Roman" w:hAnsi="Times New Roman" w:cs="Times New Roman"/>
                      <w:sz w:val="24"/>
                      <w:szCs w:val="24"/>
                      <w:highlight w:val="yellow"/>
                    </w:rPr>
                  </w:pPr>
                  <w:r w:rsidRPr="006C79E7">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864FD1C"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54EDED6"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76C0C" w14:textId="77777777" w:rsidR="00467A65" w:rsidRPr="008F158A" w:rsidRDefault="00467A65"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99</w:t>
                  </w:r>
                  <w:r w:rsidRPr="008F15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w:t>
                  </w:r>
                  <w:r w:rsidRPr="008F158A">
                    <w:rPr>
                      <w:rFonts w:ascii="Times New Roman" w:eastAsia="Times New Roman" w:hAnsi="Times New Roman" w:cs="Times New Roman"/>
                      <w:sz w:val="24"/>
                      <w:szCs w:val="24"/>
                    </w:rPr>
                    <w:t xml:space="preserve"> 0</w:t>
                  </w:r>
                  <w:r>
                    <w:rPr>
                      <w:rFonts w:ascii="Times New Roman" w:eastAsia="Times New Roman" w:hAnsi="Times New Roman" w:cs="Times New Roman"/>
                      <w:sz w:val="24"/>
                      <w:szCs w:val="24"/>
                    </w:rPr>
                    <w:t>0</w:t>
                  </w:r>
                  <w:r w:rsidRPr="008F15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0000</w:t>
                  </w:r>
                  <w:r w:rsidRPr="008F158A">
                    <w:rPr>
                      <w:rFonts w:ascii="Times New Roman" w:eastAsia="Times New Roman" w:hAnsi="Times New Roman" w:cs="Times New Roman"/>
                      <w:sz w:val="24"/>
                      <w:szCs w:val="24"/>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688B398" w14:textId="77777777" w:rsidR="00467A65" w:rsidRPr="008F158A" w:rsidRDefault="00467A65"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5EA0A4" w14:textId="6AC46FD6" w:rsidR="00467A65" w:rsidRPr="00502A43" w:rsidRDefault="00467A65"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8</w:t>
                  </w:r>
                  <w:r>
                    <w:rPr>
                      <w:rFonts w:ascii="Times New Roman" w:eastAsia="Times New Roman" w:hAnsi="Times New Roman" w:cs="Times New Roman"/>
                      <w:sz w:val="24"/>
                      <w:szCs w:val="24"/>
                    </w:rPr>
                    <w:t>,9</w:t>
                  </w:r>
                </w:p>
              </w:tc>
            </w:tr>
            <w:tr w:rsidR="00467A65" w:rsidRPr="008F158A" w14:paraId="2EA93FF3" w14:textId="77777777" w:rsidTr="00992703">
              <w:trPr>
                <w:trHeight w:val="30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282FA07A" w14:textId="77777777" w:rsidR="00467A65" w:rsidRPr="006C79E7" w:rsidRDefault="00467A65" w:rsidP="00992703">
                  <w:pPr>
                    <w:pStyle w:val="a3"/>
                    <w:rPr>
                      <w:rFonts w:ascii="Times New Roman" w:eastAsia="Times New Roman" w:hAnsi="Times New Roman" w:cs="Times New Roman"/>
                      <w:sz w:val="24"/>
                      <w:szCs w:val="24"/>
                    </w:rPr>
                  </w:pPr>
                  <w:r w:rsidRPr="006C79E7">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62C37D2" w14:textId="77777777" w:rsidR="00467A65" w:rsidRPr="006C79E7" w:rsidRDefault="00467A65" w:rsidP="00992703">
                  <w:pPr>
                    <w:pStyle w:val="a3"/>
                    <w:rPr>
                      <w:rFonts w:ascii="Times New Roman" w:eastAsia="Times New Roman" w:hAnsi="Times New Roman" w:cs="Times New Roman"/>
                      <w:sz w:val="24"/>
                      <w:szCs w:val="24"/>
                    </w:rPr>
                  </w:pPr>
                  <w:r w:rsidRPr="006C79E7">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966426A" w14:textId="77777777" w:rsidR="00467A65" w:rsidRPr="006C79E7" w:rsidRDefault="00467A65" w:rsidP="00992703">
                  <w:pPr>
                    <w:pStyle w:val="a3"/>
                    <w:rPr>
                      <w:rFonts w:ascii="Times New Roman" w:eastAsia="Times New Roman" w:hAnsi="Times New Roman" w:cs="Times New Roman"/>
                      <w:sz w:val="24"/>
                      <w:szCs w:val="24"/>
                    </w:rPr>
                  </w:pPr>
                  <w:r w:rsidRPr="006C79E7">
                    <w:rPr>
                      <w:rFonts w:ascii="Times New Roman" w:eastAsia="Times New Roman" w:hAnsi="Times New Roman" w:cs="Times New Roman"/>
                      <w:sz w:val="24"/>
                      <w:szCs w:val="24"/>
                    </w:rPr>
                    <w:t>05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EAF27" w14:textId="77777777" w:rsidR="00467A65" w:rsidRPr="006C79E7" w:rsidRDefault="00467A65" w:rsidP="00992703">
                  <w:pPr>
                    <w:pStyle w:val="a3"/>
                    <w:rPr>
                      <w:rFonts w:ascii="Times New Roman" w:eastAsia="Times New Roman" w:hAnsi="Times New Roman" w:cs="Times New Roman"/>
                      <w:sz w:val="24"/>
                      <w:szCs w:val="24"/>
                    </w:rPr>
                  </w:pPr>
                  <w:r w:rsidRPr="006C79E7">
                    <w:rPr>
                      <w:rFonts w:ascii="Times New Roman" w:eastAsia="Times New Roman" w:hAnsi="Times New Roman" w:cs="Times New Roman"/>
                      <w:sz w:val="24"/>
                      <w:szCs w:val="24"/>
                    </w:rPr>
                    <w:t>99 9 00 73880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562526B" w14:textId="77777777" w:rsidR="00467A65" w:rsidRPr="006C79E7" w:rsidRDefault="00467A65" w:rsidP="00992703">
                  <w:pPr>
                    <w:pStyle w:val="a3"/>
                    <w:rPr>
                      <w:rFonts w:ascii="Times New Roman" w:eastAsia="Times New Roman" w:hAnsi="Times New Roman" w:cs="Times New Roman"/>
                      <w:sz w:val="24"/>
                      <w:szCs w:val="24"/>
                    </w:rPr>
                  </w:pPr>
                  <w:r w:rsidRPr="006C79E7">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0B83F" w14:textId="676FB988" w:rsidR="00467A65" w:rsidRPr="008F158A" w:rsidRDefault="00467A65" w:rsidP="002266CD">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467A65" w:rsidRPr="008F158A" w14:paraId="6068F3AD" w14:textId="77777777" w:rsidTr="00992703">
              <w:trPr>
                <w:trHeight w:val="25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2E0718CE"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Дорожное хозяйство (дорожные фонды)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14F7445"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02C6850"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AA9876" w14:textId="77777777" w:rsidR="00467A65" w:rsidRPr="008F158A" w:rsidRDefault="00467A65"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65A7A0B6" w14:textId="77777777" w:rsidR="00467A65" w:rsidRPr="008F158A" w:rsidRDefault="00467A65"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D48A6" w14:textId="77777777" w:rsidR="00467A65" w:rsidRPr="008F158A" w:rsidRDefault="00467A65"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r>
            <w:tr w:rsidR="00467A65" w:rsidRPr="008F158A" w14:paraId="373CF59A" w14:textId="77777777" w:rsidTr="00992703">
              <w:trPr>
                <w:trHeight w:val="25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355918ED"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Муниципальная программа «Социально-экономическое развитие Солонцинского сельского поселения муниципального района «Вейделевский район» Белгородской области»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61E1736"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B6D47A9"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2FE73"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01 0 00 00000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2C87CBB" w14:textId="77777777" w:rsidR="00467A65" w:rsidRPr="008F158A" w:rsidRDefault="00467A65"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614E9" w14:textId="77777777" w:rsidR="00467A65" w:rsidRPr="008F158A" w:rsidRDefault="00467A65"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r>
            <w:tr w:rsidR="00467A65" w:rsidRPr="008F158A" w14:paraId="263F855C" w14:textId="77777777" w:rsidTr="00992703">
              <w:trPr>
                <w:trHeight w:val="495"/>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6EF4F"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Подпрограмма "Развитие дорожной сети Солонцинского сельского поселения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73785C8"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81452ED"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E1EF2" w14:textId="77777777" w:rsidR="00467A65" w:rsidRPr="008F158A" w:rsidRDefault="00467A65" w:rsidP="00992703">
                  <w:pPr>
                    <w:pStyle w:val="a3"/>
                    <w:rPr>
                      <w:rFonts w:ascii="Times New Roman" w:eastAsia="Times New Roman" w:hAnsi="Times New Roman" w:cs="Times New Roman"/>
                      <w:sz w:val="24"/>
                      <w:szCs w:val="24"/>
                    </w:rPr>
                  </w:pPr>
                </w:p>
                <w:p w14:paraId="4EB60361"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01 3 00 00000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7AC756F" w14:textId="77777777" w:rsidR="00467A65" w:rsidRPr="008F158A" w:rsidRDefault="00467A65"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1EAF4" w14:textId="77777777" w:rsidR="00467A65" w:rsidRPr="008F158A" w:rsidRDefault="00467A65"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r>
            <w:tr w:rsidR="00467A65" w:rsidRPr="008F158A" w14:paraId="60C8B9DB" w14:textId="77777777" w:rsidTr="00992703">
              <w:trPr>
                <w:trHeight w:val="30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6DEBD17E"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Основное мероприятие «Мероприятия по ремонту улично-дорожной сети»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AD0BC06"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4C9DF5E"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8ABA91"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01 3 01 00000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82426F8" w14:textId="77777777" w:rsidR="00467A65" w:rsidRPr="008F158A" w:rsidRDefault="00467A65"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7A6D9" w14:textId="77777777" w:rsidR="00467A65" w:rsidRPr="008F158A" w:rsidRDefault="00467A65"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r>
            <w:tr w:rsidR="00467A65" w:rsidRPr="008F158A" w14:paraId="347C0DB9" w14:textId="77777777" w:rsidTr="00992703">
              <w:trPr>
                <w:trHeight w:val="30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0F8EFD66"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Содержание и ремонт улично-дорожной сети и мостов общего пользования муниципального значения за счет субвенций из районного бюджета в рамках подпрограммы. "Развитие дорожной сети Солонцинского сельского поселения»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B9BE8AD"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73A1EA6"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68C0F"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01 3 01 80570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5281FC6" w14:textId="77777777" w:rsidR="00467A65" w:rsidRPr="008F158A" w:rsidRDefault="00467A65"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57C061" w14:textId="77777777" w:rsidR="00467A65" w:rsidRPr="008F158A" w:rsidRDefault="00467A65"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r>
            <w:tr w:rsidR="00467A65" w:rsidRPr="008F158A" w14:paraId="27CB073E" w14:textId="77777777" w:rsidTr="00992703">
              <w:trPr>
                <w:trHeight w:val="30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16274CCC"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CB9F8BC"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5884135"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A39F0"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01 3 01 80570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6FCD820D"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033312" w14:textId="09B56844" w:rsidR="00467A65" w:rsidRPr="00DD15EE" w:rsidRDefault="00C6008A"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799</w:t>
                  </w:r>
                </w:p>
              </w:tc>
            </w:tr>
            <w:tr w:rsidR="00467A65" w:rsidRPr="008F158A" w14:paraId="022845D3" w14:textId="77777777" w:rsidTr="00992703">
              <w:trPr>
                <w:trHeight w:val="313"/>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32E196DD"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Иные бюджетные ассигнования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3655EC0"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w:t>
                  </w:r>
                  <w:r>
                    <w:rPr>
                      <w:rFonts w:ascii="Times New Roman" w:eastAsia="Times New Roman" w:hAnsi="Times New Roman" w:cs="Times New Roman"/>
                      <w:sz w:val="24"/>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2F0A3A6" w14:textId="77777777" w:rsidR="00467A65" w:rsidRPr="008F158A" w:rsidRDefault="00467A65"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4C2DE1C"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01 3 01 80570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52CFCAF6" w14:textId="77777777" w:rsidR="00467A65" w:rsidRPr="008F158A" w:rsidRDefault="00467A65"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AA23B3" w14:textId="7D875179" w:rsidR="00467A65" w:rsidRPr="008F158A" w:rsidRDefault="00C6008A"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B6AEB" w:rsidRPr="008F158A" w14:paraId="67757288" w14:textId="77777777" w:rsidTr="00992703">
              <w:trPr>
                <w:trHeight w:val="313"/>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5EEFBE04" w14:textId="37E21D04" w:rsidR="00FB6AEB" w:rsidRPr="008F158A" w:rsidRDefault="00FB6AEB" w:rsidP="00992703">
                  <w:pPr>
                    <w:pStyle w:val="a3"/>
                    <w:rPr>
                      <w:rFonts w:ascii="Times New Roman" w:eastAsia="Times New Roman" w:hAnsi="Times New Roman" w:cs="Times New Roman"/>
                      <w:sz w:val="24"/>
                      <w:szCs w:val="24"/>
                    </w:rPr>
                  </w:pPr>
                  <w:r w:rsidRPr="00C34DCF">
                    <w:rPr>
                      <w:rFonts w:ascii="Times New Roman" w:eastAsia="Times New Roman" w:hAnsi="Times New Roman" w:cs="Times New Roman"/>
                    </w:rPr>
                    <w:lastRenderedPageBreak/>
                    <w:t>Другие вопросы в области национальной экономики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E5992D8" w14:textId="63414F90"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D6337D1" w14:textId="2DE97425"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12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261347B" w14:textId="77777777" w:rsidR="00FB6AEB" w:rsidRPr="006C775D" w:rsidRDefault="00FB6AEB"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06270736" w14:textId="77777777" w:rsidR="00FB6AEB" w:rsidRPr="006C775D"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4C62C2" w14:textId="413D66B3"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350</w:t>
                  </w:r>
                </w:p>
              </w:tc>
            </w:tr>
            <w:tr w:rsidR="00FB6AEB" w:rsidRPr="008F158A" w14:paraId="4E7988D3" w14:textId="77777777" w:rsidTr="00992703">
              <w:trPr>
                <w:trHeight w:val="313"/>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545CDD5A" w14:textId="54F409EA" w:rsidR="00FB6AEB" w:rsidRPr="008F158A"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9A49ABE" w14:textId="1E0228D9"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AD124B9" w14:textId="33C9BD70"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12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47A7B71" w14:textId="4BA8844D"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99 9 00 00000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9DE544D" w14:textId="77777777" w:rsidR="00FB6AEB" w:rsidRPr="006C775D"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4D4EF" w14:textId="373C0166"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350</w:t>
                  </w:r>
                </w:p>
              </w:tc>
            </w:tr>
            <w:tr w:rsidR="00FB6AEB" w:rsidRPr="008F158A" w14:paraId="719334D8" w14:textId="77777777" w:rsidTr="00992703">
              <w:trPr>
                <w:trHeight w:val="313"/>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69BB33F6" w14:textId="71D09555" w:rsidR="00FB6AEB" w:rsidRPr="008F158A" w:rsidRDefault="00FB6AEB" w:rsidP="00992703">
                  <w:pPr>
                    <w:pStyle w:val="a3"/>
                    <w:rPr>
                      <w:rFonts w:ascii="Times New Roman" w:eastAsia="Times New Roman" w:hAnsi="Times New Roman" w:cs="Times New Roman"/>
                      <w:sz w:val="24"/>
                      <w:szCs w:val="24"/>
                    </w:rPr>
                  </w:pPr>
                  <w:r w:rsidRPr="00C34DCF">
                    <w:rPr>
                      <w:rFonts w:ascii="Times New Roman" w:eastAsia="Times New Roman" w:hAnsi="Times New Roman" w:cs="Times New Roman"/>
                    </w:rPr>
                    <w:t>Реализация мероприятий  по землеустройству, землепользованию, градостроительный кадастр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DC54B51" w14:textId="61A80388"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4E7524C" w14:textId="059C7577"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12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94CE85A" w14:textId="71341B8C"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rPr>
                    <w:t>99 9 00 20460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767AAE1E" w14:textId="77777777" w:rsidR="00FB6AEB" w:rsidRPr="006C775D"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6A48A" w14:textId="33910BF4"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350</w:t>
                  </w:r>
                </w:p>
              </w:tc>
            </w:tr>
            <w:tr w:rsidR="00FB6AEB" w:rsidRPr="008F158A" w14:paraId="5C341A56" w14:textId="77777777" w:rsidTr="00992703">
              <w:trPr>
                <w:trHeight w:val="313"/>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2A207AA1" w14:textId="69FDDE27" w:rsidR="00FB6AEB" w:rsidRPr="008F158A" w:rsidRDefault="00FB6AEB" w:rsidP="00992703">
                  <w:pPr>
                    <w:pStyle w:val="a3"/>
                    <w:rPr>
                      <w:rFonts w:ascii="Times New Roman" w:eastAsia="Times New Roman" w:hAnsi="Times New Roman" w:cs="Times New Roman"/>
                      <w:sz w:val="24"/>
                      <w:szCs w:val="24"/>
                    </w:rPr>
                  </w:pPr>
                  <w:r w:rsidRPr="00C34DCF">
                    <w:rPr>
                      <w:rFonts w:ascii="Times New Roman" w:eastAsia="Times New Roman" w:hAnsi="Times New Roman" w:cs="Times New Roman"/>
                    </w:rPr>
                    <w:t>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B0D4E47" w14:textId="0A2CEC4D"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04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880C0D4" w14:textId="47DD3E0D"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12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E723FFC" w14:textId="7711AB7D"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rPr>
                    <w:t>99 9 00 20460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00D7E84" w14:textId="03D9184E"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B4ADE" w14:textId="61FAD521" w:rsidR="00FB6AEB" w:rsidRPr="006C775D" w:rsidRDefault="00FB6AEB" w:rsidP="00992703">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350</w:t>
                  </w:r>
                </w:p>
              </w:tc>
            </w:tr>
            <w:tr w:rsidR="00FB6AEB" w:rsidRPr="008F158A" w14:paraId="4F4832E6" w14:textId="77777777" w:rsidTr="00992703">
              <w:trPr>
                <w:trHeight w:val="257"/>
              </w:trPr>
              <w:tc>
                <w:tcPr>
                  <w:tcW w:w="45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0B612E"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Жилищно-коммунальное хозяйство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59BFE06"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C6D14A0" w14:textId="77777777" w:rsidR="00FB6AEB" w:rsidRPr="008F158A" w:rsidRDefault="00FB6AEB" w:rsidP="00992703">
                  <w:pPr>
                    <w:pStyle w:val="a3"/>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D466A" w14:textId="77777777" w:rsidR="00FB6AEB" w:rsidRPr="008F158A" w:rsidRDefault="00FB6AEB"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B43604C"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2D20CF8" w14:textId="5DE45E20" w:rsidR="00FB6AEB" w:rsidRPr="008F158A" w:rsidRDefault="00FB6AEB"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1528,4</w:t>
                  </w:r>
                </w:p>
              </w:tc>
            </w:tr>
            <w:tr w:rsidR="00FB6AEB" w:rsidRPr="008F158A" w14:paraId="78167C64" w14:textId="77777777" w:rsidTr="00992703">
              <w:trPr>
                <w:trHeight w:val="326"/>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1FD5933A"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Благоустройство</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F7DD13D"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8D101B3"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B297D" w14:textId="77777777" w:rsidR="00FB6AEB" w:rsidRPr="008F158A" w:rsidRDefault="00FB6AEB"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9B364D2"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2F9FEA" w14:textId="4A6939FA" w:rsidR="00FB6AEB" w:rsidRPr="008F158A" w:rsidRDefault="00FB6AEB"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1528,4</w:t>
                  </w:r>
                </w:p>
              </w:tc>
            </w:tr>
            <w:tr w:rsidR="00FB6AEB" w:rsidRPr="008F158A" w14:paraId="36021194" w14:textId="77777777" w:rsidTr="00992703">
              <w:trPr>
                <w:trHeight w:val="39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11AF04DD"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Муниципальная программа «Социально-экономическое развитие Солонцинского сельского поселения муниципального района «Вейделевский район» Белгородской области»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5A587F"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5F01BB2E"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6B2A5"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01 0 00 00000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44B05A1A"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D8272" w14:textId="242645F3" w:rsidR="00FB6AEB" w:rsidRPr="008F158A" w:rsidRDefault="00FB6AEB"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1528,4</w:t>
                  </w:r>
                </w:p>
              </w:tc>
            </w:tr>
            <w:tr w:rsidR="00FB6AEB" w:rsidRPr="008F158A" w14:paraId="54FF2B09" w14:textId="77777777" w:rsidTr="00992703">
              <w:trPr>
                <w:trHeight w:val="39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08691D28"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Подпрограмма «Развитие благоустройства и жилищно-коммунального хозяйства Солонцинского сельского поселения » муниципальной программы «Социально-экономическое развитие Солонцинского сельского поселения муниципального района «Вейделевский район» Белгородской области»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3903876"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0ED2D1CC"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74B29"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01 4 00 00000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09B4BBF"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5AECA" w14:textId="5EE914DA" w:rsidR="00FB6AEB" w:rsidRPr="008F158A" w:rsidRDefault="00FB6AEB"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1528,4</w:t>
                  </w:r>
                </w:p>
              </w:tc>
            </w:tr>
            <w:tr w:rsidR="00FB6AEB" w:rsidRPr="008F158A" w14:paraId="0D537310" w14:textId="77777777" w:rsidTr="00992703">
              <w:trPr>
                <w:trHeight w:val="39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5C22E630"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Основное мероприятие «Реализация мероприятий на организацию наружного освещения населенных пунктов»</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1E5B6A6"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49CD7C5"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E75C3"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01 4 02 00000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35C88179"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1BCB4F" w14:textId="2DA46122" w:rsidR="00FB6AEB" w:rsidRPr="008F158A" w:rsidRDefault="00FB6AEB"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278,4</w:t>
                  </w:r>
                </w:p>
              </w:tc>
            </w:tr>
            <w:tr w:rsidR="00FB6AEB" w:rsidRPr="008F158A" w14:paraId="581788FB" w14:textId="77777777" w:rsidTr="00992703">
              <w:trPr>
                <w:trHeight w:val="39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5571ECBA" w14:textId="77777777" w:rsidR="00FB6AEB" w:rsidRPr="008F158A" w:rsidRDefault="00FB6AEB" w:rsidP="00992703">
                  <w:pPr>
                    <w:pStyle w:val="a3"/>
                    <w:rPr>
                      <w:rFonts w:ascii="Times New Roman" w:eastAsia="Times New Roman" w:hAnsi="Times New Roman" w:cs="Times New Roman"/>
                      <w:sz w:val="24"/>
                      <w:szCs w:val="24"/>
                    </w:rPr>
                  </w:pPr>
                  <w:r w:rsidRPr="00503990">
                    <w:rPr>
                      <w:rFonts w:ascii="Times New Roman" w:eastAsia="Times New Roman" w:hAnsi="Times New Roman" w:cs="Times New Roman"/>
                      <w:sz w:val="24"/>
                      <w:szCs w:val="24"/>
                    </w:rPr>
                    <w:t>Иные  межбюджетные</w:t>
                  </w:r>
                  <w:r>
                    <w:rPr>
                      <w:rFonts w:ascii="Times New Roman" w:eastAsia="Times New Roman" w:hAnsi="Times New Roman" w:cs="Times New Roman"/>
                      <w:sz w:val="24"/>
                      <w:szCs w:val="24"/>
                    </w:rPr>
                    <w:t xml:space="preserve"> трансферты </w:t>
                  </w:r>
                  <w:r w:rsidRPr="008F158A">
                    <w:rPr>
                      <w:rFonts w:ascii="Times New Roman" w:eastAsia="Times New Roman" w:hAnsi="Times New Roman" w:cs="Times New Roman"/>
                      <w:sz w:val="24"/>
                      <w:szCs w:val="24"/>
                    </w:rPr>
                    <w:t xml:space="preserve">муниципальному району на осуществление переданных полномочий на организацию наружного освещения населенных пунктов в рамках </w:t>
                  </w:r>
                  <w:proofErr w:type="spellStart"/>
                  <w:r w:rsidRPr="008F158A">
                    <w:rPr>
                      <w:rFonts w:ascii="Times New Roman" w:eastAsia="Times New Roman" w:hAnsi="Times New Roman" w:cs="Times New Roman"/>
                      <w:sz w:val="24"/>
                      <w:szCs w:val="24"/>
                    </w:rPr>
                    <w:t>подпрограммы</w:t>
                  </w:r>
                  <w:proofErr w:type="gramStart"/>
                  <w:r w:rsidRPr="008F158A">
                    <w:rPr>
                      <w:rFonts w:ascii="Times New Roman" w:eastAsia="Times New Roman" w:hAnsi="Times New Roman" w:cs="Times New Roman"/>
                      <w:sz w:val="24"/>
                      <w:szCs w:val="24"/>
                    </w:rPr>
                    <w:t>.«</w:t>
                  </w:r>
                  <w:proofErr w:type="gramEnd"/>
                  <w:r w:rsidRPr="008F158A">
                    <w:rPr>
                      <w:rFonts w:ascii="Times New Roman" w:eastAsia="Times New Roman" w:hAnsi="Times New Roman" w:cs="Times New Roman"/>
                      <w:sz w:val="24"/>
                      <w:szCs w:val="24"/>
                    </w:rPr>
                    <w:t>Развитие</w:t>
                  </w:r>
                  <w:proofErr w:type="spellEnd"/>
                  <w:r w:rsidRPr="008F158A">
                    <w:rPr>
                      <w:rFonts w:ascii="Times New Roman" w:eastAsia="Times New Roman" w:hAnsi="Times New Roman" w:cs="Times New Roman"/>
                      <w:sz w:val="24"/>
                      <w:szCs w:val="24"/>
                    </w:rPr>
                    <w:t xml:space="preserve"> благоустройства и жилищно-коммунального хозяйства Солонцинского сельского поселения» муниципальной программы «Социально-экономическое развитие Солонцинского сельского поселения муниципального района «Вейделевский район» Белгородской области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937317"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9B2F2D3"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1A6EB4"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01 4 02 81340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E15D85E"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A540E" w14:textId="181FED6C" w:rsidR="00FB6AEB" w:rsidRPr="008F158A" w:rsidRDefault="00FB6AEB"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278,4</w:t>
                  </w:r>
                </w:p>
              </w:tc>
            </w:tr>
            <w:tr w:rsidR="00FB6AEB" w:rsidRPr="008F158A" w14:paraId="6A1E2C84" w14:textId="77777777" w:rsidTr="00992703">
              <w:trPr>
                <w:trHeight w:val="266"/>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19EEF49B"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Межбюджетные трансферты</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F2A959A"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FBA3719"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08130"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01 4 02 81340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50C8F6BD"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AE8481" w14:textId="7EFFAA74" w:rsidR="00FB6AEB" w:rsidRPr="008F158A" w:rsidRDefault="00FB6AEB"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278,4</w:t>
                  </w:r>
                </w:p>
              </w:tc>
            </w:tr>
            <w:tr w:rsidR="00FB6AEB" w:rsidRPr="008F158A" w14:paraId="72240F18" w14:textId="77777777" w:rsidTr="00992703">
              <w:trPr>
                <w:trHeight w:val="395"/>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229EB41F"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Основное мероприятие «Реализация мероприятий по благоустройству»</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D70DFE1"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E4993AE"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344FD"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01 4 03 00000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136A8264"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9000E" w14:textId="3E38ADF2" w:rsidR="00FB6AEB" w:rsidRPr="008F158A" w:rsidRDefault="00FB6AEB"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1250</w:t>
                  </w:r>
                </w:p>
              </w:tc>
            </w:tr>
            <w:tr w:rsidR="00FB6AEB" w:rsidRPr="008F158A" w14:paraId="437C21BE" w14:textId="77777777" w:rsidTr="00992703">
              <w:trPr>
                <w:trHeight w:val="49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6C640F37"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Реализация мероприятий по благоустройству территории Солонцинского сельского поселения в рамках </w:t>
                  </w:r>
                  <w:proofErr w:type="spellStart"/>
                  <w:r w:rsidRPr="008F158A">
                    <w:rPr>
                      <w:rFonts w:ascii="Times New Roman" w:eastAsia="Times New Roman" w:hAnsi="Times New Roman" w:cs="Times New Roman"/>
                      <w:sz w:val="24"/>
                      <w:szCs w:val="24"/>
                    </w:rPr>
                    <w:t>подпрограммы</w:t>
                  </w:r>
                  <w:proofErr w:type="gramStart"/>
                  <w:r w:rsidRPr="008F158A">
                    <w:rPr>
                      <w:rFonts w:ascii="Times New Roman" w:eastAsia="Times New Roman" w:hAnsi="Times New Roman" w:cs="Times New Roman"/>
                      <w:sz w:val="24"/>
                      <w:szCs w:val="24"/>
                    </w:rPr>
                    <w:t>.«</w:t>
                  </w:r>
                  <w:proofErr w:type="gramEnd"/>
                  <w:r w:rsidRPr="008F158A">
                    <w:rPr>
                      <w:rFonts w:ascii="Times New Roman" w:eastAsia="Times New Roman" w:hAnsi="Times New Roman" w:cs="Times New Roman"/>
                      <w:sz w:val="24"/>
                      <w:szCs w:val="24"/>
                    </w:rPr>
                    <w:t>Развитие</w:t>
                  </w:r>
                  <w:proofErr w:type="spellEnd"/>
                  <w:r w:rsidRPr="008F158A">
                    <w:rPr>
                      <w:rFonts w:ascii="Times New Roman" w:eastAsia="Times New Roman" w:hAnsi="Times New Roman" w:cs="Times New Roman"/>
                      <w:sz w:val="24"/>
                      <w:szCs w:val="24"/>
                    </w:rPr>
                    <w:t xml:space="preserve"> благоустройства и жилищно-коммунального хозяйства </w:t>
                  </w:r>
                  <w:r w:rsidRPr="008F158A">
                    <w:rPr>
                      <w:rFonts w:ascii="Times New Roman" w:eastAsia="Times New Roman" w:hAnsi="Times New Roman" w:cs="Times New Roman"/>
                      <w:sz w:val="24"/>
                      <w:szCs w:val="24"/>
                    </w:rPr>
                    <w:lastRenderedPageBreak/>
                    <w:t>Солонцинского сельского поселения» муниципальной программы «Социально-экономическое развитие Солонцинского сельского поселения муниципального района «Вейделевский район» Белгородской области»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5A8A8CA"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260384E"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05CE9E6"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01 4 03 20320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0785BCB4"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4F5F2" w14:textId="7FDA9C55" w:rsidR="00FB6AEB" w:rsidRPr="008F158A" w:rsidRDefault="00FB6AEB"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1250</w:t>
                  </w:r>
                </w:p>
              </w:tc>
            </w:tr>
            <w:tr w:rsidR="00FB6AEB" w:rsidRPr="008F158A" w14:paraId="2EC30B05" w14:textId="77777777" w:rsidTr="00992703">
              <w:trPr>
                <w:trHeight w:val="499"/>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0C2742A4"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93449D2"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600D8A0"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9835C13"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01 4 03 20320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F701899"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C7B4C" w14:textId="38B7B1B9" w:rsidR="00FB6AEB" w:rsidRPr="008F158A" w:rsidRDefault="00FB6AEB" w:rsidP="00992703">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1250</w:t>
                  </w:r>
                </w:p>
              </w:tc>
            </w:tr>
            <w:tr w:rsidR="00FB6AEB" w:rsidRPr="008F158A" w14:paraId="1775689F" w14:textId="77777777" w:rsidTr="00992703">
              <w:trPr>
                <w:trHeight w:val="21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0B8A94C3"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Образование</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E79BD6D"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7F64EE76" w14:textId="77777777" w:rsidR="00FB6AEB" w:rsidRPr="008F158A" w:rsidRDefault="00FB6AEB" w:rsidP="00992703">
                  <w:pPr>
                    <w:pStyle w:val="a3"/>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E1D2C56" w14:textId="77777777" w:rsidR="00FB6AEB" w:rsidRPr="008F158A" w:rsidRDefault="00FB6AEB"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03AC8AB"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11168"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12</w:t>
                  </w:r>
                </w:p>
              </w:tc>
            </w:tr>
            <w:tr w:rsidR="00FB6AEB" w:rsidRPr="008F158A" w14:paraId="5BEC4ED1" w14:textId="77777777" w:rsidTr="00992703">
              <w:trPr>
                <w:trHeight w:val="54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0E3B6B30"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88BD899"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480115FC"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CB54B6C" w14:textId="77777777" w:rsidR="00FB6AEB" w:rsidRPr="008F158A" w:rsidRDefault="00FB6AEB"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021B5723"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A9894"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12</w:t>
                  </w:r>
                </w:p>
              </w:tc>
            </w:tr>
            <w:tr w:rsidR="00FB6AEB" w:rsidRPr="008F158A" w14:paraId="06D78916" w14:textId="77777777" w:rsidTr="00992703">
              <w:trPr>
                <w:trHeight w:val="267"/>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13988BCF"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Непрограммная часть</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E383C8B"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2E77911D"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C06DF99"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99 0 00 00000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6EBCD728"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70CEB"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12</w:t>
                  </w:r>
                </w:p>
              </w:tc>
            </w:tr>
            <w:tr w:rsidR="00FB6AEB" w:rsidRPr="008F158A" w14:paraId="3817143B" w14:textId="77777777" w:rsidTr="00992703">
              <w:trPr>
                <w:trHeight w:val="54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15B2D22F"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836099A"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C1B1916"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69E270D"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99 9 00 00000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0C4CF132"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DCBF9"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12</w:t>
                  </w:r>
                </w:p>
              </w:tc>
            </w:tr>
            <w:tr w:rsidR="00FB6AEB" w:rsidRPr="008F158A" w14:paraId="59E5D194" w14:textId="77777777" w:rsidTr="00992703">
              <w:trPr>
                <w:trHeight w:val="54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686FF02D"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Обеспечение деятельности (оказание услуг) государственных учреждений (организаций)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r>
                    <w:t xml:space="preserve"> </w:t>
                  </w:r>
                  <w:r w:rsidRPr="000E49B0">
                    <w:rPr>
                      <w:rFonts w:ascii="Times New Roman" w:eastAsia="Times New Roman" w:hAnsi="Times New Roman" w:cs="Times New Roman"/>
                      <w:sz w:val="24"/>
                      <w:szCs w:val="24"/>
                    </w:rPr>
                    <w:t>Повышение квалификации, профессиональная подг</w:t>
                  </w:r>
                  <w:r>
                    <w:rPr>
                      <w:rFonts w:ascii="Times New Roman" w:eastAsia="Times New Roman" w:hAnsi="Times New Roman" w:cs="Times New Roman"/>
                      <w:sz w:val="24"/>
                      <w:szCs w:val="24"/>
                    </w:rPr>
                    <w:t xml:space="preserve">отовка и переподготовка кадров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95DD8E6"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056AE46"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868682D"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lang w:val="en-US"/>
                    </w:rPr>
                    <w:t>2101</w:t>
                  </w:r>
                  <w:r w:rsidRPr="008F158A">
                    <w:rPr>
                      <w:rFonts w:ascii="Times New Roman" w:eastAsia="Times New Roman" w:hAnsi="Times New Roman" w:cs="Times New Roman"/>
                      <w:sz w:val="24"/>
                      <w:szCs w:val="24"/>
                    </w:rPr>
                    <w:t>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087181C2"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8BA92D"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12</w:t>
                  </w:r>
                </w:p>
              </w:tc>
            </w:tr>
            <w:tr w:rsidR="00FB6AEB" w:rsidRPr="008F158A" w14:paraId="554CA119" w14:textId="77777777" w:rsidTr="00992703">
              <w:trPr>
                <w:trHeight w:val="540"/>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60A5F760"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A100B32"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07</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348A5787"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A4CB221" w14:textId="77777777" w:rsidR="00FB6AEB" w:rsidRPr="00DA1CDC" w:rsidRDefault="00FB6AEB" w:rsidP="00992703">
                  <w:pPr>
                    <w:pStyle w:val="a3"/>
                    <w:rPr>
                      <w:rFonts w:ascii="Times New Roman" w:eastAsia="Times New Roman" w:hAnsi="Times New Roman" w:cs="Times New Roman"/>
                      <w:sz w:val="24"/>
                      <w:szCs w:val="24"/>
                      <w:lang w:val="en-US"/>
                    </w:rPr>
                  </w:pPr>
                  <w:r w:rsidRPr="008F158A">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lang w:val="en-US"/>
                    </w:rPr>
                    <w:t>21010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B5A7EE5"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C2E80A"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12</w:t>
                  </w:r>
                </w:p>
              </w:tc>
            </w:tr>
            <w:tr w:rsidR="00FB6AEB" w:rsidRPr="008F158A" w14:paraId="253F62B8" w14:textId="77777777" w:rsidTr="00992703">
              <w:trPr>
                <w:trHeight w:val="366"/>
              </w:trPr>
              <w:tc>
                <w:tcPr>
                  <w:tcW w:w="4500" w:type="dxa"/>
                  <w:tcBorders>
                    <w:top w:val="single" w:sz="4" w:space="0" w:color="auto"/>
                    <w:left w:val="single" w:sz="4" w:space="0" w:color="auto"/>
                    <w:bottom w:val="single" w:sz="4" w:space="0" w:color="auto"/>
                    <w:right w:val="single" w:sz="4" w:space="0" w:color="auto"/>
                  </w:tcBorders>
                  <w:shd w:val="clear" w:color="auto" w:fill="auto"/>
                  <w:vAlign w:val="bottom"/>
                </w:tcPr>
                <w:p w14:paraId="77CD1146" w14:textId="77777777" w:rsidR="00FB6AEB" w:rsidRPr="008F158A" w:rsidRDefault="00FB6AEB" w:rsidP="00992703">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ВСЕГО </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11C986D" w14:textId="77777777" w:rsidR="00FB6AEB" w:rsidRPr="008F158A" w:rsidRDefault="00FB6AEB" w:rsidP="00992703">
                  <w:pPr>
                    <w:pStyle w:val="a3"/>
                    <w:rPr>
                      <w:rFonts w:ascii="Times New Roman" w:eastAsia="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bottom"/>
                </w:tcPr>
                <w:p w14:paraId="111059F4" w14:textId="77777777" w:rsidR="00FB6AEB" w:rsidRPr="008F158A" w:rsidRDefault="00FB6AEB" w:rsidP="00992703">
                  <w:pPr>
                    <w:pStyle w:val="a3"/>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B579CA3" w14:textId="77777777" w:rsidR="00FB6AEB" w:rsidRPr="008F158A" w:rsidRDefault="00FB6AEB" w:rsidP="00992703">
                  <w:pPr>
                    <w:pStyle w:val="a3"/>
                    <w:rPr>
                      <w:rFonts w:ascii="Times New Roman" w:eastAsia="Times New Roman" w:hAnsi="Times New Roman" w:cs="Times New Roman"/>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14:paraId="2B20FF7E" w14:textId="77777777" w:rsidR="00FB6AEB" w:rsidRPr="008F158A" w:rsidRDefault="00FB6AEB" w:rsidP="00992703">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65C4B" w14:textId="360B2F61" w:rsidR="00FB6AEB" w:rsidRPr="008F158A" w:rsidRDefault="00FB6AEB" w:rsidP="006F3F10">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9204,5</w:t>
                  </w:r>
                </w:p>
              </w:tc>
            </w:tr>
          </w:tbl>
          <w:p w14:paraId="0BBAEC89" w14:textId="77777777" w:rsidR="003A2344" w:rsidRPr="008F158A" w:rsidRDefault="003A2344" w:rsidP="00A22A9E">
            <w:pPr>
              <w:pStyle w:val="a3"/>
              <w:jc w:val="center"/>
              <w:rPr>
                <w:rFonts w:ascii="Times New Roman" w:eastAsia="Times New Roman" w:hAnsi="Times New Roman" w:cs="Times New Roman"/>
                <w:sz w:val="24"/>
                <w:szCs w:val="24"/>
              </w:rPr>
            </w:pPr>
          </w:p>
        </w:tc>
      </w:tr>
      <w:tr w:rsidR="003A2344" w:rsidRPr="00C34DCF" w14:paraId="6540BE40" w14:textId="77777777" w:rsidTr="000503FA">
        <w:trPr>
          <w:trHeight w:val="537"/>
        </w:trPr>
        <w:tc>
          <w:tcPr>
            <w:tcW w:w="10501" w:type="dxa"/>
            <w:vMerge/>
            <w:vAlign w:val="center"/>
          </w:tcPr>
          <w:p w14:paraId="312EA370" w14:textId="77777777" w:rsidR="003A2344" w:rsidRPr="00C34DCF" w:rsidRDefault="003A2344" w:rsidP="003A2344">
            <w:pPr>
              <w:pStyle w:val="a3"/>
              <w:rPr>
                <w:rFonts w:ascii="Times New Roman" w:eastAsia="Times New Roman" w:hAnsi="Times New Roman" w:cs="Times New Roman"/>
              </w:rPr>
            </w:pPr>
          </w:p>
        </w:tc>
      </w:tr>
      <w:tr w:rsidR="003A2344" w:rsidRPr="00C34DCF" w14:paraId="58F272AB" w14:textId="77777777" w:rsidTr="000503FA">
        <w:trPr>
          <w:trHeight w:val="537"/>
        </w:trPr>
        <w:tc>
          <w:tcPr>
            <w:tcW w:w="10501" w:type="dxa"/>
            <w:vMerge/>
            <w:vAlign w:val="center"/>
          </w:tcPr>
          <w:p w14:paraId="7FCF90C9" w14:textId="77777777" w:rsidR="003A2344" w:rsidRPr="00C34DCF" w:rsidRDefault="003A2344" w:rsidP="003A2344">
            <w:pPr>
              <w:pStyle w:val="a3"/>
              <w:rPr>
                <w:rFonts w:ascii="Times New Roman" w:eastAsia="Times New Roman" w:hAnsi="Times New Roman" w:cs="Times New Roman"/>
              </w:rPr>
            </w:pPr>
          </w:p>
        </w:tc>
      </w:tr>
    </w:tbl>
    <w:p w14:paraId="6825E981" w14:textId="77777777" w:rsidR="003A2344" w:rsidRPr="00C34DCF" w:rsidRDefault="003A2344" w:rsidP="003A2344">
      <w:pPr>
        <w:pStyle w:val="a3"/>
        <w:rPr>
          <w:rFonts w:ascii="Times New Roman" w:eastAsia="Times New Roman" w:hAnsi="Times New Roman" w:cs="Times New Roman"/>
        </w:rPr>
      </w:pPr>
    </w:p>
    <w:tbl>
      <w:tblPr>
        <w:tblW w:w="16651" w:type="dxa"/>
        <w:tblInd w:w="-612" w:type="dxa"/>
        <w:tblLayout w:type="fixed"/>
        <w:tblLook w:val="0000" w:firstRow="0" w:lastRow="0" w:firstColumn="0" w:lastColumn="0" w:noHBand="0" w:noVBand="0"/>
      </w:tblPr>
      <w:tblGrid>
        <w:gridCol w:w="4320"/>
        <w:gridCol w:w="540"/>
        <w:gridCol w:w="680"/>
        <w:gridCol w:w="1840"/>
        <w:gridCol w:w="900"/>
        <w:gridCol w:w="1080"/>
        <w:gridCol w:w="1080"/>
        <w:gridCol w:w="6211"/>
      </w:tblGrid>
      <w:tr w:rsidR="003A2344" w:rsidRPr="00C34DCF" w14:paraId="7B99FF0B" w14:textId="77777777" w:rsidTr="00C45339">
        <w:trPr>
          <w:trHeight w:val="360"/>
        </w:trPr>
        <w:tc>
          <w:tcPr>
            <w:tcW w:w="10440" w:type="dxa"/>
            <w:gridSpan w:val="7"/>
            <w:tcBorders>
              <w:top w:val="nil"/>
              <w:left w:val="nil"/>
              <w:bottom w:val="nil"/>
              <w:right w:val="nil"/>
            </w:tcBorders>
            <w:shd w:val="clear" w:color="auto" w:fill="auto"/>
            <w:vAlign w:val="bottom"/>
          </w:tcPr>
          <w:p w14:paraId="117BDC79" w14:textId="77777777" w:rsidR="00482161" w:rsidRPr="00313912" w:rsidRDefault="00482161" w:rsidP="006E54D8">
            <w:pPr>
              <w:pStyle w:val="a3"/>
              <w:jc w:val="right"/>
              <w:rPr>
                <w:rFonts w:ascii="Times New Roman" w:eastAsia="Times New Roman" w:hAnsi="Times New Roman" w:cs="Times New Roman"/>
                <w:bCs/>
                <w:sz w:val="24"/>
                <w:szCs w:val="24"/>
              </w:rPr>
            </w:pPr>
          </w:p>
          <w:p w14:paraId="709BFED2" w14:textId="77777777" w:rsidR="008E3DB6" w:rsidRPr="00313912" w:rsidRDefault="008E3DB6" w:rsidP="00AD7C35">
            <w:pPr>
              <w:pStyle w:val="a3"/>
              <w:rPr>
                <w:rFonts w:ascii="Times New Roman" w:eastAsia="Times New Roman" w:hAnsi="Times New Roman" w:cs="Times New Roman"/>
                <w:bCs/>
                <w:sz w:val="24"/>
                <w:szCs w:val="24"/>
              </w:rPr>
            </w:pPr>
          </w:p>
          <w:p w14:paraId="45F351A7" w14:textId="77777777" w:rsidR="00502A43" w:rsidRPr="00313912" w:rsidRDefault="00502A43" w:rsidP="00FC5B35">
            <w:pPr>
              <w:pStyle w:val="a3"/>
              <w:jc w:val="right"/>
              <w:rPr>
                <w:rFonts w:ascii="Times New Roman" w:eastAsia="Times New Roman" w:hAnsi="Times New Roman" w:cs="Times New Roman"/>
                <w:bCs/>
                <w:sz w:val="24"/>
                <w:szCs w:val="24"/>
              </w:rPr>
            </w:pPr>
          </w:p>
          <w:p w14:paraId="166195BC" w14:textId="77777777" w:rsidR="00502A43" w:rsidRPr="00313912" w:rsidRDefault="00502A43" w:rsidP="00FC5B35">
            <w:pPr>
              <w:pStyle w:val="a3"/>
              <w:jc w:val="right"/>
              <w:rPr>
                <w:rFonts w:ascii="Times New Roman" w:eastAsia="Times New Roman" w:hAnsi="Times New Roman" w:cs="Times New Roman"/>
                <w:bCs/>
                <w:sz w:val="24"/>
                <w:szCs w:val="24"/>
              </w:rPr>
            </w:pPr>
          </w:p>
          <w:p w14:paraId="55F5787C" w14:textId="77777777" w:rsidR="00502A43" w:rsidRPr="00313912" w:rsidRDefault="00502A43" w:rsidP="00FC5B35">
            <w:pPr>
              <w:pStyle w:val="a3"/>
              <w:jc w:val="right"/>
              <w:rPr>
                <w:rFonts w:ascii="Times New Roman" w:eastAsia="Times New Roman" w:hAnsi="Times New Roman" w:cs="Times New Roman"/>
                <w:bCs/>
                <w:sz w:val="24"/>
                <w:szCs w:val="24"/>
              </w:rPr>
            </w:pPr>
          </w:p>
          <w:p w14:paraId="53FBA566" w14:textId="77777777" w:rsidR="00B73CA1" w:rsidRDefault="00B73CA1" w:rsidP="00FC5B35">
            <w:pPr>
              <w:pStyle w:val="a3"/>
              <w:jc w:val="right"/>
              <w:rPr>
                <w:rFonts w:ascii="Times New Roman" w:eastAsia="Times New Roman" w:hAnsi="Times New Roman" w:cs="Times New Roman"/>
                <w:bCs/>
                <w:sz w:val="24"/>
                <w:szCs w:val="24"/>
              </w:rPr>
            </w:pPr>
          </w:p>
          <w:p w14:paraId="78051EFB" w14:textId="77777777" w:rsidR="00B73CA1" w:rsidRDefault="00B73CA1" w:rsidP="00FC5B35">
            <w:pPr>
              <w:pStyle w:val="a3"/>
              <w:jc w:val="right"/>
              <w:rPr>
                <w:rFonts w:ascii="Times New Roman" w:eastAsia="Times New Roman" w:hAnsi="Times New Roman" w:cs="Times New Roman"/>
                <w:bCs/>
                <w:sz w:val="24"/>
                <w:szCs w:val="24"/>
              </w:rPr>
            </w:pPr>
          </w:p>
          <w:p w14:paraId="778276B8" w14:textId="77777777" w:rsidR="00B73CA1" w:rsidRDefault="00B73CA1" w:rsidP="00FC5B35">
            <w:pPr>
              <w:pStyle w:val="a3"/>
              <w:jc w:val="right"/>
              <w:rPr>
                <w:rFonts w:ascii="Times New Roman" w:eastAsia="Times New Roman" w:hAnsi="Times New Roman" w:cs="Times New Roman"/>
                <w:bCs/>
                <w:sz w:val="24"/>
                <w:szCs w:val="24"/>
              </w:rPr>
            </w:pPr>
          </w:p>
          <w:p w14:paraId="631174A4" w14:textId="77777777" w:rsidR="00B73CA1" w:rsidRDefault="00B73CA1" w:rsidP="00FC5B35">
            <w:pPr>
              <w:pStyle w:val="a3"/>
              <w:jc w:val="right"/>
              <w:rPr>
                <w:rFonts w:ascii="Times New Roman" w:eastAsia="Times New Roman" w:hAnsi="Times New Roman" w:cs="Times New Roman"/>
                <w:bCs/>
                <w:sz w:val="24"/>
                <w:szCs w:val="24"/>
              </w:rPr>
            </w:pPr>
          </w:p>
          <w:p w14:paraId="2FB4A4E6" w14:textId="77777777" w:rsidR="00B73CA1" w:rsidRDefault="00B73CA1" w:rsidP="00FC5B35">
            <w:pPr>
              <w:pStyle w:val="a3"/>
              <w:jc w:val="right"/>
              <w:rPr>
                <w:rFonts w:ascii="Times New Roman" w:eastAsia="Times New Roman" w:hAnsi="Times New Roman" w:cs="Times New Roman"/>
                <w:bCs/>
                <w:sz w:val="24"/>
                <w:szCs w:val="24"/>
              </w:rPr>
            </w:pPr>
          </w:p>
          <w:p w14:paraId="4026E5EB" w14:textId="77777777" w:rsidR="00B73CA1" w:rsidRDefault="00B73CA1" w:rsidP="00FC5B35">
            <w:pPr>
              <w:pStyle w:val="a3"/>
              <w:jc w:val="right"/>
              <w:rPr>
                <w:rFonts w:ascii="Times New Roman" w:eastAsia="Times New Roman" w:hAnsi="Times New Roman" w:cs="Times New Roman"/>
                <w:bCs/>
                <w:sz w:val="24"/>
                <w:szCs w:val="24"/>
              </w:rPr>
            </w:pPr>
          </w:p>
          <w:p w14:paraId="2F4F4476" w14:textId="77777777" w:rsidR="00B73CA1" w:rsidRDefault="00B73CA1" w:rsidP="00FC5B35">
            <w:pPr>
              <w:pStyle w:val="a3"/>
              <w:jc w:val="right"/>
              <w:rPr>
                <w:rFonts w:ascii="Times New Roman" w:eastAsia="Times New Roman" w:hAnsi="Times New Roman" w:cs="Times New Roman"/>
                <w:bCs/>
                <w:sz w:val="24"/>
                <w:szCs w:val="24"/>
              </w:rPr>
            </w:pPr>
          </w:p>
          <w:p w14:paraId="0F021F6A" w14:textId="77777777" w:rsidR="00B73CA1" w:rsidRDefault="00B73CA1" w:rsidP="00FC5B35">
            <w:pPr>
              <w:pStyle w:val="a3"/>
              <w:jc w:val="right"/>
              <w:rPr>
                <w:rFonts w:ascii="Times New Roman" w:eastAsia="Times New Roman" w:hAnsi="Times New Roman" w:cs="Times New Roman"/>
                <w:bCs/>
                <w:sz w:val="24"/>
                <w:szCs w:val="24"/>
              </w:rPr>
            </w:pPr>
          </w:p>
          <w:p w14:paraId="5F7BCFFE" w14:textId="77777777" w:rsidR="00B73CA1" w:rsidRDefault="00B73CA1" w:rsidP="00FC5B35">
            <w:pPr>
              <w:pStyle w:val="a3"/>
              <w:jc w:val="right"/>
              <w:rPr>
                <w:rFonts w:ascii="Times New Roman" w:eastAsia="Times New Roman" w:hAnsi="Times New Roman" w:cs="Times New Roman"/>
                <w:bCs/>
                <w:sz w:val="24"/>
                <w:szCs w:val="24"/>
              </w:rPr>
            </w:pPr>
          </w:p>
          <w:p w14:paraId="2BE71CBD" w14:textId="77777777" w:rsidR="00B73CA1" w:rsidRDefault="00B73CA1" w:rsidP="00FC5B35">
            <w:pPr>
              <w:pStyle w:val="a3"/>
              <w:jc w:val="right"/>
              <w:rPr>
                <w:rFonts w:ascii="Times New Roman" w:eastAsia="Times New Roman" w:hAnsi="Times New Roman" w:cs="Times New Roman"/>
                <w:bCs/>
                <w:sz w:val="24"/>
                <w:szCs w:val="24"/>
              </w:rPr>
            </w:pPr>
          </w:p>
          <w:p w14:paraId="5C4653DA" w14:textId="77777777" w:rsidR="00B73CA1" w:rsidRDefault="00B73CA1" w:rsidP="00FC5B35">
            <w:pPr>
              <w:pStyle w:val="a3"/>
              <w:jc w:val="right"/>
              <w:rPr>
                <w:rFonts w:ascii="Times New Roman" w:eastAsia="Times New Roman" w:hAnsi="Times New Roman" w:cs="Times New Roman"/>
                <w:bCs/>
                <w:sz w:val="24"/>
                <w:szCs w:val="24"/>
              </w:rPr>
            </w:pPr>
          </w:p>
          <w:p w14:paraId="110BC031" w14:textId="77777777" w:rsidR="00B73CA1" w:rsidRDefault="00B73CA1" w:rsidP="00FC5B35">
            <w:pPr>
              <w:pStyle w:val="a3"/>
              <w:jc w:val="right"/>
              <w:rPr>
                <w:rFonts w:ascii="Times New Roman" w:eastAsia="Times New Roman" w:hAnsi="Times New Roman" w:cs="Times New Roman"/>
                <w:bCs/>
                <w:sz w:val="24"/>
                <w:szCs w:val="24"/>
              </w:rPr>
            </w:pPr>
          </w:p>
          <w:p w14:paraId="0AD8E428" w14:textId="77777777" w:rsidR="00B73CA1" w:rsidRDefault="00B73CA1" w:rsidP="00FC5B35">
            <w:pPr>
              <w:pStyle w:val="a3"/>
              <w:jc w:val="right"/>
              <w:rPr>
                <w:rFonts w:ascii="Times New Roman" w:eastAsia="Times New Roman" w:hAnsi="Times New Roman" w:cs="Times New Roman"/>
                <w:bCs/>
                <w:sz w:val="24"/>
                <w:szCs w:val="24"/>
              </w:rPr>
            </w:pPr>
          </w:p>
          <w:p w14:paraId="3DB58987" w14:textId="77777777" w:rsidR="00B73CA1" w:rsidRDefault="00B73CA1" w:rsidP="00FC5B35">
            <w:pPr>
              <w:pStyle w:val="a3"/>
              <w:jc w:val="right"/>
              <w:rPr>
                <w:rFonts w:ascii="Times New Roman" w:eastAsia="Times New Roman" w:hAnsi="Times New Roman" w:cs="Times New Roman"/>
                <w:bCs/>
                <w:sz w:val="24"/>
                <w:szCs w:val="24"/>
              </w:rPr>
            </w:pPr>
          </w:p>
          <w:p w14:paraId="7869E651" w14:textId="77777777" w:rsidR="00B73CA1" w:rsidRDefault="00B73CA1" w:rsidP="00FC5B35">
            <w:pPr>
              <w:pStyle w:val="a3"/>
              <w:jc w:val="right"/>
              <w:rPr>
                <w:rFonts w:ascii="Times New Roman" w:eastAsia="Times New Roman" w:hAnsi="Times New Roman" w:cs="Times New Roman"/>
                <w:bCs/>
                <w:sz w:val="24"/>
                <w:szCs w:val="24"/>
              </w:rPr>
            </w:pPr>
          </w:p>
          <w:p w14:paraId="11B5AF4F" w14:textId="77777777" w:rsidR="00B73CA1" w:rsidRDefault="00B73CA1" w:rsidP="00FC5B35">
            <w:pPr>
              <w:pStyle w:val="a3"/>
              <w:jc w:val="right"/>
              <w:rPr>
                <w:rFonts w:ascii="Times New Roman" w:eastAsia="Times New Roman" w:hAnsi="Times New Roman" w:cs="Times New Roman"/>
                <w:bCs/>
                <w:sz w:val="24"/>
                <w:szCs w:val="24"/>
              </w:rPr>
            </w:pPr>
          </w:p>
          <w:p w14:paraId="2B8BB6B3" w14:textId="38BA1647" w:rsidR="003A2344" w:rsidRPr="00313912" w:rsidRDefault="003A2344" w:rsidP="00FC5B35">
            <w:pPr>
              <w:pStyle w:val="a3"/>
              <w:jc w:val="right"/>
              <w:rPr>
                <w:rFonts w:ascii="Times New Roman" w:eastAsia="Times New Roman" w:hAnsi="Times New Roman" w:cs="Times New Roman"/>
                <w:bCs/>
                <w:sz w:val="24"/>
                <w:szCs w:val="24"/>
              </w:rPr>
            </w:pPr>
            <w:r w:rsidRPr="00313912">
              <w:rPr>
                <w:rFonts w:ascii="Times New Roman" w:eastAsia="Times New Roman" w:hAnsi="Times New Roman" w:cs="Times New Roman"/>
                <w:bCs/>
                <w:sz w:val="24"/>
                <w:szCs w:val="24"/>
              </w:rPr>
              <w:lastRenderedPageBreak/>
              <w:t xml:space="preserve">Приложение </w:t>
            </w:r>
            <w:r w:rsidR="00FC5B35" w:rsidRPr="00313912">
              <w:rPr>
                <w:rFonts w:ascii="Times New Roman" w:eastAsia="Times New Roman" w:hAnsi="Times New Roman" w:cs="Times New Roman"/>
                <w:bCs/>
                <w:sz w:val="24"/>
                <w:szCs w:val="24"/>
              </w:rPr>
              <w:t>7</w:t>
            </w:r>
          </w:p>
        </w:tc>
        <w:tc>
          <w:tcPr>
            <w:tcW w:w="6211" w:type="dxa"/>
            <w:tcBorders>
              <w:top w:val="nil"/>
              <w:left w:val="nil"/>
              <w:bottom w:val="nil"/>
              <w:right w:val="nil"/>
            </w:tcBorders>
          </w:tcPr>
          <w:p w14:paraId="29ECC6F9" w14:textId="77777777" w:rsidR="003A2344" w:rsidRPr="00B11B0F" w:rsidRDefault="003A2344" w:rsidP="003A2344">
            <w:pPr>
              <w:pStyle w:val="a3"/>
              <w:rPr>
                <w:rFonts w:ascii="Times New Roman" w:eastAsia="Times New Roman" w:hAnsi="Times New Roman" w:cs="Times New Roman"/>
                <w:bCs/>
                <w:sz w:val="24"/>
                <w:szCs w:val="24"/>
              </w:rPr>
            </w:pPr>
          </w:p>
        </w:tc>
      </w:tr>
      <w:tr w:rsidR="003A2344" w:rsidRPr="00C34DCF" w14:paraId="625C609F" w14:textId="77777777" w:rsidTr="00C45339">
        <w:trPr>
          <w:trHeight w:val="321"/>
        </w:trPr>
        <w:tc>
          <w:tcPr>
            <w:tcW w:w="10440" w:type="dxa"/>
            <w:gridSpan w:val="7"/>
            <w:tcBorders>
              <w:top w:val="nil"/>
              <w:left w:val="nil"/>
              <w:bottom w:val="nil"/>
              <w:right w:val="nil"/>
            </w:tcBorders>
            <w:shd w:val="clear" w:color="auto" w:fill="auto"/>
            <w:vAlign w:val="bottom"/>
          </w:tcPr>
          <w:p w14:paraId="5DDA38DD" w14:textId="77777777" w:rsidR="003A2344" w:rsidRPr="00B11B0F" w:rsidRDefault="003A2344" w:rsidP="00DC3360">
            <w:pPr>
              <w:pStyle w:val="a3"/>
              <w:jc w:val="right"/>
              <w:rPr>
                <w:rFonts w:ascii="Times New Roman" w:eastAsia="Times New Roman" w:hAnsi="Times New Roman" w:cs="Times New Roman"/>
                <w:bCs/>
                <w:sz w:val="24"/>
                <w:szCs w:val="24"/>
              </w:rPr>
            </w:pPr>
            <w:r w:rsidRPr="00B11B0F">
              <w:rPr>
                <w:rFonts w:ascii="Times New Roman" w:eastAsia="Times New Roman" w:hAnsi="Times New Roman" w:cs="Times New Roman"/>
                <w:bCs/>
                <w:sz w:val="24"/>
                <w:szCs w:val="24"/>
              </w:rPr>
              <w:lastRenderedPageBreak/>
              <w:t xml:space="preserve">к решению земского собрания </w:t>
            </w:r>
          </w:p>
        </w:tc>
        <w:tc>
          <w:tcPr>
            <w:tcW w:w="6211" w:type="dxa"/>
            <w:tcBorders>
              <w:top w:val="nil"/>
              <w:left w:val="nil"/>
              <w:bottom w:val="nil"/>
              <w:right w:val="nil"/>
            </w:tcBorders>
          </w:tcPr>
          <w:p w14:paraId="17C45778" w14:textId="77777777" w:rsidR="003A2344" w:rsidRPr="00B11B0F" w:rsidRDefault="003A2344" w:rsidP="003A2344">
            <w:pPr>
              <w:pStyle w:val="a3"/>
              <w:rPr>
                <w:rFonts w:ascii="Times New Roman" w:eastAsia="Times New Roman" w:hAnsi="Times New Roman" w:cs="Times New Roman"/>
                <w:bCs/>
                <w:sz w:val="24"/>
                <w:szCs w:val="24"/>
              </w:rPr>
            </w:pPr>
          </w:p>
        </w:tc>
      </w:tr>
      <w:tr w:rsidR="003A2344" w:rsidRPr="00C34DCF" w14:paraId="21690AFD" w14:textId="77777777" w:rsidTr="00C45339">
        <w:trPr>
          <w:trHeight w:val="270"/>
        </w:trPr>
        <w:tc>
          <w:tcPr>
            <w:tcW w:w="10440" w:type="dxa"/>
            <w:gridSpan w:val="7"/>
            <w:tcBorders>
              <w:top w:val="nil"/>
              <w:left w:val="nil"/>
              <w:bottom w:val="nil"/>
              <w:right w:val="nil"/>
            </w:tcBorders>
            <w:shd w:val="clear" w:color="auto" w:fill="auto"/>
            <w:vAlign w:val="bottom"/>
          </w:tcPr>
          <w:p w14:paraId="0CF39F4A" w14:textId="77777777" w:rsidR="003A2344" w:rsidRPr="00B11B0F" w:rsidRDefault="003A2344" w:rsidP="003A2344">
            <w:pPr>
              <w:pStyle w:val="a3"/>
              <w:jc w:val="right"/>
              <w:rPr>
                <w:rFonts w:ascii="Times New Roman" w:eastAsia="Times New Roman" w:hAnsi="Times New Roman" w:cs="Times New Roman"/>
                <w:bCs/>
                <w:sz w:val="24"/>
                <w:szCs w:val="24"/>
              </w:rPr>
            </w:pPr>
            <w:r w:rsidRPr="00B11B0F">
              <w:rPr>
                <w:rFonts w:ascii="Times New Roman" w:eastAsia="Times New Roman" w:hAnsi="Times New Roman" w:cs="Times New Roman"/>
                <w:bCs/>
                <w:sz w:val="24"/>
                <w:szCs w:val="24"/>
              </w:rPr>
              <w:t>"О бюджете Солонцинского сельского поселения</w:t>
            </w:r>
          </w:p>
        </w:tc>
        <w:tc>
          <w:tcPr>
            <w:tcW w:w="6211" w:type="dxa"/>
            <w:tcBorders>
              <w:top w:val="nil"/>
              <w:left w:val="nil"/>
              <w:bottom w:val="nil"/>
              <w:right w:val="nil"/>
            </w:tcBorders>
          </w:tcPr>
          <w:p w14:paraId="79328018" w14:textId="77777777" w:rsidR="003A2344" w:rsidRPr="00B11B0F" w:rsidRDefault="003A2344" w:rsidP="003A2344">
            <w:pPr>
              <w:pStyle w:val="a3"/>
              <w:rPr>
                <w:rFonts w:ascii="Times New Roman" w:eastAsia="Times New Roman" w:hAnsi="Times New Roman" w:cs="Times New Roman"/>
                <w:bCs/>
                <w:sz w:val="24"/>
                <w:szCs w:val="24"/>
              </w:rPr>
            </w:pPr>
          </w:p>
        </w:tc>
      </w:tr>
      <w:tr w:rsidR="003A2344" w:rsidRPr="00C34DCF" w14:paraId="3C0B3C63" w14:textId="77777777" w:rsidTr="00C45339">
        <w:trPr>
          <w:trHeight w:val="155"/>
        </w:trPr>
        <w:tc>
          <w:tcPr>
            <w:tcW w:w="10440" w:type="dxa"/>
            <w:gridSpan w:val="7"/>
            <w:tcBorders>
              <w:top w:val="nil"/>
              <w:left w:val="nil"/>
              <w:right w:val="nil"/>
            </w:tcBorders>
            <w:shd w:val="clear" w:color="auto" w:fill="auto"/>
            <w:vAlign w:val="bottom"/>
          </w:tcPr>
          <w:p w14:paraId="55D73F89" w14:textId="77777777" w:rsidR="003A2344" w:rsidRPr="00B11B0F" w:rsidRDefault="003A2344" w:rsidP="003A2344">
            <w:pPr>
              <w:pStyle w:val="a3"/>
              <w:jc w:val="right"/>
              <w:rPr>
                <w:rFonts w:ascii="Times New Roman" w:eastAsia="Times New Roman" w:hAnsi="Times New Roman" w:cs="Times New Roman"/>
                <w:bCs/>
                <w:sz w:val="24"/>
                <w:szCs w:val="24"/>
              </w:rPr>
            </w:pPr>
            <w:r w:rsidRPr="00B11B0F">
              <w:rPr>
                <w:rFonts w:ascii="Times New Roman" w:eastAsia="Times New Roman" w:hAnsi="Times New Roman" w:cs="Times New Roman"/>
                <w:bCs/>
                <w:sz w:val="24"/>
                <w:szCs w:val="24"/>
              </w:rPr>
              <w:t>муниципального района "Вейделевский район" Белгородской области</w:t>
            </w:r>
          </w:p>
        </w:tc>
        <w:tc>
          <w:tcPr>
            <w:tcW w:w="6211" w:type="dxa"/>
            <w:tcBorders>
              <w:top w:val="nil"/>
              <w:left w:val="nil"/>
              <w:right w:val="nil"/>
            </w:tcBorders>
          </w:tcPr>
          <w:p w14:paraId="3DAD4A61" w14:textId="77777777" w:rsidR="003A2344" w:rsidRPr="00B11B0F" w:rsidRDefault="003A2344" w:rsidP="003A2344">
            <w:pPr>
              <w:pStyle w:val="a3"/>
              <w:rPr>
                <w:rFonts w:ascii="Times New Roman" w:eastAsia="Times New Roman" w:hAnsi="Times New Roman" w:cs="Times New Roman"/>
                <w:bCs/>
                <w:sz w:val="24"/>
                <w:szCs w:val="24"/>
              </w:rPr>
            </w:pPr>
          </w:p>
        </w:tc>
      </w:tr>
      <w:tr w:rsidR="003A2344" w:rsidRPr="00C34DCF" w14:paraId="3144DD79" w14:textId="77777777" w:rsidTr="00C45339">
        <w:trPr>
          <w:trHeight w:val="312"/>
        </w:trPr>
        <w:tc>
          <w:tcPr>
            <w:tcW w:w="10440" w:type="dxa"/>
            <w:gridSpan w:val="7"/>
            <w:tcBorders>
              <w:top w:val="nil"/>
              <w:left w:val="nil"/>
              <w:right w:val="nil"/>
            </w:tcBorders>
            <w:shd w:val="clear" w:color="auto" w:fill="auto"/>
            <w:vAlign w:val="bottom"/>
          </w:tcPr>
          <w:p w14:paraId="161870F1" w14:textId="7FD6BD1A" w:rsidR="003A2344" w:rsidRPr="00B11B0F" w:rsidRDefault="003A2344" w:rsidP="0055553B">
            <w:pPr>
              <w:pStyle w:val="a3"/>
              <w:jc w:val="right"/>
              <w:rPr>
                <w:rFonts w:ascii="Times New Roman" w:eastAsia="Times New Roman" w:hAnsi="Times New Roman" w:cs="Times New Roman"/>
                <w:bCs/>
                <w:sz w:val="24"/>
                <w:szCs w:val="24"/>
              </w:rPr>
            </w:pPr>
            <w:r w:rsidRPr="00B11B0F">
              <w:rPr>
                <w:rFonts w:ascii="Times New Roman" w:eastAsia="Times New Roman" w:hAnsi="Times New Roman" w:cs="Times New Roman"/>
                <w:bCs/>
                <w:sz w:val="24"/>
                <w:szCs w:val="24"/>
              </w:rPr>
              <w:t>на 202</w:t>
            </w:r>
            <w:r w:rsidR="009206C1">
              <w:rPr>
                <w:rFonts w:ascii="Times New Roman" w:eastAsia="Times New Roman" w:hAnsi="Times New Roman" w:cs="Times New Roman"/>
                <w:bCs/>
                <w:sz w:val="24"/>
                <w:szCs w:val="24"/>
              </w:rPr>
              <w:t>4</w:t>
            </w:r>
            <w:r w:rsidRPr="00B11B0F">
              <w:rPr>
                <w:rFonts w:ascii="Times New Roman" w:eastAsia="Times New Roman" w:hAnsi="Times New Roman" w:cs="Times New Roman"/>
                <w:bCs/>
                <w:sz w:val="24"/>
                <w:szCs w:val="24"/>
              </w:rPr>
              <w:t xml:space="preserve"> год и на плановый период 202</w:t>
            </w:r>
            <w:r w:rsidR="009206C1">
              <w:rPr>
                <w:rFonts w:ascii="Times New Roman" w:eastAsia="Times New Roman" w:hAnsi="Times New Roman" w:cs="Times New Roman"/>
                <w:bCs/>
                <w:sz w:val="24"/>
                <w:szCs w:val="24"/>
              </w:rPr>
              <w:t>5</w:t>
            </w:r>
            <w:r w:rsidRPr="00B11B0F">
              <w:rPr>
                <w:rFonts w:ascii="Times New Roman" w:eastAsia="Times New Roman" w:hAnsi="Times New Roman" w:cs="Times New Roman"/>
                <w:bCs/>
                <w:sz w:val="24"/>
                <w:szCs w:val="24"/>
              </w:rPr>
              <w:t xml:space="preserve"> и 202</w:t>
            </w:r>
            <w:r w:rsidR="009206C1">
              <w:rPr>
                <w:rFonts w:ascii="Times New Roman" w:eastAsia="Times New Roman" w:hAnsi="Times New Roman" w:cs="Times New Roman"/>
                <w:bCs/>
                <w:sz w:val="24"/>
                <w:szCs w:val="24"/>
              </w:rPr>
              <w:t>6</w:t>
            </w:r>
            <w:r w:rsidRPr="00B11B0F">
              <w:rPr>
                <w:rFonts w:ascii="Times New Roman" w:eastAsia="Times New Roman" w:hAnsi="Times New Roman" w:cs="Times New Roman"/>
                <w:bCs/>
                <w:sz w:val="24"/>
                <w:szCs w:val="24"/>
              </w:rPr>
              <w:t xml:space="preserve"> годов"</w:t>
            </w:r>
          </w:p>
        </w:tc>
        <w:tc>
          <w:tcPr>
            <w:tcW w:w="6211" w:type="dxa"/>
            <w:tcBorders>
              <w:top w:val="nil"/>
              <w:left w:val="nil"/>
              <w:right w:val="nil"/>
            </w:tcBorders>
          </w:tcPr>
          <w:p w14:paraId="42B19243" w14:textId="77777777" w:rsidR="003A2344" w:rsidRPr="00B11B0F" w:rsidRDefault="003A2344" w:rsidP="003A2344">
            <w:pPr>
              <w:pStyle w:val="a3"/>
              <w:rPr>
                <w:rFonts w:ascii="Times New Roman" w:eastAsia="Times New Roman" w:hAnsi="Times New Roman" w:cs="Times New Roman"/>
                <w:bCs/>
                <w:sz w:val="24"/>
                <w:szCs w:val="24"/>
              </w:rPr>
            </w:pPr>
          </w:p>
        </w:tc>
      </w:tr>
      <w:tr w:rsidR="003A2344" w:rsidRPr="00C34DCF" w14:paraId="3F09F548" w14:textId="77777777" w:rsidTr="00C45339">
        <w:trPr>
          <w:trHeight w:val="360"/>
        </w:trPr>
        <w:tc>
          <w:tcPr>
            <w:tcW w:w="10440" w:type="dxa"/>
            <w:gridSpan w:val="7"/>
            <w:tcBorders>
              <w:top w:val="nil"/>
              <w:left w:val="nil"/>
              <w:right w:val="nil"/>
            </w:tcBorders>
            <w:shd w:val="clear" w:color="auto" w:fill="auto"/>
            <w:vAlign w:val="bottom"/>
          </w:tcPr>
          <w:p w14:paraId="39F12939" w14:textId="77777777" w:rsidR="003A2344" w:rsidRPr="00B11B0F" w:rsidRDefault="003A2344" w:rsidP="003A2344">
            <w:pPr>
              <w:pStyle w:val="a3"/>
              <w:rPr>
                <w:rFonts w:ascii="Times New Roman" w:eastAsia="Times New Roman" w:hAnsi="Times New Roman" w:cs="Times New Roman"/>
                <w:bCs/>
                <w:sz w:val="24"/>
                <w:szCs w:val="24"/>
              </w:rPr>
            </w:pPr>
          </w:p>
        </w:tc>
        <w:tc>
          <w:tcPr>
            <w:tcW w:w="6211" w:type="dxa"/>
            <w:tcBorders>
              <w:top w:val="nil"/>
              <w:left w:val="nil"/>
              <w:right w:val="nil"/>
            </w:tcBorders>
          </w:tcPr>
          <w:p w14:paraId="73C7475F" w14:textId="77777777" w:rsidR="003A2344" w:rsidRPr="00B11B0F" w:rsidRDefault="003A2344" w:rsidP="003A2344">
            <w:pPr>
              <w:pStyle w:val="a3"/>
              <w:rPr>
                <w:rFonts w:ascii="Times New Roman" w:eastAsia="Times New Roman" w:hAnsi="Times New Roman" w:cs="Times New Roman"/>
                <w:bCs/>
                <w:sz w:val="24"/>
                <w:szCs w:val="24"/>
              </w:rPr>
            </w:pPr>
          </w:p>
        </w:tc>
      </w:tr>
      <w:tr w:rsidR="003A2344" w:rsidRPr="00B11B0F" w14:paraId="3FBC9788" w14:textId="77777777" w:rsidTr="00C45339">
        <w:trPr>
          <w:trHeight w:val="375"/>
        </w:trPr>
        <w:tc>
          <w:tcPr>
            <w:tcW w:w="10440" w:type="dxa"/>
            <w:gridSpan w:val="7"/>
            <w:vMerge w:val="restart"/>
            <w:shd w:val="clear" w:color="auto" w:fill="auto"/>
            <w:vAlign w:val="center"/>
          </w:tcPr>
          <w:p w14:paraId="7C13A90A" w14:textId="77777777" w:rsidR="00D0534D" w:rsidRPr="00B11B0F" w:rsidRDefault="003A2344" w:rsidP="00D0534D">
            <w:pPr>
              <w:pStyle w:val="a3"/>
              <w:jc w:val="center"/>
              <w:rPr>
                <w:rFonts w:ascii="Times New Roman" w:eastAsia="Times New Roman" w:hAnsi="Times New Roman" w:cs="Times New Roman"/>
                <w:bCs/>
                <w:sz w:val="24"/>
                <w:szCs w:val="24"/>
              </w:rPr>
            </w:pPr>
            <w:r w:rsidRPr="00B11B0F">
              <w:rPr>
                <w:rFonts w:ascii="Times New Roman" w:eastAsia="Times New Roman" w:hAnsi="Times New Roman" w:cs="Times New Roman"/>
                <w:bCs/>
                <w:sz w:val="24"/>
                <w:szCs w:val="24"/>
              </w:rPr>
              <w:t xml:space="preserve">Распределение бюджетных ассигнований по разделам, подразделам, целевым статьям (муниципальным программам Солонцинского сельского поселения и непрограммным направлениям деятельности), группам видов расходов классификации расходов бюджета </w:t>
            </w:r>
          </w:p>
          <w:p w14:paraId="1948D554" w14:textId="006806C1" w:rsidR="003A2344" w:rsidRPr="00B11B0F" w:rsidRDefault="003A2344" w:rsidP="0055553B">
            <w:pPr>
              <w:pStyle w:val="a3"/>
              <w:jc w:val="center"/>
              <w:rPr>
                <w:rFonts w:ascii="Times New Roman" w:eastAsia="Times New Roman" w:hAnsi="Times New Roman" w:cs="Times New Roman"/>
                <w:b/>
                <w:bCs/>
                <w:sz w:val="24"/>
                <w:szCs w:val="24"/>
              </w:rPr>
            </w:pPr>
            <w:r w:rsidRPr="00B11B0F">
              <w:rPr>
                <w:rFonts w:ascii="Times New Roman" w:eastAsia="Times New Roman" w:hAnsi="Times New Roman" w:cs="Times New Roman"/>
                <w:bCs/>
                <w:sz w:val="24"/>
                <w:szCs w:val="24"/>
              </w:rPr>
              <w:t>на плановый период 202</w:t>
            </w:r>
            <w:r w:rsidR="009206C1">
              <w:rPr>
                <w:rFonts w:ascii="Times New Roman" w:eastAsia="Times New Roman" w:hAnsi="Times New Roman" w:cs="Times New Roman"/>
                <w:bCs/>
                <w:sz w:val="24"/>
                <w:szCs w:val="24"/>
              </w:rPr>
              <w:t>5</w:t>
            </w:r>
            <w:r w:rsidRPr="00B11B0F">
              <w:rPr>
                <w:rFonts w:ascii="Times New Roman" w:eastAsia="Times New Roman" w:hAnsi="Times New Roman" w:cs="Times New Roman"/>
                <w:bCs/>
                <w:sz w:val="24"/>
                <w:szCs w:val="24"/>
              </w:rPr>
              <w:t xml:space="preserve"> и 202</w:t>
            </w:r>
            <w:r w:rsidR="009206C1">
              <w:rPr>
                <w:rFonts w:ascii="Times New Roman" w:eastAsia="Times New Roman" w:hAnsi="Times New Roman" w:cs="Times New Roman"/>
                <w:bCs/>
                <w:sz w:val="24"/>
                <w:szCs w:val="24"/>
              </w:rPr>
              <w:t>6</w:t>
            </w:r>
            <w:r w:rsidRPr="00B11B0F">
              <w:rPr>
                <w:rFonts w:ascii="Times New Roman" w:eastAsia="Times New Roman" w:hAnsi="Times New Roman" w:cs="Times New Roman"/>
                <w:bCs/>
                <w:sz w:val="24"/>
                <w:szCs w:val="24"/>
              </w:rPr>
              <w:t xml:space="preserve"> годов.</w:t>
            </w:r>
          </w:p>
        </w:tc>
        <w:tc>
          <w:tcPr>
            <w:tcW w:w="6211" w:type="dxa"/>
          </w:tcPr>
          <w:p w14:paraId="1A2CB230" w14:textId="77777777" w:rsidR="003A2344" w:rsidRPr="00B11B0F" w:rsidRDefault="003A2344" w:rsidP="003A2344">
            <w:pPr>
              <w:pStyle w:val="a3"/>
              <w:rPr>
                <w:rFonts w:ascii="Times New Roman" w:eastAsia="Times New Roman" w:hAnsi="Times New Roman" w:cs="Times New Roman"/>
                <w:bCs/>
                <w:sz w:val="24"/>
                <w:szCs w:val="24"/>
              </w:rPr>
            </w:pPr>
          </w:p>
        </w:tc>
      </w:tr>
      <w:tr w:rsidR="003A2344" w:rsidRPr="00C34DCF" w14:paraId="22A8DD7E" w14:textId="77777777" w:rsidTr="00C45339">
        <w:trPr>
          <w:trHeight w:val="375"/>
        </w:trPr>
        <w:tc>
          <w:tcPr>
            <w:tcW w:w="10440" w:type="dxa"/>
            <w:gridSpan w:val="7"/>
            <w:vMerge/>
            <w:vAlign w:val="center"/>
          </w:tcPr>
          <w:p w14:paraId="410E09CF" w14:textId="77777777" w:rsidR="003A2344" w:rsidRPr="00B11B0F" w:rsidRDefault="003A2344" w:rsidP="003A2344">
            <w:pPr>
              <w:pStyle w:val="a3"/>
              <w:rPr>
                <w:rFonts w:ascii="Times New Roman" w:eastAsia="Times New Roman" w:hAnsi="Times New Roman" w:cs="Times New Roman"/>
                <w:bCs/>
                <w:sz w:val="24"/>
                <w:szCs w:val="24"/>
              </w:rPr>
            </w:pPr>
          </w:p>
        </w:tc>
        <w:tc>
          <w:tcPr>
            <w:tcW w:w="6211" w:type="dxa"/>
          </w:tcPr>
          <w:p w14:paraId="529B1607" w14:textId="77777777" w:rsidR="003A2344" w:rsidRPr="00B11B0F" w:rsidRDefault="003A2344" w:rsidP="003A2344">
            <w:pPr>
              <w:pStyle w:val="a3"/>
              <w:rPr>
                <w:rFonts w:ascii="Times New Roman" w:eastAsia="Times New Roman" w:hAnsi="Times New Roman" w:cs="Times New Roman"/>
                <w:bCs/>
                <w:sz w:val="24"/>
                <w:szCs w:val="24"/>
              </w:rPr>
            </w:pPr>
          </w:p>
        </w:tc>
      </w:tr>
      <w:tr w:rsidR="003A2344" w:rsidRPr="00C34DCF" w14:paraId="1B3F6EDD" w14:textId="77777777" w:rsidTr="00C45339">
        <w:trPr>
          <w:trHeight w:val="375"/>
        </w:trPr>
        <w:tc>
          <w:tcPr>
            <w:tcW w:w="10440" w:type="dxa"/>
            <w:gridSpan w:val="7"/>
            <w:vMerge/>
            <w:vAlign w:val="center"/>
          </w:tcPr>
          <w:p w14:paraId="4345E12C" w14:textId="77777777" w:rsidR="003A2344" w:rsidRPr="00B11B0F" w:rsidRDefault="003A2344" w:rsidP="003A2344">
            <w:pPr>
              <w:pStyle w:val="a3"/>
              <w:rPr>
                <w:rFonts w:ascii="Times New Roman" w:eastAsia="Times New Roman" w:hAnsi="Times New Roman" w:cs="Times New Roman"/>
                <w:bCs/>
                <w:sz w:val="24"/>
                <w:szCs w:val="24"/>
              </w:rPr>
            </w:pPr>
          </w:p>
        </w:tc>
        <w:tc>
          <w:tcPr>
            <w:tcW w:w="6211" w:type="dxa"/>
          </w:tcPr>
          <w:p w14:paraId="6ADC29E0" w14:textId="77777777" w:rsidR="003A2344" w:rsidRPr="00B11B0F" w:rsidRDefault="003A2344" w:rsidP="003A2344">
            <w:pPr>
              <w:pStyle w:val="a3"/>
              <w:rPr>
                <w:rFonts w:ascii="Times New Roman" w:eastAsia="Times New Roman" w:hAnsi="Times New Roman" w:cs="Times New Roman"/>
                <w:bCs/>
                <w:sz w:val="24"/>
                <w:szCs w:val="24"/>
              </w:rPr>
            </w:pPr>
          </w:p>
        </w:tc>
      </w:tr>
      <w:tr w:rsidR="003A2344" w:rsidRPr="00C34DCF" w14:paraId="4B55E7C1" w14:textId="77777777" w:rsidTr="00C45339">
        <w:trPr>
          <w:trHeight w:val="306"/>
        </w:trPr>
        <w:tc>
          <w:tcPr>
            <w:tcW w:w="10440" w:type="dxa"/>
            <w:gridSpan w:val="7"/>
            <w:tcBorders>
              <w:bottom w:val="single" w:sz="4" w:space="0" w:color="auto"/>
            </w:tcBorders>
            <w:shd w:val="clear" w:color="auto" w:fill="auto"/>
            <w:vAlign w:val="bottom"/>
          </w:tcPr>
          <w:p w14:paraId="6B8CCAC1" w14:textId="77777777" w:rsidR="003A2344" w:rsidRPr="00B11B0F" w:rsidRDefault="003A2344" w:rsidP="0089033C">
            <w:pPr>
              <w:pStyle w:val="a3"/>
              <w:jc w:val="right"/>
              <w:rPr>
                <w:rFonts w:ascii="Times New Roman" w:eastAsia="Times New Roman" w:hAnsi="Times New Roman" w:cs="Times New Roman"/>
                <w:bCs/>
                <w:sz w:val="24"/>
                <w:szCs w:val="24"/>
              </w:rPr>
            </w:pPr>
            <w:r w:rsidRPr="00B11B0F">
              <w:rPr>
                <w:rFonts w:ascii="Times New Roman" w:eastAsia="Times New Roman" w:hAnsi="Times New Roman" w:cs="Times New Roman"/>
                <w:bCs/>
                <w:sz w:val="24"/>
                <w:szCs w:val="24"/>
              </w:rPr>
              <w:t xml:space="preserve">                     (тыс. рублей)</w:t>
            </w:r>
          </w:p>
        </w:tc>
        <w:tc>
          <w:tcPr>
            <w:tcW w:w="6211" w:type="dxa"/>
            <w:tcBorders>
              <w:bottom w:val="single" w:sz="4" w:space="0" w:color="auto"/>
            </w:tcBorders>
          </w:tcPr>
          <w:p w14:paraId="134B5057" w14:textId="77777777" w:rsidR="003A2344" w:rsidRPr="00B11B0F" w:rsidRDefault="003A2344" w:rsidP="003A2344">
            <w:pPr>
              <w:pStyle w:val="a3"/>
              <w:rPr>
                <w:rFonts w:ascii="Times New Roman" w:eastAsia="Times New Roman" w:hAnsi="Times New Roman" w:cs="Times New Roman"/>
                <w:bCs/>
                <w:sz w:val="24"/>
                <w:szCs w:val="24"/>
              </w:rPr>
            </w:pPr>
          </w:p>
        </w:tc>
      </w:tr>
      <w:tr w:rsidR="003A2344" w:rsidRPr="008F158A" w14:paraId="7A186B5B" w14:textId="77777777" w:rsidTr="008F158A">
        <w:trPr>
          <w:gridAfter w:val="1"/>
          <w:wAfter w:w="6211" w:type="dxa"/>
          <w:trHeight w:val="1180"/>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9A8C243"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Наименование показателя</w:t>
            </w:r>
          </w:p>
        </w:tc>
        <w:tc>
          <w:tcPr>
            <w:tcW w:w="540" w:type="dxa"/>
            <w:tcBorders>
              <w:top w:val="single" w:sz="4" w:space="0" w:color="auto"/>
              <w:left w:val="single" w:sz="4" w:space="0" w:color="auto"/>
              <w:right w:val="single" w:sz="4" w:space="0" w:color="auto"/>
            </w:tcBorders>
          </w:tcPr>
          <w:p w14:paraId="1A315471" w14:textId="77777777" w:rsidR="003A2344" w:rsidRPr="008F158A" w:rsidRDefault="003A2344" w:rsidP="003A2344">
            <w:pPr>
              <w:pStyle w:val="a3"/>
              <w:rPr>
                <w:rFonts w:ascii="Times New Roman" w:eastAsia="Times New Roman" w:hAnsi="Times New Roman" w:cs="Times New Roman"/>
                <w:bCs/>
                <w:sz w:val="24"/>
                <w:szCs w:val="24"/>
              </w:rPr>
            </w:pPr>
          </w:p>
          <w:p w14:paraId="71812D31"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Раздел</w:t>
            </w:r>
          </w:p>
        </w:tc>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14:paraId="03AFAF35"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 xml:space="preserve">   Под</w:t>
            </w:r>
          </w:p>
          <w:p w14:paraId="05E14838"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раздел</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2E9C3628"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КЦСР</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9D65DA5"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КВР</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FD356DC" w14:textId="4107D3BC" w:rsidR="003A2344" w:rsidRPr="008F158A" w:rsidRDefault="003A2344" w:rsidP="0055553B">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Сумма 202</w:t>
            </w:r>
            <w:r w:rsidR="009206C1">
              <w:rPr>
                <w:rFonts w:ascii="Times New Roman" w:eastAsia="Times New Roman" w:hAnsi="Times New Roman" w:cs="Times New Roman"/>
                <w:bCs/>
                <w:sz w:val="24"/>
                <w:szCs w:val="24"/>
              </w:rPr>
              <w:t>5</w:t>
            </w:r>
            <w:r w:rsidRPr="008F158A">
              <w:rPr>
                <w:rFonts w:ascii="Times New Roman" w:eastAsia="Times New Roman" w:hAnsi="Times New Roman" w:cs="Times New Roman"/>
                <w:bCs/>
                <w:sz w:val="24"/>
                <w:szCs w:val="24"/>
              </w:rPr>
              <w:t xml:space="preserve"> г.</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9B8208C"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 xml:space="preserve">Сумма </w:t>
            </w:r>
          </w:p>
          <w:p w14:paraId="47C5609E" w14:textId="5078C407" w:rsidR="003A2344" w:rsidRPr="008F158A" w:rsidRDefault="003A2344" w:rsidP="0055553B">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202</w:t>
            </w:r>
            <w:r w:rsidR="009206C1">
              <w:rPr>
                <w:rFonts w:ascii="Times New Roman" w:eastAsia="Times New Roman" w:hAnsi="Times New Roman" w:cs="Times New Roman"/>
                <w:bCs/>
                <w:sz w:val="24"/>
                <w:szCs w:val="24"/>
              </w:rPr>
              <w:t>6</w:t>
            </w:r>
            <w:r w:rsidRPr="008F158A">
              <w:rPr>
                <w:rFonts w:ascii="Times New Roman" w:eastAsia="Times New Roman" w:hAnsi="Times New Roman" w:cs="Times New Roman"/>
                <w:bCs/>
                <w:sz w:val="24"/>
                <w:szCs w:val="24"/>
              </w:rPr>
              <w:t xml:space="preserve"> г.</w:t>
            </w:r>
          </w:p>
        </w:tc>
      </w:tr>
    </w:tbl>
    <w:p w14:paraId="15DB79B9" w14:textId="77777777" w:rsidR="003A2344" w:rsidRPr="008F158A" w:rsidRDefault="003A2344" w:rsidP="003A2344">
      <w:pPr>
        <w:pStyle w:val="a3"/>
        <w:rPr>
          <w:rFonts w:ascii="Times New Roman" w:eastAsia="Times New Roman" w:hAnsi="Times New Roman" w:cs="Times New Roman"/>
          <w:sz w:val="24"/>
          <w:szCs w:val="24"/>
        </w:rPr>
      </w:pPr>
    </w:p>
    <w:tbl>
      <w:tblPr>
        <w:tblW w:w="10470" w:type="dxa"/>
        <w:tblInd w:w="-612" w:type="dxa"/>
        <w:tblLayout w:type="fixed"/>
        <w:tblLook w:val="0000" w:firstRow="0" w:lastRow="0" w:firstColumn="0" w:lastColumn="0" w:noHBand="0" w:noVBand="0"/>
      </w:tblPr>
      <w:tblGrid>
        <w:gridCol w:w="4316"/>
        <w:gridCol w:w="576"/>
        <w:gridCol w:w="648"/>
        <w:gridCol w:w="1840"/>
        <w:gridCol w:w="900"/>
        <w:gridCol w:w="1110"/>
        <w:gridCol w:w="1080"/>
      </w:tblGrid>
      <w:tr w:rsidR="003A2344" w:rsidRPr="008F158A" w14:paraId="419D67E7" w14:textId="77777777" w:rsidTr="008F158A">
        <w:trPr>
          <w:cantSplit/>
          <w:trHeight w:val="191"/>
          <w:tblHeader/>
        </w:trPr>
        <w:tc>
          <w:tcPr>
            <w:tcW w:w="4316" w:type="dxa"/>
            <w:tcBorders>
              <w:top w:val="single" w:sz="4" w:space="0" w:color="auto"/>
              <w:left w:val="single" w:sz="4" w:space="0" w:color="auto"/>
              <w:bottom w:val="single" w:sz="4" w:space="0" w:color="auto"/>
              <w:right w:val="single" w:sz="4" w:space="0" w:color="auto"/>
            </w:tcBorders>
            <w:shd w:val="clear" w:color="auto" w:fill="auto"/>
            <w:vAlign w:val="center"/>
          </w:tcPr>
          <w:p w14:paraId="1FD964D5"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1</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14:paraId="71FE02D0"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8BED1AF"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14:paraId="0B7F049D"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22E0ACF1"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5</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74BFB"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6</w:t>
            </w:r>
          </w:p>
        </w:tc>
        <w:tc>
          <w:tcPr>
            <w:tcW w:w="1080" w:type="dxa"/>
            <w:tcBorders>
              <w:top w:val="single" w:sz="4" w:space="0" w:color="auto"/>
              <w:left w:val="single" w:sz="4" w:space="0" w:color="auto"/>
              <w:bottom w:val="single" w:sz="4" w:space="0" w:color="auto"/>
              <w:right w:val="single" w:sz="4" w:space="0" w:color="auto"/>
            </w:tcBorders>
          </w:tcPr>
          <w:p w14:paraId="500A9906"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7</w:t>
            </w:r>
          </w:p>
        </w:tc>
      </w:tr>
      <w:tr w:rsidR="003A2344" w:rsidRPr="008F158A" w14:paraId="16EB897F" w14:textId="77777777" w:rsidTr="008F158A">
        <w:trPr>
          <w:trHeight w:val="398"/>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4EA7D1E6"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Общегосударственные вопросы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172C3B40"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16E9BFCC" w14:textId="77777777" w:rsidR="003A2344" w:rsidRPr="008F158A" w:rsidRDefault="003A2344" w:rsidP="003A2344">
            <w:pPr>
              <w:pStyle w:val="a3"/>
              <w:rPr>
                <w:rFonts w:ascii="Times New Roman" w:eastAsia="Times New Roman" w:hAnsi="Times New Roman" w:cs="Times New Roman"/>
                <w:bCs/>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206FBBC5" w14:textId="77777777" w:rsidR="003A2344" w:rsidRPr="008F158A" w:rsidRDefault="003A2344" w:rsidP="003A2344">
            <w:pPr>
              <w:pStyle w:val="a3"/>
              <w:rPr>
                <w:rFonts w:ascii="Times New Roman" w:eastAsia="Times New Roman" w:hAnsi="Times New Roman" w:cs="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983330E" w14:textId="77777777" w:rsidR="003A2344" w:rsidRPr="008F158A" w:rsidRDefault="003A234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A8CA8" w14:textId="7C31DC92" w:rsidR="003A2344" w:rsidRPr="008F158A" w:rsidRDefault="00DD15EE" w:rsidP="0089033C">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9206C1">
              <w:rPr>
                <w:rFonts w:ascii="Times New Roman" w:eastAsia="Times New Roman" w:hAnsi="Times New Roman" w:cs="Times New Roman"/>
                <w:bCs/>
                <w:sz w:val="24"/>
                <w:szCs w:val="24"/>
              </w:rPr>
              <w:t>452</w:t>
            </w:r>
            <w:r>
              <w:rPr>
                <w:rFonts w:ascii="Times New Roman" w:eastAsia="Times New Roman" w:hAnsi="Times New Roman" w:cs="Times New Roman"/>
                <w:bCs/>
                <w:sz w:val="24"/>
                <w:szCs w:val="24"/>
              </w:rPr>
              <w:t>,</w:t>
            </w:r>
            <w:r w:rsidR="009206C1">
              <w:rPr>
                <w:rFonts w:ascii="Times New Roman" w:eastAsia="Times New Roman" w:hAnsi="Times New Roman" w:cs="Times New Roman"/>
                <w:bCs/>
                <w:sz w:val="24"/>
                <w:szCs w:val="24"/>
              </w:rPr>
              <w:t>5</w:t>
            </w:r>
          </w:p>
        </w:tc>
        <w:tc>
          <w:tcPr>
            <w:tcW w:w="1080" w:type="dxa"/>
            <w:tcBorders>
              <w:top w:val="single" w:sz="4" w:space="0" w:color="auto"/>
              <w:left w:val="single" w:sz="4" w:space="0" w:color="auto"/>
              <w:bottom w:val="single" w:sz="4" w:space="0" w:color="auto"/>
              <w:right w:val="single" w:sz="4" w:space="0" w:color="auto"/>
            </w:tcBorders>
            <w:vAlign w:val="bottom"/>
          </w:tcPr>
          <w:p w14:paraId="7C02EA82" w14:textId="38FA2EAA" w:rsidR="003A2344" w:rsidRPr="008F158A" w:rsidRDefault="00DD15EE" w:rsidP="0089033C">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9206C1">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8</w:t>
            </w:r>
            <w:r w:rsidR="009206C1">
              <w:rPr>
                <w:rFonts w:ascii="Times New Roman" w:eastAsia="Times New Roman" w:hAnsi="Times New Roman" w:cs="Times New Roman"/>
                <w:bCs/>
                <w:sz w:val="24"/>
                <w:szCs w:val="24"/>
              </w:rPr>
              <w:t>7</w:t>
            </w:r>
            <w:r>
              <w:rPr>
                <w:rFonts w:ascii="Times New Roman" w:eastAsia="Times New Roman" w:hAnsi="Times New Roman" w:cs="Times New Roman"/>
                <w:bCs/>
                <w:sz w:val="24"/>
                <w:szCs w:val="24"/>
              </w:rPr>
              <w:t>,</w:t>
            </w:r>
            <w:r w:rsidR="009206C1">
              <w:rPr>
                <w:rFonts w:ascii="Times New Roman" w:eastAsia="Times New Roman" w:hAnsi="Times New Roman" w:cs="Times New Roman"/>
                <w:bCs/>
                <w:sz w:val="24"/>
                <w:szCs w:val="24"/>
              </w:rPr>
              <w:t>2</w:t>
            </w:r>
          </w:p>
        </w:tc>
      </w:tr>
      <w:tr w:rsidR="003A2344" w:rsidRPr="008F158A" w14:paraId="37EA6619" w14:textId="77777777" w:rsidTr="008F158A">
        <w:trPr>
          <w:trHeight w:val="480"/>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650681CF"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45AED6A3"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5F6D0F64"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75F469E8" w14:textId="77777777" w:rsidR="003A2344" w:rsidRPr="008F158A" w:rsidRDefault="003A2344" w:rsidP="003A2344">
            <w:pPr>
              <w:pStyle w:val="a3"/>
              <w:rPr>
                <w:rFonts w:ascii="Times New Roman" w:eastAsia="Times New Roman" w:hAnsi="Times New Roman" w:cs="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C8FEFC7" w14:textId="77777777" w:rsidR="003A2344" w:rsidRPr="008F158A" w:rsidRDefault="003A234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EE80ED" w14:textId="77777777" w:rsidR="003A2344" w:rsidRPr="008F158A" w:rsidRDefault="008E3DB6"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80" w:type="dxa"/>
            <w:tcBorders>
              <w:top w:val="single" w:sz="4" w:space="0" w:color="auto"/>
              <w:left w:val="single" w:sz="4" w:space="0" w:color="auto"/>
              <w:bottom w:val="single" w:sz="4" w:space="0" w:color="auto"/>
              <w:right w:val="single" w:sz="4" w:space="0" w:color="auto"/>
            </w:tcBorders>
            <w:vAlign w:val="bottom"/>
          </w:tcPr>
          <w:p w14:paraId="70D509EB" w14:textId="77777777" w:rsidR="003A2344" w:rsidRPr="008F158A" w:rsidRDefault="008E3DB6"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3A2344" w:rsidRPr="008F158A" w14:paraId="54468313" w14:textId="77777777" w:rsidTr="008F158A">
        <w:trPr>
          <w:trHeight w:val="480"/>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65B8BF3"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114ABF6"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4115EF88"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0193154B"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99 9 00 80000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2A48C68" w14:textId="77777777" w:rsidR="003A2344" w:rsidRPr="008F158A" w:rsidRDefault="003A234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AB210F" w14:textId="77777777" w:rsidR="003A2344" w:rsidRPr="008F158A" w:rsidRDefault="008E3DB6"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080" w:type="dxa"/>
            <w:tcBorders>
              <w:top w:val="single" w:sz="4" w:space="0" w:color="auto"/>
              <w:left w:val="single" w:sz="4" w:space="0" w:color="auto"/>
              <w:bottom w:val="single" w:sz="4" w:space="0" w:color="auto"/>
              <w:right w:val="single" w:sz="4" w:space="0" w:color="auto"/>
            </w:tcBorders>
            <w:vAlign w:val="bottom"/>
          </w:tcPr>
          <w:p w14:paraId="29203964" w14:textId="77777777" w:rsidR="003A2344" w:rsidRPr="008F158A" w:rsidRDefault="008E3DB6"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4B2063" w:rsidRPr="008F158A" w14:paraId="46E2F081" w14:textId="77777777" w:rsidTr="008F158A">
        <w:trPr>
          <w:trHeight w:val="480"/>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01F5043" w14:textId="77777777" w:rsidR="004B2063" w:rsidRDefault="00322F11" w:rsidP="003A2344">
            <w:pPr>
              <w:pStyle w:val="a3"/>
              <w:rPr>
                <w:rFonts w:ascii="Times New Roman" w:eastAsia="Times New Roman" w:hAnsi="Times New Roman" w:cs="Times New Roman"/>
                <w:bCs/>
                <w:sz w:val="24"/>
                <w:szCs w:val="24"/>
              </w:rPr>
            </w:pPr>
            <w:r w:rsidRPr="00322F11">
              <w:rPr>
                <w:rFonts w:ascii="Times New Roman" w:eastAsia="Times New Roman" w:hAnsi="Times New Roman" w:cs="Times New Roman"/>
                <w:bCs/>
                <w:sz w:val="24"/>
                <w:szCs w:val="24"/>
              </w:rPr>
              <w:t>Иные межбюджетные трансферты на осуществление переданных полномочий по проведению внутреннего муниципального финансового контроля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3C56E472" w14:textId="77777777" w:rsidR="004B2063" w:rsidRPr="008F158A" w:rsidRDefault="004B2063" w:rsidP="004B2063">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6C86B58A" w14:textId="77777777" w:rsidR="004B2063" w:rsidRPr="008F158A" w:rsidRDefault="004B2063" w:rsidP="004B2063">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06EF5DF5" w14:textId="77777777" w:rsidR="004B2063" w:rsidRPr="00322F11" w:rsidRDefault="004B2063" w:rsidP="00322F11">
            <w:pPr>
              <w:pStyle w:val="a3"/>
              <w:rPr>
                <w:rFonts w:ascii="Times New Roman" w:eastAsia="Times New Roman" w:hAnsi="Times New Roman" w:cs="Times New Roman"/>
                <w:bCs/>
                <w:sz w:val="24"/>
                <w:szCs w:val="24"/>
                <w:lang w:val="en-US"/>
              </w:rPr>
            </w:pPr>
            <w:r w:rsidRPr="008F158A">
              <w:rPr>
                <w:rFonts w:ascii="Times New Roman" w:eastAsia="Times New Roman" w:hAnsi="Times New Roman" w:cs="Times New Roman"/>
                <w:bCs/>
                <w:sz w:val="24"/>
                <w:szCs w:val="24"/>
              </w:rPr>
              <w:t>99 0 00 80</w:t>
            </w:r>
            <w:r w:rsidR="00322F11">
              <w:rPr>
                <w:rFonts w:ascii="Times New Roman" w:eastAsia="Times New Roman" w:hAnsi="Times New Roman" w:cs="Times New Roman"/>
                <w:bCs/>
                <w:sz w:val="24"/>
                <w:szCs w:val="24"/>
                <w:lang w:val="en-US"/>
              </w:rPr>
              <w:t>190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7F425FF" w14:textId="77777777" w:rsidR="004B2063" w:rsidRPr="008F158A" w:rsidRDefault="004B2063" w:rsidP="004B2063">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0</w:t>
            </w:r>
            <w:r w:rsidRPr="008F158A">
              <w:rPr>
                <w:rFonts w:ascii="Times New Roman" w:eastAsia="Times New Roman" w:hAnsi="Times New Roman" w:cs="Times New Roman"/>
                <w:bCs/>
                <w:sz w:val="24"/>
                <w:szCs w:val="24"/>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625EA2" w14:textId="77777777" w:rsidR="004B2063" w:rsidRPr="008F158A" w:rsidRDefault="004B2063" w:rsidP="004B2063">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80" w:type="dxa"/>
            <w:tcBorders>
              <w:top w:val="single" w:sz="4" w:space="0" w:color="auto"/>
              <w:left w:val="single" w:sz="4" w:space="0" w:color="auto"/>
              <w:bottom w:val="single" w:sz="4" w:space="0" w:color="auto"/>
              <w:right w:val="single" w:sz="4" w:space="0" w:color="auto"/>
            </w:tcBorders>
            <w:vAlign w:val="bottom"/>
          </w:tcPr>
          <w:p w14:paraId="44D55321" w14:textId="77777777" w:rsidR="004B2063" w:rsidRPr="008F158A" w:rsidRDefault="004B2063" w:rsidP="004B2063">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3A2344" w:rsidRPr="008F158A" w14:paraId="5E5D2F35" w14:textId="77777777" w:rsidTr="008F158A">
        <w:trPr>
          <w:trHeight w:val="480"/>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0B3164B3" w14:textId="77777777" w:rsidR="003A2344" w:rsidRPr="008F158A" w:rsidRDefault="00322F11" w:rsidP="003A2344">
            <w:pPr>
              <w:pStyle w:val="a3"/>
              <w:rPr>
                <w:rFonts w:ascii="Times New Roman" w:eastAsia="Times New Roman" w:hAnsi="Times New Roman" w:cs="Times New Roman"/>
                <w:bCs/>
                <w:sz w:val="24"/>
                <w:szCs w:val="24"/>
              </w:rPr>
            </w:pPr>
            <w:r w:rsidRPr="00322F11">
              <w:rPr>
                <w:rFonts w:ascii="Times New Roman" w:eastAsia="Times New Roman" w:hAnsi="Times New Roman" w:cs="Times New Roman"/>
                <w:bCs/>
                <w:sz w:val="24"/>
                <w:szCs w:val="24"/>
              </w:rPr>
              <w:t>Иные межбюджетные трансферты на осуществление переданных полномочий по проведению внешнего муниципального финансового контроля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00F0E6B8"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34CFE375"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2655C557"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99 0 00 80810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38064AC" w14:textId="77777777" w:rsidR="003A2344" w:rsidRPr="008F158A" w:rsidRDefault="003A2344" w:rsidP="00EA1E81">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5</w:t>
            </w:r>
            <w:r w:rsidR="00EA1E81">
              <w:rPr>
                <w:rFonts w:ascii="Times New Roman" w:eastAsia="Times New Roman" w:hAnsi="Times New Roman" w:cs="Times New Roman"/>
                <w:bCs/>
                <w:sz w:val="24"/>
                <w:szCs w:val="24"/>
              </w:rPr>
              <w:t>0</w:t>
            </w:r>
            <w:r w:rsidRPr="008F158A">
              <w:rPr>
                <w:rFonts w:ascii="Times New Roman" w:eastAsia="Times New Roman" w:hAnsi="Times New Roman" w:cs="Times New Roman"/>
                <w:bCs/>
                <w:sz w:val="24"/>
                <w:szCs w:val="24"/>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2F64F" w14:textId="77777777" w:rsidR="003A2344" w:rsidRPr="004B2063" w:rsidRDefault="004B2063" w:rsidP="003A2344">
            <w:pPr>
              <w:pStyle w:val="a3"/>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1</w:t>
            </w:r>
          </w:p>
        </w:tc>
        <w:tc>
          <w:tcPr>
            <w:tcW w:w="1080" w:type="dxa"/>
            <w:tcBorders>
              <w:top w:val="single" w:sz="4" w:space="0" w:color="auto"/>
              <w:left w:val="single" w:sz="4" w:space="0" w:color="auto"/>
              <w:bottom w:val="single" w:sz="4" w:space="0" w:color="auto"/>
              <w:right w:val="single" w:sz="4" w:space="0" w:color="auto"/>
            </w:tcBorders>
            <w:vAlign w:val="bottom"/>
          </w:tcPr>
          <w:p w14:paraId="19D0125D" w14:textId="77777777" w:rsidR="003A2344" w:rsidRPr="008F158A" w:rsidRDefault="004B2063"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3A2344" w:rsidRPr="008F158A" w14:paraId="44D0C90B" w14:textId="77777777" w:rsidTr="008F158A">
        <w:trPr>
          <w:trHeight w:val="480"/>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7E8F1A6"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 xml:space="preserve">Функционирование Правительства Российской Федерации, высших исполнительных органов государственной власти субъектов РФ, местных администраций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E8B4EA2"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41549B2E"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65D21724" w14:textId="77777777" w:rsidR="003A2344" w:rsidRPr="008F158A" w:rsidRDefault="003A2344" w:rsidP="003A2344">
            <w:pPr>
              <w:pStyle w:val="a3"/>
              <w:rPr>
                <w:rFonts w:ascii="Times New Roman" w:eastAsia="Times New Roman" w:hAnsi="Times New Roman" w:cs="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7CE9B57" w14:textId="77777777" w:rsidR="003A2344" w:rsidRPr="008F158A" w:rsidRDefault="003A234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A3B96" w14:textId="0760EB84" w:rsidR="003A2344" w:rsidRPr="00DD15EE" w:rsidRDefault="009206C1" w:rsidP="00322F11">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2343,5</w:t>
            </w:r>
          </w:p>
        </w:tc>
        <w:tc>
          <w:tcPr>
            <w:tcW w:w="1080" w:type="dxa"/>
            <w:tcBorders>
              <w:top w:val="single" w:sz="4" w:space="0" w:color="auto"/>
              <w:left w:val="single" w:sz="4" w:space="0" w:color="auto"/>
              <w:bottom w:val="single" w:sz="4" w:space="0" w:color="auto"/>
              <w:right w:val="single" w:sz="4" w:space="0" w:color="auto"/>
            </w:tcBorders>
            <w:vAlign w:val="bottom"/>
          </w:tcPr>
          <w:p w14:paraId="5B3CC14F" w14:textId="5313516A" w:rsidR="003A2344" w:rsidRPr="008F158A" w:rsidRDefault="009206C1" w:rsidP="0089033C">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2102,2</w:t>
            </w:r>
          </w:p>
        </w:tc>
      </w:tr>
      <w:tr w:rsidR="003A2344" w:rsidRPr="008F158A" w14:paraId="57FC9C58" w14:textId="77777777" w:rsidTr="008F158A">
        <w:trPr>
          <w:trHeight w:val="226"/>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18BD8091" w14:textId="1478CAA6"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Непрограммная часть</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38F9FEC9"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69B04321"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2A0C2839"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99 0 00 00000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F6FE761" w14:textId="77777777" w:rsidR="003A2344" w:rsidRPr="008F158A" w:rsidRDefault="003A234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C3174" w14:textId="2457697E" w:rsidR="003A2344" w:rsidRPr="008F158A" w:rsidRDefault="009206C1" w:rsidP="008E3DB6">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2343,5</w:t>
            </w:r>
          </w:p>
        </w:tc>
        <w:tc>
          <w:tcPr>
            <w:tcW w:w="1080" w:type="dxa"/>
            <w:tcBorders>
              <w:top w:val="single" w:sz="4" w:space="0" w:color="auto"/>
              <w:left w:val="single" w:sz="4" w:space="0" w:color="auto"/>
              <w:bottom w:val="single" w:sz="4" w:space="0" w:color="auto"/>
              <w:right w:val="single" w:sz="4" w:space="0" w:color="auto"/>
            </w:tcBorders>
            <w:vAlign w:val="bottom"/>
          </w:tcPr>
          <w:p w14:paraId="35D21857" w14:textId="35215A1D" w:rsidR="003A2344" w:rsidRPr="008F158A" w:rsidRDefault="009206C1" w:rsidP="008A53E8">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2102,2</w:t>
            </w:r>
          </w:p>
        </w:tc>
      </w:tr>
      <w:tr w:rsidR="003A2344" w:rsidRPr="008F158A" w14:paraId="640D7CB1" w14:textId="77777777" w:rsidTr="008F158A">
        <w:trPr>
          <w:trHeight w:val="226"/>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1106B48A"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4948BA12"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06171744"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3EE42D32"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99 9 00 00000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2A6B86C" w14:textId="77777777" w:rsidR="003A2344" w:rsidRPr="008F158A" w:rsidRDefault="003A234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DD83B" w14:textId="79BDB96D" w:rsidR="003A2344" w:rsidRPr="008F158A" w:rsidRDefault="009206C1" w:rsidP="008E3DB6">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2343,5</w:t>
            </w:r>
          </w:p>
        </w:tc>
        <w:tc>
          <w:tcPr>
            <w:tcW w:w="1080" w:type="dxa"/>
            <w:tcBorders>
              <w:top w:val="single" w:sz="4" w:space="0" w:color="auto"/>
              <w:left w:val="single" w:sz="4" w:space="0" w:color="auto"/>
              <w:bottom w:val="single" w:sz="4" w:space="0" w:color="auto"/>
              <w:right w:val="single" w:sz="4" w:space="0" w:color="auto"/>
            </w:tcBorders>
            <w:vAlign w:val="bottom"/>
          </w:tcPr>
          <w:p w14:paraId="055D36D7" w14:textId="66DD64E0" w:rsidR="003A2344" w:rsidRPr="008F158A" w:rsidRDefault="009206C1" w:rsidP="008E3DB6">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2102,2</w:t>
            </w:r>
          </w:p>
        </w:tc>
      </w:tr>
      <w:tr w:rsidR="003A2344" w:rsidRPr="008F158A" w14:paraId="106CE0E4" w14:textId="77777777" w:rsidTr="008F158A">
        <w:trPr>
          <w:trHeight w:val="404"/>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7475810B"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 xml:space="preserve">Обеспечение функций органов местного самоуправления </w:t>
            </w:r>
            <w:r w:rsidRPr="008F158A">
              <w:rPr>
                <w:rFonts w:ascii="Times New Roman" w:eastAsia="Times New Roman" w:hAnsi="Times New Roman" w:cs="Times New Roman"/>
                <w:bCs/>
                <w:sz w:val="24"/>
                <w:szCs w:val="24"/>
              </w:rPr>
              <w:lastRenderedPageBreak/>
              <w:t>Солонцинского сельского поселения, в рамках непрограммного направления деятельности «Реализация функций местного самоуправления администрации Солонцинского сельского поселения»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5AE46EAB"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lastRenderedPageBreak/>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087670B7"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42CEC0BF"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99 9 00 00190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0C535EF" w14:textId="77777777" w:rsidR="003A2344" w:rsidRPr="008F158A" w:rsidRDefault="003A2344"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2BD6E" w14:textId="54B31F27" w:rsidR="003A2344" w:rsidRPr="008F158A" w:rsidRDefault="009206C1" w:rsidP="008E3DB6">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1293</w:t>
            </w:r>
          </w:p>
        </w:tc>
        <w:tc>
          <w:tcPr>
            <w:tcW w:w="1080" w:type="dxa"/>
            <w:tcBorders>
              <w:top w:val="single" w:sz="4" w:space="0" w:color="auto"/>
              <w:left w:val="single" w:sz="4" w:space="0" w:color="auto"/>
              <w:bottom w:val="single" w:sz="4" w:space="0" w:color="auto"/>
              <w:right w:val="single" w:sz="4" w:space="0" w:color="auto"/>
            </w:tcBorders>
            <w:vAlign w:val="bottom"/>
          </w:tcPr>
          <w:p w14:paraId="7C1A1A38" w14:textId="6B2C5824" w:rsidR="003A2344" w:rsidRPr="008F158A" w:rsidRDefault="009206C1" w:rsidP="008E3DB6">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1042</w:t>
            </w:r>
          </w:p>
        </w:tc>
      </w:tr>
      <w:tr w:rsidR="003A2344" w:rsidRPr="008F158A" w14:paraId="0F535F7F" w14:textId="77777777" w:rsidTr="008F158A">
        <w:trPr>
          <w:trHeight w:val="960"/>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BFC38C2"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561A5194"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4AB87235"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2102341F"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bCs/>
                <w:sz w:val="24"/>
                <w:szCs w:val="24"/>
              </w:rPr>
              <w:t>99 9 00 00190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C964D12"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179423" w14:textId="70E99E35" w:rsidR="003A2344"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818</w:t>
            </w:r>
          </w:p>
        </w:tc>
        <w:tc>
          <w:tcPr>
            <w:tcW w:w="1080" w:type="dxa"/>
            <w:tcBorders>
              <w:top w:val="single" w:sz="4" w:space="0" w:color="auto"/>
              <w:left w:val="single" w:sz="4" w:space="0" w:color="auto"/>
              <w:bottom w:val="single" w:sz="4" w:space="0" w:color="auto"/>
              <w:right w:val="single" w:sz="4" w:space="0" w:color="auto"/>
            </w:tcBorders>
            <w:vAlign w:val="bottom"/>
          </w:tcPr>
          <w:p w14:paraId="6C9AF26E" w14:textId="1FE6B93D" w:rsidR="003A2344"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827</w:t>
            </w:r>
          </w:p>
        </w:tc>
      </w:tr>
      <w:tr w:rsidR="003A2344" w:rsidRPr="008F158A" w14:paraId="281EEAAE" w14:textId="77777777" w:rsidTr="008F158A">
        <w:trPr>
          <w:trHeight w:val="359"/>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0C835698"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259DB553"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2E41FC28"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34735D8E"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bCs/>
                <w:sz w:val="24"/>
                <w:szCs w:val="24"/>
              </w:rPr>
              <w:t>99 9 00 00190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8D8CDF4"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1DA6A" w14:textId="278697F2" w:rsidR="003A2344" w:rsidRPr="008F158A" w:rsidRDefault="009206C1" w:rsidP="008E3DB6">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459</w:t>
            </w:r>
          </w:p>
        </w:tc>
        <w:tc>
          <w:tcPr>
            <w:tcW w:w="1080" w:type="dxa"/>
            <w:tcBorders>
              <w:top w:val="single" w:sz="4" w:space="0" w:color="auto"/>
              <w:left w:val="single" w:sz="4" w:space="0" w:color="auto"/>
              <w:bottom w:val="single" w:sz="4" w:space="0" w:color="auto"/>
              <w:right w:val="single" w:sz="4" w:space="0" w:color="auto"/>
            </w:tcBorders>
            <w:vAlign w:val="bottom"/>
          </w:tcPr>
          <w:p w14:paraId="0504E702" w14:textId="5BCCB39C" w:rsidR="003A2344" w:rsidRPr="008F158A" w:rsidRDefault="009206C1" w:rsidP="00322F11">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208</w:t>
            </w:r>
          </w:p>
        </w:tc>
      </w:tr>
      <w:tr w:rsidR="0089033C" w:rsidRPr="008F158A" w14:paraId="267A479F" w14:textId="77777777" w:rsidTr="008F158A">
        <w:trPr>
          <w:trHeight w:val="324"/>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451DDC78" w14:textId="77777777" w:rsidR="0089033C" w:rsidRPr="008F158A" w:rsidRDefault="00EA1E81" w:rsidP="0089033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0089033C" w:rsidRPr="008F158A">
              <w:rPr>
                <w:rFonts w:ascii="Times New Roman" w:eastAsia="Times New Roman" w:hAnsi="Times New Roman" w:cs="Times New Roman"/>
                <w:sz w:val="24"/>
                <w:szCs w:val="24"/>
              </w:rPr>
              <w:t>ежбюджетные трансферты на осуществление переданных полномочий по закупочной деятельности</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259FB778" w14:textId="77777777" w:rsidR="0089033C" w:rsidRPr="008F158A" w:rsidRDefault="0089033C" w:rsidP="0089033C">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7B4E4231" w14:textId="77777777" w:rsidR="0089033C" w:rsidRPr="008F158A" w:rsidRDefault="0089033C" w:rsidP="0089033C">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044E5C92" w14:textId="77777777" w:rsidR="0089033C" w:rsidRPr="008F158A" w:rsidRDefault="0089033C" w:rsidP="0089033C">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99 9 00 00190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D420FCD" w14:textId="77777777" w:rsidR="0089033C" w:rsidRPr="008F158A" w:rsidRDefault="0089033C" w:rsidP="00EA1E81">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5</w:t>
            </w:r>
            <w:r w:rsidR="00EA1E81">
              <w:rPr>
                <w:rFonts w:ascii="Times New Roman" w:eastAsia="Times New Roman" w:hAnsi="Times New Roman" w:cs="Times New Roman"/>
                <w:sz w:val="24"/>
                <w:szCs w:val="24"/>
              </w:rPr>
              <w:t>0</w:t>
            </w:r>
            <w:r w:rsidRPr="008F158A">
              <w:rPr>
                <w:rFonts w:ascii="Times New Roman" w:eastAsia="Times New Roman" w:hAnsi="Times New Roman" w:cs="Times New Roman"/>
                <w:sz w:val="24"/>
                <w:szCs w:val="24"/>
              </w:rPr>
              <w:t>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4FF3D" w14:textId="77777777" w:rsidR="0089033C" w:rsidRPr="008F158A" w:rsidRDefault="0089033C" w:rsidP="0089033C">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vAlign w:val="bottom"/>
          </w:tcPr>
          <w:p w14:paraId="0FA0CA37" w14:textId="77777777" w:rsidR="0089033C" w:rsidRPr="008F158A" w:rsidRDefault="0089033C"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1</w:t>
            </w:r>
          </w:p>
        </w:tc>
      </w:tr>
      <w:tr w:rsidR="003A2344" w:rsidRPr="008F158A" w14:paraId="7CBB2519" w14:textId="77777777" w:rsidTr="008F158A">
        <w:trPr>
          <w:trHeight w:val="324"/>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C1A559C"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Иные бюджетные ассигнования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59531A03"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6419C4D9"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4BA197EA"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bCs/>
                <w:sz w:val="24"/>
                <w:szCs w:val="24"/>
              </w:rPr>
              <w:t>99 9 00 00190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14DD91B"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800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A644" w14:textId="1885D31C" w:rsidR="003A2344" w:rsidRPr="008F158A" w:rsidRDefault="00DD15EE" w:rsidP="0089033C">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06C1">
              <w:rPr>
                <w:rFonts w:ascii="Times New Roman" w:eastAsia="Times New Roman" w:hAnsi="Times New Roman" w:cs="Times New Roman"/>
                <w:bCs/>
                <w:sz w:val="24"/>
                <w:szCs w:val="24"/>
              </w:rPr>
              <w:t>5</w:t>
            </w:r>
          </w:p>
        </w:tc>
        <w:tc>
          <w:tcPr>
            <w:tcW w:w="1080" w:type="dxa"/>
            <w:tcBorders>
              <w:top w:val="single" w:sz="4" w:space="0" w:color="auto"/>
              <w:left w:val="single" w:sz="4" w:space="0" w:color="auto"/>
              <w:bottom w:val="single" w:sz="4" w:space="0" w:color="auto"/>
              <w:right w:val="single" w:sz="4" w:space="0" w:color="auto"/>
            </w:tcBorders>
            <w:vAlign w:val="bottom"/>
          </w:tcPr>
          <w:p w14:paraId="658D6727" w14:textId="6F25F6B2" w:rsidR="003A2344" w:rsidRPr="008F158A" w:rsidRDefault="009206C1" w:rsidP="0089033C">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3A2344" w:rsidRPr="008F158A" w14:paraId="513E2528" w14:textId="77777777" w:rsidTr="008F158A">
        <w:trPr>
          <w:trHeight w:val="406"/>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28B196F"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bCs/>
                <w:sz w:val="24"/>
                <w:szCs w:val="24"/>
              </w:rPr>
              <w:t>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1D5B79CA"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595BF247"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376A7AF7"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bCs/>
                <w:sz w:val="24"/>
                <w:szCs w:val="24"/>
              </w:rPr>
              <w:t>99 9 00 00210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AFC2229" w14:textId="77777777" w:rsidR="003A2344" w:rsidRPr="008F158A" w:rsidRDefault="003A2344"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14:paraId="05B73CDD" w14:textId="31095E8D" w:rsidR="003A2344" w:rsidRPr="008F158A" w:rsidRDefault="00322F1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06C1">
              <w:rPr>
                <w:rFonts w:ascii="Times New Roman" w:eastAsia="Times New Roman" w:hAnsi="Times New Roman" w:cs="Times New Roman"/>
                <w:bCs/>
                <w:sz w:val="24"/>
                <w:szCs w:val="24"/>
              </w:rPr>
              <w:t>050,5</w:t>
            </w:r>
          </w:p>
        </w:tc>
        <w:tc>
          <w:tcPr>
            <w:tcW w:w="1080" w:type="dxa"/>
            <w:tcBorders>
              <w:top w:val="single" w:sz="4" w:space="0" w:color="auto"/>
              <w:left w:val="single" w:sz="4" w:space="0" w:color="auto"/>
              <w:bottom w:val="single" w:sz="4" w:space="0" w:color="auto"/>
              <w:right w:val="single" w:sz="4" w:space="0" w:color="auto"/>
            </w:tcBorders>
            <w:vAlign w:val="bottom"/>
          </w:tcPr>
          <w:p w14:paraId="61A6A614" w14:textId="736FBF68" w:rsidR="003A2344" w:rsidRPr="008F158A" w:rsidRDefault="009206C1" w:rsidP="0089033C">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1060,2</w:t>
            </w:r>
          </w:p>
        </w:tc>
      </w:tr>
      <w:tr w:rsidR="003A2344" w:rsidRPr="008F158A" w14:paraId="5B13CDCF" w14:textId="77777777" w:rsidTr="008F158A">
        <w:trPr>
          <w:trHeight w:val="406"/>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58244BD7"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037E6EEB"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2471F1DC"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42583926"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bCs/>
                <w:sz w:val="24"/>
                <w:szCs w:val="24"/>
              </w:rPr>
              <w:t>99 9 00 00210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D95316F"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100</w:t>
            </w: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14:paraId="6F9645DD" w14:textId="4B3A97E0" w:rsidR="003A2344" w:rsidRPr="008F158A" w:rsidRDefault="00322F1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9206C1">
              <w:rPr>
                <w:rFonts w:ascii="Times New Roman" w:eastAsia="Times New Roman" w:hAnsi="Times New Roman" w:cs="Times New Roman"/>
                <w:bCs/>
                <w:sz w:val="24"/>
                <w:szCs w:val="24"/>
              </w:rPr>
              <w:t>050,5</w:t>
            </w:r>
          </w:p>
        </w:tc>
        <w:tc>
          <w:tcPr>
            <w:tcW w:w="1080" w:type="dxa"/>
            <w:tcBorders>
              <w:top w:val="single" w:sz="4" w:space="0" w:color="auto"/>
              <w:left w:val="single" w:sz="4" w:space="0" w:color="auto"/>
              <w:bottom w:val="single" w:sz="4" w:space="0" w:color="auto"/>
              <w:right w:val="single" w:sz="4" w:space="0" w:color="auto"/>
            </w:tcBorders>
            <w:vAlign w:val="bottom"/>
          </w:tcPr>
          <w:p w14:paraId="7303279E" w14:textId="0D7991C4" w:rsidR="003A2344" w:rsidRPr="008F158A" w:rsidRDefault="009206C1" w:rsidP="0089033C">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1060,2</w:t>
            </w:r>
          </w:p>
        </w:tc>
      </w:tr>
      <w:tr w:rsidR="003A2344" w:rsidRPr="008F158A" w14:paraId="7EA05762" w14:textId="77777777" w:rsidTr="008F158A">
        <w:trPr>
          <w:trHeight w:val="34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21CB7051"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Резервные фонды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14A09F68"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7110134C"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11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10C1457F" w14:textId="77777777" w:rsidR="003A2344" w:rsidRPr="008F158A" w:rsidRDefault="003A2344" w:rsidP="003A2344">
            <w:pPr>
              <w:pStyle w:val="a3"/>
              <w:rPr>
                <w:rFonts w:ascii="Times New Roman" w:eastAsia="Times New Roman" w:hAnsi="Times New Roman" w:cs="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193C86A" w14:textId="77777777" w:rsidR="003A2344" w:rsidRPr="008F158A" w:rsidRDefault="003A234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7C7BF2"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63</w:t>
            </w:r>
          </w:p>
        </w:tc>
        <w:tc>
          <w:tcPr>
            <w:tcW w:w="1080" w:type="dxa"/>
            <w:tcBorders>
              <w:top w:val="single" w:sz="4" w:space="0" w:color="auto"/>
              <w:left w:val="single" w:sz="4" w:space="0" w:color="auto"/>
              <w:bottom w:val="single" w:sz="4" w:space="0" w:color="auto"/>
              <w:right w:val="single" w:sz="4" w:space="0" w:color="auto"/>
            </w:tcBorders>
            <w:vAlign w:val="bottom"/>
          </w:tcPr>
          <w:p w14:paraId="2BABF345"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63</w:t>
            </w:r>
          </w:p>
        </w:tc>
      </w:tr>
      <w:tr w:rsidR="003A2344" w:rsidRPr="008F158A" w14:paraId="704C5938" w14:textId="77777777" w:rsidTr="008F158A">
        <w:trPr>
          <w:trHeight w:val="450"/>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68454914"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Резервный фонд администрации Солонцинского сельского поселения   в рамках непрограммного направления деятельности «Реализация функций местного самоуправления администрации Солонцинского сельского поселения»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4511757B"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49D4DB21"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11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05E76CF7"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99 9 00 20550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A4BE965" w14:textId="77777777" w:rsidR="003A2344" w:rsidRPr="008F158A" w:rsidRDefault="003A2344"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57ADD"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63</w:t>
            </w:r>
          </w:p>
        </w:tc>
        <w:tc>
          <w:tcPr>
            <w:tcW w:w="1080" w:type="dxa"/>
            <w:tcBorders>
              <w:top w:val="single" w:sz="4" w:space="0" w:color="auto"/>
              <w:left w:val="single" w:sz="4" w:space="0" w:color="auto"/>
              <w:bottom w:val="single" w:sz="4" w:space="0" w:color="auto"/>
              <w:right w:val="single" w:sz="4" w:space="0" w:color="auto"/>
            </w:tcBorders>
            <w:vAlign w:val="bottom"/>
          </w:tcPr>
          <w:p w14:paraId="1D8772D0"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63</w:t>
            </w:r>
          </w:p>
        </w:tc>
      </w:tr>
      <w:tr w:rsidR="003A2344" w:rsidRPr="008F158A" w14:paraId="0AAA8882" w14:textId="77777777" w:rsidTr="008F158A">
        <w:trPr>
          <w:trHeight w:val="313"/>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C07BA5F"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Иные бюджетные ассигнования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0F85A043"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1461E456"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11</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0A81815A"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bCs/>
                <w:sz w:val="24"/>
                <w:szCs w:val="24"/>
              </w:rPr>
              <w:t>99 9 00 20550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54BFF76"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800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41A52"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63</w:t>
            </w:r>
          </w:p>
        </w:tc>
        <w:tc>
          <w:tcPr>
            <w:tcW w:w="1080" w:type="dxa"/>
            <w:tcBorders>
              <w:top w:val="single" w:sz="4" w:space="0" w:color="auto"/>
              <w:left w:val="single" w:sz="4" w:space="0" w:color="auto"/>
              <w:bottom w:val="single" w:sz="4" w:space="0" w:color="auto"/>
              <w:right w:val="single" w:sz="4" w:space="0" w:color="auto"/>
            </w:tcBorders>
            <w:vAlign w:val="bottom"/>
          </w:tcPr>
          <w:p w14:paraId="1FC2AE6F"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63</w:t>
            </w:r>
          </w:p>
        </w:tc>
      </w:tr>
      <w:tr w:rsidR="003A2344" w:rsidRPr="008F158A" w14:paraId="468F293F" w14:textId="77777777" w:rsidTr="008F158A">
        <w:trPr>
          <w:trHeight w:val="26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4B438ED6"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Другие общегосударственные вопросы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9CB76A3"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0D9355B0"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684AE7D3" w14:textId="77777777" w:rsidR="003A2344" w:rsidRPr="008F158A" w:rsidRDefault="003A2344" w:rsidP="003A2344">
            <w:pPr>
              <w:pStyle w:val="a3"/>
              <w:rPr>
                <w:rFonts w:ascii="Times New Roman" w:eastAsia="Times New Roman" w:hAnsi="Times New Roman" w:cs="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CAC6DE9" w14:textId="77777777" w:rsidR="003A2344" w:rsidRPr="008F158A" w:rsidRDefault="003A234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13879" w14:textId="3DBD6F50" w:rsidR="003A2344"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DD15EE">
              <w:rPr>
                <w:rFonts w:ascii="Times New Roman" w:eastAsia="Times New Roman" w:hAnsi="Times New Roman" w:cs="Times New Roman"/>
                <w:bCs/>
                <w:sz w:val="24"/>
                <w:szCs w:val="24"/>
              </w:rPr>
              <w:t>4</w:t>
            </w:r>
          </w:p>
        </w:tc>
        <w:tc>
          <w:tcPr>
            <w:tcW w:w="1080" w:type="dxa"/>
            <w:tcBorders>
              <w:top w:val="single" w:sz="4" w:space="0" w:color="auto"/>
              <w:left w:val="single" w:sz="4" w:space="0" w:color="auto"/>
              <w:bottom w:val="single" w:sz="4" w:space="0" w:color="auto"/>
              <w:right w:val="single" w:sz="4" w:space="0" w:color="auto"/>
            </w:tcBorders>
            <w:vAlign w:val="bottom"/>
          </w:tcPr>
          <w:p w14:paraId="2FE02F9B" w14:textId="463B7086" w:rsidR="003A2344" w:rsidRPr="008F158A" w:rsidRDefault="00DD15EE" w:rsidP="008A53E8">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9206C1">
              <w:rPr>
                <w:rFonts w:ascii="Times New Roman" w:eastAsia="Times New Roman" w:hAnsi="Times New Roman" w:cs="Times New Roman"/>
                <w:bCs/>
                <w:sz w:val="24"/>
                <w:szCs w:val="24"/>
              </w:rPr>
              <w:t>0</w:t>
            </w:r>
          </w:p>
        </w:tc>
      </w:tr>
      <w:tr w:rsidR="003A2344" w:rsidRPr="008F158A" w14:paraId="588B39F9" w14:textId="77777777" w:rsidTr="008F158A">
        <w:trPr>
          <w:trHeight w:val="26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7D2E2ADA" w14:textId="77777777" w:rsidR="003A2344" w:rsidRPr="008F158A" w:rsidRDefault="003A2344" w:rsidP="00F76B7D">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Обеспечение деятельности (оказание услуг) государственных учреждений (организаций) в рамках непр</w:t>
            </w:r>
            <w:r w:rsidR="00F76B7D">
              <w:rPr>
                <w:rFonts w:ascii="Times New Roman" w:eastAsia="Times New Roman" w:hAnsi="Times New Roman" w:cs="Times New Roman"/>
                <w:bCs/>
                <w:sz w:val="24"/>
                <w:szCs w:val="24"/>
              </w:rPr>
              <w:t>о</w:t>
            </w:r>
            <w:r w:rsidRPr="008F158A">
              <w:rPr>
                <w:rFonts w:ascii="Times New Roman" w:eastAsia="Times New Roman" w:hAnsi="Times New Roman" w:cs="Times New Roman"/>
                <w:bCs/>
                <w:sz w:val="24"/>
                <w:szCs w:val="24"/>
              </w:rPr>
              <w:t>граммного напра</w:t>
            </w:r>
            <w:r w:rsidR="00F76B7D">
              <w:rPr>
                <w:rFonts w:ascii="Times New Roman" w:eastAsia="Times New Roman" w:hAnsi="Times New Roman" w:cs="Times New Roman"/>
                <w:bCs/>
                <w:sz w:val="24"/>
                <w:szCs w:val="24"/>
              </w:rPr>
              <w:t>в</w:t>
            </w:r>
            <w:r w:rsidRPr="008F158A">
              <w:rPr>
                <w:rFonts w:ascii="Times New Roman" w:eastAsia="Times New Roman" w:hAnsi="Times New Roman" w:cs="Times New Roman"/>
                <w:bCs/>
                <w:sz w:val="24"/>
                <w:szCs w:val="24"/>
              </w:rPr>
              <w:t xml:space="preserve">ления деятельности «Реализация функций органов местного самоуправления </w:t>
            </w:r>
            <w:r w:rsidRPr="008F158A">
              <w:rPr>
                <w:rFonts w:ascii="Times New Roman" w:eastAsia="Times New Roman" w:hAnsi="Times New Roman" w:cs="Times New Roman"/>
                <w:bCs/>
                <w:sz w:val="24"/>
                <w:szCs w:val="24"/>
              </w:rPr>
              <w:lastRenderedPageBreak/>
              <w:t>администрации Солонцинского сельского поселения»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6F2EECA5" w14:textId="77777777" w:rsidR="003A2344" w:rsidRPr="008F158A" w:rsidRDefault="003A2344" w:rsidP="003A2344">
            <w:pPr>
              <w:pStyle w:val="a3"/>
              <w:rPr>
                <w:rFonts w:ascii="Times New Roman" w:eastAsia="Times New Roman" w:hAnsi="Times New Roman" w:cs="Times New Roman"/>
                <w:bCs/>
                <w:sz w:val="24"/>
                <w:szCs w:val="24"/>
              </w:rPr>
            </w:pPr>
          </w:p>
          <w:p w14:paraId="76397517"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154DFD00"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6BEFB666"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99 9 00 00590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635593E" w14:textId="77777777" w:rsidR="003A2344" w:rsidRPr="008F158A" w:rsidRDefault="003A234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D98D6" w14:textId="70DFD950" w:rsidR="003A2344" w:rsidRPr="008F158A" w:rsidRDefault="00DD15EE"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9206C1">
              <w:rPr>
                <w:rFonts w:ascii="Times New Roman" w:eastAsia="Times New Roman" w:hAnsi="Times New Roman" w:cs="Times New Roman"/>
                <w:bCs/>
                <w:sz w:val="24"/>
                <w:szCs w:val="24"/>
              </w:rPr>
              <w:t>4</w:t>
            </w:r>
          </w:p>
        </w:tc>
        <w:tc>
          <w:tcPr>
            <w:tcW w:w="1080" w:type="dxa"/>
            <w:tcBorders>
              <w:top w:val="single" w:sz="4" w:space="0" w:color="auto"/>
              <w:left w:val="single" w:sz="4" w:space="0" w:color="auto"/>
              <w:bottom w:val="single" w:sz="4" w:space="0" w:color="auto"/>
              <w:right w:val="single" w:sz="4" w:space="0" w:color="auto"/>
            </w:tcBorders>
            <w:vAlign w:val="bottom"/>
          </w:tcPr>
          <w:p w14:paraId="49CD0024" w14:textId="6F95F024" w:rsidR="003A2344" w:rsidRPr="008F158A" w:rsidRDefault="00DD15EE" w:rsidP="008A53E8">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9206C1">
              <w:rPr>
                <w:rFonts w:ascii="Times New Roman" w:eastAsia="Times New Roman" w:hAnsi="Times New Roman" w:cs="Times New Roman"/>
                <w:bCs/>
                <w:sz w:val="24"/>
                <w:szCs w:val="24"/>
              </w:rPr>
              <w:t>0</w:t>
            </w:r>
          </w:p>
        </w:tc>
      </w:tr>
      <w:tr w:rsidR="003A2344" w:rsidRPr="008F158A" w14:paraId="6FD9A277" w14:textId="77777777" w:rsidTr="008F158A">
        <w:trPr>
          <w:trHeight w:val="26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703BD793"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sz w:val="24"/>
                <w:szCs w:val="24"/>
              </w:rPr>
              <w:lastRenderedPageBreak/>
              <w:t>Закупка товаров, работ и услуг для государственных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42CA259A"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601160E1"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13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15BE9313"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99 9 00 00590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B1CF2A1"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200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94E334" w14:textId="09A26902" w:rsidR="003A2344" w:rsidRPr="008F158A" w:rsidRDefault="00DD15EE"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9206C1">
              <w:rPr>
                <w:rFonts w:ascii="Times New Roman" w:eastAsia="Times New Roman" w:hAnsi="Times New Roman" w:cs="Times New Roman"/>
                <w:bCs/>
                <w:sz w:val="24"/>
                <w:szCs w:val="24"/>
              </w:rPr>
              <w:t>4</w:t>
            </w:r>
          </w:p>
        </w:tc>
        <w:tc>
          <w:tcPr>
            <w:tcW w:w="1080" w:type="dxa"/>
            <w:tcBorders>
              <w:top w:val="single" w:sz="4" w:space="0" w:color="auto"/>
              <w:left w:val="single" w:sz="4" w:space="0" w:color="auto"/>
              <w:bottom w:val="single" w:sz="4" w:space="0" w:color="auto"/>
              <w:right w:val="single" w:sz="4" w:space="0" w:color="auto"/>
            </w:tcBorders>
            <w:vAlign w:val="bottom"/>
          </w:tcPr>
          <w:p w14:paraId="5ADD1E20" w14:textId="2DCE16EF" w:rsidR="003A2344" w:rsidRPr="008F158A" w:rsidRDefault="00DD15EE" w:rsidP="008A53E8">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9206C1">
              <w:rPr>
                <w:rFonts w:ascii="Times New Roman" w:eastAsia="Times New Roman" w:hAnsi="Times New Roman" w:cs="Times New Roman"/>
                <w:bCs/>
                <w:sz w:val="24"/>
                <w:szCs w:val="24"/>
              </w:rPr>
              <w:t>0</w:t>
            </w:r>
          </w:p>
        </w:tc>
      </w:tr>
      <w:tr w:rsidR="003A2344" w:rsidRPr="008F158A" w14:paraId="6EAF868D" w14:textId="77777777" w:rsidTr="008F158A">
        <w:trPr>
          <w:trHeight w:val="209"/>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0B3A9E34"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Национальная оборона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62D3E4D0"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75FDFB0B" w14:textId="77777777" w:rsidR="003A2344" w:rsidRPr="008F158A" w:rsidRDefault="003A2344" w:rsidP="003A2344">
            <w:pPr>
              <w:pStyle w:val="a3"/>
              <w:rPr>
                <w:rFonts w:ascii="Times New Roman" w:eastAsia="Times New Roman" w:hAnsi="Times New Roman" w:cs="Times New Roman"/>
                <w:bCs/>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2B94BC06" w14:textId="77777777" w:rsidR="003A2344" w:rsidRPr="008F158A" w:rsidRDefault="003A2344" w:rsidP="003A2344">
            <w:pPr>
              <w:pStyle w:val="a3"/>
              <w:rPr>
                <w:rFonts w:ascii="Times New Roman" w:eastAsia="Times New Roman" w:hAnsi="Times New Roman" w:cs="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3FE02BB" w14:textId="77777777" w:rsidR="003A2344" w:rsidRPr="008F158A" w:rsidRDefault="003A2344"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BB7D86" w14:textId="72CF09BE" w:rsidR="003A2344" w:rsidRPr="008F158A" w:rsidRDefault="00313912" w:rsidP="008A53E8">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151,5</w:t>
            </w:r>
          </w:p>
        </w:tc>
        <w:tc>
          <w:tcPr>
            <w:tcW w:w="1080" w:type="dxa"/>
            <w:tcBorders>
              <w:top w:val="single" w:sz="4" w:space="0" w:color="auto"/>
              <w:left w:val="single" w:sz="4" w:space="0" w:color="auto"/>
              <w:bottom w:val="single" w:sz="4" w:space="0" w:color="auto"/>
              <w:right w:val="single" w:sz="4" w:space="0" w:color="auto"/>
            </w:tcBorders>
            <w:vAlign w:val="bottom"/>
          </w:tcPr>
          <w:p w14:paraId="2DCB635C" w14:textId="1E972E89" w:rsidR="003A2344" w:rsidRPr="008F158A" w:rsidRDefault="00313912" w:rsidP="008A53E8">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165,5</w:t>
            </w:r>
          </w:p>
        </w:tc>
      </w:tr>
      <w:tr w:rsidR="003A2344" w:rsidRPr="008F158A" w14:paraId="50617E68" w14:textId="77777777" w:rsidTr="008F158A">
        <w:trPr>
          <w:trHeight w:val="341"/>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5EC9D006"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Мобилизационная и вневойсковая подготовка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F3E594E"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15F51174"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75AB5C64" w14:textId="77777777" w:rsidR="003A2344" w:rsidRPr="008F158A" w:rsidRDefault="003A2344" w:rsidP="003A2344">
            <w:pPr>
              <w:pStyle w:val="a3"/>
              <w:rPr>
                <w:rFonts w:ascii="Times New Roman" w:eastAsia="Times New Roman" w:hAnsi="Times New Roman" w:cs="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44C95" w14:textId="77777777" w:rsidR="003A2344" w:rsidRPr="008F158A" w:rsidRDefault="003A234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ACB78" w14:textId="303627B3" w:rsidR="003A2344" w:rsidRPr="008F158A" w:rsidRDefault="00313912" w:rsidP="008A53E8">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151,5</w:t>
            </w:r>
          </w:p>
        </w:tc>
        <w:tc>
          <w:tcPr>
            <w:tcW w:w="1080" w:type="dxa"/>
            <w:tcBorders>
              <w:top w:val="single" w:sz="4" w:space="0" w:color="auto"/>
              <w:left w:val="single" w:sz="4" w:space="0" w:color="auto"/>
              <w:bottom w:val="single" w:sz="4" w:space="0" w:color="auto"/>
              <w:right w:val="single" w:sz="4" w:space="0" w:color="auto"/>
            </w:tcBorders>
            <w:vAlign w:val="bottom"/>
          </w:tcPr>
          <w:p w14:paraId="2D5C7E2E" w14:textId="53771609" w:rsidR="003A2344" w:rsidRPr="008F158A" w:rsidRDefault="00313912" w:rsidP="008A53E8">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165,5</w:t>
            </w:r>
          </w:p>
        </w:tc>
      </w:tr>
      <w:tr w:rsidR="003A2344" w:rsidRPr="008F158A" w14:paraId="1D797DAE" w14:textId="77777777" w:rsidTr="008F158A">
        <w:trPr>
          <w:trHeight w:val="1080"/>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473B3180"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Осуществление первичного воинского учета на территориях, где отсутствуют военные комиссариаты в рамках непрограммного направления деятельности «Реализация функций местного самоуправления администрации Солонцинского сельского поселения»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44E6CD8C"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656849BA"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6CE1448D"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99 9 00 51180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90FC937" w14:textId="77777777" w:rsidR="003A2344" w:rsidRPr="008F158A" w:rsidRDefault="003A2344"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6FD5A" w14:textId="379C2C94" w:rsidR="003A2344" w:rsidRPr="008F158A" w:rsidRDefault="00313912" w:rsidP="008A53E8">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151,5</w:t>
            </w:r>
          </w:p>
        </w:tc>
        <w:tc>
          <w:tcPr>
            <w:tcW w:w="1080" w:type="dxa"/>
            <w:tcBorders>
              <w:top w:val="single" w:sz="4" w:space="0" w:color="auto"/>
              <w:left w:val="single" w:sz="4" w:space="0" w:color="auto"/>
              <w:bottom w:val="single" w:sz="4" w:space="0" w:color="auto"/>
              <w:right w:val="single" w:sz="4" w:space="0" w:color="auto"/>
            </w:tcBorders>
            <w:vAlign w:val="bottom"/>
          </w:tcPr>
          <w:p w14:paraId="5A522C47" w14:textId="3FE7F9A0" w:rsidR="003A2344" w:rsidRPr="008F158A" w:rsidRDefault="00313912" w:rsidP="008A53E8">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165,5</w:t>
            </w:r>
          </w:p>
        </w:tc>
      </w:tr>
      <w:tr w:rsidR="003A2344" w:rsidRPr="008F158A" w14:paraId="00FE4C57" w14:textId="77777777" w:rsidTr="008F158A">
        <w:trPr>
          <w:trHeight w:val="1080"/>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58D7468A"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55B9FD2A"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5B3216B6"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2B9E37E2" w14:textId="77777777" w:rsidR="003A2344" w:rsidRPr="008F158A" w:rsidRDefault="003A234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99 9 00 51180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FD2A4ED" w14:textId="77777777" w:rsidR="003A2344" w:rsidRPr="00F91FCF" w:rsidRDefault="003A2344" w:rsidP="003A2344">
            <w:pPr>
              <w:pStyle w:val="a3"/>
              <w:rPr>
                <w:rFonts w:ascii="Times New Roman" w:eastAsia="Times New Roman" w:hAnsi="Times New Roman" w:cs="Times New Roman"/>
                <w:sz w:val="24"/>
                <w:szCs w:val="24"/>
              </w:rPr>
            </w:pPr>
            <w:r w:rsidRPr="00F91FCF">
              <w:rPr>
                <w:rFonts w:ascii="Times New Roman" w:eastAsia="Times New Roman" w:hAnsi="Times New Roman" w:cs="Times New Roman"/>
                <w:sz w:val="24"/>
                <w:szCs w:val="24"/>
              </w:rPr>
              <w:t>100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E1167" w14:textId="62B0B097" w:rsidR="003A2344" w:rsidRPr="00F91FCF" w:rsidRDefault="00F91FCF" w:rsidP="008A53E8">
            <w:pPr>
              <w:pStyle w:val="a3"/>
              <w:rPr>
                <w:rFonts w:ascii="Times New Roman" w:eastAsia="Times New Roman" w:hAnsi="Times New Roman" w:cs="Times New Roman"/>
                <w:bCs/>
                <w:sz w:val="24"/>
                <w:szCs w:val="24"/>
              </w:rPr>
            </w:pPr>
            <w:r w:rsidRPr="00F91FCF">
              <w:rPr>
                <w:rFonts w:ascii="Times New Roman" w:eastAsia="Times New Roman" w:hAnsi="Times New Roman" w:cs="Times New Roman"/>
                <w:bCs/>
                <w:sz w:val="24"/>
                <w:szCs w:val="24"/>
              </w:rPr>
              <w:t>126</w:t>
            </w:r>
          </w:p>
        </w:tc>
        <w:tc>
          <w:tcPr>
            <w:tcW w:w="1080" w:type="dxa"/>
            <w:tcBorders>
              <w:top w:val="single" w:sz="4" w:space="0" w:color="auto"/>
              <w:left w:val="single" w:sz="4" w:space="0" w:color="auto"/>
              <w:bottom w:val="single" w:sz="4" w:space="0" w:color="auto"/>
              <w:right w:val="single" w:sz="4" w:space="0" w:color="auto"/>
            </w:tcBorders>
            <w:vAlign w:val="bottom"/>
          </w:tcPr>
          <w:p w14:paraId="59BE9F9E" w14:textId="7ABF9599" w:rsidR="003A2344" w:rsidRPr="00F91FCF" w:rsidRDefault="00F91FCF" w:rsidP="003A2344">
            <w:pPr>
              <w:pStyle w:val="a3"/>
              <w:rPr>
                <w:rFonts w:ascii="Times New Roman" w:eastAsia="Times New Roman" w:hAnsi="Times New Roman" w:cs="Times New Roman"/>
                <w:bCs/>
                <w:sz w:val="24"/>
                <w:szCs w:val="24"/>
              </w:rPr>
            </w:pPr>
            <w:r w:rsidRPr="00F91FCF">
              <w:rPr>
                <w:rFonts w:ascii="Times New Roman" w:eastAsia="Times New Roman" w:hAnsi="Times New Roman" w:cs="Times New Roman"/>
                <w:bCs/>
                <w:sz w:val="24"/>
                <w:szCs w:val="24"/>
              </w:rPr>
              <w:t>132</w:t>
            </w:r>
          </w:p>
        </w:tc>
      </w:tr>
      <w:tr w:rsidR="003A2344" w:rsidRPr="008F158A" w14:paraId="48043375" w14:textId="77777777" w:rsidTr="008F158A">
        <w:trPr>
          <w:trHeight w:val="324"/>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6C35436"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E8274B4"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02</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6DC427EE"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193CD01F"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bCs/>
                <w:sz w:val="24"/>
                <w:szCs w:val="24"/>
              </w:rPr>
              <w:t>99 9 00 51180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8F613" w14:textId="77777777" w:rsidR="003A2344" w:rsidRPr="00F91FCF" w:rsidRDefault="003A2344" w:rsidP="003A2344">
            <w:pPr>
              <w:pStyle w:val="a3"/>
              <w:rPr>
                <w:rFonts w:ascii="Times New Roman" w:eastAsia="Times New Roman" w:hAnsi="Times New Roman" w:cs="Times New Roman"/>
                <w:sz w:val="24"/>
                <w:szCs w:val="24"/>
              </w:rPr>
            </w:pPr>
            <w:r w:rsidRPr="00F91FCF">
              <w:rPr>
                <w:rFonts w:ascii="Times New Roman" w:eastAsia="Times New Roman" w:hAnsi="Times New Roman" w:cs="Times New Roman"/>
                <w:sz w:val="24"/>
                <w:szCs w:val="24"/>
              </w:rPr>
              <w:t>200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D5154F" w14:textId="493D61E8" w:rsidR="003A2344" w:rsidRPr="00F91FCF" w:rsidRDefault="00F91FCF" w:rsidP="008A53E8">
            <w:pPr>
              <w:pStyle w:val="a3"/>
              <w:rPr>
                <w:rFonts w:ascii="Times New Roman" w:eastAsia="Times New Roman" w:hAnsi="Times New Roman" w:cs="Times New Roman"/>
                <w:bCs/>
                <w:sz w:val="24"/>
                <w:szCs w:val="24"/>
              </w:rPr>
            </w:pPr>
            <w:r w:rsidRPr="00F91FCF">
              <w:rPr>
                <w:rFonts w:ascii="Times New Roman" w:eastAsia="Times New Roman" w:hAnsi="Times New Roman" w:cs="Times New Roman"/>
                <w:bCs/>
                <w:sz w:val="24"/>
                <w:szCs w:val="24"/>
              </w:rPr>
              <w:t>25,5</w:t>
            </w:r>
          </w:p>
        </w:tc>
        <w:tc>
          <w:tcPr>
            <w:tcW w:w="1080" w:type="dxa"/>
            <w:tcBorders>
              <w:top w:val="single" w:sz="4" w:space="0" w:color="auto"/>
              <w:left w:val="single" w:sz="4" w:space="0" w:color="auto"/>
              <w:bottom w:val="single" w:sz="4" w:space="0" w:color="auto"/>
              <w:right w:val="single" w:sz="4" w:space="0" w:color="auto"/>
            </w:tcBorders>
            <w:vAlign w:val="bottom"/>
          </w:tcPr>
          <w:p w14:paraId="689F72CE" w14:textId="3DB42507" w:rsidR="003A2344" w:rsidRPr="00F91FCF" w:rsidRDefault="00F91FCF" w:rsidP="008A53E8">
            <w:pPr>
              <w:pStyle w:val="a3"/>
              <w:rPr>
                <w:rFonts w:ascii="Times New Roman" w:eastAsia="Times New Roman" w:hAnsi="Times New Roman" w:cs="Times New Roman"/>
                <w:bCs/>
                <w:sz w:val="24"/>
                <w:szCs w:val="24"/>
              </w:rPr>
            </w:pPr>
            <w:r w:rsidRPr="00F91FCF">
              <w:rPr>
                <w:rFonts w:ascii="Times New Roman" w:eastAsia="Times New Roman" w:hAnsi="Times New Roman" w:cs="Times New Roman"/>
                <w:bCs/>
                <w:sz w:val="24"/>
                <w:szCs w:val="24"/>
              </w:rPr>
              <w:t>33,5</w:t>
            </w:r>
          </w:p>
        </w:tc>
      </w:tr>
      <w:tr w:rsidR="00FB3630" w:rsidRPr="008F158A" w14:paraId="08549DF1" w14:textId="77777777" w:rsidTr="008F158A">
        <w:trPr>
          <w:trHeight w:val="335"/>
        </w:trPr>
        <w:tc>
          <w:tcPr>
            <w:tcW w:w="4316" w:type="dxa"/>
            <w:tcBorders>
              <w:top w:val="single" w:sz="4" w:space="0" w:color="auto"/>
              <w:left w:val="single" w:sz="4" w:space="0" w:color="auto"/>
              <w:bottom w:val="single" w:sz="4" w:space="0" w:color="auto"/>
              <w:right w:val="single" w:sz="4" w:space="0" w:color="auto"/>
            </w:tcBorders>
            <w:shd w:val="clear" w:color="auto" w:fill="auto"/>
          </w:tcPr>
          <w:p w14:paraId="6436FB8C" w14:textId="77777777" w:rsidR="00FB3630" w:rsidRPr="008F158A" w:rsidRDefault="00FB3630" w:rsidP="00936A73">
            <w:pPr>
              <w:pStyle w:val="a3"/>
              <w:rPr>
                <w:rFonts w:ascii="Times New Roman" w:hAnsi="Times New Roman" w:cs="Times New Roman"/>
                <w:sz w:val="24"/>
                <w:szCs w:val="24"/>
              </w:rPr>
            </w:pPr>
            <w:r w:rsidRPr="008F158A">
              <w:rPr>
                <w:rFonts w:ascii="Times New Roman" w:hAnsi="Times New Roman" w:cs="Times New Roman"/>
                <w:sz w:val="24"/>
                <w:szCs w:val="24"/>
              </w:rPr>
              <w:t>Национальная безопасность и правоохранительная деятельность</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2C5D2737" w14:textId="77777777" w:rsidR="00FB3630" w:rsidRPr="008F158A" w:rsidRDefault="00FB3630" w:rsidP="0089033C">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0CB63E67" w14:textId="77777777" w:rsidR="00FB3630" w:rsidRPr="008F158A" w:rsidRDefault="00FB3630" w:rsidP="0089033C">
            <w:pPr>
              <w:pStyle w:val="a3"/>
              <w:rPr>
                <w:rFonts w:ascii="Times New Roman" w:eastAsia="Times New Roman" w:hAnsi="Times New Roman" w:cs="Times New Roman"/>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4684AB97" w14:textId="77777777" w:rsidR="00FB3630" w:rsidRPr="008F158A" w:rsidRDefault="00FB3630" w:rsidP="0089033C">
            <w:pPr>
              <w:pStyle w:val="a3"/>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AB7A635" w14:textId="77777777" w:rsidR="00FB3630" w:rsidRPr="008F158A" w:rsidRDefault="00FB3630" w:rsidP="0089033C">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701DBE" w14:textId="3B65D5F5" w:rsidR="00FB3630"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313912">
              <w:rPr>
                <w:rFonts w:ascii="Times New Roman" w:eastAsia="Times New Roman" w:hAnsi="Times New Roman" w:cs="Times New Roman"/>
                <w:bCs/>
                <w:sz w:val="24"/>
                <w:szCs w:val="24"/>
              </w:rPr>
              <w:t>5</w:t>
            </w:r>
          </w:p>
        </w:tc>
        <w:tc>
          <w:tcPr>
            <w:tcW w:w="1080" w:type="dxa"/>
            <w:tcBorders>
              <w:top w:val="single" w:sz="4" w:space="0" w:color="auto"/>
              <w:left w:val="single" w:sz="4" w:space="0" w:color="auto"/>
              <w:bottom w:val="single" w:sz="4" w:space="0" w:color="auto"/>
              <w:right w:val="single" w:sz="4" w:space="0" w:color="auto"/>
            </w:tcBorders>
            <w:vAlign w:val="bottom"/>
          </w:tcPr>
          <w:p w14:paraId="4231B75F" w14:textId="7EE7D660" w:rsidR="00FB3630"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9206C1" w:rsidRPr="008F158A" w14:paraId="711EEC0F" w14:textId="77777777" w:rsidTr="00F6326E">
        <w:trPr>
          <w:trHeight w:val="33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13BE5A4" w14:textId="77777777" w:rsidR="009206C1" w:rsidRPr="008F158A" w:rsidRDefault="009206C1" w:rsidP="009206C1">
            <w:pPr>
              <w:pStyle w:val="a3"/>
              <w:rPr>
                <w:rFonts w:ascii="Times New Roman" w:eastAsia="Times New Roman" w:hAnsi="Times New Roman" w:cs="Times New Roman"/>
                <w:sz w:val="24"/>
                <w:szCs w:val="24"/>
              </w:rPr>
            </w:pPr>
            <w:r w:rsidRPr="009E3E97">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61E59C2B" w14:textId="77777777" w:rsidR="009206C1" w:rsidRPr="008F158A" w:rsidRDefault="009206C1" w:rsidP="009206C1">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40A5046C" w14:textId="77777777" w:rsidR="009206C1" w:rsidRPr="008F158A" w:rsidRDefault="009206C1" w:rsidP="009206C1">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15A7852B" w14:textId="77777777" w:rsidR="009206C1" w:rsidRPr="008F158A" w:rsidRDefault="009206C1" w:rsidP="009206C1">
            <w:pPr>
              <w:pStyle w:val="a3"/>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AC859B" w14:textId="77777777" w:rsidR="009206C1" w:rsidRPr="008F158A" w:rsidRDefault="009206C1" w:rsidP="009206C1">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E73FC" w14:textId="6BF4FD73" w:rsidR="009206C1" w:rsidRPr="008F158A" w:rsidRDefault="009206C1" w:rsidP="009206C1">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1080" w:type="dxa"/>
            <w:tcBorders>
              <w:top w:val="single" w:sz="4" w:space="0" w:color="auto"/>
              <w:left w:val="single" w:sz="4" w:space="0" w:color="auto"/>
              <w:bottom w:val="single" w:sz="4" w:space="0" w:color="auto"/>
              <w:right w:val="single" w:sz="4" w:space="0" w:color="auto"/>
            </w:tcBorders>
            <w:vAlign w:val="bottom"/>
          </w:tcPr>
          <w:p w14:paraId="7B045ADE" w14:textId="55D75128" w:rsidR="009206C1" w:rsidRPr="008F158A" w:rsidRDefault="009206C1" w:rsidP="009206C1">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9206C1" w:rsidRPr="008F158A" w14:paraId="7FC56DFD" w14:textId="77777777" w:rsidTr="00F6326E">
        <w:trPr>
          <w:trHeight w:val="33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4A52ED91" w14:textId="77777777" w:rsidR="009206C1" w:rsidRPr="008F158A" w:rsidRDefault="009206C1" w:rsidP="009206C1">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6A709FBA" w14:textId="77777777" w:rsidR="009206C1" w:rsidRPr="008F158A" w:rsidRDefault="009206C1" w:rsidP="009206C1">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7DAC8A6B" w14:textId="77777777" w:rsidR="009206C1" w:rsidRPr="008F158A" w:rsidRDefault="009206C1" w:rsidP="009206C1">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5F4721A1" w14:textId="77777777" w:rsidR="009206C1" w:rsidRPr="008F158A" w:rsidRDefault="009206C1" w:rsidP="009206C1">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99 9 00 00000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6E219F2" w14:textId="77777777" w:rsidR="009206C1" w:rsidRPr="008F158A" w:rsidRDefault="009206C1" w:rsidP="009206C1">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A2770" w14:textId="08CB0018" w:rsidR="009206C1" w:rsidRPr="008F158A" w:rsidRDefault="009206C1" w:rsidP="009206C1">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1080" w:type="dxa"/>
            <w:tcBorders>
              <w:top w:val="single" w:sz="4" w:space="0" w:color="auto"/>
              <w:left w:val="single" w:sz="4" w:space="0" w:color="auto"/>
              <w:bottom w:val="single" w:sz="4" w:space="0" w:color="auto"/>
              <w:right w:val="single" w:sz="4" w:space="0" w:color="auto"/>
            </w:tcBorders>
            <w:vAlign w:val="bottom"/>
          </w:tcPr>
          <w:p w14:paraId="7F97DB4F" w14:textId="202C9D0A" w:rsidR="009206C1" w:rsidRPr="008F158A" w:rsidRDefault="009206C1" w:rsidP="009206C1">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9206C1" w:rsidRPr="008F158A" w14:paraId="349DA477" w14:textId="77777777" w:rsidTr="00F6326E">
        <w:trPr>
          <w:trHeight w:val="440"/>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541992B2" w14:textId="77777777" w:rsidR="009206C1" w:rsidRPr="008F158A" w:rsidRDefault="009206C1" w:rsidP="009206C1">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Мероприятия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41DA661" w14:textId="77777777" w:rsidR="009206C1" w:rsidRPr="008F158A" w:rsidRDefault="009206C1" w:rsidP="009206C1">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3084D0C6" w14:textId="77777777" w:rsidR="009206C1" w:rsidRPr="008F158A" w:rsidRDefault="009206C1" w:rsidP="009206C1">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724A0761" w14:textId="77777777" w:rsidR="009206C1" w:rsidRPr="008F158A" w:rsidRDefault="009206C1" w:rsidP="009206C1">
            <w:pPr>
              <w:pStyle w:val="a3"/>
              <w:rPr>
                <w:rFonts w:ascii="Times New Roman" w:eastAsia="Times New Roman" w:hAnsi="Times New Roman" w:cs="Times New Roman"/>
                <w:sz w:val="24"/>
                <w:szCs w:val="24"/>
              </w:rPr>
            </w:pPr>
            <w:r w:rsidRPr="006160EB">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rPr>
              <w:t>2999</w:t>
            </w:r>
            <w:r w:rsidRPr="006160EB">
              <w:rPr>
                <w:rFonts w:ascii="Times New Roman" w:eastAsia="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D0A1112" w14:textId="77777777" w:rsidR="009206C1" w:rsidRPr="008F158A" w:rsidRDefault="009206C1" w:rsidP="009206C1">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DAAB2" w14:textId="6253FD7A" w:rsidR="009206C1" w:rsidRPr="008F158A" w:rsidRDefault="009206C1" w:rsidP="009206C1">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1080" w:type="dxa"/>
            <w:tcBorders>
              <w:top w:val="single" w:sz="4" w:space="0" w:color="auto"/>
              <w:left w:val="single" w:sz="4" w:space="0" w:color="auto"/>
              <w:bottom w:val="single" w:sz="4" w:space="0" w:color="auto"/>
              <w:right w:val="single" w:sz="4" w:space="0" w:color="auto"/>
            </w:tcBorders>
            <w:vAlign w:val="bottom"/>
          </w:tcPr>
          <w:p w14:paraId="26CA2943" w14:textId="1161C4F1" w:rsidR="009206C1" w:rsidRPr="008F158A" w:rsidRDefault="009206C1" w:rsidP="009206C1">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9206C1" w:rsidRPr="008F158A" w14:paraId="0833416C" w14:textId="77777777" w:rsidTr="00F6326E">
        <w:trPr>
          <w:trHeight w:val="33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1EBB3AC1" w14:textId="77777777" w:rsidR="009206C1" w:rsidRPr="008F158A" w:rsidRDefault="009206C1" w:rsidP="009206C1">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0FC9C992" w14:textId="77777777" w:rsidR="009206C1" w:rsidRPr="008F158A" w:rsidRDefault="009206C1" w:rsidP="009206C1">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4B469625" w14:textId="77777777" w:rsidR="009206C1" w:rsidRPr="008F158A" w:rsidRDefault="009206C1" w:rsidP="009206C1">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6DFAD471" w14:textId="77777777" w:rsidR="009206C1" w:rsidRPr="008F158A" w:rsidRDefault="009206C1" w:rsidP="009206C1">
            <w:pPr>
              <w:pStyle w:val="a3"/>
              <w:rPr>
                <w:rFonts w:ascii="Times New Roman" w:eastAsia="Times New Roman" w:hAnsi="Times New Roman" w:cs="Times New Roman"/>
                <w:sz w:val="24"/>
                <w:szCs w:val="24"/>
              </w:rPr>
            </w:pPr>
            <w:r w:rsidRPr="006160EB">
              <w:rPr>
                <w:rFonts w:ascii="Times New Roman" w:eastAsia="Times New Roman" w:hAnsi="Times New Roman" w:cs="Times New Roman"/>
                <w:sz w:val="24"/>
                <w:szCs w:val="24"/>
              </w:rPr>
              <w:t>99 9 00 29990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AB4EC6F" w14:textId="77777777" w:rsidR="009206C1" w:rsidRPr="008F158A" w:rsidRDefault="009206C1" w:rsidP="009206C1">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DF420E" w14:textId="4DB647A4" w:rsidR="009206C1" w:rsidRPr="008F158A" w:rsidRDefault="009206C1" w:rsidP="009206C1">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14</w:t>
            </w:r>
          </w:p>
        </w:tc>
        <w:tc>
          <w:tcPr>
            <w:tcW w:w="1080" w:type="dxa"/>
            <w:tcBorders>
              <w:top w:val="single" w:sz="4" w:space="0" w:color="auto"/>
              <w:left w:val="single" w:sz="4" w:space="0" w:color="auto"/>
              <w:bottom w:val="single" w:sz="4" w:space="0" w:color="auto"/>
              <w:right w:val="single" w:sz="4" w:space="0" w:color="auto"/>
            </w:tcBorders>
            <w:vAlign w:val="bottom"/>
          </w:tcPr>
          <w:p w14:paraId="24F5E3DC" w14:textId="1618AAC9" w:rsidR="009206C1" w:rsidRPr="008F158A" w:rsidRDefault="009206C1" w:rsidP="009206C1">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r>
      <w:tr w:rsidR="00503990" w:rsidRPr="008F158A" w14:paraId="70EB16DF" w14:textId="77777777" w:rsidTr="003E4EE5">
        <w:trPr>
          <w:trHeight w:val="33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1617F30" w14:textId="77777777" w:rsidR="00503990" w:rsidRPr="008F158A" w:rsidRDefault="00503990" w:rsidP="00503990">
            <w:pPr>
              <w:pStyle w:val="a3"/>
              <w:rPr>
                <w:rFonts w:ascii="Times New Roman" w:eastAsia="Times New Roman" w:hAnsi="Times New Roman" w:cs="Times New Roman"/>
                <w:sz w:val="24"/>
                <w:szCs w:val="24"/>
              </w:rPr>
            </w:pPr>
            <w:r w:rsidRPr="006160EB">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04591BB3" w14:textId="77777777" w:rsidR="00503990" w:rsidRPr="008F158A" w:rsidRDefault="00503990" w:rsidP="003E4EE5">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69884B89" w14:textId="77777777" w:rsidR="00503990" w:rsidRPr="008F158A" w:rsidRDefault="00503990" w:rsidP="003E4EE5">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14</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2CC6B8BD" w14:textId="77777777" w:rsidR="00503990" w:rsidRPr="008F158A" w:rsidRDefault="00503990" w:rsidP="00FB3630">
            <w:pPr>
              <w:pStyle w:val="a3"/>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EA9E8B3" w14:textId="77777777" w:rsidR="00503990" w:rsidRPr="008F158A" w:rsidRDefault="00503990" w:rsidP="0089033C">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510427" w14:textId="3CD8B9DB" w:rsidR="00503990"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80" w:type="dxa"/>
            <w:tcBorders>
              <w:top w:val="single" w:sz="4" w:space="0" w:color="auto"/>
              <w:left w:val="single" w:sz="4" w:space="0" w:color="auto"/>
              <w:bottom w:val="single" w:sz="4" w:space="0" w:color="auto"/>
              <w:right w:val="single" w:sz="4" w:space="0" w:color="auto"/>
            </w:tcBorders>
            <w:vAlign w:val="bottom"/>
          </w:tcPr>
          <w:p w14:paraId="3A191FF0" w14:textId="5929B4BE" w:rsidR="00503990"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503990" w:rsidRPr="008F158A" w14:paraId="45430FE2" w14:textId="77777777" w:rsidTr="003E4EE5">
        <w:trPr>
          <w:trHeight w:val="33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05D95D4E" w14:textId="77777777" w:rsidR="00503990" w:rsidRPr="008F158A" w:rsidRDefault="003E4EE5" w:rsidP="00503990">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EDD2936" w14:textId="77777777" w:rsidR="00503990" w:rsidRPr="008F158A" w:rsidRDefault="00503990" w:rsidP="003E4EE5">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0582FF72" w14:textId="77777777" w:rsidR="00503990" w:rsidRPr="008F158A" w:rsidRDefault="00503990" w:rsidP="003E4EE5">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0D8E7196" w14:textId="77777777" w:rsidR="00503990" w:rsidRPr="008F158A" w:rsidRDefault="00503990" w:rsidP="003E4EE5">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99 9 00 00000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CA851AC" w14:textId="77777777" w:rsidR="00503990" w:rsidRPr="008F158A" w:rsidRDefault="00503990" w:rsidP="0089033C">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20694" w14:textId="108B7274" w:rsidR="00503990"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80" w:type="dxa"/>
            <w:tcBorders>
              <w:top w:val="single" w:sz="4" w:space="0" w:color="auto"/>
              <w:left w:val="single" w:sz="4" w:space="0" w:color="auto"/>
              <w:bottom w:val="single" w:sz="4" w:space="0" w:color="auto"/>
              <w:right w:val="single" w:sz="4" w:space="0" w:color="auto"/>
            </w:tcBorders>
            <w:vAlign w:val="bottom"/>
          </w:tcPr>
          <w:p w14:paraId="75D34676" w14:textId="33246C47" w:rsidR="00503990"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503990" w:rsidRPr="008F158A" w14:paraId="78DBC49E" w14:textId="77777777" w:rsidTr="003E4EE5">
        <w:trPr>
          <w:trHeight w:val="440"/>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8C5240C" w14:textId="77777777" w:rsidR="00503990" w:rsidRPr="008F158A" w:rsidRDefault="003E4EE5" w:rsidP="00503990">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Мероприятия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E04BD1E" w14:textId="77777777" w:rsidR="00503990" w:rsidRPr="008F158A" w:rsidRDefault="00503990" w:rsidP="003E4EE5">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16D82329" w14:textId="77777777" w:rsidR="00503990" w:rsidRPr="008F158A" w:rsidRDefault="00503990" w:rsidP="003E4EE5">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7CC987B9" w14:textId="77777777" w:rsidR="00503990" w:rsidRPr="008F158A" w:rsidRDefault="00503990" w:rsidP="003E4EE5">
            <w:pPr>
              <w:pStyle w:val="a3"/>
              <w:rPr>
                <w:rFonts w:ascii="Times New Roman" w:eastAsia="Times New Roman" w:hAnsi="Times New Roman" w:cs="Times New Roman"/>
                <w:sz w:val="24"/>
                <w:szCs w:val="24"/>
              </w:rPr>
            </w:pPr>
            <w:r w:rsidRPr="006160EB">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rPr>
              <w:t>2999</w:t>
            </w:r>
            <w:r w:rsidRPr="006160EB">
              <w:rPr>
                <w:rFonts w:ascii="Times New Roman" w:eastAsia="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A68CE60" w14:textId="77777777" w:rsidR="00503990" w:rsidRPr="008F158A" w:rsidRDefault="00503990" w:rsidP="0089033C">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2109F" w14:textId="6B7D5A91" w:rsidR="00503990"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80" w:type="dxa"/>
            <w:tcBorders>
              <w:top w:val="single" w:sz="4" w:space="0" w:color="auto"/>
              <w:left w:val="single" w:sz="4" w:space="0" w:color="auto"/>
              <w:bottom w:val="single" w:sz="4" w:space="0" w:color="auto"/>
              <w:right w:val="single" w:sz="4" w:space="0" w:color="auto"/>
            </w:tcBorders>
            <w:vAlign w:val="bottom"/>
          </w:tcPr>
          <w:p w14:paraId="0D044BC7" w14:textId="0C37888E" w:rsidR="00503990"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3E4EE5" w:rsidRPr="008F158A" w14:paraId="0BAEA2CE" w14:textId="77777777" w:rsidTr="008F158A">
        <w:trPr>
          <w:trHeight w:val="33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2212E27E" w14:textId="77777777" w:rsidR="003E4EE5" w:rsidRPr="008F158A" w:rsidRDefault="003E4EE5" w:rsidP="00BF798C">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4987C521" w14:textId="77777777" w:rsidR="003E4EE5" w:rsidRPr="008F158A" w:rsidRDefault="003E4EE5" w:rsidP="0089033C">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78A25628" w14:textId="77777777" w:rsidR="003E4EE5" w:rsidRPr="008F158A" w:rsidRDefault="003E4EE5" w:rsidP="0089033C">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14</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06D02E34" w14:textId="77777777" w:rsidR="003E4EE5" w:rsidRPr="008F158A" w:rsidRDefault="003E4EE5" w:rsidP="00503990">
            <w:pPr>
              <w:pStyle w:val="a3"/>
              <w:rPr>
                <w:rFonts w:ascii="Times New Roman" w:eastAsia="Times New Roman" w:hAnsi="Times New Roman" w:cs="Times New Roman"/>
                <w:sz w:val="24"/>
                <w:szCs w:val="24"/>
              </w:rPr>
            </w:pPr>
            <w:r w:rsidRPr="006160EB">
              <w:rPr>
                <w:rFonts w:ascii="Times New Roman" w:eastAsia="Times New Roman" w:hAnsi="Times New Roman" w:cs="Times New Roman"/>
                <w:sz w:val="24"/>
                <w:szCs w:val="24"/>
              </w:rPr>
              <w:t>99 9 00 29990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B892321" w14:textId="77777777" w:rsidR="003E4EE5" w:rsidRPr="008F158A" w:rsidRDefault="003E4EE5" w:rsidP="0089033C">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5A990" w14:textId="33E15586" w:rsidR="003E4EE5"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080" w:type="dxa"/>
            <w:tcBorders>
              <w:top w:val="single" w:sz="4" w:space="0" w:color="auto"/>
              <w:left w:val="single" w:sz="4" w:space="0" w:color="auto"/>
              <w:bottom w:val="single" w:sz="4" w:space="0" w:color="auto"/>
              <w:right w:val="single" w:sz="4" w:space="0" w:color="auto"/>
            </w:tcBorders>
            <w:vAlign w:val="bottom"/>
          </w:tcPr>
          <w:p w14:paraId="7516EDD3" w14:textId="1331F164" w:rsidR="003E4EE5"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p>
        </w:tc>
      </w:tr>
      <w:tr w:rsidR="00503990" w:rsidRPr="008F158A" w14:paraId="7A5749CF" w14:textId="77777777" w:rsidTr="008F158A">
        <w:trPr>
          <w:trHeight w:val="33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45A862B9" w14:textId="77777777" w:rsidR="00503990" w:rsidRPr="008F158A" w:rsidRDefault="00503990"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Национальная  экономика</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67E01B49" w14:textId="77777777" w:rsidR="00503990" w:rsidRPr="008F158A" w:rsidRDefault="00503990"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1B83B5AF" w14:textId="77777777" w:rsidR="00503990" w:rsidRPr="008F158A" w:rsidRDefault="00503990" w:rsidP="003A2344">
            <w:pPr>
              <w:pStyle w:val="a3"/>
              <w:rPr>
                <w:rFonts w:ascii="Times New Roman" w:eastAsia="Times New Roman" w:hAnsi="Times New Roman" w:cs="Times New Roman"/>
                <w:bCs/>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26DDBF36" w14:textId="77777777" w:rsidR="00503990" w:rsidRPr="008F158A" w:rsidRDefault="00503990" w:rsidP="003A2344">
            <w:pPr>
              <w:pStyle w:val="a3"/>
              <w:rPr>
                <w:rFonts w:ascii="Times New Roman" w:eastAsia="Times New Roman" w:hAnsi="Times New Roman" w:cs="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3FD3CC8" w14:textId="77777777" w:rsidR="00503990" w:rsidRPr="008F158A" w:rsidRDefault="00503990"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1870B" w14:textId="77777777" w:rsidR="00503990" w:rsidRPr="008F158A" w:rsidRDefault="00DD15EE"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821,2</w:t>
            </w:r>
          </w:p>
        </w:tc>
        <w:tc>
          <w:tcPr>
            <w:tcW w:w="1080" w:type="dxa"/>
            <w:tcBorders>
              <w:top w:val="single" w:sz="4" w:space="0" w:color="auto"/>
              <w:left w:val="single" w:sz="4" w:space="0" w:color="auto"/>
              <w:bottom w:val="single" w:sz="4" w:space="0" w:color="auto"/>
              <w:right w:val="single" w:sz="4" w:space="0" w:color="auto"/>
            </w:tcBorders>
            <w:vAlign w:val="bottom"/>
          </w:tcPr>
          <w:p w14:paraId="4C76884A" w14:textId="3EE118A3" w:rsidR="00503990" w:rsidRPr="008F158A"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816</w:t>
            </w:r>
          </w:p>
        </w:tc>
      </w:tr>
      <w:tr w:rsidR="00F05687" w:rsidRPr="008F158A" w14:paraId="5587E4CF" w14:textId="77777777" w:rsidTr="008F158A">
        <w:trPr>
          <w:trHeight w:val="289"/>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01B77C9E" w14:textId="77777777" w:rsidR="00F05687" w:rsidRPr="008F158A" w:rsidRDefault="00327734" w:rsidP="003A2344">
            <w:pPr>
              <w:pStyle w:val="a3"/>
              <w:rPr>
                <w:rFonts w:ascii="Times New Roman" w:eastAsia="Times New Roman" w:hAnsi="Times New Roman" w:cs="Times New Roman"/>
                <w:bCs/>
                <w:sz w:val="24"/>
                <w:szCs w:val="24"/>
              </w:rPr>
            </w:pPr>
            <w:r w:rsidRPr="00327734">
              <w:rPr>
                <w:rFonts w:ascii="Times New Roman" w:eastAsia="Times New Roman" w:hAnsi="Times New Roman" w:cs="Times New Roman"/>
                <w:bCs/>
                <w:sz w:val="24"/>
                <w:szCs w:val="24"/>
              </w:rPr>
              <w:t>Сельское хозяйство и рыболовство</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7347AF5" w14:textId="77777777" w:rsidR="00F05687" w:rsidRPr="008F158A" w:rsidRDefault="00F05687"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335E06BD" w14:textId="77777777" w:rsidR="00F05687" w:rsidRPr="008F158A" w:rsidRDefault="00F05687"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54346" w14:textId="77777777" w:rsidR="00F05687" w:rsidRPr="008F158A" w:rsidRDefault="00F05687" w:rsidP="003A2344">
            <w:pPr>
              <w:pStyle w:val="a3"/>
              <w:rPr>
                <w:rFonts w:ascii="Times New Roman" w:eastAsia="Times New Roman" w:hAnsi="Times New Roman" w:cs="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B629A43" w14:textId="77777777" w:rsidR="00F05687" w:rsidRPr="008F158A" w:rsidRDefault="00F05687"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C4E145" w14:textId="77777777" w:rsidR="00F05687"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18,2</w:t>
            </w:r>
          </w:p>
        </w:tc>
        <w:tc>
          <w:tcPr>
            <w:tcW w:w="1080" w:type="dxa"/>
            <w:tcBorders>
              <w:top w:val="single" w:sz="4" w:space="0" w:color="auto"/>
              <w:left w:val="single" w:sz="4" w:space="0" w:color="auto"/>
              <w:bottom w:val="single" w:sz="4" w:space="0" w:color="auto"/>
              <w:right w:val="single" w:sz="4" w:space="0" w:color="auto"/>
            </w:tcBorders>
            <w:vAlign w:val="bottom"/>
          </w:tcPr>
          <w:p w14:paraId="3C02E13E" w14:textId="1AF3615F" w:rsidR="00F05687"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r>
      <w:tr w:rsidR="00F05687" w:rsidRPr="008F158A" w14:paraId="5BAC429C" w14:textId="77777777" w:rsidTr="008F158A">
        <w:trPr>
          <w:trHeight w:val="289"/>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5961B882" w14:textId="77777777" w:rsidR="00F05687" w:rsidRPr="008F158A" w:rsidRDefault="00327734" w:rsidP="003A2344">
            <w:pPr>
              <w:pStyle w:val="a3"/>
              <w:rPr>
                <w:rFonts w:ascii="Times New Roman" w:eastAsia="Times New Roman" w:hAnsi="Times New Roman" w:cs="Times New Roman"/>
                <w:bCs/>
                <w:sz w:val="24"/>
                <w:szCs w:val="24"/>
              </w:rPr>
            </w:pPr>
            <w:r w:rsidRPr="00327734">
              <w:rPr>
                <w:rFonts w:ascii="Times New Roman" w:eastAsia="Times New Roman" w:hAnsi="Times New Roman" w:cs="Times New Roman"/>
                <w:bCs/>
                <w:sz w:val="24"/>
                <w:szCs w:val="24"/>
              </w:rPr>
              <w:lastRenderedPageBreak/>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14F02EDE" w14:textId="77777777" w:rsidR="00F05687" w:rsidRPr="008F158A" w:rsidRDefault="00F05687"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5D42B3BE" w14:textId="77777777" w:rsidR="00F05687" w:rsidRPr="008F158A" w:rsidRDefault="00F05687"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F66998" w14:textId="77777777" w:rsidR="00F05687" w:rsidRPr="008F158A" w:rsidRDefault="00F05687" w:rsidP="003E242E">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99 9 00 00000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23DE9CD" w14:textId="77777777" w:rsidR="00F05687" w:rsidRPr="008F158A" w:rsidRDefault="00F05687"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F216F" w14:textId="77777777" w:rsidR="00F05687"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18,2</w:t>
            </w:r>
          </w:p>
        </w:tc>
        <w:tc>
          <w:tcPr>
            <w:tcW w:w="1080" w:type="dxa"/>
            <w:tcBorders>
              <w:top w:val="single" w:sz="4" w:space="0" w:color="auto"/>
              <w:left w:val="single" w:sz="4" w:space="0" w:color="auto"/>
              <w:bottom w:val="single" w:sz="4" w:space="0" w:color="auto"/>
              <w:right w:val="single" w:sz="4" w:space="0" w:color="auto"/>
            </w:tcBorders>
            <w:vAlign w:val="bottom"/>
          </w:tcPr>
          <w:p w14:paraId="5CF26F7F" w14:textId="331B23DD" w:rsidR="00F05687"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r>
      <w:tr w:rsidR="00F05687" w:rsidRPr="008F158A" w14:paraId="2D66A7C3" w14:textId="77777777" w:rsidTr="008F158A">
        <w:trPr>
          <w:trHeight w:val="289"/>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7A8454F4" w14:textId="77777777" w:rsidR="00F05687" w:rsidRPr="008F158A" w:rsidRDefault="00327734" w:rsidP="003A2344">
            <w:pPr>
              <w:pStyle w:val="a3"/>
              <w:rPr>
                <w:rFonts w:ascii="Times New Roman" w:eastAsia="Times New Roman" w:hAnsi="Times New Roman" w:cs="Times New Roman"/>
                <w:bCs/>
                <w:sz w:val="24"/>
                <w:szCs w:val="24"/>
              </w:rPr>
            </w:pPr>
            <w:r w:rsidRPr="00327734">
              <w:rPr>
                <w:rFonts w:ascii="Times New Roman" w:eastAsia="Times New Roman" w:hAnsi="Times New Roman" w:cs="Times New Roman"/>
                <w:bCs/>
                <w:sz w:val="24"/>
                <w:szCs w:val="24"/>
              </w:rPr>
              <w:t>Осуществление полномочий по организации мероприятий при осуществлении деятельности по обращению с животными без владельцев</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41BBFF44" w14:textId="77777777" w:rsidR="00F05687" w:rsidRPr="008F158A" w:rsidRDefault="00F05687"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643C9976" w14:textId="77777777" w:rsidR="00F05687" w:rsidRPr="008F158A" w:rsidRDefault="00F05687"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D821D5" w14:textId="77777777" w:rsidR="00F05687" w:rsidRPr="008F158A" w:rsidRDefault="00F05687" w:rsidP="00F05687">
            <w:pPr>
              <w:pStyle w:val="a3"/>
              <w:rPr>
                <w:rFonts w:ascii="Times New Roman" w:eastAsia="Times New Roman" w:hAnsi="Times New Roman" w:cs="Times New Roman"/>
                <w:sz w:val="24"/>
                <w:szCs w:val="24"/>
              </w:rPr>
            </w:pPr>
            <w:r w:rsidRPr="006160EB">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rPr>
              <w:t>7388</w:t>
            </w:r>
            <w:r w:rsidRPr="006160EB">
              <w:rPr>
                <w:rFonts w:ascii="Times New Roman" w:eastAsia="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5969351" w14:textId="77777777" w:rsidR="00F05687" w:rsidRPr="008F158A" w:rsidRDefault="00F05687"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E40F9" w14:textId="77777777" w:rsidR="00F05687"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18,2</w:t>
            </w:r>
          </w:p>
        </w:tc>
        <w:tc>
          <w:tcPr>
            <w:tcW w:w="1080" w:type="dxa"/>
            <w:tcBorders>
              <w:top w:val="single" w:sz="4" w:space="0" w:color="auto"/>
              <w:left w:val="single" w:sz="4" w:space="0" w:color="auto"/>
              <w:bottom w:val="single" w:sz="4" w:space="0" w:color="auto"/>
              <w:right w:val="single" w:sz="4" w:space="0" w:color="auto"/>
            </w:tcBorders>
            <w:vAlign w:val="bottom"/>
          </w:tcPr>
          <w:p w14:paraId="6E2F7349" w14:textId="1079F8AB" w:rsidR="00F05687"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r>
      <w:tr w:rsidR="00327734" w:rsidRPr="008F158A" w14:paraId="3DD34E6C" w14:textId="77777777" w:rsidTr="008F158A">
        <w:trPr>
          <w:trHeight w:val="289"/>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563EC193" w14:textId="77777777" w:rsidR="00327734" w:rsidRPr="008F158A" w:rsidRDefault="00327734" w:rsidP="003E242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40950728" w14:textId="77777777" w:rsidR="00327734" w:rsidRPr="008F158A" w:rsidRDefault="00327734" w:rsidP="003E242E">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304072CF" w14:textId="77777777" w:rsidR="00327734" w:rsidRPr="008F158A" w:rsidRDefault="00327734" w:rsidP="003E242E">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12A8B" w14:textId="77777777" w:rsidR="00327734" w:rsidRPr="008F158A" w:rsidRDefault="00327734" w:rsidP="003E242E">
            <w:pPr>
              <w:pStyle w:val="a3"/>
              <w:rPr>
                <w:rFonts w:ascii="Times New Roman" w:eastAsia="Times New Roman" w:hAnsi="Times New Roman" w:cs="Times New Roman"/>
                <w:sz w:val="24"/>
                <w:szCs w:val="24"/>
              </w:rPr>
            </w:pPr>
            <w:r w:rsidRPr="006160EB">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rPr>
              <w:t>7388</w:t>
            </w:r>
            <w:r w:rsidRPr="006160EB">
              <w:rPr>
                <w:rFonts w:ascii="Times New Roman" w:eastAsia="Times New Roman" w:hAnsi="Times New Roman" w:cs="Times New Roman"/>
                <w:sz w:val="24"/>
                <w:szCs w:val="24"/>
              </w:rPr>
              <w:t>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D49EAF0" w14:textId="77777777" w:rsidR="00327734" w:rsidRPr="008F158A"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C6EE3A" w14:textId="77777777" w:rsidR="00327734"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18,2</w:t>
            </w:r>
          </w:p>
        </w:tc>
        <w:tc>
          <w:tcPr>
            <w:tcW w:w="1080" w:type="dxa"/>
            <w:tcBorders>
              <w:top w:val="single" w:sz="4" w:space="0" w:color="auto"/>
              <w:left w:val="single" w:sz="4" w:space="0" w:color="auto"/>
              <w:bottom w:val="single" w:sz="4" w:space="0" w:color="auto"/>
              <w:right w:val="single" w:sz="4" w:space="0" w:color="auto"/>
            </w:tcBorders>
            <w:vAlign w:val="bottom"/>
          </w:tcPr>
          <w:p w14:paraId="45ADF66B" w14:textId="6E09EA52" w:rsidR="00327734" w:rsidRDefault="009206C1"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13</w:t>
            </w:r>
          </w:p>
        </w:tc>
      </w:tr>
      <w:tr w:rsidR="00327734" w:rsidRPr="008F158A" w14:paraId="7ACA3AE8" w14:textId="77777777" w:rsidTr="008F158A">
        <w:trPr>
          <w:trHeight w:val="289"/>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6E74601F"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Дорожное хозяйство (дорожные фонды)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01986BC5"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4F6B0443"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F51CF" w14:textId="77777777" w:rsidR="00327734" w:rsidRPr="008F158A" w:rsidRDefault="00327734" w:rsidP="00F05687">
            <w:pPr>
              <w:pStyle w:val="a3"/>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04264D7" w14:textId="77777777" w:rsidR="00327734" w:rsidRPr="008F158A" w:rsidRDefault="0032773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23627F" w14:textId="77777777" w:rsidR="00327734" w:rsidRPr="008F158A"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803</w:t>
            </w:r>
          </w:p>
        </w:tc>
        <w:tc>
          <w:tcPr>
            <w:tcW w:w="1080" w:type="dxa"/>
            <w:tcBorders>
              <w:top w:val="single" w:sz="4" w:space="0" w:color="auto"/>
              <w:left w:val="single" w:sz="4" w:space="0" w:color="auto"/>
              <w:bottom w:val="single" w:sz="4" w:space="0" w:color="auto"/>
              <w:right w:val="single" w:sz="4" w:space="0" w:color="auto"/>
            </w:tcBorders>
            <w:vAlign w:val="bottom"/>
          </w:tcPr>
          <w:p w14:paraId="2E868C89" w14:textId="77777777" w:rsidR="00327734" w:rsidRPr="008F158A"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803</w:t>
            </w:r>
          </w:p>
        </w:tc>
      </w:tr>
      <w:tr w:rsidR="00327734" w:rsidRPr="008F158A" w14:paraId="238C531F" w14:textId="77777777" w:rsidTr="008F158A">
        <w:trPr>
          <w:trHeight w:val="289"/>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B42E000"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Муниципальная программа «Социально-экономическое развитие Солонцинского сельского поселения муниципального района «Вейделевский район» Белгородской области»</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0F983473"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5D20C816"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8E98E"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01 0 00 00000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414C633" w14:textId="77777777" w:rsidR="00327734" w:rsidRPr="008F158A" w:rsidRDefault="0032773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475A9" w14:textId="77777777" w:rsidR="00327734" w:rsidRPr="008F158A"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803</w:t>
            </w:r>
          </w:p>
        </w:tc>
        <w:tc>
          <w:tcPr>
            <w:tcW w:w="1080" w:type="dxa"/>
            <w:tcBorders>
              <w:top w:val="single" w:sz="4" w:space="0" w:color="auto"/>
              <w:left w:val="single" w:sz="4" w:space="0" w:color="auto"/>
              <w:bottom w:val="single" w:sz="4" w:space="0" w:color="auto"/>
              <w:right w:val="single" w:sz="4" w:space="0" w:color="auto"/>
            </w:tcBorders>
            <w:vAlign w:val="bottom"/>
          </w:tcPr>
          <w:p w14:paraId="222293C9" w14:textId="77777777" w:rsidR="00327734" w:rsidRPr="008F158A"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803</w:t>
            </w:r>
          </w:p>
        </w:tc>
      </w:tr>
      <w:tr w:rsidR="00327734" w:rsidRPr="008F158A" w14:paraId="1141C2E5" w14:textId="77777777" w:rsidTr="008F158A">
        <w:trPr>
          <w:trHeight w:val="25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595DA294"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Подпрограмма "Развитие дорожной сети Солонцинского сельского поселения "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832EB31"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5475B86D"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110BA"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01 3 00 00000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C5B9553" w14:textId="77777777" w:rsidR="00327734" w:rsidRPr="008F158A" w:rsidRDefault="0032773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C5E40" w14:textId="77777777" w:rsidR="00327734" w:rsidRPr="008F158A"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803</w:t>
            </w:r>
          </w:p>
        </w:tc>
        <w:tc>
          <w:tcPr>
            <w:tcW w:w="1080" w:type="dxa"/>
            <w:tcBorders>
              <w:top w:val="single" w:sz="4" w:space="0" w:color="auto"/>
              <w:left w:val="single" w:sz="4" w:space="0" w:color="auto"/>
              <w:bottom w:val="single" w:sz="4" w:space="0" w:color="auto"/>
              <w:right w:val="single" w:sz="4" w:space="0" w:color="auto"/>
            </w:tcBorders>
            <w:vAlign w:val="bottom"/>
          </w:tcPr>
          <w:p w14:paraId="6E38B9EE" w14:textId="77777777" w:rsidR="00327734" w:rsidRPr="008F158A"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803</w:t>
            </w:r>
          </w:p>
        </w:tc>
      </w:tr>
      <w:tr w:rsidR="00327734" w:rsidRPr="008F158A" w14:paraId="7500D8E4" w14:textId="77777777" w:rsidTr="008F158A">
        <w:trPr>
          <w:trHeight w:val="495"/>
        </w:trPr>
        <w:tc>
          <w:tcPr>
            <w:tcW w:w="4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DE802B"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sz w:val="24"/>
                <w:szCs w:val="24"/>
              </w:rPr>
              <w:t>Основное мероприятие «Мероприятия по ремонту улично-дорожной сети»</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4CE7B535"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701F85F2"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29100"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01 3 01 00000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46158AF" w14:textId="77777777" w:rsidR="00327734" w:rsidRPr="008F158A" w:rsidRDefault="0032773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40771" w14:textId="77777777" w:rsidR="00327734" w:rsidRPr="008F158A"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803</w:t>
            </w:r>
          </w:p>
        </w:tc>
        <w:tc>
          <w:tcPr>
            <w:tcW w:w="1080" w:type="dxa"/>
            <w:tcBorders>
              <w:top w:val="single" w:sz="4" w:space="0" w:color="auto"/>
              <w:left w:val="single" w:sz="4" w:space="0" w:color="auto"/>
              <w:bottom w:val="single" w:sz="4" w:space="0" w:color="auto"/>
              <w:right w:val="single" w:sz="4" w:space="0" w:color="auto"/>
            </w:tcBorders>
            <w:vAlign w:val="bottom"/>
          </w:tcPr>
          <w:p w14:paraId="0AEE5A0A" w14:textId="77777777" w:rsidR="00327734" w:rsidRPr="008F158A"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803</w:t>
            </w:r>
          </w:p>
        </w:tc>
      </w:tr>
      <w:tr w:rsidR="00327734" w:rsidRPr="008F158A" w14:paraId="4794EA24" w14:textId="77777777" w:rsidTr="008F158A">
        <w:trPr>
          <w:trHeight w:val="495"/>
        </w:trPr>
        <w:tc>
          <w:tcPr>
            <w:tcW w:w="4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DA9ED"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sz w:val="24"/>
                <w:szCs w:val="24"/>
              </w:rPr>
              <w:t>Содержание и ремонт улично-дорожной сети и мостов общего пользования муниципального значения за счет субвенций из районного бюджета в рамках подпрограммы</w:t>
            </w:r>
            <w:r w:rsidRPr="008F158A">
              <w:rPr>
                <w:rFonts w:ascii="Times New Roman" w:eastAsia="Times New Roman" w:hAnsi="Times New Roman" w:cs="Times New Roman"/>
                <w:bCs/>
                <w:sz w:val="24"/>
                <w:szCs w:val="24"/>
              </w:rPr>
              <w:t xml:space="preserve"> "Развитие дорожной сети Солонцинского сельского поселения "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21BCAFC2"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5EAF63F7"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9AE74E" w14:textId="77777777" w:rsidR="00327734" w:rsidRPr="008F158A" w:rsidRDefault="00327734"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01 3 01 80570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6A85662" w14:textId="77777777" w:rsidR="00327734" w:rsidRPr="008F158A" w:rsidRDefault="00327734"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6A62C" w14:textId="77777777" w:rsidR="00327734" w:rsidRPr="008F158A"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803</w:t>
            </w:r>
          </w:p>
        </w:tc>
        <w:tc>
          <w:tcPr>
            <w:tcW w:w="1080" w:type="dxa"/>
            <w:tcBorders>
              <w:top w:val="single" w:sz="4" w:space="0" w:color="auto"/>
              <w:left w:val="single" w:sz="4" w:space="0" w:color="auto"/>
              <w:bottom w:val="single" w:sz="4" w:space="0" w:color="auto"/>
              <w:right w:val="single" w:sz="4" w:space="0" w:color="auto"/>
            </w:tcBorders>
            <w:vAlign w:val="bottom"/>
          </w:tcPr>
          <w:p w14:paraId="4121C525" w14:textId="77777777" w:rsidR="00327734" w:rsidRPr="008F158A" w:rsidRDefault="0032773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803</w:t>
            </w:r>
          </w:p>
        </w:tc>
      </w:tr>
      <w:tr w:rsidR="00327734" w:rsidRPr="008F158A" w14:paraId="0EC4FC76" w14:textId="77777777" w:rsidTr="008F158A">
        <w:trPr>
          <w:trHeight w:val="309"/>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6E74EC8" w14:textId="77777777" w:rsidR="00327734" w:rsidRPr="008F158A" w:rsidRDefault="0032773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62C6111E" w14:textId="77777777" w:rsidR="00327734" w:rsidRPr="008F158A" w:rsidRDefault="0032773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638B8A28" w14:textId="77777777" w:rsidR="00327734" w:rsidRPr="008F158A" w:rsidRDefault="0032773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00DB3" w14:textId="77777777" w:rsidR="00327734" w:rsidRPr="008F158A" w:rsidRDefault="0032773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bCs/>
                <w:sz w:val="24"/>
                <w:szCs w:val="24"/>
              </w:rPr>
              <w:t>01 3 01 80570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35A7ED1" w14:textId="77777777" w:rsidR="00327734" w:rsidRPr="008F158A" w:rsidRDefault="0032773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FFC42" w14:textId="0238FBA6" w:rsidR="00327734" w:rsidRPr="008F158A" w:rsidRDefault="00327734" w:rsidP="00DD15EE">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w:t>
            </w:r>
            <w:r w:rsidR="009206C1">
              <w:rPr>
                <w:rFonts w:ascii="Times New Roman" w:eastAsia="Times New Roman" w:hAnsi="Times New Roman" w:cs="Times New Roman"/>
                <w:bCs/>
                <w:sz w:val="24"/>
                <w:szCs w:val="24"/>
              </w:rPr>
              <w:t>0</w:t>
            </w:r>
          </w:p>
        </w:tc>
        <w:tc>
          <w:tcPr>
            <w:tcW w:w="1080" w:type="dxa"/>
            <w:tcBorders>
              <w:top w:val="single" w:sz="4" w:space="0" w:color="auto"/>
              <w:left w:val="single" w:sz="4" w:space="0" w:color="auto"/>
              <w:bottom w:val="single" w:sz="4" w:space="0" w:color="auto"/>
              <w:right w:val="single" w:sz="4" w:space="0" w:color="auto"/>
            </w:tcBorders>
            <w:vAlign w:val="bottom"/>
          </w:tcPr>
          <w:p w14:paraId="5D3D2BC5" w14:textId="49AB069D" w:rsidR="00327734" w:rsidRPr="008F158A" w:rsidRDefault="00327734" w:rsidP="00DD15EE">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80</w:t>
            </w:r>
            <w:r w:rsidR="009206C1">
              <w:rPr>
                <w:rFonts w:ascii="Times New Roman" w:eastAsia="Times New Roman" w:hAnsi="Times New Roman" w:cs="Times New Roman"/>
                <w:bCs/>
                <w:sz w:val="24"/>
                <w:szCs w:val="24"/>
              </w:rPr>
              <w:t>0</w:t>
            </w:r>
          </w:p>
        </w:tc>
      </w:tr>
      <w:tr w:rsidR="00DD15EE" w:rsidRPr="008F158A" w14:paraId="73D35B55" w14:textId="77777777" w:rsidTr="008F158A">
        <w:trPr>
          <w:trHeight w:val="450"/>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615F0D1" w14:textId="77777777" w:rsidR="00DD15EE" w:rsidRPr="008F158A" w:rsidRDefault="00DD15EE" w:rsidP="00F64760">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Иные бюджетные ассигнования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02C45360" w14:textId="77777777" w:rsidR="00DD15EE" w:rsidRPr="008F158A" w:rsidRDefault="00DD15EE" w:rsidP="00F64760">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40BF4E5C" w14:textId="77777777" w:rsidR="00DD15EE" w:rsidRPr="008F158A" w:rsidRDefault="00DD15EE" w:rsidP="00F64760">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062DFA04" w14:textId="77777777" w:rsidR="00DD15EE" w:rsidRPr="008F158A" w:rsidRDefault="00DD15EE" w:rsidP="00F64760">
            <w:pPr>
              <w:pStyle w:val="a3"/>
              <w:rPr>
                <w:rFonts w:ascii="Times New Roman" w:eastAsia="Times New Roman" w:hAnsi="Times New Roman" w:cs="Times New Roman"/>
                <w:sz w:val="24"/>
                <w:szCs w:val="24"/>
              </w:rPr>
            </w:pPr>
            <w:r w:rsidRPr="008F158A">
              <w:rPr>
                <w:rFonts w:ascii="Times New Roman" w:eastAsia="Times New Roman" w:hAnsi="Times New Roman" w:cs="Times New Roman"/>
                <w:bCs/>
                <w:sz w:val="24"/>
                <w:szCs w:val="24"/>
              </w:rPr>
              <w:t>01 3 01 80570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CDD26B9" w14:textId="77777777" w:rsidR="00DD15EE" w:rsidRPr="008F158A" w:rsidRDefault="00DD15EE" w:rsidP="00F64760">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8F158A">
              <w:rPr>
                <w:rFonts w:ascii="Times New Roman" w:eastAsia="Times New Roman" w:hAnsi="Times New Roman" w:cs="Times New Roman"/>
                <w:sz w:val="24"/>
                <w:szCs w:val="24"/>
              </w:rPr>
              <w:t>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354AF" w14:textId="1E4AFFE1" w:rsidR="00DD15EE" w:rsidRPr="008F158A" w:rsidRDefault="009206C1" w:rsidP="00F64760">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080" w:type="dxa"/>
            <w:tcBorders>
              <w:top w:val="single" w:sz="4" w:space="0" w:color="auto"/>
              <w:left w:val="single" w:sz="4" w:space="0" w:color="auto"/>
              <w:bottom w:val="single" w:sz="4" w:space="0" w:color="auto"/>
              <w:right w:val="single" w:sz="4" w:space="0" w:color="auto"/>
            </w:tcBorders>
            <w:vAlign w:val="bottom"/>
          </w:tcPr>
          <w:p w14:paraId="5574905E" w14:textId="738BAB56" w:rsidR="00DD15EE" w:rsidRPr="008F158A" w:rsidRDefault="009206C1" w:rsidP="00F64760">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DD15EE" w:rsidRPr="00CF1F9F" w14:paraId="20AD2F2E" w14:textId="77777777" w:rsidTr="008F158A">
        <w:trPr>
          <w:trHeight w:val="257"/>
        </w:trPr>
        <w:tc>
          <w:tcPr>
            <w:tcW w:w="43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3CF62" w14:textId="77777777" w:rsidR="00DD15EE" w:rsidRPr="00CF1F9F" w:rsidRDefault="00DD15EE" w:rsidP="003A2344">
            <w:pPr>
              <w:pStyle w:val="a3"/>
              <w:rPr>
                <w:rFonts w:ascii="Times New Roman" w:eastAsia="Times New Roman" w:hAnsi="Times New Roman" w:cs="Times New Roman"/>
                <w:bCs/>
                <w:sz w:val="24"/>
                <w:szCs w:val="24"/>
              </w:rPr>
            </w:pPr>
            <w:r w:rsidRPr="00CF1F9F">
              <w:rPr>
                <w:rFonts w:ascii="Times New Roman" w:eastAsia="Times New Roman" w:hAnsi="Times New Roman" w:cs="Times New Roman"/>
                <w:bCs/>
                <w:sz w:val="24"/>
                <w:szCs w:val="24"/>
              </w:rPr>
              <w:t>Жилищно-коммунальное хозяйство</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26178DB0" w14:textId="77777777" w:rsidR="00DD15EE" w:rsidRPr="00CF1F9F" w:rsidRDefault="00DD15EE" w:rsidP="003A2344">
            <w:pPr>
              <w:pStyle w:val="a3"/>
              <w:rPr>
                <w:rFonts w:ascii="Times New Roman" w:eastAsia="Times New Roman" w:hAnsi="Times New Roman" w:cs="Times New Roman"/>
                <w:bCs/>
                <w:sz w:val="24"/>
                <w:szCs w:val="24"/>
              </w:rPr>
            </w:pPr>
            <w:r w:rsidRPr="00CF1F9F">
              <w:rPr>
                <w:rFonts w:ascii="Times New Roman" w:eastAsia="Times New Roman" w:hAnsi="Times New Roman" w:cs="Times New Roman"/>
                <w:bCs/>
                <w:sz w:val="24"/>
                <w:szCs w:val="24"/>
              </w:rPr>
              <w:t>05</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70A35D6B" w14:textId="77777777" w:rsidR="00DD15EE" w:rsidRPr="00CF1F9F" w:rsidRDefault="00DD15EE" w:rsidP="003A2344">
            <w:pPr>
              <w:pStyle w:val="a3"/>
              <w:rPr>
                <w:rFonts w:ascii="Times New Roman" w:eastAsia="Times New Roman" w:hAnsi="Times New Roman" w:cs="Times New Roman"/>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3D2D3" w14:textId="77777777" w:rsidR="00DD15EE" w:rsidRPr="00CF1F9F" w:rsidRDefault="00DD15EE" w:rsidP="003A2344">
            <w:pPr>
              <w:pStyle w:val="a3"/>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2FBB35B" w14:textId="77777777" w:rsidR="00DD15EE" w:rsidRPr="00CF1F9F" w:rsidRDefault="00DD15EE"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vAlign w:val="bottom"/>
          </w:tcPr>
          <w:p w14:paraId="7D1C8791" w14:textId="54DEBFF6" w:rsidR="00DD15EE" w:rsidRPr="00CF1F9F"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959,5</w:t>
            </w:r>
          </w:p>
        </w:tc>
        <w:tc>
          <w:tcPr>
            <w:tcW w:w="1080" w:type="dxa"/>
            <w:tcBorders>
              <w:top w:val="single" w:sz="4" w:space="0" w:color="auto"/>
              <w:left w:val="single" w:sz="4" w:space="0" w:color="auto"/>
              <w:bottom w:val="single" w:sz="4" w:space="0" w:color="auto"/>
              <w:right w:val="single" w:sz="4" w:space="0" w:color="auto"/>
            </w:tcBorders>
            <w:vAlign w:val="bottom"/>
          </w:tcPr>
          <w:p w14:paraId="4A89B9E4" w14:textId="594EA998" w:rsidR="00DD15EE" w:rsidRPr="00CF1F9F"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645,8</w:t>
            </w:r>
          </w:p>
        </w:tc>
      </w:tr>
      <w:tr w:rsidR="00DD15EE" w:rsidRPr="00CF1F9F" w14:paraId="6ED6790D" w14:textId="77777777" w:rsidTr="008F158A">
        <w:trPr>
          <w:trHeight w:val="39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2EF7B8E6" w14:textId="77777777" w:rsidR="00DD15EE" w:rsidRPr="00CF1F9F" w:rsidRDefault="00DD15EE" w:rsidP="003A2344">
            <w:pPr>
              <w:pStyle w:val="a3"/>
              <w:rPr>
                <w:rFonts w:ascii="Times New Roman" w:eastAsia="Times New Roman" w:hAnsi="Times New Roman" w:cs="Times New Roman"/>
                <w:sz w:val="24"/>
                <w:szCs w:val="24"/>
              </w:rPr>
            </w:pPr>
            <w:r w:rsidRPr="00CF1F9F">
              <w:rPr>
                <w:rFonts w:ascii="Times New Roman" w:eastAsia="Times New Roman" w:hAnsi="Times New Roman" w:cs="Times New Roman"/>
                <w:sz w:val="24"/>
                <w:szCs w:val="24"/>
              </w:rPr>
              <w:t>Благоустройство</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07D2A71" w14:textId="77777777" w:rsidR="00DD15EE" w:rsidRPr="00CF1F9F" w:rsidRDefault="00DD15EE" w:rsidP="003A2344">
            <w:pPr>
              <w:pStyle w:val="a3"/>
              <w:rPr>
                <w:rFonts w:ascii="Times New Roman" w:eastAsia="Times New Roman" w:hAnsi="Times New Roman" w:cs="Times New Roman"/>
                <w:sz w:val="24"/>
                <w:szCs w:val="24"/>
              </w:rPr>
            </w:pPr>
            <w:r w:rsidRPr="00CF1F9F">
              <w:rPr>
                <w:rFonts w:ascii="Times New Roman" w:eastAsia="Times New Roman" w:hAnsi="Times New Roman" w:cs="Times New Roman"/>
                <w:sz w:val="24"/>
                <w:szCs w:val="24"/>
              </w:rPr>
              <w:t>05</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0CD2178E" w14:textId="77777777" w:rsidR="00DD15EE" w:rsidRPr="00CF1F9F" w:rsidRDefault="00DD15EE" w:rsidP="003A2344">
            <w:pPr>
              <w:pStyle w:val="a3"/>
              <w:rPr>
                <w:rFonts w:ascii="Times New Roman" w:eastAsia="Times New Roman" w:hAnsi="Times New Roman" w:cs="Times New Roman"/>
                <w:sz w:val="24"/>
                <w:szCs w:val="24"/>
              </w:rPr>
            </w:pPr>
            <w:r w:rsidRPr="00CF1F9F">
              <w:rPr>
                <w:rFonts w:ascii="Times New Roman" w:eastAsia="Times New Roman" w:hAnsi="Times New Roman" w:cs="Times New Roman"/>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DE68A4" w14:textId="77777777" w:rsidR="00DD15EE" w:rsidRPr="00CF1F9F" w:rsidRDefault="00DD15EE" w:rsidP="003A2344">
            <w:pPr>
              <w:pStyle w:val="a3"/>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9615569" w14:textId="77777777" w:rsidR="00DD15EE" w:rsidRPr="00CF1F9F" w:rsidRDefault="00DD15EE"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68479" w14:textId="38326076" w:rsidR="00DD15EE" w:rsidRPr="00CF1F9F"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959,5</w:t>
            </w:r>
          </w:p>
        </w:tc>
        <w:tc>
          <w:tcPr>
            <w:tcW w:w="1080" w:type="dxa"/>
            <w:tcBorders>
              <w:top w:val="single" w:sz="4" w:space="0" w:color="auto"/>
              <w:left w:val="single" w:sz="4" w:space="0" w:color="auto"/>
              <w:bottom w:val="single" w:sz="4" w:space="0" w:color="auto"/>
              <w:right w:val="single" w:sz="4" w:space="0" w:color="auto"/>
            </w:tcBorders>
            <w:vAlign w:val="bottom"/>
          </w:tcPr>
          <w:p w14:paraId="28E4DBF1" w14:textId="66B6433F" w:rsidR="00DD15EE" w:rsidRPr="00CF1F9F"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645,8</w:t>
            </w:r>
          </w:p>
        </w:tc>
      </w:tr>
      <w:tr w:rsidR="00DD15EE" w:rsidRPr="00CF1F9F" w14:paraId="0885E14E" w14:textId="77777777" w:rsidTr="008F158A">
        <w:trPr>
          <w:trHeight w:val="39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4EED305" w14:textId="77777777" w:rsidR="00DD15EE" w:rsidRPr="00CF1F9F" w:rsidRDefault="00DD15EE" w:rsidP="003A2344">
            <w:pPr>
              <w:pStyle w:val="a3"/>
              <w:rPr>
                <w:rFonts w:ascii="Times New Roman" w:eastAsia="Times New Roman" w:hAnsi="Times New Roman" w:cs="Times New Roman"/>
                <w:sz w:val="24"/>
                <w:szCs w:val="24"/>
              </w:rPr>
            </w:pPr>
            <w:r w:rsidRPr="00CF1F9F">
              <w:rPr>
                <w:rFonts w:ascii="Times New Roman" w:eastAsia="Times New Roman" w:hAnsi="Times New Roman" w:cs="Times New Roman"/>
                <w:bCs/>
                <w:sz w:val="24"/>
                <w:szCs w:val="24"/>
              </w:rPr>
              <w:t xml:space="preserve">Муниципальная программа «Социально-экономическое развитие </w:t>
            </w:r>
            <w:r w:rsidRPr="00CF1F9F">
              <w:rPr>
                <w:rFonts w:ascii="Times New Roman" w:eastAsia="Times New Roman" w:hAnsi="Times New Roman" w:cs="Times New Roman"/>
                <w:bCs/>
                <w:sz w:val="24"/>
                <w:szCs w:val="24"/>
              </w:rPr>
              <w:lastRenderedPageBreak/>
              <w:t>Солонцинского сельского поселения муниципального района «Вейделевский район» Белгородской области»</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492244DA" w14:textId="77777777" w:rsidR="00DD15EE" w:rsidRPr="00CF1F9F" w:rsidRDefault="00DD15EE" w:rsidP="003A2344">
            <w:pPr>
              <w:pStyle w:val="a3"/>
              <w:rPr>
                <w:rFonts w:ascii="Times New Roman" w:eastAsia="Times New Roman" w:hAnsi="Times New Roman" w:cs="Times New Roman"/>
                <w:sz w:val="24"/>
                <w:szCs w:val="24"/>
              </w:rPr>
            </w:pPr>
            <w:r w:rsidRPr="00CF1F9F">
              <w:rPr>
                <w:rFonts w:ascii="Times New Roman" w:eastAsia="Times New Roman" w:hAnsi="Times New Roman" w:cs="Times New Roman"/>
                <w:sz w:val="24"/>
                <w:szCs w:val="24"/>
              </w:rPr>
              <w:lastRenderedPageBreak/>
              <w:t>05</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42B83776" w14:textId="77777777" w:rsidR="00DD15EE" w:rsidRPr="00CF1F9F" w:rsidRDefault="00DD15EE" w:rsidP="003A2344">
            <w:pPr>
              <w:pStyle w:val="a3"/>
              <w:rPr>
                <w:rFonts w:ascii="Times New Roman" w:eastAsia="Times New Roman" w:hAnsi="Times New Roman" w:cs="Times New Roman"/>
                <w:sz w:val="24"/>
                <w:szCs w:val="24"/>
              </w:rPr>
            </w:pPr>
            <w:r w:rsidRPr="00CF1F9F">
              <w:rPr>
                <w:rFonts w:ascii="Times New Roman" w:eastAsia="Times New Roman" w:hAnsi="Times New Roman" w:cs="Times New Roman"/>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482A9" w14:textId="77777777" w:rsidR="00DD15EE" w:rsidRPr="00CF1F9F" w:rsidRDefault="00DD15EE" w:rsidP="003A2344">
            <w:pPr>
              <w:pStyle w:val="a3"/>
              <w:rPr>
                <w:rFonts w:ascii="Times New Roman" w:eastAsia="Times New Roman" w:hAnsi="Times New Roman" w:cs="Times New Roman"/>
                <w:sz w:val="24"/>
                <w:szCs w:val="24"/>
              </w:rPr>
            </w:pPr>
            <w:r w:rsidRPr="00CF1F9F">
              <w:rPr>
                <w:rFonts w:ascii="Times New Roman" w:eastAsia="Times New Roman" w:hAnsi="Times New Roman" w:cs="Times New Roman"/>
                <w:bCs/>
                <w:sz w:val="24"/>
                <w:szCs w:val="24"/>
              </w:rPr>
              <w:t>01 0 00 00000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9854A3C" w14:textId="77777777" w:rsidR="00DD15EE" w:rsidRPr="00CF1F9F" w:rsidRDefault="00DD15EE"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DCC85" w14:textId="036016C0" w:rsidR="00DD15EE" w:rsidRPr="00CF1F9F"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959,5</w:t>
            </w:r>
          </w:p>
        </w:tc>
        <w:tc>
          <w:tcPr>
            <w:tcW w:w="1080" w:type="dxa"/>
            <w:tcBorders>
              <w:top w:val="single" w:sz="4" w:space="0" w:color="auto"/>
              <w:left w:val="single" w:sz="4" w:space="0" w:color="auto"/>
              <w:bottom w:val="single" w:sz="4" w:space="0" w:color="auto"/>
              <w:right w:val="single" w:sz="4" w:space="0" w:color="auto"/>
            </w:tcBorders>
            <w:vAlign w:val="bottom"/>
          </w:tcPr>
          <w:p w14:paraId="2A1BD34C" w14:textId="05EEE83E" w:rsidR="00DD15EE" w:rsidRPr="00CF1F9F"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645,8</w:t>
            </w:r>
          </w:p>
        </w:tc>
      </w:tr>
      <w:tr w:rsidR="00DD15EE" w:rsidRPr="008F158A" w14:paraId="068C47C3" w14:textId="77777777" w:rsidTr="008F158A">
        <w:trPr>
          <w:trHeight w:val="39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132126E2" w14:textId="77777777" w:rsidR="00DD15EE" w:rsidRPr="00CF1F9F" w:rsidRDefault="00DD15EE" w:rsidP="003A2344">
            <w:pPr>
              <w:pStyle w:val="a3"/>
              <w:rPr>
                <w:rFonts w:ascii="Times New Roman" w:eastAsia="Times New Roman" w:hAnsi="Times New Roman" w:cs="Times New Roman"/>
                <w:sz w:val="24"/>
                <w:szCs w:val="24"/>
              </w:rPr>
            </w:pPr>
            <w:r w:rsidRPr="00CF1F9F">
              <w:rPr>
                <w:rFonts w:ascii="Times New Roman" w:eastAsia="Times New Roman" w:hAnsi="Times New Roman" w:cs="Times New Roman"/>
                <w:sz w:val="24"/>
                <w:szCs w:val="24"/>
              </w:rPr>
              <w:lastRenderedPageBreak/>
              <w:t xml:space="preserve">Подпрограмма «Развитие благоустройства и жилищно-коммунального хозяйства Солонцинского сельского поселения» </w:t>
            </w:r>
            <w:r w:rsidRPr="00CF1F9F">
              <w:rPr>
                <w:rFonts w:ascii="Times New Roman" w:eastAsia="Times New Roman" w:hAnsi="Times New Roman" w:cs="Times New Roman"/>
                <w:bCs/>
                <w:sz w:val="24"/>
                <w:szCs w:val="24"/>
              </w:rPr>
              <w:t>муниципальной программы «Социально-экономическое развитие Солонцинского сельского поселения муниципального района «Вейделевский район» Белгородской области»</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9DD72C1" w14:textId="77777777" w:rsidR="00DD15EE" w:rsidRPr="00CF1F9F" w:rsidRDefault="00DD15EE" w:rsidP="003A2344">
            <w:pPr>
              <w:pStyle w:val="a3"/>
              <w:rPr>
                <w:rFonts w:ascii="Times New Roman" w:eastAsia="Times New Roman" w:hAnsi="Times New Roman" w:cs="Times New Roman"/>
                <w:sz w:val="24"/>
                <w:szCs w:val="24"/>
              </w:rPr>
            </w:pPr>
            <w:r w:rsidRPr="00CF1F9F">
              <w:rPr>
                <w:rFonts w:ascii="Times New Roman" w:eastAsia="Times New Roman" w:hAnsi="Times New Roman" w:cs="Times New Roman"/>
                <w:sz w:val="24"/>
                <w:szCs w:val="24"/>
              </w:rPr>
              <w:t>05</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3F886155" w14:textId="77777777" w:rsidR="00DD15EE" w:rsidRPr="00CF1F9F" w:rsidRDefault="00DD15EE" w:rsidP="003A2344">
            <w:pPr>
              <w:pStyle w:val="a3"/>
              <w:rPr>
                <w:rFonts w:ascii="Times New Roman" w:eastAsia="Times New Roman" w:hAnsi="Times New Roman" w:cs="Times New Roman"/>
                <w:sz w:val="24"/>
                <w:szCs w:val="24"/>
              </w:rPr>
            </w:pPr>
            <w:r w:rsidRPr="00CF1F9F">
              <w:rPr>
                <w:rFonts w:ascii="Times New Roman" w:eastAsia="Times New Roman" w:hAnsi="Times New Roman" w:cs="Times New Roman"/>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AC03C" w14:textId="77777777" w:rsidR="00DD15EE" w:rsidRPr="00CF1F9F" w:rsidRDefault="00DD15EE" w:rsidP="003A2344">
            <w:pPr>
              <w:pStyle w:val="a3"/>
              <w:rPr>
                <w:rFonts w:ascii="Times New Roman" w:eastAsia="Times New Roman" w:hAnsi="Times New Roman" w:cs="Times New Roman"/>
                <w:sz w:val="24"/>
                <w:szCs w:val="24"/>
              </w:rPr>
            </w:pPr>
            <w:r w:rsidRPr="00CF1F9F">
              <w:rPr>
                <w:rFonts w:ascii="Times New Roman" w:eastAsia="Times New Roman" w:hAnsi="Times New Roman" w:cs="Times New Roman"/>
                <w:sz w:val="24"/>
                <w:szCs w:val="24"/>
              </w:rPr>
              <w:t>01 4 00 00000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D7DAD24" w14:textId="77777777" w:rsidR="00DD15EE" w:rsidRPr="00CF1F9F" w:rsidRDefault="00DD15EE"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6814EB" w14:textId="6A94AC4B" w:rsidR="00DD15EE" w:rsidRPr="00CF1F9F"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959,5</w:t>
            </w:r>
          </w:p>
        </w:tc>
        <w:tc>
          <w:tcPr>
            <w:tcW w:w="1080" w:type="dxa"/>
            <w:tcBorders>
              <w:top w:val="single" w:sz="4" w:space="0" w:color="auto"/>
              <w:left w:val="single" w:sz="4" w:space="0" w:color="auto"/>
              <w:bottom w:val="single" w:sz="4" w:space="0" w:color="auto"/>
              <w:right w:val="single" w:sz="4" w:space="0" w:color="auto"/>
            </w:tcBorders>
            <w:vAlign w:val="bottom"/>
          </w:tcPr>
          <w:p w14:paraId="38F76937" w14:textId="20BB3F21" w:rsidR="00DD15EE" w:rsidRPr="008F158A"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645,8</w:t>
            </w:r>
          </w:p>
        </w:tc>
      </w:tr>
      <w:tr w:rsidR="00DD15EE" w:rsidRPr="008F158A" w14:paraId="578B42FA" w14:textId="77777777" w:rsidTr="008F158A">
        <w:trPr>
          <w:trHeight w:val="39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4EA9C314"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Основное мероприятие «Реализация мероприятий на организацию наружного освещения населенных пунктов»</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61ADBBCB"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610A394E"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454804"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01 4 02 00000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CE8A3C2" w14:textId="77777777" w:rsidR="00DD15EE" w:rsidRPr="008F158A" w:rsidRDefault="00DD15EE"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DF2F4D" w14:textId="4535E1EE" w:rsidR="00DD15EE" w:rsidRPr="008F158A" w:rsidRDefault="00E727A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289,6</w:t>
            </w:r>
          </w:p>
        </w:tc>
        <w:tc>
          <w:tcPr>
            <w:tcW w:w="1080" w:type="dxa"/>
            <w:tcBorders>
              <w:top w:val="single" w:sz="4" w:space="0" w:color="auto"/>
              <w:left w:val="single" w:sz="4" w:space="0" w:color="auto"/>
              <w:bottom w:val="single" w:sz="4" w:space="0" w:color="auto"/>
              <w:right w:val="single" w:sz="4" w:space="0" w:color="auto"/>
            </w:tcBorders>
            <w:vAlign w:val="bottom"/>
          </w:tcPr>
          <w:p w14:paraId="04269769" w14:textId="27648692" w:rsidR="00DD15EE" w:rsidRPr="008F158A" w:rsidRDefault="00E727A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301,1</w:t>
            </w:r>
          </w:p>
        </w:tc>
      </w:tr>
      <w:tr w:rsidR="00DD15EE" w:rsidRPr="008F158A" w14:paraId="318B2608" w14:textId="77777777" w:rsidTr="008F158A">
        <w:trPr>
          <w:trHeight w:val="499"/>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149554A1" w14:textId="77777777" w:rsidR="00DD15EE" w:rsidRPr="008F158A" w:rsidRDefault="00DD15EE"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sz w:val="24"/>
                <w:szCs w:val="24"/>
              </w:rPr>
              <w:t xml:space="preserve">Субсидии муниципальному району на осуществление переданных полномочий на организацию наружного освещения населенных пунктов в рамках </w:t>
            </w:r>
            <w:proofErr w:type="spellStart"/>
            <w:r w:rsidRPr="008F158A">
              <w:rPr>
                <w:rFonts w:ascii="Times New Roman" w:eastAsia="Times New Roman" w:hAnsi="Times New Roman" w:cs="Times New Roman"/>
                <w:sz w:val="24"/>
                <w:szCs w:val="24"/>
              </w:rPr>
              <w:t>подпрограммы</w:t>
            </w:r>
            <w:proofErr w:type="gramStart"/>
            <w:r w:rsidRPr="008F158A">
              <w:rPr>
                <w:rFonts w:ascii="Times New Roman" w:eastAsia="Times New Roman" w:hAnsi="Times New Roman" w:cs="Times New Roman"/>
                <w:sz w:val="24"/>
                <w:szCs w:val="24"/>
              </w:rPr>
              <w:t>.«</w:t>
            </w:r>
            <w:proofErr w:type="gramEnd"/>
            <w:r w:rsidRPr="008F158A">
              <w:rPr>
                <w:rFonts w:ascii="Times New Roman" w:eastAsia="Times New Roman" w:hAnsi="Times New Roman" w:cs="Times New Roman"/>
                <w:sz w:val="24"/>
                <w:szCs w:val="24"/>
              </w:rPr>
              <w:t>Развитие</w:t>
            </w:r>
            <w:proofErr w:type="spellEnd"/>
            <w:r w:rsidRPr="008F158A">
              <w:rPr>
                <w:rFonts w:ascii="Times New Roman" w:eastAsia="Times New Roman" w:hAnsi="Times New Roman" w:cs="Times New Roman"/>
                <w:sz w:val="24"/>
                <w:szCs w:val="24"/>
              </w:rPr>
              <w:t xml:space="preserve"> благоустройства и жилищно-коммунального хозяйства Солонцинского сельского поселения» </w:t>
            </w:r>
            <w:r w:rsidRPr="008F158A">
              <w:rPr>
                <w:rFonts w:ascii="Times New Roman" w:eastAsia="Times New Roman" w:hAnsi="Times New Roman" w:cs="Times New Roman"/>
                <w:bCs/>
                <w:sz w:val="24"/>
                <w:szCs w:val="24"/>
              </w:rPr>
              <w:t>муниципальной программы «Социально-экономическое развитие Солонцинского сельского поселения муниципального района «Вейделевский район» Белгородской области»</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3FDC55DE" w14:textId="77777777" w:rsidR="00DD15EE" w:rsidRPr="008F158A" w:rsidRDefault="00DD15EE"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05</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02D6F407" w14:textId="77777777" w:rsidR="00DD15EE" w:rsidRPr="008F158A" w:rsidRDefault="00DD15EE"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0B5C63DF" w14:textId="77777777" w:rsidR="00DD15EE" w:rsidRPr="008F158A" w:rsidRDefault="00DD15EE"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sz w:val="24"/>
                <w:szCs w:val="24"/>
              </w:rPr>
              <w:t>01 4 02 81340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27025BF" w14:textId="77777777" w:rsidR="00DD15EE" w:rsidRPr="008F158A" w:rsidRDefault="00DD15EE" w:rsidP="003A234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50903" w14:textId="46322654" w:rsidR="00DD15EE" w:rsidRPr="008F158A" w:rsidRDefault="00E727A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289,6</w:t>
            </w:r>
          </w:p>
        </w:tc>
        <w:tc>
          <w:tcPr>
            <w:tcW w:w="1080" w:type="dxa"/>
            <w:tcBorders>
              <w:top w:val="single" w:sz="4" w:space="0" w:color="auto"/>
              <w:left w:val="single" w:sz="4" w:space="0" w:color="auto"/>
              <w:bottom w:val="single" w:sz="4" w:space="0" w:color="auto"/>
              <w:right w:val="single" w:sz="4" w:space="0" w:color="auto"/>
            </w:tcBorders>
            <w:vAlign w:val="bottom"/>
          </w:tcPr>
          <w:p w14:paraId="661793BA" w14:textId="29753D7F" w:rsidR="00DD15EE" w:rsidRPr="008F158A" w:rsidRDefault="00E727A4"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301,1</w:t>
            </w:r>
          </w:p>
        </w:tc>
      </w:tr>
      <w:tr w:rsidR="00DD15EE" w:rsidRPr="008F158A" w14:paraId="1F3BE8AB" w14:textId="77777777" w:rsidTr="008F158A">
        <w:trPr>
          <w:trHeight w:val="224"/>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423EC41E"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Межбюджетные трансферты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7CF68A1D"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191D64DC"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17B31C2C"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01 4 02 81340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D4C8C11"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500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637FA" w14:textId="272E07B5" w:rsidR="00DD15EE" w:rsidRPr="008F158A" w:rsidRDefault="00E727A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289,6</w:t>
            </w:r>
          </w:p>
        </w:tc>
        <w:tc>
          <w:tcPr>
            <w:tcW w:w="1080" w:type="dxa"/>
            <w:tcBorders>
              <w:top w:val="single" w:sz="4" w:space="0" w:color="auto"/>
              <w:left w:val="single" w:sz="4" w:space="0" w:color="auto"/>
              <w:bottom w:val="single" w:sz="4" w:space="0" w:color="auto"/>
              <w:right w:val="single" w:sz="4" w:space="0" w:color="auto"/>
            </w:tcBorders>
            <w:vAlign w:val="bottom"/>
          </w:tcPr>
          <w:p w14:paraId="5FBE3674" w14:textId="5C4FD963" w:rsidR="00DD15EE" w:rsidRPr="008F158A" w:rsidRDefault="00E727A4"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301,1</w:t>
            </w:r>
          </w:p>
        </w:tc>
      </w:tr>
      <w:tr w:rsidR="00DD15EE" w:rsidRPr="008F158A" w14:paraId="5B81C1E7" w14:textId="77777777" w:rsidTr="008F158A">
        <w:trPr>
          <w:trHeight w:val="49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5859AA82" w14:textId="77777777" w:rsidR="00DD15EE" w:rsidRPr="008F158A" w:rsidRDefault="00DD15EE"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sz w:val="24"/>
                <w:szCs w:val="24"/>
              </w:rPr>
              <w:t>Основное мероприятие «Реализация мероприятий по благоустройству»</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02EF1486" w14:textId="77777777" w:rsidR="00DD15EE" w:rsidRPr="008F158A" w:rsidRDefault="00DD15EE"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05</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28F2FD3F" w14:textId="77777777" w:rsidR="00DD15EE" w:rsidRPr="008F158A" w:rsidRDefault="00DD15EE"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0CEA25F2" w14:textId="77777777" w:rsidR="00DD15EE" w:rsidRPr="008F158A" w:rsidRDefault="00DD15EE"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sz w:val="24"/>
                <w:szCs w:val="24"/>
              </w:rPr>
              <w:t>01 4 03 00000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DBE670B" w14:textId="77777777" w:rsidR="00DD15EE" w:rsidRPr="008F158A" w:rsidRDefault="00DD15EE"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3D854" w14:textId="38C50866" w:rsidR="00DD15EE" w:rsidRPr="008F158A"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669,9</w:t>
            </w:r>
          </w:p>
        </w:tc>
        <w:tc>
          <w:tcPr>
            <w:tcW w:w="1080" w:type="dxa"/>
            <w:tcBorders>
              <w:top w:val="single" w:sz="4" w:space="0" w:color="auto"/>
              <w:left w:val="single" w:sz="4" w:space="0" w:color="auto"/>
              <w:bottom w:val="single" w:sz="4" w:space="0" w:color="auto"/>
              <w:right w:val="single" w:sz="4" w:space="0" w:color="auto"/>
            </w:tcBorders>
            <w:vAlign w:val="bottom"/>
          </w:tcPr>
          <w:p w14:paraId="490EE55B" w14:textId="5AF92D49" w:rsidR="00DD15EE" w:rsidRPr="008F158A"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344,7</w:t>
            </w:r>
          </w:p>
        </w:tc>
      </w:tr>
      <w:tr w:rsidR="00DD15EE" w:rsidRPr="008F158A" w14:paraId="23CB3E51" w14:textId="77777777" w:rsidTr="008F158A">
        <w:trPr>
          <w:trHeight w:val="355"/>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1BF89FB3"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bCs/>
                <w:sz w:val="24"/>
                <w:szCs w:val="24"/>
              </w:rPr>
              <w:t xml:space="preserve">Реализация мероприятий по благоустройству территории Солонцинского сельского поселения в рамках </w:t>
            </w:r>
            <w:proofErr w:type="spellStart"/>
            <w:r w:rsidRPr="008F158A">
              <w:rPr>
                <w:rFonts w:ascii="Times New Roman" w:eastAsia="Times New Roman" w:hAnsi="Times New Roman" w:cs="Times New Roman"/>
                <w:bCs/>
                <w:sz w:val="24"/>
                <w:szCs w:val="24"/>
              </w:rPr>
              <w:t>подпрограммы</w:t>
            </w:r>
            <w:proofErr w:type="gramStart"/>
            <w:r w:rsidRPr="008F158A">
              <w:rPr>
                <w:rFonts w:ascii="Times New Roman" w:eastAsia="Times New Roman" w:hAnsi="Times New Roman" w:cs="Times New Roman"/>
                <w:bCs/>
                <w:sz w:val="24"/>
                <w:szCs w:val="24"/>
              </w:rPr>
              <w:t>.</w:t>
            </w:r>
            <w:r w:rsidRPr="008F158A">
              <w:rPr>
                <w:rFonts w:ascii="Times New Roman" w:eastAsia="Times New Roman" w:hAnsi="Times New Roman" w:cs="Times New Roman"/>
                <w:sz w:val="24"/>
                <w:szCs w:val="24"/>
              </w:rPr>
              <w:t>«</w:t>
            </w:r>
            <w:proofErr w:type="gramEnd"/>
            <w:r w:rsidRPr="008F158A">
              <w:rPr>
                <w:rFonts w:ascii="Times New Roman" w:eastAsia="Times New Roman" w:hAnsi="Times New Roman" w:cs="Times New Roman"/>
                <w:sz w:val="24"/>
                <w:szCs w:val="24"/>
              </w:rPr>
              <w:t>Развитие</w:t>
            </w:r>
            <w:proofErr w:type="spellEnd"/>
            <w:r w:rsidRPr="008F158A">
              <w:rPr>
                <w:rFonts w:ascii="Times New Roman" w:eastAsia="Times New Roman" w:hAnsi="Times New Roman" w:cs="Times New Roman"/>
                <w:sz w:val="24"/>
                <w:szCs w:val="24"/>
              </w:rPr>
              <w:t xml:space="preserve"> благоустройства и жилищно-коммунального хозяйства Солонцинского сельского поселения» </w:t>
            </w:r>
            <w:r w:rsidRPr="008F158A">
              <w:rPr>
                <w:rFonts w:ascii="Times New Roman" w:eastAsia="Times New Roman" w:hAnsi="Times New Roman" w:cs="Times New Roman"/>
                <w:bCs/>
                <w:sz w:val="24"/>
                <w:szCs w:val="24"/>
              </w:rPr>
              <w:t>муниципальной программы «Социально-экономическое развитие Солонцинского сельского поселения муниципального района «Вейделевский район» Белгородской области»</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2C135545"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7CBAF73A"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B70FF"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01 4 03 20320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B1AA31A" w14:textId="77777777" w:rsidR="00DD15EE" w:rsidRPr="008F158A" w:rsidRDefault="00DD15EE"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F00CAF" w14:textId="0131C1DB" w:rsidR="00DD15EE" w:rsidRPr="008F158A" w:rsidRDefault="00313912" w:rsidP="008C5CC9">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669,9</w:t>
            </w:r>
          </w:p>
        </w:tc>
        <w:tc>
          <w:tcPr>
            <w:tcW w:w="1080" w:type="dxa"/>
            <w:tcBorders>
              <w:top w:val="single" w:sz="4" w:space="0" w:color="auto"/>
              <w:left w:val="single" w:sz="4" w:space="0" w:color="auto"/>
              <w:bottom w:val="single" w:sz="4" w:space="0" w:color="auto"/>
              <w:right w:val="single" w:sz="4" w:space="0" w:color="auto"/>
            </w:tcBorders>
            <w:vAlign w:val="bottom"/>
          </w:tcPr>
          <w:p w14:paraId="4F2399AC" w14:textId="79A4DDF4" w:rsidR="00DD15EE" w:rsidRPr="008F158A"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344,7</w:t>
            </w:r>
          </w:p>
        </w:tc>
      </w:tr>
      <w:tr w:rsidR="00DD15EE" w:rsidRPr="008F158A" w14:paraId="683EED3B" w14:textId="77777777" w:rsidTr="008F158A">
        <w:trPr>
          <w:trHeight w:val="259"/>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4722734E"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0FAE54ED"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2DFCB68E"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F430BD"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01 4 03 20320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CFEA39D"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7BFE3" w14:textId="05FF3F35" w:rsidR="00DD15EE" w:rsidRPr="008F158A"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669,9</w:t>
            </w:r>
          </w:p>
        </w:tc>
        <w:tc>
          <w:tcPr>
            <w:tcW w:w="1080" w:type="dxa"/>
            <w:tcBorders>
              <w:top w:val="single" w:sz="4" w:space="0" w:color="auto"/>
              <w:left w:val="single" w:sz="4" w:space="0" w:color="auto"/>
              <w:bottom w:val="single" w:sz="4" w:space="0" w:color="auto"/>
              <w:right w:val="single" w:sz="4" w:space="0" w:color="auto"/>
            </w:tcBorders>
            <w:vAlign w:val="bottom"/>
          </w:tcPr>
          <w:p w14:paraId="22E93910" w14:textId="63D2054B" w:rsidR="00DD15EE" w:rsidRPr="008F158A"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344,7</w:t>
            </w:r>
          </w:p>
        </w:tc>
      </w:tr>
      <w:tr w:rsidR="00DD15EE" w:rsidRPr="008F158A" w14:paraId="7731AB77" w14:textId="77777777" w:rsidTr="008F158A">
        <w:trPr>
          <w:trHeight w:val="371"/>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511FE924" w14:textId="77777777" w:rsidR="00DD15EE" w:rsidRPr="008F158A" w:rsidRDefault="00DD15EE"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lastRenderedPageBreak/>
              <w:t>Образование</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503FFBD2" w14:textId="77777777" w:rsidR="00DD15EE" w:rsidRPr="008F158A" w:rsidRDefault="00DD15EE" w:rsidP="003A234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07</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41AC76CA" w14:textId="77777777" w:rsidR="00DD15EE" w:rsidRPr="008F158A" w:rsidRDefault="00DD15EE" w:rsidP="003A2344">
            <w:pPr>
              <w:pStyle w:val="a3"/>
              <w:rPr>
                <w:rFonts w:ascii="Times New Roman" w:eastAsia="Times New Roman" w:hAnsi="Times New Roman" w:cs="Times New Roman"/>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5F283" w14:textId="77777777" w:rsidR="00DD15EE" w:rsidRPr="008F158A" w:rsidRDefault="00DD15EE" w:rsidP="003A2344">
            <w:pPr>
              <w:pStyle w:val="a3"/>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C4537DF" w14:textId="77777777" w:rsidR="00DD15EE" w:rsidRPr="008F158A" w:rsidRDefault="00DD15EE"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D4D44" w14:textId="5DB04878" w:rsidR="00DD15EE" w:rsidRPr="008F158A" w:rsidRDefault="00E727A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080" w:type="dxa"/>
            <w:tcBorders>
              <w:top w:val="single" w:sz="4" w:space="0" w:color="auto"/>
              <w:left w:val="single" w:sz="4" w:space="0" w:color="auto"/>
              <w:bottom w:val="single" w:sz="4" w:space="0" w:color="auto"/>
              <w:right w:val="single" w:sz="4" w:space="0" w:color="auto"/>
            </w:tcBorders>
            <w:vAlign w:val="bottom"/>
          </w:tcPr>
          <w:p w14:paraId="6009E8B7" w14:textId="78EC158C" w:rsidR="00DD15EE" w:rsidRPr="008F158A" w:rsidRDefault="00E727A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E727A4" w:rsidRPr="008F158A" w14:paraId="1D0A6582" w14:textId="77777777" w:rsidTr="008F158A">
        <w:trPr>
          <w:trHeight w:val="237"/>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478BDF27" w14:textId="77777777" w:rsidR="00E727A4" w:rsidRPr="008F158A" w:rsidRDefault="00E727A4" w:rsidP="00E727A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sz w:val="24"/>
                <w:szCs w:val="24"/>
              </w:rPr>
              <w:t>Профессиональная подготовка, переподготовка и повышение квалификации</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CBCCC" w14:textId="77777777" w:rsidR="00E727A4" w:rsidRPr="008F158A" w:rsidRDefault="00E727A4" w:rsidP="00E727A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07</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3D1F4" w14:textId="77777777" w:rsidR="00E727A4" w:rsidRPr="008F158A" w:rsidRDefault="00E727A4" w:rsidP="00E727A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A2A14" w14:textId="77777777" w:rsidR="00E727A4" w:rsidRPr="008F158A" w:rsidRDefault="00E727A4" w:rsidP="00E727A4">
            <w:pPr>
              <w:pStyle w:val="a3"/>
              <w:rPr>
                <w:rFonts w:ascii="Times New Roman" w:eastAsia="Times New Roman" w:hAnsi="Times New Roman" w:cs="Times New Roman"/>
                <w:bCs/>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F2CE9BA" w14:textId="77777777" w:rsidR="00E727A4" w:rsidRPr="008F158A" w:rsidRDefault="00E727A4" w:rsidP="00E727A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F61B4" w14:textId="76DD36AF" w:rsidR="00E727A4" w:rsidRPr="008F158A" w:rsidRDefault="00E727A4" w:rsidP="00E727A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080" w:type="dxa"/>
            <w:tcBorders>
              <w:top w:val="single" w:sz="4" w:space="0" w:color="auto"/>
              <w:left w:val="single" w:sz="4" w:space="0" w:color="auto"/>
              <w:bottom w:val="single" w:sz="4" w:space="0" w:color="auto"/>
              <w:right w:val="single" w:sz="4" w:space="0" w:color="auto"/>
            </w:tcBorders>
            <w:vAlign w:val="bottom"/>
          </w:tcPr>
          <w:p w14:paraId="0E242E21" w14:textId="365462BC" w:rsidR="00E727A4" w:rsidRPr="008F158A" w:rsidRDefault="00E727A4" w:rsidP="00E727A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E727A4" w:rsidRPr="008F158A" w14:paraId="64B9FB2C" w14:textId="77777777" w:rsidTr="008F158A">
        <w:trPr>
          <w:trHeight w:val="237"/>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2E4E493" w14:textId="77777777" w:rsidR="00E727A4" w:rsidRPr="008F158A" w:rsidRDefault="00E727A4" w:rsidP="00E727A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Непрограммная часть</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1A5A9" w14:textId="77777777" w:rsidR="00E727A4" w:rsidRPr="008F158A" w:rsidRDefault="00E727A4" w:rsidP="00E727A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07</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CF819" w14:textId="77777777" w:rsidR="00E727A4" w:rsidRPr="008F158A" w:rsidRDefault="00E727A4" w:rsidP="00E727A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26974C" w14:textId="77777777" w:rsidR="00E727A4" w:rsidRPr="008F158A" w:rsidRDefault="00E727A4" w:rsidP="00E727A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99 0 00 00000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2870BA3" w14:textId="77777777" w:rsidR="00E727A4" w:rsidRPr="008F158A" w:rsidRDefault="00E727A4" w:rsidP="00E727A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63B91" w14:textId="6317646E" w:rsidR="00E727A4" w:rsidRPr="008F158A" w:rsidRDefault="00E727A4" w:rsidP="00E727A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080" w:type="dxa"/>
            <w:tcBorders>
              <w:top w:val="single" w:sz="4" w:space="0" w:color="auto"/>
              <w:left w:val="single" w:sz="4" w:space="0" w:color="auto"/>
              <w:bottom w:val="single" w:sz="4" w:space="0" w:color="auto"/>
              <w:right w:val="single" w:sz="4" w:space="0" w:color="auto"/>
            </w:tcBorders>
            <w:vAlign w:val="bottom"/>
          </w:tcPr>
          <w:p w14:paraId="02B7EADE" w14:textId="7F2F9D4B" w:rsidR="00E727A4" w:rsidRPr="008F158A" w:rsidRDefault="00E727A4" w:rsidP="00E727A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E727A4" w:rsidRPr="008F158A" w14:paraId="00103AB7" w14:textId="77777777" w:rsidTr="008F158A">
        <w:trPr>
          <w:trHeight w:val="237"/>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4DE5AD7D" w14:textId="77777777" w:rsidR="00E727A4" w:rsidRPr="008F158A" w:rsidRDefault="00E727A4" w:rsidP="00E727A4">
            <w:pPr>
              <w:pStyle w:val="a3"/>
              <w:rPr>
                <w:rFonts w:ascii="Times New Roman" w:eastAsia="Times New Roman" w:hAnsi="Times New Roman" w:cs="Times New Roman"/>
                <w:sz w:val="24"/>
                <w:szCs w:val="24"/>
              </w:rPr>
            </w:pPr>
            <w:r w:rsidRPr="008F158A">
              <w:rPr>
                <w:rFonts w:ascii="Times New Roman" w:eastAsia="Times New Roman" w:hAnsi="Times New Roman" w:cs="Times New Roman"/>
                <w:bCs/>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3D7178" w14:textId="77777777" w:rsidR="00E727A4" w:rsidRPr="008F158A" w:rsidRDefault="00E727A4" w:rsidP="00E727A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07</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36F95C" w14:textId="77777777" w:rsidR="00E727A4" w:rsidRPr="008F158A" w:rsidRDefault="00E727A4" w:rsidP="00E727A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05</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092680" w14:textId="77777777" w:rsidR="00E727A4" w:rsidRPr="008F158A" w:rsidRDefault="00E727A4" w:rsidP="00E727A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99 9 00 00000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D16BB84" w14:textId="77777777" w:rsidR="00E727A4" w:rsidRPr="008F158A" w:rsidRDefault="00E727A4" w:rsidP="00E727A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48794" w14:textId="3336F0A9" w:rsidR="00E727A4" w:rsidRPr="008F158A" w:rsidRDefault="00E727A4" w:rsidP="00E727A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080" w:type="dxa"/>
            <w:tcBorders>
              <w:top w:val="single" w:sz="4" w:space="0" w:color="auto"/>
              <w:left w:val="single" w:sz="4" w:space="0" w:color="auto"/>
              <w:bottom w:val="single" w:sz="4" w:space="0" w:color="auto"/>
              <w:right w:val="single" w:sz="4" w:space="0" w:color="auto"/>
            </w:tcBorders>
            <w:vAlign w:val="bottom"/>
          </w:tcPr>
          <w:p w14:paraId="1071FD54" w14:textId="78CC2EC4" w:rsidR="00E727A4" w:rsidRPr="008F158A" w:rsidRDefault="00E727A4" w:rsidP="00E727A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E727A4" w:rsidRPr="008F158A" w14:paraId="76148732" w14:textId="77777777" w:rsidTr="008F158A">
        <w:trPr>
          <w:trHeight w:val="453"/>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09A91EA1" w14:textId="77777777" w:rsidR="00E727A4" w:rsidRPr="008F158A" w:rsidRDefault="00E727A4" w:rsidP="00E727A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Обеспечение деятельности (оказание услуг) государственных учреждений (организаций)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3808B70B" w14:textId="77777777" w:rsidR="00E727A4" w:rsidRPr="008F158A" w:rsidRDefault="00E727A4" w:rsidP="00E727A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07</w:t>
            </w: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4162FD1A" w14:textId="77777777" w:rsidR="00E727A4" w:rsidRPr="008F158A" w:rsidRDefault="00E727A4" w:rsidP="00E727A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05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0D94A97D" w14:textId="77777777" w:rsidR="00E727A4" w:rsidRPr="008F158A" w:rsidRDefault="00E727A4" w:rsidP="00E727A4">
            <w:pPr>
              <w:pStyle w:val="a3"/>
              <w:rPr>
                <w:rFonts w:ascii="Times New Roman" w:eastAsia="Times New Roman" w:hAnsi="Times New Roman" w:cs="Times New Roman"/>
                <w:bCs/>
                <w:sz w:val="24"/>
                <w:szCs w:val="24"/>
              </w:rPr>
            </w:pPr>
            <w:r w:rsidRPr="008F158A">
              <w:rPr>
                <w:rFonts w:ascii="Times New Roman" w:eastAsia="Times New Roman" w:hAnsi="Times New Roman" w:cs="Times New Roman"/>
                <w:bCs/>
                <w:sz w:val="24"/>
                <w:szCs w:val="24"/>
              </w:rPr>
              <w:t xml:space="preserve">99 9 00 </w:t>
            </w:r>
            <w:r>
              <w:rPr>
                <w:rFonts w:ascii="Times New Roman" w:eastAsia="Times New Roman" w:hAnsi="Times New Roman" w:cs="Times New Roman"/>
                <w:bCs/>
                <w:sz w:val="24"/>
                <w:szCs w:val="24"/>
              </w:rPr>
              <w:t>21010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B36C820" w14:textId="77777777" w:rsidR="00E727A4" w:rsidRPr="008F158A" w:rsidRDefault="00E727A4" w:rsidP="00E727A4">
            <w:pPr>
              <w:pStyle w:val="a3"/>
              <w:rPr>
                <w:rFonts w:ascii="Times New Roman" w:eastAsia="Times New Roman" w:hAnsi="Times New Roman" w:cs="Times New Roman"/>
                <w:bCs/>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83171" w14:textId="2B7C6CFB" w:rsidR="00E727A4" w:rsidRPr="008F158A" w:rsidRDefault="00E727A4" w:rsidP="00E727A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080" w:type="dxa"/>
            <w:tcBorders>
              <w:top w:val="single" w:sz="4" w:space="0" w:color="auto"/>
              <w:left w:val="single" w:sz="4" w:space="0" w:color="auto"/>
              <w:bottom w:val="single" w:sz="4" w:space="0" w:color="auto"/>
              <w:right w:val="single" w:sz="4" w:space="0" w:color="auto"/>
            </w:tcBorders>
            <w:vAlign w:val="bottom"/>
          </w:tcPr>
          <w:p w14:paraId="127D9046" w14:textId="0D06EF8A" w:rsidR="00E727A4" w:rsidRPr="008F158A" w:rsidRDefault="00E727A4" w:rsidP="00E727A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E727A4" w:rsidRPr="008F158A" w14:paraId="5B007DA8" w14:textId="77777777" w:rsidTr="008F158A">
        <w:trPr>
          <w:trHeight w:val="418"/>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0C938B18" w14:textId="77777777" w:rsidR="00E727A4" w:rsidRPr="008F158A" w:rsidRDefault="00E727A4" w:rsidP="00E727A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BCA00" w14:textId="77777777" w:rsidR="00E727A4" w:rsidRPr="008F158A" w:rsidRDefault="00E727A4" w:rsidP="00E727A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07</w:t>
            </w:r>
          </w:p>
        </w:tc>
        <w:tc>
          <w:tcPr>
            <w:tcW w:w="6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9110E7" w14:textId="77777777" w:rsidR="00E727A4" w:rsidRPr="008F158A" w:rsidRDefault="00E727A4" w:rsidP="00E727A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214262E2" w14:textId="77777777" w:rsidR="00E727A4" w:rsidRPr="008F158A" w:rsidRDefault="00E727A4" w:rsidP="00E727A4">
            <w:pPr>
              <w:pStyle w:val="a3"/>
              <w:rPr>
                <w:rFonts w:ascii="Times New Roman" w:eastAsia="Times New Roman" w:hAnsi="Times New Roman" w:cs="Times New Roman"/>
                <w:sz w:val="24"/>
                <w:szCs w:val="24"/>
              </w:rPr>
            </w:pPr>
            <w:r w:rsidRPr="008F158A">
              <w:rPr>
                <w:rFonts w:ascii="Times New Roman" w:eastAsia="Times New Roman" w:hAnsi="Times New Roman" w:cs="Times New Roman"/>
                <w:bCs/>
                <w:sz w:val="24"/>
                <w:szCs w:val="24"/>
              </w:rPr>
              <w:t xml:space="preserve">99 9 00 </w:t>
            </w:r>
            <w:r>
              <w:rPr>
                <w:rFonts w:ascii="Times New Roman" w:eastAsia="Times New Roman" w:hAnsi="Times New Roman" w:cs="Times New Roman"/>
                <w:bCs/>
                <w:sz w:val="24"/>
                <w:szCs w:val="24"/>
              </w:rPr>
              <w:t>21010</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84056" w14:textId="77777777" w:rsidR="00E727A4" w:rsidRPr="008F158A" w:rsidRDefault="00E727A4" w:rsidP="00E727A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8DA9E" w14:textId="13AC0090" w:rsidR="00E727A4" w:rsidRPr="008F158A" w:rsidRDefault="00E727A4" w:rsidP="00E727A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080" w:type="dxa"/>
            <w:tcBorders>
              <w:top w:val="single" w:sz="4" w:space="0" w:color="auto"/>
              <w:left w:val="single" w:sz="4" w:space="0" w:color="auto"/>
              <w:bottom w:val="single" w:sz="4" w:space="0" w:color="auto"/>
              <w:right w:val="single" w:sz="4" w:space="0" w:color="auto"/>
            </w:tcBorders>
            <w:vAlign w:val="bottom"/>
          </w:tcPr>
          <w:p w14:paraId="2B579BCB" w14:textId="7DEF62A0" w:rsidR="00E727A4" w:rsidRPr="008F158A" w:rsidRDefault="00E727A4" w:rsidP="00E727A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DD15EE" w:rsidRPr="008F158A" w14:paraId="59E218A0" w14:textId="77777777" w:rsidTr="008F158A">
        <w:trPr>
          <w:trHeight w:val="366"/>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3CE177BD" w14:textId="77777777" w:rsidR="00DD15EE" w:rsidRPr="008F158A" w:rsidRDefault="00DD15EE"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Условно-утвержденные расходы</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30BB621B" w14:textId="77777777" w:rsidR="00DD15EE" w:rsidRPr="008F158A" w:rsidRDefault="00DD15EE" w:rsidP="003A2344">
            <w:pPr>
              <w:pStyle w:val="a3"/>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1FAF747C" w14:textId="77777777" w:rsidR="00DD15EE" w:rsidRPr="008F158A" w:rsidRDefault="00DD15EE" w:rsidP="003A2344">
            <w:pPr>
              <w:pStyle w:val="a3"/>
              <w:rPr>
                <w:rFonts w:ascii="Times New Roman" w:eastAsia="Times New Roman" w:hAnsi="Times New Roman" w:cs="Times New Roman"/>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2914883F" w14:textId="77777777" w:rsidR="00DD15EE" w:rsidRPr="008F158A" w:rsidRDefault="00DD15EE" w:rsidP="003A2344">
            <w:pPr>
              <w:pStyle w:val="a3"/>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3BBB281" w14:textId="77777777" w:rsidR="00DD15EE" w:rsidRPr="008F158A" w:rsidRDefault="00DD15EE"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BBBA2" w14:textId="315B9F47" w:rsidR="00DD15EE" w:rsidRPr="008F158A" w:rsidRDefault="00E727A4"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89</w:t>
            </w:r>
          </w:p>
        </w:tc>
        <w:tc>
          <w:tcPr>
            <w:tcW w:w="1080" w:type="dxa"/>
            <w:tcBorders>
              <w:top w:val="single" w:sz="4" w:space="0" w:color="auto"/>
              <w:left w:val="single" w:sz="4" w:space="0" w:color="auto"/>
              <w:bottom w:val="single" w:sz="4" w:space="0" w:color="auto"/>
              <w:right w:val="single" w:sz="4" w:space="0" w:color="auto"/>
            </w:tcBorders>
            <w:vAlign w:val="bottom"/>
          </w:tcPr>
          <w:p w14:paraId="1719F53E" w14:textId="31907B69" w:rsidR="00DD15EE" w:rsidRPr="008F158A" w:rsidRDefault="00DD15EE"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E727A4">
              <w:rPr>
                <w:rFonts w:ascii="Times New Roman" w:eastAsia="Times New Roman" w:hAnsi="Times New Roman" w:cs="Times New Roman"/>
                <w:bCs/>
                <w:sz w:val="24"/>
                <w:szCs w:val="24"/>
              </w:rPr>
              <w:t>51</w:t>
            </w:r>
          </w:p>
        </w:tc>
      </w:tr>
      <w:tr w:rsidR="00DD15EE" w:rsidRPr="008F158A" w14:paraId="576F226E" w14:textId="77777777" w:rsidTr="008F158A">
        <w:trPr>
          <w:trHeight w:val="366"/>
        </w:trPr>
        <w:tc>
          <w:tcPr>
            <w:tcW w:w="4316" w:type="dxa"/>
            <w:tcBorders>
              <w:top w:val="single" w:sz="4" w:space="0" w:color="auto"/>
              <w:left w:val="single" w:sz="4" w:space="0" w:color="auto"/>
              <w:bottom w:val="single" w:sz="4" w:space="0" w:color="auto"/>
              <w:right w:val="single" w:sz="4" w:space="0" w:color="auto"/>
            </w:tcBorders>
            <w:shd w:val="clear" w:color="auto" w:fill="auto"/>
            <w:vAlign w:val="bottom"/>
          </w:tcPr>
          <w:p w14:paraId="51D78871" w14:textId="77777777" w:rsidR="00DD15EE" w:rsidRPr="008F158A" w:rsidRDefault="00DD15E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ВСЕГО </w:t>
            </w:r>
          </w:p>
        </w:tc>
        <w:tc>
          <w:tcPr>
            <w:tcW w:w="576" w:type="dxa"/>
            <w:tcBorders>
              <w:top w:val="single" w:sz="4" w:space="0" w:color="auto"/>
              <w:left w:val="single" w:sz="4" w:space="0" w:color="auto"/>
              <w:bottom w:val="single" w:sz="4" w:space="0" w:color="auto"/>
              <w:right w:val="single" w:sz="4" w:space="0" w:color="auto"/>
            </w:tcBorders>
            <w:shd w:val="clear" w:color="auto" w:fill="auto"/>
            <w:vAlign w:val="bottom"/>
          </w:tcPr>
          <w:p w14:paraId="549A3A7B" w14:textId="77777777" w:rsidR="00DD15EE" w:rsidRPr="008F158A" w:rsidRDefault="00DD15EE" w:rsidP="003A2344">
            <w:pPr>
              <w:pStyle w:val="a3"/>
              <w:rPr>
                <w:rFonts w:ascii="Times New Roman" w:eastAsia="Times New Roman" w:hAnsi="Times New Roman" w:cs="Times New Roman"/>
                <w:sz w:val="24"/>
                <w:szCs w:val="2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bottom"/>
          </w:tcPr>
          <w:p w14:paraId="3BC25BF2" w14:textId="77777777" w:rsidR="00DD15EE" w:rsidRPr="008F158A" w:rsidRDefault="00DD15EE" w:rsidP="003A2344">
            <w:pPr>
              <w:pStyle w:val="a3"/>
              <w:rPr>
                <w:rFonts w:ascii="Times New Roman" w:eastAsia="Times New Roman" w:hAnsi="Times New Roman" w:cs="Times New Roman"/>
                <w:sz w:val="24"/>
                <w:szCs w:val="24"/>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bottom"/>
          </w:tcPr>
          <w:p w14:paraId="2A4E35E5" w14:textId="77777777" w:rsidR="00DD15EE" w:rsidRPr="008F158A" w:rsidRDefault="00DD15EE" w:rsidP="003A2344">
            <w:pPr>
              <w:pStyle w:val="a3"/>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5766A03" w14:textId="77777777" w:rsidR="00DD15EE" w:rsidRPr="008F158A" w:rsidRDefault="00DD15EE" w:rsidP="003A2344">
            <w:pPr>
              <w:pStyle w:val="a3"/>
              <w:rPr>
                <w:rFonts w:ascii="Times New Roman" w:eastAsia="Times New Roman" w:hAnsi="Times New Roman" w:cs="Times New Roman"/>
                <w:sz w:val="24"/>
                <w:szCs w:val="24"/>
              </w:rPr>
            </w:pP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CDA411" w14:textId="0E2E0D8E" w:rsidR="00DD15EE" w:rsidRPr="008F158A" w:rsidRDefault="00313912" w:rsidP="003A2344">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4494,7</w:t>
            </w:r>
          </w:p>
        </w:tc>
        <w:tc>
          <w:tcPr>
            <w:tcW w:w="1080" w:type="dxa"/>
            <w:tcBorders>
              <w:top w:val="single" w:sz="4" w:space="0" w:color="auto"/>
              <w:left w:val="single" w:sz="4" w:space="0" w:color="auto"/>
              <w:bottom w:val="single" w:sz="4" w:space="0" w:color="auto"/>
              <w:right w:val="single" w:sz="4" w:space="0" w:color="auto"/>
            </w:tcBorders>
            <w:vAlign w:val="bottom"/>
          </w:tcPr>
          <w:p w14:paraId="3E1C1C1C" w14:textId="4C26A35E" w:rsidR="00DD15EE" w:rsidRPr="008F158A" w:rsidRDefault="00313912" w:rsidP="00366C22">
            <w:pPr>
              <w:pStyle w:val="a3"/>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3974,5</w:t>
            </w:r>
          </w:p>
        </w:tc>
      </w:tr>
    </w:tbl>
    <w:p w14:paraId="5D88C202" w14:textId="77777777" w:rsidR="003A2344" w:rsidRPr="008F158A" w:rsidRDefault="003A2344" w:rsidP="003A2344">
      <w:pPr>
        <w:tabs>
          <w:tab w:val="left" w:pos="5820"/>
        </w:tabs>
        <w:rPr>
          <w:rFonts w:ascii="Times New Roman" w:eastAsia="Times New Roman" w:hAnsi="Times New Roman" w:cs="Times New Roman"/>
          <w:sz w:val="24"/>
          <w:szCs w:val="24"/>
        </w:rPr>
      </w:pPr>
    </w:p>
    <w:p w14:paraId="62879DB7" w14:textId="77777777" w:rsidR="0050453C" w:rsidRDefault="0050453C">
      <w:pPr>
        <w:rPr>
          <w:rFonts w:ascii="Times New Roman" w:hAnsi="Times New Roman" w:cs="Times New Roman"/>
          <w:sz w:val="24"/>
          <w:szCs w:val="24"/>
        </w:rPr>
      </w:pPr>
    </w:p>
    <w:p w14:paraId="07BA7144" w14:textId="77777777" w:rsidR="00C84E38" w:rsidRDefault="00C84E38">
      <w:pPr>
        <w:rPr>
          <w:rFonts w:ascii="Times New Roman" w:hAnsi="Times New Roman" w:cs="Times New Roman"/>
          <w:sz w:val="24"/>
          <w:szCs w:val="24"/>
        </w:rPr>
      </w:pPr>
    </w:p>
    <w:p w14:paraId="1697F3E1" w14:textId="77777777" w:rsidR="00C84E38" w:rsidRDefault="00C84E38">
      <w:pPr>
        <w:rPr>
          <w:rFonts w:ascii="Times New Roman" w:hAnsi="Times New Roman" w:cs="Times New Roman"/>
          <w:sz w:val="24"/>
          <w:szCs w:val="24"/>
        </w:rPr>
      </w:pPr>
    </w:p>
    <w:p w14:paraId="5E73BEBA" w14:textId="77777777" w:rsidR="00C84E38" w:rsidRDefault="00C84E38">
      <w:pPr>
        <w:rPr>
          <w:rFonts w:ascii="Times New Roman" w:hAnsi="Times New Roman" w:cs="Times New Roman"/>
          <w:sz w:val="24"/>
          <w:szCs w:val="24"/>
        </w:rPr>
      </w:pPr>
    </w:p>
    <w:p w14:paraId="1968C40F" w14:textId="77777777" w:rsidR="00CA1CB4" w:rsidRDefault="00CA1CB4">
      <w:pPr>
        <w:rPr>
          <w:rFonts w:ascii="Times New Roman" w:hAnsi="Times New Roman" w:cs="Times New Roman"/>
          <w:sz w:val="24"/>
          <w:szCs w:val="24"/>
        </w:rPr>
      </w:pPr>
    </w:p>
    <w:p w14:paraId="633628CC" w14:textId="77777777" w:rsidR="00CA1CB4" w:rsidRDefault="00CA1CB4">
      <w:pPr>
        <w:rPr>
          <w:rFonts w:ascii="Times New Roman" w:hAnsi="Times New Roman" w:cs="Times New Roman"/>
          <w:sz w:val="24"/>
          <w:szCs w:val="24"/>
        </w:rPr>
      </w:pPr>
    </w:p>
    <w:p w14:paraId="2FC8008A" w14:textId="77777777" w:rsidR="00CA1CB4" w:rsidRDefault="00CA1CB4">
      <w:pPr>
        <w:rPr>
          <w:rFonts w:ascii="Times New Roman" w:hAnsi="Times New Roman" w:cs="Times New Roman"/>
          <w:sz w:val="24"/>
          <w:szCs w:val="24"/>
        </w:rPr>
      </w:pPr>
    </w:p>
    <w:p w14:paraId="26C96D39" w14:textId="77777777" w:rsidR="00CA1CB4" w:rsidRDefault="00CA1CB4">
      <w:pPr>
        <w:rPr>
          <w:rFonts w:ascii="Times New Roman" w:hAnsi="Times New Roman" w:cs="Times New Roman"/>
          <w:sz w:val="24"/>
          <w:szCs w:val="24"/>
        </w:rPr>
      </w:pPr>
    </w:p>
    <w:p w14:paraId="186FFB4D" w14:textId="77777777" w:rsidR="00DA43DC" w:rsidRDefault="00DA43DC">
      <w:pPr>
        <w:rPr>
          <w:rFonts w:ascii="Times New Roman" w:hAnsi="Times New Roman" w:cs="Times New Roman"/>
          <w:sz w:val="24"/>
          <w:szCs w:val="24"/>
        </w:rPr>
      </w:pPr>
    </w:p>
    <w:p w14:paraId="1B08796A" w14:textId="77777777" w:rsidR="00466B50" w:rsidRDefault="00466B50">
      <w:pPr>
        <w:rPr>
          <w:rFonts w:ascii="Times New Roman" w:hAnsi="Times New Roman" w:cs="Times New Roman"/>
          <w:sz w:val="24"/>
          <w:szCs w:val="24"/>
        </w:rPr>
      </w:pPr>
    </w:p>
    <w:p w14:paraId="2F269314" w14:textId="77777777" w:rsidR="00DD15EE" w:rsidRDefault="00DD15EE">
      <w:pPr>
        <w:rPr>
          <w:rFonts w:ascii="Times New Roman" w:hAnsi="Times New Roman" w:cs="Times New Roman"/>
          <w:sz w:val="24"/>
          <w:szCs w:val="24"/>
        </w:rPr>
      </w:pPr>
    </w:p>
    <w:p w14:paraId="75E52940" w14:textId="77777777" w:rsidR="00DD15EE" w:rsidRDefault="00DD15EE">
      <w:pPr>
        <w:rPr>
          <w:rFonts w:ascii="Times New Roman" w:hAnsi="Times New Roman" w:cs="Times New Roman"/>
          <w:sz w:val="24"/>
          <w:szCs w:val="24"/>
        </w:rPr>
      </w:pPr>
    </w:p>
    <w:p w14:paraId="736C64EC" w14:textId="77777777" w:rsidR="00DD15EE" w:rsidRPr="008F158A" w:rsidRDefault="00DD15EE">
      <w:pPr>
        <w:rPr>
          <w:rFonts w:ascii="Times New Roman" w:hAnsi="Times New Roman" w:cs="Times New Roman"/>
          <w:sz w:val="24"/>
          <w:szCs w:val="24"/>
        </w:rPr>
      </w:pPr>
    </w:p>
    <w:tbl>
      <w:tblPr>
        <w:tblW w:w="19800" w:type="dxa"/>
        <w:tblInd w:w="-612" w:type="dxa"/>
        <w:tblLayout w:type="fixed"/>
        <w:tblLook w:val="0000" w:firstRow="0" w:lastRow="0" w:firstColumn="0" w:lastColumn="0" w:noHBand="0" w:noVBand="0"/>
      </w:tblPr>
      <w:tblGrid>
        <w:gridCol w:w="4320"/>
        <w:gridCol w:w="900"/>
        <w:gridCol w:w="720"/>
        <w:gridCol w:w="1080"/>
        <w:gridCol w:w="1638"/>
        <w:gridCol w:w="709"/>
        <w:gridCol w:w="992"/>
        <w:gridCol w:w="9441"/>
      </w:tblGrid>
      <w:tr w:rsidR="003A2344" w:rsidRPr="008F158A" w14:paraId="0660D981" w14:textId="77777777" w:rsidTr="00F53B7C">
        <w:trPr>
          <w:trHeight w:val="360"/>
        </w:trPr>
        <w:tc>
          <w:tcPr>
            <w:tcW w:w="10359" w:type="dxa"/>
            <w:gridSpan w:val="7"/>
            <w:tcBorders>
              <w:top w:val="nil"/>
              <w:left w:val="nil"/>
              <w:bottom w:val="nil"/>
              <w:right w:val="nil"/>
            </w:tcBorders>
            <w:shd w:val="clear" w:color="auto" w:fill="auto"/>
            <w:vAlign w:val="bottom"/>
          </w:tcPr>
          <w:p w14:paraId="2068A87F" w14:textId="77777777" w:rsidR="00A45A78" w:rsidRPr="00A8175D" w:rsidRDefault="00466B50" w:rsidP="00466B50">
            <w:pPr>
              <w:pStyle w:val="a3"/>
              <w:jc w:val="right"/>
              <w:rPr>
                <w:rFonts w:ascii="Times New Roman" w:eastAsia="Times New Roman" w:hAnsi="Times New Roman" w:cs="Times New Roman"/>
                <w:sz w:val="24"/>
                <w:szCs w:val="24"/>
              </w:rPr>
            </w:pPr>
            <w:r w:rsidRPr="00A8175D">
              <w:rPr>
                <w:rFonts w:ascii="Times New Roman" w:eastAsia="Times New Roman" w:hAnsi="Times New Roman" w:cs="Times New Roman"/>
                <w:sz w:val="24"/>
                <w:szCs w:val="24"/>
              </w:rPr>
              <w:t xml:space="preserve">                      </w:t>
            </w:r>
            <w:r w:rsidR="003A2344" w:rsidRPr="00A8175D">
              <w:rPr>
                <w:rFonts w:ascii="Times New Roman" w:eastAsia="Times New Roman" w:hAnsi="Times New Roman" w:cs="Times New Roman"/>
                <w:sz w:val="24"/>
                <w:szCs w:val="24"/>
              </w:rPr>
              <w:t xml:space="preserve">   </w:t>
            </w:r>
          </w:p>
          <w:p w14:paraId="6A14E63A" w14:textId="77777777" w:rsidR="00ED0853" w:rsidRPr="00A8175D" w:rsidRDefault="00ED0853" w:rsidP="006E54D8">
            <w:pPr>
              <w:pStyle w:val="a3"/>
              <w:jc w:val="right"/>
              <w:rPr>
                <w:rFonts w:ascii="Times New Roman" w:eastAsia="Times New Roman" w:hAnsi="Times New Roman" w:cs="Times New Roman"/>
                <w:sz w:val="24"/>
                <w:szCs w:val="24"/>
              </w:rPr>
            </w:pPr>
          </w:p>
          <w:p w14:paraId="3ED133F5" w14:textId="77777777" w:rsidR="00ED0853" w:rsidRPr="00A8175D" w:rsidRDefault="00ED0853" w:rsidP="006E54D8">
            <w:pPr>
              <w:pStyle w:val="a3"/>
              <w:jc w:val="right"/>
              <w:rPr>
                <w:rFonts w:ascii="Times New Roman" w:eastAsia="Times New Roman" w:hAnsi="Times New Roman" w:cs="Times New Roman"/>
                <w:sz w:val="24"/>
                <w:szCs w:val="24"/>
              </w:rPr>
            </w:pPr>
          </w:p>
          <w:p w14:paraId="7AC325A0" w14:textId="179BC04E" w:rsidR="003A2344" w:rsidRPr="00A8175D" w:rsidRDefault="003A2344" w:rsidP="00FC5B35">
            <w:pPr>
              <w:pStyle w:val="a3"/>
              <w:jc w:val="right"/>
              <w:rPr>
                <w:rFonts w:ascii="Times New Roman" w:eastAsia="Times New Roman" w:hAnsi="Times New Roman" w:cs="Times New Roman"/>
                <w:sz w:val="24"/>
                <w:szCs w:val="24"/>
              </w:rPr>
            </w:pPr>
            <w:r w:rsidRPr="00A8175D">
              <w:rPr>
                <w:rFonts w:ascii="Times New Roman" w:eastAsia="Times New Roman" w:hAnsi="Times New Roman" w:cs="Times New Roman"/>
                <w:sz w:val="24"/>
                <w:szCs w:val="24"/>
              </w:rPr>
              <w:t xml:space="preserve">    Приложение </w:t>
            </w:r>
            <w:r w:rsidR="00FC5B35">
              <w:rPr>
                <w:rFonts w:ascii="Times New Roman" w:eastAsia="Times New Roman" w:hAnsi="Times New Roman" w:cs="Times New Roman"/>
                <w:sz w:val="24"/>
                <w:szCs w:val="24"/>
              </w:rPr>
              <w:t>8</w:t>
            </w:r>
          </w:p>
        </w:tc>
        <w:tc>
          <w:tcPr>
            <w:tcW w:w="9441" w:type="dxa"/>
            <w:tcBorders>
              <w:top w:val="nil"/>
              <w:left w:val="nil"/>
              <w:bottom w:val="nil"/>
              <w:right w:val="nil"/>
            </w:tcBorders>
          </w:tcPr>
          <w:p w14:paraId="2B877359" w14:textId="77777777" w:rsidR="003A2344" w:rsidRPr="00A8175D" w:rsidRDefault="003A2344" w:rsidP="003A2344">
            <w:pPr>
              <w:pStyle w:val="a3"/>
              <w:rPr>
                <w:rFonts w:ascii="Times New Roman" w:eastAsia="Times New Roman" w:hAnsi="Times New Roman" w:cs="Times New Roman"/>
                <w:b/>
                <w:sz w:val="24"/>
                <w:szCs w:val="24"/>
              </w:rPr>
            </w:pPr>
          </w:p>
        </w:tc>
      </w:tr>
      <w:tr w:rsidR="003A2344" w:rsidRPr="008F158A" w14:paraId="66645F29" w14:textId="77777777" w:rsidTr="00F53B7C">
        <w:trPr>
          <w:trHeight w:val="141"/>
        </w:trPr>
        <w:tc>
          <w:tcPr>
            <w:tcW w:w="10359" w:type="dxa"/>
            <w:gridSpan w:val="7"/>
            <w:tcBorders>
              <w:top w:val="nil"/>
              <w:left w:val="nil"/>
              <w:bottom w:val="nil"/>
              <w:right w:val="nil"/>
            </w:tcBorders>
            <w:shd w:val="clear" w:color="auto" w:fill="auto"/>
            <w:vAlign w:val="bottom"/>
          </w:tcPr>
          <w:p w14:paraId="4C84D7DE" w14:textId="77777777" w:rsidR="003A2344" w:rsidRPr="008F158A" w:rsidRDefault="003A2344" w:rsidP="00C0383B">
            <w:pPr>
              <w:pStyle w:val="a3"/>
              <w:jc w:val="right"/>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 xml:space="preserve">                                               к  решению земского собрания  </w:t>
            </w:r>
          </w:p>
        </w:tc>
        <w:tc>
          <w:tcPr>
            <w:tcW w:w="9441" w:type="dxa"/>
            <w:tcBorders>
              <w:top w:val="nil"/>
              <w:left w:val="nil"/>
              <w:bottom w:val="nil"/>
              <w:right w:val="nil"/>
            </w:tcBorders>
          </w:tcPr>
          <w:p w14:paraId="1F5A4DB8" w14:textId="77777777" w:rsidR="003A2344" w:rsidRPr="008F158A" w:rsidRDefault="003A2344" w:rsidP="003A2344">
            <w:pPr>
              <w:pStyle w:val="a3"/>
              <w:rPr>
                <w:rFonts w:ascii="Times New Roman" w:eastAsia="Times New Roman" w:hAnsi="Times New Roman" w:cs="Times New Roman"/>
                <w:b/>
                <w:sz w:val="24"/>
                <w:szCs w:val="24"/>
              </w:rPr>
            </w:pPr>
          </w:p>
        </w:tc>
      </w:tr>
      <w:tr w:rsidR="003A2344" w:rsidRPr="008F158A" w14:paraId="29E1AE61" w14:textId="77777777" w:rsidTr="00F53B7C">
        <w:trPr>
          <w:trHeight w:val="270"/>
        </w:trPr>
        <w:tc>
          <w:tcPr>
            <w:tcW w:w="10359" w:type="dxa"/>
            <w:gridSpan w:val="7"/>
            <w:tcBorders>
              <w:top w:val="nil"/>
              <w:left w:val="nil"/>
              <w:bottom w:val="nil"/>
              <w:right w:val="nil"/>
            </w:tcBorders>
            <w:shd w:val="clear" w:color="auto" w:fill="auto"/>
            <w:vAlign w:val="bottom"/>
          </w:tcPr>
          <w:p w14:paraId="33A3A780" w14:textId="77777777" w:rsidR="003A2344" w:rsidRPr="008F158A" w:rsidRDefault="003A2344" w:rsidP="003A2344">
            <w:pPr>
              <w:pStyle w:val="a3"/>
              <w:jc w:val="right"/>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                                              "О бюджете Солонцинского сельского поселения</w:t>
            </w:r>
          </w:p>
        </w:tc>
        <w:tc>
          <w:tcPr>
            <w:tcW w:w="9441" w:type="dxa"/>
            <w:tcBorders>
              <w:top w:val="nil"/>
              <w:left w:val="nil"/>
              <w:bottom w:val="nil"/>
              <w:right w:val="nil"/>
            </w:tcBorders>
          </w:tcPr>
          <w:p w14:paraId="285D99CA" w14:textId="77777777" w:rsidR="003A2344" w:rsidRPr="008F158A" w:rsidRDefault="003A2344" w:rsidP="003A2344">
            <w:pPr>
              <w:pStyle w:val="a3"/>
              <w:rPr>
                <w:rFonts w:ascii="Times New Roman" w:eastAsia="Times New Roman" w:hAnsi="Times New Roman" w:cs="Times New Roman"/>
                <w:b/>
                <w:sz w:val="24"/>
                <w:szCs w:val="24"/>
              </w:rPr>
            </w:pPr>
          </w:p>
        </w:tc>
      </w:tr>
      <w:tr w:rsidR="003A2344" w:rsidRPr="008F158A" w14:paraId="321CD8E6" w14:textId="77777777" w:rsidTr="00F53B7C">
        <w:trPr>
          <w:trHeight w:val="155"/>
        </w:trPr>
        <w:tc>
          <w:tcPr>
            <w:tcW w:w="10359" w:type="dxa"/>
            <w:gridSpan w:val="7"/>
            <w:tcBorders>
              <w:top w:val="nil"/>
              <w:left w:val="nil"/>
              <w:right w:val="nil"/>
            </w:tcBorders>
            <w:shd w:val="clear" w:color="auto" w:fill="auto"/>
            <w:vAlign w:val="bottom"/>
          </w:tcPr>
          <w:p w14:paraId="51EB8A77" w14:textId="77777777" w:rsidR="003A2344" w:rsidRPr="008F158A" w:rsidRDefault="003A2344" w:rsidP="003A2344">
            <w:pPr>
              <w:pStyle w:val="a3"/>
              <w:jc w:val="right"/>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                                                                    муниципального района "Вейделевский район" </w:t>
            </w:r>
          </w:p>
        </w:tc>
        <w:tc>
          <w:tcPr>
            <w:tcW w:w="9441" w:type="dxa"/>
            <w:tcBorders>
              <w:top w:val="nil"/>
              <w:left w:val="nil"/>
              <w:right w:val="nil"/>
            </w:tcBorders>
          </w:tcPr>
          <w:p w14:paraId="542BDF28" w14:textId="77777777" w:rsidR="003A2344" w:rsidRPr="008F158A" w:rsidRDefault="003A2344" w:rsidP="003A2344">
            <w:pPr>
              <w:pStyle w:val="a3"/>
              <w:rPr>
                <w:rFonts w:ascii="Times New Roman" w:eastAsia="Times New Roman" w:hAnsi="Times New Roman" w:cs="Times New Roman"/>
                <w:b/>
                <w:sz w:val="24"/>
                <w:szCs w:val="24"/>
              </w:rPr>
            </w:pPr>
          </w:p>
        </w:tc>
      </w:tr>
      <w:tr w:rsidR="003A2344" w:rsidRPr="008F158A" w14:paraId="329665C4" w14:textId="77777777" w:rsidTr="00F53B7C">
        <w:trPr>
          <w:trHeight w:val="312"/>
        </w:trPr>
        <w:tc>
          <w:tcPr>
            <w:tcW w:w="10359" w:type="dxa"/>
            <w:gridSpan w:val="7"/>
            <w:tcBorders>
              <w:top w:val="nil"/>
              <w:left w:val="nil"/>
              <w:right w:val="nil"/>
            </w:tcBorders>
            <w:shd w:val="clear" w:color="auto" w:fill="auto"/>
            <w:vAlign w:val="bottom"/>
          </w:tcPr>
          <w:p w14:paraId="17B9C174" w14:textId="7694159E" w:rsidR="003A2344" w:rsidRPr="008F158A" w:rsidRDefault="003A2344" w:rsidP="00E7095C">
            <w:pPr>
              <w:pStyle w:val="a3"/>
              <w:jc w:val="right"/>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                                               Белгородской области на 20</w:t>
            </w:r>
            <w:r w:rsidR="00E727A4">
              <w:rPr>
                <w:rFonts w:ascii="Times New Roman" w:eastAsia="Times New Roman" w:hAnsi="Times New Roman" w:cs="Times New Roman"/>
                <w:sz w:val="24"/>
                <w:szCs w:val="24"/>
              </w:rPr>
              <w:t>24</w:t>
            </w:r>
            <w:r w:rsidRPr="008F158A">
              <w:rPr>
                <w:rFonts w:ascii="Times New Roman" w:eastAsia="Times New Roman" w:hAnsi="Times New Roman" w:cs="Times New Roman"/>
                <w:sz w:val="24"/>
                <w:szCs w:val="24"/>
              </w:rPr>
              <w:t xml:space="preserve"> год и плановый период 202</w:t>
            </w:r>
            <w:r w:rsidR="00E727A4">
              <w:rPr>
                <w:rFonts w:ascii="Times New Roman" w:eastAsia="Times New Roman" w:hAnsi="Times New Roman" w:cs="Times New Roman"/>
                <w:sz w:val="24"/>
                <w:szCs w:val="24"/>
              </w:rPr>
              <w:t>5</w:t>
            </w:r>
            <w:r w:rsidRPr="008F158A">
              <w:rPr>
                <w:rFonts w:ascii="Times New Roman" w:eastAsia="Times New Roman" w:hAnsi="Times New Roman" w:cs="Times New Roman"/>
                <w:sz w:val="24"/>
                <w:szCs w:val="24"/>
              </w:rPr>
              <w:t xml:space="preserve"> и 202</w:t>
            </w:r>
            <w:r w:rsidR="00E727A4">
              <w:rPr>
                <w:rFonts w:ascii="Times New Roman" w:eastAsia="Times New Roman" w:hAnsi="Times New Roman" w:cs="Times New Roman"/>
                <w:sz w:val="24"/>
                <w:szCs w:val="24"/>
              </w:rPr>
              <w:t>6</w:t>
            </w:r>
            <w:r w:rsidRPr="008F158A">
              <w:rPr>
                <w:rFonts w:ascii="Times New Roman" w:eastAsia="Times New Roman" w:hAnsi="Times New Roman" w:cs="Times New Roman"/>
                <w:sz w:val="24"/>
                <w:szCs w:val="24"/>
              </w:rPr>
              <w:t xml:space="preserve"> годов".</w:t>
            </w:r>
          </w:p>
        </w:tc>
        <w:tc>
          <w:tcPr>
            <w:tcW w:w="9441" w:type="dxa"/>
            <w:tcBorders>
              <w:top w:val="nil"/>
              <w:left w:val="nil"/>
              <w:right w:val="nil"/>
            </w:tcBorders>
          </w:tcPr>
          <w:p w14:paraId="4C3F4712" w14:textId="77777777" w:rsidR="003A2344" w:rsidRPr="008F158A" w:rsidRDefault="003A2344" w:rsidP="003A2344">
            <w:pPr>
              <w:pStyle w:val="a3"/>
              <w:rPr>
                <w:rFonts w:ascii="Times New Roman" w:eastAsia="Times New Roman" w:hAnsi="Times New Roman" w:cs="Times New Roman"/>
                <w:b/>
                <w:sz w:val="24"/>
                <w:szCs w:val="24"/>
              </w:rPr>
            </w:pPr>
          </w:p>
        </w:tc>
      </w:tr>
      <w:tr w:rsidR="003A2344" w:rsidRPr="008F158A" w14:paraId="177B32BD" w14:textId="77777777" w:rsidTr="00F53B7C">
        <w:trPr>
          <w:trHeight w:val="375"/>
        </w:trPr>
        <w:tc>
          <w:tcPr>
            <w:tcW w:w="10359" w:type="dxa"/>
            <w:gridSpan w:val="7"/>
            <w:vMerge w:val="restart"/>
            <w:shd w:val="clear" w:color="auto" w:fill="auto"/>
            <w:vAlign w:val="center"/>
          </w:tcPr>
          <w:p w14:paraId="4ECADD14" w14:textId="77777777" w:rsidR="00D0534D" w:rsidRPr="008F158A" w:rsidRDefault="003A2344" w:rsidP="00D0534D">
            <w:pPr>
              <w:pStyle w:val="a3"/>
              <w:jc w:val="center"/>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Ведомстве</w:t>
            </w:r>
            <w:r w:rsidR="00D0534D" w:rsidRPr="008F158A">
              <w:rPr>
                <w:rFonts w:ascii="Times New Roman" w:eastAsia="Times New Roman" w:hAnsi="Times New Roman" w:cs="Times New Roman"/>
                <w:sz w:val="24"/>
                <w:szCs w:val="24"/>
              </w:rPr>
              <w:t>нная структура расходов бюджета поселения</w:t>
            </w:r>
          </w:p>
          <w:p w14:paraId="5790300A" w14:textId="02D8D109" w:rsidR="003A2344" w:rsidRPr="008F158A" w:rsidRDefault="003A2344" w:rsidP="0055553B">
            <w:pPr>
              <w:pStyle w:val="a3"/>
              <w:jc w:val="center"/>
              <w:rPr>
                <w:rFonts w:ascii="Times New Roman" w:eastAsia="Times New Roman" w:hAnsi="Times New Roman" w:cs="Times New Roman"/>
                <w:b/>
                <w:sz w:val="24"/>
                <w:szCs w:val="24"/>
              </w:rPr>
            </w:pPr>
            <w:r w:rsidRPr="008F158A">
              <w:rPr>
                <w:rFonts w:ascii="Times New Roman" w:eastAsia="Times New Roman" w:hAnsi="Times New Roman" w:cs="Times New Roman"/>
                <w:sz w:val="24"/>
                <w:szCs w:val="24"/>
              </w:rPr>
              <w:t>на 202</w:t>
            </w:r>
            <w:r w:rsidR="00E727A4">
              <w:rPr>
                <w:rFonts w:ascii="Times New Roman" w:eastAsia="Times New Roman" w:hAnsi="Times New Roman" w:cs="Times New Roman"/>
                <w:sz w:val="24"/>
                <w:szCs w:val="24"/>
              </w:rPr>
              <w:t>4</w:t>
            </w:r>
            <w:r w:rsidRPr="008F158A">
              <w:rPr>
                <w:rFonts w:ascii="Times New Roman" w:eastAsia="Times New Roman" w:hAnsi="Times New Roman" w:cs="Times New Roman"/>
                <w:sz w:val="24"/>
                <w:szCs w:val="24"/>
              </w:rPr>
              <w:t xml:space="preserve"> год.</w:t>
            </w:r>
          </w:p>
        </w:tc>
        <w:tc>
          <w:tcPr>
            <w:tcW w:w="9441" w:type="dxa"/>
          </w:tcPr>
          <w:p w14:paraId="518FDF6D" w14:textId="77777777" w:rsidR="003A2344" w:rsidRPr="008F158A" w:rsidRDefault="003A2344" w:rsidP="003A2344">
            <w:pPr>
              <w:pStyle w:val="a3"/>
              <w:rPr>
                <w:rFonts w:ascii="Times New Roman" w:eastAsia="Times New Roman" w:hAnsi="Times New Roman" w:cs="Times New Roman"/>
                <w:sz w:val="24"/>
                <w:szCs w:val="24"/>
              </w:rPr>
            </w:pPr>
          </w:p>
        </w:tc>
      </w:tr>
      <w:tr w:rsidR="003A2344" w:rsidRPr="008F158A" w14:paraId="6A7DF8AC" w14:textId="77777777" w:rsidTr="00F53B7C">
        <w:trPr>
          <w:trHeight w:val="375"/>
        </w:trPr>
        <w:tc>
          <w:tcPr>
            <w:tcW w:w="10359" w:type="dxa"/>
            <w:gridSpan w:val="7"/>
            <w:vMerge/>
            <w:vAlign w:val="center"/>
          </w:tcPr>
          <w:p w14:paraId="6C5643D7" w14:textId="77777777" w:rsidR="003A2344" w:rsidRPr="008F158A" w:rsidRDefault="003A2344" w:rsidP="003A2344">
            <w:pPr>
              <w:pStyle w:val="a3"/>
              <w:rPr>
                <w:rFonts w:ascii="Times New Roman" w:eastAsia="Times New Roman" w:hAnsi="Times New Roman" w:cs="Times New Roman"/>
                <w:sz w:val="24"/>
                <w:szCs w:val="24"/>
              </w:rPr>
            </w:pPr>
          </w:p>
        </w:tc>
        <w:tc>
          <w:tcPr>
            <w:tcW w:w="9441" w:type="dxa"/>
          </w:tcPr>
          <w:p w14:paraId="44757E60" w14:textId="77777777" w:rsidR="003A2344" w:rsidRPr="008F158A" w:rsidRDefault="003A2344" w:rsidP="003A2344">
            <w:pPr>
              <w:pStyle w:val="a3"/>
              <w:rPr>
                <w:rFonts w:ascii="Times New Roman" w:eastAsia="Times New Roman" w:hAnsi="Times New Roman" w:cs="Times New Roman"/>
                <w:sz w:val="24"/>
                <w:szCs w:val="24"/>
              </w:rPr>
            </w:pPr>
          </w:p>
        </w:tc>
      </w:tr>
      <w:tr w:rsidR="003A2344" w:rsidRPr="008F158A" w14:paraId="73A54613" w14:textId="77777777" w:rsidTr="00F53B7C">
        <w:trPr>
          <w:trHeight w:val="80"/>
        </w:trPr>
        <w:tc>
          <w:tcPr>
            <w:tcW w:w="10359" w:type="dxa"/>
            <w:gridSpan w:val="7"/>
            <w:vMerge/>
            <w:vAlign w:val="center"/>
          </w:tcPr>
          <w:p w14:paraId="7DB9C97B" w14:textId="77777777" w:rsidR="003A2344" w:rsidRPr="008F158A" w:rsidRDefault="003A2344" w:rsidP="003A2344">
            <w:pPr>
              <w:pStyle w:val="a3"/>
              <w:rPr>
                <w:rFonts w:ascii="Times New Roman" w:eastAsia="Times New Roman" w:hAnsi="Times New Roman" w:cs="Times New Roman"/>
                <w:sz w:val="24"/>
                <w:szCs w:val="24"/>
              </w:rPr>
            </w:pPr>
          </w:p>
        </w:tc>
        <w:tc>
          <w:tcPr>
            <w:tcW w:w="9441" w:type="dxa"/>
          </w:tcPr>
          <w:p w14:paraId="5B735C35" w14:textId="77777777" w:rsidR="003A2344" w:rsidRPr="008F158A" w:rsidRDefault="003A2344" w:rsidP="003A2344">
            <w:pPr>
              <w:pStyle w:val="a3"/>
              <w:rPr>
                <w:rFonts w:ascii="Times New Roman" w:eastAsia="Times New Roman" w:hAnsi="Times New Roman" w:cs="Times New Roman"/>
                <w:sz w:val="24"/>
                <w:szCs w:val="24"/>
              </w:rPr>
            </w:pPr>
          </w:p>
        </w:tc>
      </w:tr>
      <w:tr w:rsidR="003A2344" w:rsidRPr="008F158A" w14:paraId="47DE775D" w14:textId="77777777" w:rsidTr="00F53B7C">
        <w:trPr>
          <w:trHeight w:val="264"/>
        </w:trPr>
        <w:tc>
          <w:tcPr>
            <w:tcW w:w="10359" w:type="dxa"/>
            <w:gridSpan w:val="7"/>
            <w:tcBorders>
              <w:bottom w:val="single" w:sz="4" w:space="0" w:color="auto"/>
            </w:tcBorders>
            <w:shd w:val="clear" w:color="auto" w:fill="auto"/>
            <w:vAlign w:val="bottom"/>
          </w:tcPr>
          <w:p w14:paraId="267E4B87" w14:textId="77777777" w:rsidR="003A2344" w:rsidRPr="008F158A" w:rsidRDefault="003A2344" w:rsidP="008F158A">
            <w:pPr>
              <w:pStyle w:val="a3"/>
              <w:jc w:val="right"/>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             </w:t>
            </w:r>
            <w:r w:rsidR="00D0534D" w:rsidRPr="008F158A">
              <w:rPr>
                <w:rFonts w:ascii="Times New Roman" w:eastAsia="Times New Roman" w:hAnsi="Times New Roman" w:cs="Times New Roman"/>
                <w:sz w:val="24"/>
                <w:szCs w:val="24"/>
              </w:rPr>
              <w:t xml:space="preserve">                                                                                                                                                   </w:t>
            </w:r>
            <w:r w:rsidRPr="008F158A">
              <w:rPr>
                <w:rFonts w:ascii="Times New Roman" w:eastAsia="Times New Roman" w:hAnsi="Times New Roman" w:cs="Times New Roman"/>
                <w:sz w:val="24"/>
                <w:szCs w:val="24"/>
              </w:rPr>
              <w:t xml:space="preserve">        (тыс. рублей)</w:t>
            </w:r>
          </w:p>
        </w:tc>
        <w:tc>
          <w:tcPr>
            <w:tcW w:w="9441" w:type="dxa"/>
            <w:tcBorders>
              <w:bottom w:val="single" w:sz="4" w:space="0" w:color="auto"/>
            </w:tcBorders>
          </w:tcPr>
          <w:p w14:paraId="56244100" w14:textId="77777777" w:rsidR="003A2344" w:rsidRPr="008F158A" w:rsidRDefault="003A2344" w:rsidP="003A2344">
            <w:pPr>
              <w:pStyle w:val="a3"/>
              <w:rPr>
                <w:rFonts w:ascii="Times New Roman" w:eastAsia="Times New Roman" w:hAnsi="Times New Roman" w:cs="Times New Roman"/>
                <w:sz w:val="24"/>
                <w:szCs w:val="24"/>
              </w:rPr>
            </w:pPr>
          </w:p>
        </w:tc>
      </w:tr>
      <w:tr w:rsidR="003A2344" w:rsidRPr="008F158A" w14:paraId="47C89C1D" w14:textId="77777777" w:rsidTr="00F53B7C">
        <w:trPr>
          <w:gridAfter w:val="1"/>
          <w:wAfter w:w="9441" w:type="dxa"/>
          <w:trHeight w:val="820"/>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C9606DF"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Наименование показателя</w:t>
            </w:r>
          </w:p>
        </w:tc>
        <w:tc>
          <w:tcPr>
            <w:tcW w:w="900" w:type="dxa"/>
            <w:tcBorders>
              <w:top w:val="single" w:sz="4" w:space="0" w:color="auto"/>
              <w:left w:val="single" w:sz="4" w:space="0" w:color="auto"/>
              <w:bottom w:val="single" w:sz="4" w:space="0" w:color="auto"/>
              <w:right w:val="single" w:sz="4" w:space="0" w:color="auto"/>
            </w:tcBorders>
          </w:tcPr>
          <w:p w14:paraId="62927BEA"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Министерство, ведомство</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8A8B738"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Раздел</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89B8CE" w14:textId="77777777" w:rsidR="003A2344" w:rsidRPr="008F158A" w:rsidRDefault="003A2344" w:rsidP="003A2344">
            <w:pPr>
              <w:pStyle w:val="a3"/>
              <w:rPr>
                <w:rFonts w:ascii="Times New Roman" w:eastAsia="Times New Roman" w:hAnsi="Times New Roman" w:cs="Times New Roman"/>
                <w:sz w:val="24"/>
                <w:szCs w:val="24"/>
              </w:rPr>
            </w:pPr>
            <w:proofErr w:type="spellStart"/>
            <w:proofErr w:type="gramStart"/>
            <w:r w:rsidRPr="008F158A">
              <w:rPr>
                <w:rFonts w:ascii="Times New Roman" w:eastAsia="Times New Roman" w:hAnsi="Times New Roman" w:cs="Times New Roman"/>
                <w:sz w:val="24"/>
                <w:szCs w:val="24"/>
              </w:rPr>
              <w:t>Подраз</w:t>
            </w:r>
            <w:proofErr w:type="spellEnd"/>
            <w:r w:rsidRPr="008F158A">
              <w:rPr>
                <w:rFonts w:ascii="Times New Roman" w:eastAsia="Times New Roman" w:hAnsi="Times New Roman" w:cs="Times New Roman"/>
                <w:sz w:val="24"/>
                <w:szCs w:val="24"/>
              </w:rPr>
              <w:t>-дел</w:t>
            </w:r>
            <w:proofErr w:type="gramEnd"/>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1D83B265"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КЦСР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5F9465"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Вид </w:t>
            </w:r>
            <w:proofErr w:type="spellStart"/>
            <w:proofErr w:type="gramStart"/>
            <w:r w:rsidRPr="008F158A">
              <w:rPr>
                <w:rFonts w:ascii="Times New Roman" w:eastAsia="Times New Roman" w:hAnsi="Times New Roman" w:cs="Times New Roman"/>
                <w:sz w:val="24"/>
                <w:szCs w:val="24"/>
              </w:rPr>
              <w:t>расхо</w:t>
            </w:r>
            <w:proofErr w:type="spellEnd"/>
            <w:r w:rsidRPr="008F158A">
              <w:rPr>
                <w:rFonts w:ascii="Times New Roman" w:eastAsia="Times New Roman" w:hAnsi="Times New Roman" w:cs="Times New Roman"/>
                <w:sz w:val="24"/>
                <w:szCs w:val="24"/>
              </w:rPr>
              <w:t>-да</w:t>
            </w:r>
            <w:proofErr w:type="gramEnd"/>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CCE060"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Сумма </w:t>
            </w:r>
          </w:p>
        </w:tc>
      </w:tr>
    </w:tbl>
    <w:p w14:paraId="7619EB2F" w14:textId="77777777" w:rsidR="003A2344" w:rsidRPr="008F158A" w:rsidRDefault="003A2344" w:rsidP="003A2344">
      <w:pPr>
        <w:pStyle w:val="a3"/>
        <w:rPr>
          <w:rFonts w:ascii="Times New Roman" w:eastAsia="Times New Roman" w:hAnsi="Times New Roman" w:cs="Times New Roman"/>
          <w:sz w:val="24"/>
          <w:szCs w:val="24"/>
        </w:rPr>
      </w:pPr>
    </w:p>
    <w:tbl>
      <w:tblPr>
        <w:tblW w:w="10359" w:type="dxa"/>
        <w:tblInd w:w="-612" w:type="dxa"/>
        <w:tblLayout w:type="fixed"/>
        <w:tblLook w:val="0000" w:firstRow="0" w:lastRow="0" w:firstColumn="0" w:lastColumn="0" w:noHBand="0" w:noVBand="0"/>
      </w:tblPr>
      <w:tblGrid>
        <w:gridCol w:w="4320"/>
        <w:gridCol w:w="900"/>
        <w:gridCol w:w="720"/>
        <w:gridCol w:w="1080"/>
        <w:gridCol w:w="1638"/>
        <w:gridCol w:w="709"/>
        <w:gridCol w:w="992"/>
      </w:tblGrid>
      <w:tr w:rsidR="003A2344" w:rsidRPr="008F158A" w14:paraId="3872DE62" w14:textId="77777777" w:rsidTr="00F53B7C">
        <w:trPr>
          <w:cantSplit/>
          <w:trHeight w:val="191"/>
          <w:tblHeader/>
        </w:trPr>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B60646E"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14:paraId="1BF9C1A1"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7860605"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A1C110"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14:paraId="17785516"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E64F166"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DD00B"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7</w:t>
            </w:r>
          </w:p>
        </w:tc>
      </w:tr>
      <w:tr w:rsidR="003A2344" w:rsidRPr="008F158A" w14:paraId="2F10AF14" w14:textId="77777777" w:rsidTr="00F53B7C">
        <w:trPr>
          <w:trHeight w:val="498"/>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29CA2BC6"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Администрация Солонцинского сельского поселения муниципального района «Вейделевский район» Белгородской области</w:t>
            </w:r>
          </w:p>
        </w:tc>
        <w:tc>
          <w:tcPr>
            <w:tcW w:w="900" w:type="dxa"/>
            <w:tcBorders>
              <w:top w:val="single" w:sz="4" w:space="0" w:color="auto"/>
              <w:left w:val="single" w:sz="4" w:space="0" w:color="auto"/>
              <w:bottom w:val="single" w:sz="4" w:space="0" w:color="auto"/>
              <w:right w:val="single" w:sz="4" w:space="0" w:color="auto"/>
            </w:tcBorders>
            <w:vAlign w:val="bottom"/>
          </w:tcPr>
          <w:p w14:paraId="4BFE0586"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B26C12A" w14:textId="77777777" w:rsidR="003A2344" w:rsidRPr="008F158A" w:rsidRDefault="003A2344" w:rsidP="003A2344">
            <w:pPr>
              <w:pStyle w:val="a3"/>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8CD6025" w14:textId="77777777" w:rsidR="003A2344" w:rsidRPr="008F158A" w:rsidRDefault="003A2344" w:rsidP="003A2344">
            <w:pPr>
              <w:pStyle w:val="a3"/>
              <w:rPr>
                <w:rFonts w:ascii="Times New Roman" w:eastAsia="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09EE36E6" w14:textId="77777777" w:rsidR="003A2344" w:rsidRPr="008F158A" w:rsidRDefault="003A2344"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2BCC5A9" w14:textId="77777777" w:rsidR="003A2344" w:rsidRPr="008F158A" w:rsidRDefault="003A2344"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7AF65" w14:textId="4FFD30B2" w:rsidR="003A2344" w:rsidRPr="008F158A" w:rsidRDefault="00313912"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9204,5</w:t>
            </w:r>
          </w:p>
        </w:tc>
      </w:tr>
      <w:tr w:rsidR="003A2344" w:rsidRPr="008F158A" w14:paraId="6F9DB1D7" w14:textId="77777777" w:rsidTr="00F53B7C">
        <w:trPr>
          <w:trHeight w:val="336"/>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2E194FA2"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vAlign w:val="bottom"/>
          </w:tcPr>
          <w:p w14:paraId="1C10CAA0"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B3A2E9F"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21B6314" w14:textId="77777777" w:rsidR="003A2344" w:rsidRPr="008F158A" w:rsidRDefault="003A2344" w:rsidP="003A2344">
            <w:pPr>
              <w:pStyle w:val="a3"/>
              <w:rPr>
                <w:rFonts w:ascii="Times New Roman" w:eastAsia="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3FB4BD86" w14:textId="77777777" w:rsidR="003A2344" w:rsidRPr="008F158A" w:rsidRDefault="003A2344"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3D78D8E" w14:textId="77777777" w:rsidR="003A2344" w:rsidRPr="008F158A" w:rsidRDefault="003A2344"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E4C30" w14:textId="43C525E0" w:rsidR="003A2344" w:rsidRPr="008F158A" w:rsidRDefault="00E727A4" w:rsidP="00C0383B">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3015</w:t>
            </w:r>
          </w:p>
        </w:tc>
      </w:tr>
      <w:tr w:rsidR="003A2344" w:rsidRPr="008F158A" w14:paraId="4C4331E0" w14:textId="77777777" w:rsidTr="00F53B7C">
        <w:trPr>
          <w:trHeight w:val="48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0FBC6E3C"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00" w:type="dxa"/>
            <w:tcBorders>
              <w:top w:val="single" w:sz="4" w:space="0" w:color="auto"/>
              <w:left w:val="single" w:sz="4" w:space="0" w:color="auto"/>
              <w:bottom w:val="single" w:sz="4" w:space="0" w:color="auto"/>
              <w:right w:val="single" w:sz="4" w:space="0" w:color="auto"/>
            </w:tcBorders>
            <w:vAlign w:val="bottom"/>
          </w:tcPr>
          <w:p w14:paraId="4ADDA147"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3810473"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7947994"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16091FC0" w14:textId="77777777" w:rsidR="003A2344" w:rsidRPr="008F158A" w:rsidRDefault="003A2344"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713BB53" w14:textId="77777777" w:rsidR="003A2344" w:rsidRPr="008F158A" w:rsidRDefault="003A2344"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6504B" w14:textId="77777777" w:rsidR="003A2344" w:rsidRPr="008F158A" w:rsidRDefault="00443E12"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A2344" w:rsidRPr="008F158A" w14:paraId="02282C27" w14:textId="77777777" w:rsidTr="00F53B7C">
        <w:trPr>
          <w:trHeight w:val="48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48DD360A"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00" w:type="dxa"/>
            <w:tcBorders>
              <w:top w:val="single" w:sz="4" w:space="0" w:color="auto"/>
              <w:left w:val="single" w:sz="4" w:space="0" w:color="auto"/>
              <w:bottom w:val="single" w:sz="4" w:space="0" w:color="auto"/>
              <w:right w:val="single" w:sz="4" w:space="0" w:color="auto"/>
            </w:tcBorders>
            <w:vAlign w:val="bottom"/>
          </w:tcPr>
          <w:p w14:paraId="696F0B67"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4154C3A"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01A36CC"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28B4EEE7" w14:textId="77777777" w:rsidR="003A2344" w:rsidRPr="008F158A" w:rsidRDefault="003A2344"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99 9 00 80000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03DCFA3" w14:textId="77777777" w:rsidR="003A2344" w:rsidRPr="008F158A" w:rsidRDefault="003A2344"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537124" w14:textId="77777777" w:rsidR="003A2344" w:rsidRPr="008F158A" w:rsidRDefault="00443E12"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3E242E" w:rsidRPr="008F158A" w14:paraId="22820DB3" w14:textId="77777777" w:rsidTr="00F53B7C">
        <w:trPr>
          <w:trHeight w:val="48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5A327EE0" w14:textId="77777777" w:rsidR="003E242E" w:rsidRPr="008F158A" w:rsidRDefault="003E242E" w:rsidP="003E242E">
            <w:pPr>
              <w:pStyle w:val="a3"/>
              <w:rPr>
                <w:rFonts w:ascii="Times New Roman" w:eastAsia="Times New Roman" w:hAnsi="Times New Roman" w:cs="Times New Roman"/>
                <w:sz w:val="24"/>
                <w:szCs w:val="24"/>
              </w:rPr>
            </w:pPr>
            <w:r w:rsidRPr="008C680F">
              <w:rPr>
                <w:rFonts w:ascii="Times New Roman" w:eastAsia="Times New Roman" w:hAnsi="Times New Roman" w:cs="Times New Roman"/>
                <w:sz w:val="24"/>
                <w:szCs w:val="24"/>
              </w:rPr>
              <w:t>Иные межбюджетные трансферты на осуществление переданных полномочий по проведению внутреннего муниципального финансового контроля</w:t>
            </w:r>
          </w:p>
        </w:tc>
        <w:tc>
          <w:tcPr>
            <w:tcW w:w="900" w:type="dxa"/>
            <w:tcBorders>
              <w:top w:val="single" w:sz="4" w:space="0" w:color="auto"/>
              <w:left w:val="single" w:sz="4" w:space="0" w:color="auto"/>
              <w:bottom w:val="single" w:sz="4" w:space="0" w:color="auto"/>
              <w:right w:val="single" w:sz="4" w:space="0" w:color="auto"/>
            </w:tcBorders>
            <w:vAlign w:val="bottom"/>
          </w:tcPr>
          <w:p w14:paraId="5E3A45BF" w14:textId="77777777" w:rsidR="003E242E" w:rsidRPr="003E242E" w:rsidRDefault="003E242E" w:rsidP="003A2344">
            <w:pPr>
              <w:pStyle w:val="a3"/>
              <w:rPr>
                <w:rFonts w:ascii="Times New Roman" w:eastAsia="Times New Roman" w:hAnsi="Times New Roman" w:cs="Times New Roman"/>
                <w:sz w:val="24"/>
                <w:szCs w:val="24"/>
              </w:rPr>
            </w:pPr>
            <w:r w:rsidRPr="003E242E">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C929037" w14:textId="77777777" w:rsidR="003E242E" w:rsidRPr="008F158A" w:rsidRDefault="003E242E"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DB39A66" w14:textId="77777777" w:rsidR="003E242E" w:rsidRPr="008F158A" w:rsidRDefault="003E242E"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0E36FDD2" w14:textId="77777777" w:rsidR="003E242E" w:rsidRPr="008F158A" w:rsidRDefault="003E242E" w:rsidP="0038323A">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99 0 00 80</w:t>
            </w:r>
            <w:r w:rsidR="0038323A">
              <w:rPr>
                <w:rFonts w:ascii="Times New Roman" w:eastAsia="Times New Roman" w:hAnsi="Times New Roman" w:cs="Times New Roman"/>
                <w:sz w:val="24"/>
                <w:szCs w:val="24"/>
              </w:rPr>
              <w:t>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EB40EB1" w14:textId="77777777" w:rsidR="003E242E" w:rsidRDefault="003E242E"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49F5B" w14:textId="77777777" w:rsidR="003E242E" w:rsidRDefault="003E242E"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E242E" w:rsidRPr="008F158A" w14:paraId="1E19DA70" w14:textId="77777777" w:rsidTr="00F53B7C">
        <w:trPr>
          <w:trHeight w:val="48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25442DF" w14:textId="77777777" w:rsidR="003E242E" w:rsidRPr="008F158A" w:rsidRDefault="003E242E" w:rsidP="003E242E">
            <w:pPr>
              <w:pStyle w:val="a3"/>
              <w:rPr>
                <w:rFonts w:ascii="Times New Roman" w:eastAsia="Times New Roman" w:hAnsi="Times New Roman" w:cs="Times New Roman"/>
                <w:sz w:val="24"/>
                <w:szCs w:val="24"/>
              </w:rPr>
            </w:pPr>
            <w:r w:rsidRPr="008C680F">
              <w:rPr>
                <w:rFonts w:ascii="Times New Roman" w:eastAsia="Times New Roman" w:hAnsi="Times New Roman" w:cs="Times New Roman"/>
                <w:sz w:val="24"/>
                <w:szCs w:val="24"/>
              </w:rPr>
              <w:t>Иные межбюджетные трансферты на осуществление переданных полномочий по проведению внешнего муниципального финансового контроля</w:t>
            </w:r>
          </w:p>
        </w:tc>
        <w:tc>
          <w:tcPr>
            <w:tcW w:w="900" w:type="dxa"/>
            <w:tcBorders>
              <w:top w:val="single" w:sz="4" w:space="0" w:color="auto"/>
              <w:left w:val="single" w:sz="4" w:space="0" w:color="auto"/>
              <w:bottom w:val="single" w:sz="4" w:space="0" w:color="auto"/>
              <w:right w:val="single" w:sz="4" w:space="0" w:color="auto"/>
            </w:tcBorders>
            <w:vAlign w:val="bottom"/>
          </w:tcPr>
          <w:p w14:paraId="259663B8"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57C4351"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B2F3A1D"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3DD55383"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99 0 00 80810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BF18E6C" w14:textId="77777777" w:rsidR="003E242E" w:rsidRPr="008F158A" w:rsidRDefault="003E242E"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1AA2A" w14:textId="77777777" w:rsidR="003E242E" w:rsidRPr="008F158A" w:rsidRDefault="003E242E"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3E242E" w:rsidRPr="008F158A" w14:paraId="00AF7F51" w14:textId="77777777" w:rsidTr="00F53B7C">
        <w:trPr>
          <w:trHeight w:val="48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0DDB19C"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00" w:type="dxa"/>
            <w:tcBorders>
              <w:top w:val="single" w:sz="4" w:space="0" w:color="auto"/>
              <w:left w:val="single" w:sz="4" w:space="0" w:color="auto"/>
              <w:bottom w:val="single" w:sz="4" w:space="0" w:color="auto"/>
              <w:right w:val="single" w:sz="4" w:space="0" w:color="auto"/>
            </w:tcBorders>
            <w:vAlign w:val="bottom"/>
          </w:tcPr>
          <w:p w14:paraId="33F38CFB"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17454D3"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6E6DBC0"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618917F5" w14:textId="77777777" w:rsidR="003E242E" w:rsidRPr="008F158A" w:rsidRDefault="003E242E"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3690F95"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7B174" w14:textId="0ED786EC" w:rsidR="003E242E" w:rsidRPr="008F158A" w:rsidRDefault="00E727A4" w:rsidP="00443E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2857</w:t>
            </w:r>
          </w:p>
        </w:tc>
      </w:tr>
      <w:tr w:rsidR="003E242E" w:rsidRPr="008F158A" w14:paraId="79C9728C" w14:textId="77777777" w:rsidTr="00F53B7C">
        <w:trPr>
          <w:trHeight w:val="352"/>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7B40789"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Непрограммная часть</w:t>
            </w:r>
          </w:p>
        </w:tc>
        <w:tc>
          <w:tcPr>
            <w:tcW w:w="900" w:type="dxa"/>
            <w:tcBorders>
              <w:top w:val="single" w:sz="4" w:space="0" w:color="auto"/>
              <w:left w:val="single" w:sz="4" w:space="0" w:color="auto"/>
              <w:bottom w:val="single" w:sz="4" w:space="0" w:color="auto"/>
              <w:right w:val="single" w:sz="4" w:space="0" w:color="auto"/>
            </w:tcBorders>
            <w:vAlign w:val="bottom"/>
          </w:tcPr>
          <w:p w14:paraId="00920D0F"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E0BA1CE"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F4B663B"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2A9DB755"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F8EFFCE"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8906D" w14:textId="7E12277A" w:rsidR="003E242E" w:rsidRPr="008F158A" w:rsidRDefault="00E727A4" w:rsidP="00443E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2857</w:t>
            </w:r>
          </w:p>
        </w:tc>
      </w:tr>
      <w:tr w:rsidR="003E242E" w:rsidRPr="008F158A" w14:paraId="7EF984F1" w14:textId="77777777" w:rsidTr="00F53B7C">
        <w:trPr>
          <w:trHeight w:val="404"/>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403C539B"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Непрограммное направление деятельности «Реализация функций </w:t>
            </w:r>
            <w:r w:rsidRPr="008F158A">
              <w:rPr>
                <w:rFonts w:ascii="Times New Roman" w:eastAsia="Times New Roman" w:hAnsi="Times New Roman" w:cs="Times New Roman"/>
                <w:sz w:val="24"/>
                <w:szCs w:val="24"/>
              </w:rPr>
              <w:lastRenderedPageBreak/>
              <w:t>органов местного самоуправления администрации Солонцинского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bottom"/>
          </w:tcPr>
          <w:p w14:paraId="656026C4"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4BC15A7"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E978973"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0680DC32"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88C0E5B"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0F88A2" w14:textId="7A33A146" w:rsidR="003E242E" w:rsidRPr="008F158A" w:rsidRDefault="00E727A4" w:rsidP="00C0383B">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2857</w:t>
            </w:r>
          </w:p>
        </w:tc>
      </w:tr>
      <w:tr w:rsidR="003E242E" w:rsidRPr="008F158A" w14:paraId="06B331DA" w14:textId="77777777" w:rsidTr="00F53B7C">
        <w:trPr>
          <w:trHeight w:val="404"/>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456E0670"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Обеспечение функций органов местного самоуправления  Солонцинского сельского поселения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bottom"/>
          </w:tcPr>
          <w:p w14:paraId="28F9DE51"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4D284EC"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B420DC0"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60166B8B"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728A9CF"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73CC5" w14:textId="4EAFE110" w:rsidR="003E242E" w:rsidRPr="00F67DB8" w:rsidRDefault="00E727A4" w:rsidP="00443E12">
            <w:pPr>
              <w:pStyle w:val="a3"/>
              <w:rPr>
                <w:rFonts w:ascii="Times New Roman" w:eastAsia="Times New Roman" w:hAnsi="Times New Roman" w:cs="Times New Roman"/>
                <w:sz w:val="24"/>
                <w:szCs w:val="24"/>
              </w:rPr>
            </w:pPr>
            <w:r w:rsidRPr="00F67DB8">
              <w:rPr>
                <w:rFonts w:ascii="Times New Roman" w:eastAsia="Times New Roman" w:hAnsi="Times New Roman" w:cs="Times New Roman"/>
                <w:sz w:val="24"/>
                <w:szCs w:val="24"/>
              </w:rPr>
              <w:t>1817</w:t>
            </w:r>
          </w:p>
        </w:tc>
      </w:tr>
      <w:tr w:rsidR="003E242E" w:rsidRPr="008F158A" w14:paraId="2FB60372" w14:textId="77777777" w:rsidTr="00F53B7C">
        <w:trPr>
          <w:trHeight w:val="96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238C3B55"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bottom"/>
          </w:tcPr>
          <w:p w14:paraId="55CCFC20"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3F14612"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A19F056"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6025FE3D"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C9752B0"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BEC53" w14:textId="63CF1DFE" w:rsidR="003E242E" w:rsidRPr="00F67DB8" w:rsidRDefault="00E727A4" w:rsidP="00A45A78">
            <w:pPr>
              <w:pStyle w:val="a3"/>
              <w:rPr>
                <w:rFonts w:ascii="Times New Roman" w:eastAsia="Times New Roman" w:hAnsi="Times New Roman" w:cs="Times New Roman"/>
                <w:sz w:val="24"/>
                <w:szCs w:val="24"/>
              </w:rPr>
            </w:pPr>
            <w:r w:rsidRPr="00F67DB8">
              <w:rPr>
                <w:rFonts w:ascii="Times New Roman" w:eastAsia="Times New Roman" w:hAnsi="Times New Roman" w:cs="Times New Roman"/>
                <w:sz w:val="24"/>
                <w:szCs w:val="24"/>
              </w:rPr>
              <w:t>810</w:t>
            </w:r>
          </w:p>
        </w:tc>
      </w:tr>
      <w:tr w:rsidR="003E242E" w:rsidRPr="008F158A" w14:paraId="4B1E4219" w14:textId="77777777" w:rsidTr="00F53B7C">
        <w:trPr>
          <w:trHeight w:val="359"/>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4AEF757"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bottom"/>
          </w:tcPr>
          <w:p w14:paraId="7753B705"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1A122BD"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DBEAA76"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169E7019"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73F330A"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95FD2C" w14:textId="6B513A06" w:rsidR="003E242E" w:rsidRPr="00F67DB8" w:rsidRDefault="00E727A4" w:rsidP="003A2344">
            <w:pPr>
              <w:pStyle w:val="a3"/>
              <w:rPr>
                <w:rFonts w:ascii="Times New Roman" w:eastAsia="Times New Roman" w:hAnsi="Times New Roman" w:cs="Times New Roman"/>
                <w:sz w:val="24"/>
                <w:szCs w:val="24"/>
              </w:rPr>
            </w:pPr>
            <w:r w:rsidRPr="00F67DB8">
              <w:rPr>
                <w:rFonts w:ascii="Times New Roman" w:eastAsia="Times New Roman" w:hAnsi="Times New Roman" w:cs="Times New Roman"/>
                <w:sz w:val="24"/>
                <w:szCs w:val="24"/>
              </w:rPr>
              <w:t>976</w:t>
            </w:r>
          </w:p>
        </w:tc>
      </w:tr>
      <w:tr w:rsidR="003E242E" w:rsidRPr="008F158A" w14:paraId="0EA06095" w14:textId="77777777" w:rsidTr="00F53B7C">
        <w:trPr>
          <w:trHeight w:val="324"/>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2DA8D00" w14:textId="77777777" w:rsidR="003E242E" w:rsidRPr="008F158A" w:rsidRDefault="003E242E" w:rsidP="00E347A5">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vAlign w:val="bottom"/>
          </w:tcPr>
          <w:p w14:paraId="7560239F" w14:textId="77777777" w:rsidR="003E242E" w:rsidRPr="008F158A" w:rsidRDefault="003E242E" w:rsidP="00E347A5">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44376D0" w14:textId="77777777" w:rsidR="003E242E" w:rsidRPr="008F158A" w:rsidRDefault="003E242E" w:rsidP="00E347A5">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B31BA58" w14:textId="77777777" w:rsidR="003E242E" w:rsidRPr="008F158A" w:rsidRDefault="003E242E" w:rsidP="00E347A5">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2DC67EF6" w14:textId="77777777" w:rsidR="003E242E" w:rsidRPr="008F158A" w:rsidRDefault="003E242E" w:rsidP="00E347A5">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30177AA"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8757F" w14:textId="77777777" w:rsidR="003E242E" w:rsidRPr="00F67DB8" w:rsidRDefault="003E242E" w:rsidP="003A2344">
            <w:pPr>
              <w:pStyle w:val="a3"/>
              <w:rPr>
                <w:rFonts w:ascii="Times New Roman" w:eastAsia="Times New Roman" w:hAnsi="Times New Roman" w:cs="Times New Roman"/>
                <w:sz w:val="24"/>
                <w:szCs w:val="24"/>
              </w:rPr>
            </w:pPr>
            <w:r w:rsidRPr="00F67DB8">
              <w:rPr>
                <w:rFonts w:ascii="Times New Roman" w:eastAsia="Times New Roman" w:hAnsi="Times New Roman" w:cs="Times New Roman"/>
                <w:sz w:val="24"/>
                <w:szCs w:val="24"/>
              </w:rPr>
              <w:t>1</w:t>
            </w:r>
          </w:p>
        </w:tc>
      </w:tr>
      <w:tr w:rsidR="003E242E" w:rsidRPr="008F158A" w14:paraId="17B93A20" w14:textId="77777777" w:rsidTr="00F53B7C">
        <w:trPr>
          <w:trHeight w:val="324"/>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9A5E6A2"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bottom"/>
          </w:tcPr>
          <w:p w14:paraId="2C8D98AA"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F2673FE"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13CC6FF"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63AAD171"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B31CDB8"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DD460" w14:textId="1E6B8465" w:rsidR="003E242E" w:rsidRPr="00F67DB8" w:rsidRDefault="00E727A4" w:rsidP="00E21E27">
            <w:pPr>
              <w:pStyle w:val="a3"/>
              <w:rPr>
                <w:rFonts w:ascii="Times New Roman" w:eastAsia="Times New Roman" w:hAnsi="Times New Roman" w:cs="Times New Roman"/>
                <w:sz w:val="24"/>
                <w:szCs w:val="24"/>
              </w:rPr>
            </w:pPr>
            <w:r w:rsidRPr="00F67DB8">
              <w:rPr>
                <w:rFonts w:ascii="Times New Roman" w:eastAsia="Times New Roman" w:hAnsi="Times New Roman" w:cs="Times New Roman"/>
                <w:sz w:val="24"/>
                <w:szCs w:val="24"/>
              </w:rPr>
              <w:t>30</w:t>
            </w:r>
          </w:p>
        </w:tc>
      </w:tr>
      <w:tr w:rsidR="003E242E" w:rsidRPr="008F158A" w14:paraId="70D9C12C" w14:textId="77777777" w:rsidTr="00F53B7C">
        <w:trPr>
          <w:trHeight w:val="406"/>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7F78989"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bottom"/>
          </w:tcPr>
          <w:p w14:paraId="2E64112E"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FF3E555"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AB1BCA1"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6F9E42A7"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56FFC87"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54378442" w14:textId="31F50F13" w:rsidR="003E242E" w:rsidRPr="00F67DB8" w:rsidRDefault="00E727A4" w:rsidP="001A1EB5">
            <w:pPr>
              <w:pStyle w:val="a3"/>
              <w:rPr>
                <w:rFonts w:ascii="Times New Roman" w:eastAsia="Times New Roman" w:hAnsi="Times New Roman" w:cs="Times New Roman"/>
                <w:sz w:val="24"/>
                <w:szCs w:val="24"/>
              </w:rPr>
            </w:pPr>
            <w:r w:rsidRPr="00F67DB8">
              <w:rPr>
                <w:rFonts w:ascii="Times New Roman" w:eastAsia="Times New Roman" w:hAnsi="Times New Roman" w:cs="Times New Roman"/>
                <w:sz w:val="24"/>
                <w:szCs w:val="24"/>
              </w:rPr>
              <w:t>1040</w:t>
            </w:r>
          </w:p>
        </w:tc>
      </w:tr>
      <w:tr w:rsidR="003E242E" w:rsidRPr="008F158A" w14:paraId="7B83F87A" w14:textId="77777777" w:rsidTr="00F53B7C">
        <w:trPr>
          <w:trHeight w:val="406"/>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CD4B615"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bottom"/>
          </w:tcPr>
          <w:p w14:paraId="375A42A2"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CBB1633"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04F51BB"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0DFF5D69"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8AF3CE5"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15BFD611" w14:textId="3FD8A444" w:rsidR="003E242E" w:rsidRPr="00F67DB8" w:rsidRDefault="00E727A4" w:rsidP="001A1EB5">
            <w:pPr>
              <w:pStyle w:val="a3"/>
              <w:rPr>
                <w:rFonts w:ascii="Times New Roman" w:eastAsia="Times New Roman" w:hAnsi="Times New Roman" w:cs="Times New Roman"/>
                <w:sz w:val="24"/>
                <w:szCs w:val="24"/>
              </w:rPr>
            </w:pPr>
            <w:r w:rsidRPr="00F67DB8">
              <w:rPr>
                <w:rFonts w:ascii="Times New Roman" w:eastAsia="Times New Roman" w:hAnsi="Times New Roman" w:cs="Times New Roman"/>
                <w:sz w:val="24"/>
                <w:szCs w:val="24"/>
              </w:rPr>
              <w:t>1040</w:t>
            </w:r>
          </w:p>
        </w:tc>
      </w:tr>
      <w:tr w:rsidR="003E242E" w:rsidRPr="008F158A" w14:paraId="4C2EE26D" w14:textId="77777777" w:rsidTr="00F53B7C">
        <w:trPr>
          <w:trHeight w:val="34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10E06A44"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Резервные фонды</w:t>
            </w:r>
          </w:p>
        </w:tc>
        <w:tc>
          <w:tcPr>
            <w:tcW w:w="900" w:type="dxa"/>
            <w:tcBorders>
              <w:top w:val="single" w:sz="4" w:space="0" w:color="auto"/>
              <w:left w:val="single" w:sz="4" w:space="0" w:color="auto"/>
              <w:bottom w:val="single" w:sz="4" w:space="0" w:color="auto"/>
              <w:right w:val="single" w:sz="4" w:space="0" w:color="auto"/>
            </w:tcBorders>
            <w:vAlign w:val="bottom"/>
          </w:tcPr>
          <w:p w14:paraId="0C59759E"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F01E9BD"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770F277"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11</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7312B444" w14:textId="77777777" w:rsidR="003E242E" w:rsidRPr="008F158A" w:rsidRDefault="003E242E"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F9A8A44"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72C64"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63</w:t>
            </w:r>
          </w:p>
        </w:tc>
      </w:tr>
      <w:tr w:rsidR="003E242E" w:rsidRPr="008F158A" w14:paraId="458303AC" w14:textId="77777777" w:rsidTr="00F53B7C">
        <w:trPr>
          <w:trHeight w:val="45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DB1513B"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Резервный фонд администрации Солонцинского сельского поселения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bottom"/>
          </w:tcPr>
          <w:p w14:paraId="568611E9"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069EA70"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A53BFE1"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11</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69F4D182"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99 9 00 20550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0165FF6"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C4440"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63</w:t>
            </w:r>
          </w:p>
        </w:tc>
      </w:tr>
      <w:tr w:rsidR="003E242E" w:rsidRPr="008F158A" w14:paraId="08FA05EF" w14:textId="77777777" w:rsidTr="00F53B7C">
        <w:trPr>
          <w:trHeight w:val="313"/>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4E30AEB5"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bottom"/>
          </w:tcPr>
          <w:p w14:paraId="3CAB2BB2"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DB8329E"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E7AA0E7"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11</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717B9F06"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99 9 00 20550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E90929B"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550DA9"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63</w:t>
            </w:r>
          </w:p>
        </w:tc>
      </w:tr>
      <w:tr w:rsidR="003E242E" w:rsidRPr="008F158A" w14:paraId="13080E23" w14:textId="77777777" w:rsidTr="00F53B7C">
        <w:trPr>
          <w:trHeight w:val="26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AC246E9"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Другие общегосударственные вопросы</w:t>
            </w:r>
          </w:p>
        </w:tc>
        <w:tc>
          <w:tcPr>
            <w:tcW w:w="900" w:type="dxa"/>
            <w:tcBorders>
              <w:top w:val="single" w:sz="4" w:space="0" w:color="auto"/>
              <w:left w:val="single" w:sz="4" w:space="0" w:color="auto"/>
              <w:bottom w:val="single" w:sz="4" w:space="0" w:color="auto"/>
              <w:right w:val="single" w:sz="4" w:space="0" w:color="auto"/>
            </w:tcBorders>
            <w:vAlign w:val="bottom"/>
          </w:tcPr>
          <w:p w14:paraId="0A27557B"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206F47A"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FDDA6E9"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75593A7E" w14:textId="77777777" w:rsidR="003E242E" w:rsidRPr="008F158A" w:rsidRDefault="003E242E"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B25EBBB"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15DCA"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93</w:t>
            </w:r>
          </w:p>
        </w:tc>
      </w:tr>
      <w:tr w:rsidR="003E242E" w:rsidRPr="008F158A" w14:paraId="0AA0760D" w14:textId="77777777" w:rsidTr="00F53B7C">
        <w:trPr>
          <w:trHeight w:val="26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7132304"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Обеспечение деятельности (оказание услуг) государственных учреждений </w:t>
            </w:r>
            <w:r w:rsidRPr="008F158A">
              <w:rPr>
                <w:rFonts w:ascii="Times New Roman" w:eastAsia="Times New Roman" w:hAnsi="Times New Roman" w:cs="Times New Roman"/>
                <w:sz w:val="24"/>
                <w:szCs w:val="24"/>
              </w:rPr>
              <w:lastRenderedPageBreak/>
              <w:t>(организаций)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bottom"/>
          </w:tcPr>
          <w:p w14:paraId="7433232C"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8D93D34"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10DD538"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3AB9C3AC"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99 9 00 00590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39480EB"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226C45"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93</w:t>
            </w:r>
          </w:p>
        </w:tc>
      </w:tr>
      <w:tr w:rsidR="003E242E" w:rsidRPr="008F158A" w14:paraId="5B73E9D4" w14:textId="77777777" w:rsidTr="00F53B7C">
        <w:trPr>
          <w:trHeight w:val="26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48DD8240"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bottom"/>
          </w:tcPr>
          <w:p w14:paraId="74DAAD8F"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4413EC3"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6118366"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78EAC19C"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99 9 00 00590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1126A8A"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E2D7E"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93</w:t>
            </w:r>
          </w:p>
        </w:tc>
      </w:tr>
      <w:tr w:rsidR="003E242E" w:rsidRPr="008F158A" w14:paraId="39D0A49A" w14:textId="77777777" w:rsidTr="00F53B7C">
        <w:trPr>
          <w:trHeight w:val="209"/>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08DE468E"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Национальная оборона</w:t>
            </w:r>
          </w:p>
        </w:tc>
        <w:tc>
          <w:tcPr>
            <w:tcW w:w="900" w:type="dxa"/>
            <w:tcBorders>
              <w:top w:val="single" w:sz="4" w:space="0" w:color="auto"/>
              <w:left w:val="single" w:sz="4" w:space="0" w:color="auto"/>
              <w:bottom w:val="single" w:sz="4" w:space="0" w:color="auto"/>
              <w:right w:val="single" w:sz="4" w:space="0" w:color="auto"/>
            </w:tcBorders>
            <w:vAlign w:val="bottom"/>
          </w:tcPr>
          <w:p w14:paraId="52457593"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DBC66E3"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FC3EE2D" w14:textId="77777777" w:rsidR="003E242E" w:rsidRPr="008F158A" w:rsidRDefault="003E242E" w:rsidP="003A2344">
            <w:pPr>
              <w:pStyle w:val="a3"/>
              <w:rPr>
                <w:rFonts w:ascii="Times New Roman" w:eastAsia="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2A951AC7" w14:textId="77777777" w:rsidR="003E242E" w:rsidRPr="008F158A" w:rsidRDefault="003E242E"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5310362"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5B9E32" w14:textId="1FD14E99" w:rsidR="003E242E" w:rsidRPr="008F158A" w:rsidRDefault="00313912" w:rsidP="00443E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135,8</w:t>
            </w:r>
          </w:p>
        </w:tc>
      </w:tr>
      <w:tr w:rsidR="003E242E" w:rsidRPr="008F158A" w14:paraId="54F7CDAA" w14:textId="77777777" w:rsidTr="00F53B7C">
        <w:trPr>
          <w:trHeight w:val="341"/>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144789E1"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Мобилизационная и вневойсковая подготовка</w:t>
            </w:r>
          </w:p>
        </w:tc>
        <w:tc>
          <w:tcPr>
            <w:tcW w:w="900" w:type="dxa"/>
            <w:tcBorders>
              <w:top w:val="single" w:sz="4" w:space="0" w:color="auto"/>
              <w:left w:val="single" w:sz="4" w:space="0" w:color="auto"/>
              <w:bottom w:val="single" w:sz="4" w:space="0" w:color="auto"/>
              <w:right w:val="single" w:sz="4" w:space="0" w:color="auto"/>
            </w:tcBorders>
            <w:vAlign w:val="bottom"/>
          </w:tcPr>
          <w:p w14:paraId="17813FBA"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47684E2"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1D4A26C"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3567FEA6" w14:textId="77777777" w:rsidR="003E242E" w:rsidRPr="008F158A" w:rsidRDefault="003E242E"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0F1FB"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0158E" w14:textId="1C283DF6" w:rsidR="003E242E" w:rsidRPr="008F158A" w:rsidRDefault="00313912" w:rsidP="00A45A78">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135,8</w:t>
            </w:r>
          </w:p>
        </w:tc>
      </w:tr>
      <w:tr w:rsidR="003E242E" w:rsidRPr="008F158A" w14:paraId="7B3BA8A5" w14:textId="77777777" w:rsidTr="00F53B7C">
        <w:trPr>
          <w:trHeight w:val="341"/>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4199CDDF"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Непрограммная часть</w:t>
            </w:r>
          </w:p>
        </w:tc>
        <w:tc>
          <w:tcPr>
            <w:tcW w:w="900" w:type="dxa"/>
            <w:tcBorders>
              <w:top w:val="single" w:sz="4" w:space="0" w:color="auto"/>
              <w:left w:val="single" w:sz="4" w:space="0" w:color="auto"/>
              <w:bottom w:val="single" w:sz="4" w:space="0" w:color="auto"/>
              <w:right w:val="single" w:sz="4" w:space="0" w:color="auto"/>
            </w:tcBorders>
            <w:vAlign w:val="bottom"/>
          </w:tcPr>
          <w:p w14:paraId="447BB90E"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9772E25"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C321609"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388433E2"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72C0F"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215CF" w14:textId="51D18D2A" w:rsidR="003E242E" w:rsidRPr="008F158A" w:rsidRDefault="00313912"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135,8</w:t>
            </w:r>
          </w:p>
        </w:tc>
      </w:tr>
      <w:tr w:rsidR="003E242E" w:rsidRPr="008F158A" w14:paraId="36CBAE37" w14:textId="77777777" w:rsidTr="00F53B7C">
        <w:trPr>
          <w:trHeight w:val="341"/>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AC1CB49"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bottom"/>
          </w:tcPr>
          <w:p w14:paraId="37A08769"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477A375"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CC690F4"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08B3A521"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D29736"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FE39D" w14:textId="2B34B293" w:rsidR="003E242E" w:rsidRPr="008F158A" w:rsidRDefault="00313912"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135,8</w:t>
            </w:r>
          </w:p>
        </w:tc>
      </w:tr>
      <w:tr w:rsidR="003E242E" w:rsidRPr="008F158A" w14:paraId="28CBC0FC" w14:textId="77777777" w:rsidTr="00F53B7C">
        <w:trPr>
          <w:trHeight w:val="108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EE745F4"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Осуществление первичного воинского учета на территориях, где отсутствуют военные комиссариаты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bottom"/>
          </w:tcPr>
          <w:p w14:paraId="4973708A"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CB1423C"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746EB69"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26C1FF7A"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B72A71C"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1DB6C" w14:textId="782D910E" w:rsidR="003E242E" w:rsidRPr="008F158A" w:rsidRDefault="00313912"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135,8</w:t>
            </w:r>
          </w:p>
        </w:tc>
      </w:tr>
      <w:tr w:rsidR="003E242E" w:rsidRPr="008F158A" w14:paraId="4B323AE9" w14:textId="77777777" w:rsidTr="00F53B7C">
        <w:trPr>
          <w:trHeight w:val="373"/>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2BB75C0A"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bottom"/>
          </w:tcPr>
          <w:p w14:paraId="3452B2F7"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3A88492"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F2C2E2"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462B3CE1"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3CB6958" w14:textId="77777777" w:rsidR="003E242E" w:rsidRPr="00B73CA1" w:rsidRDefault="003E242E" w:rsidP="003A2344">
            <w:pPr>
              <w:pStyle w:val="a3"/>
              <w:rPr>
                <w:rFonts w:ascii="Times New Roman" w:eastAsia="Times New Roman" w:hAnsi="Times New Roman" w:cs="Times New Roman"/>
                <w:sz w:val="24"/>
                <w:szCs w:val="24"/>
              </w:rPr>
            </w:pPr>
            <w:r w:rsidRPr="00B73CA1">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51422" w14:textId="66E548DD" w:rsidR="003E242E" w:rsidRPr="00B73CA1" w:rsidRDefault="00F67DB8" w:rsidP="00A45A78">
            <w:pPr>
              <w:pStyle w:val="a3"/>
              <w:rPr>
                <w:rFonts w:ascii="Times New Roman" w:eastAsia="Times New Roman" w:hAnsi="Times New Roman" w:cs="Times New Roman"/>
                <w:sz w:val="24"/>
                <w:szCs w:val="24"/>
              </w:rPr>
            </w:pPr>
            <w:r w:rsidRPr="00B73CA1">
              <w:rPr>
                <w:rFonts w:ascii="Times New Roman" w:eastAsia="Times New Roman" w:hAnsi="Times New Roman" w:cs="Times New Roman"/>
                <w:sz w:val="24"/>
                <w:szCs w:val="24"/>
              </w:rPr>
              <w:t>121</w:t>
            </w:r>
          </w:p>
        </w:tc>
      </w:tr>
      <w:tr w:rsidR="003E242E" w:rsidRPr="008F158A" w14:paraId="61E175BE" w14:textId="77777777" w:rsidTr="00F53B7C">
        <w:trPr>
          <w:trHeight w:val="324"/>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10ADF53"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bottom"/>
          </w:tcPr>
          <w:p w14:paraId="79265575"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EA94F55"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0554406"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721F7357"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98D6A7" w14:textId="77777777" w:rsidR="003E242E" w:rsidRPr="00B73CA1" w:rsidRDefault="003E242E" w:rsidP="003A2344">
            <w:pPr>
              <w:pStyle w:val="a3"/>
              <w:rPr>
                <w:rFonts w:ascii="Times New Roman" w:eastAsia="Times New Roman" w:hAnsi="Times New Roman" w:cs="Times New Roman"/>
                <w:sz w:val="24"/>
                <w:szCs w:val="24"/>
              </w:rPr>
            </w:pPr>
            <w:r w:rsidRPr="00B73CA1">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F9CDB" w14:textId="350D22C5" w:rsidR="003E242E" w:rsidRPr="00B73CA1" w:rsidRDefault="00B73CA1" w:rsidP="00A45A78">
            <w:pPr>
              <w:pStyle w:val="a3"/>
              <w:rPr>
                <w:rFonts w:ascii="Times New Roman" w:eastAsia="Times New Roman" w:hAnsi="Times New Roman" w:cs="Times New Roman"/>
                <w:sz w:val="24"/>
                <w:szCs w:val="24"/>
              </w:rPr>
            </w:pPr>
            <w:r w:rsidRPr="00B73CA1">
              <w:rPr>
                <w:rFonts w:ascii="Times New Roman" w:eastAsia="Times New Roman" w:hAnsi="Times New Roman" w:cs="Times New Roman"/>
                <w:sz w:val="24"/>
                <w:szCs w:val="24"/>
              </w:rPr>
              <w:t>14,8</w:t>
            </w:r>
          </w:p>
        </w:tc>
      </w:tr>
      <w:tr w:rsidR="003E242E" w:rsidRPr="008F158A" w14:paraId="65EE57B1"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tcPr>
          <w:p w14:paraId="216EE15A" w14:textId="77777777" w:rsidR="003E242E" w:rsidRPr="008F158A" w:rsidRDefault="003E242E" w:rsidP="00936A73">
            <w:pPr>
              <w:pStyle w:val="a3"/>
              <w:rPr>
                <w:rFonts w:ascii="Times New Roman" w:hAnsi="Times New Roman" w:cs="Times New Roman"/>
                <w:sz w:val="24"/>
                <w:szCs w:val="24"/>
              </w:rPr>
            </w:pPr>
            <w:r w:rsidRPr="008F158A">
              <w:rPr>
                <w:rFonts w:ascii="Times New Roman" w:hAnsi="Times New Roman" w:cs="Times New Roman"/>
                <w:sz w:val="24"/>
                <w:szCs w:val="24"/>
              </w:rPr>
              <w:t>Национальная безопасность и правоохранительная деятельность</w:t>
            </w:r>
          </w:p>
        </w:tc>
        <w:tc>
          <w:tcPr>
            <w:tcW w:w="900" w:type="dxa"/>
            <w:tcBorders>
              <w:top w:val="single" w:sz="4" w:space="0" w:color="auto"/>
              <w:left w:val="single" w:sz="4" w:space="0" w:color="auto"/>
              <w:bottom w:val="single" w:sz="4" w:space="0" w:color="auto"/>
              <w:right w:val="single" w:sz="4" w:space="0" w:color="auto"/>
            </w:tcBorders>
            <w:vAlign w:val="bottom"/>
          </w:tcPr>
          <w:p w14:paraId="35C7FFAE"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4A882B6"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FAB6B6A" w14:textId="77777777" w:rsidR="003E242E" w:rsidRPr="008F158A" w:rsidRDefault="003E242E" w:rsidP="003A2344">
            <w:pPr>
              <w:pStyle w:val="a3"/>
              <w:rPr>
                <w:rFonts w:ascii="Times New Roman" w:eastAsia="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4E449F8B" w14:textId="77777777" w:rsidR="003E242E" w:rsidRPr="008F158A" w:rsidRDefault="003E242E"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9A96FC3"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3164A2" w14:textId="3B023EC6" w:rsidR="003E242E" w:rsidRPr="008F158A" w:rsidRDefault="00313912"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3351,4</w:t>
            </w:r>
          </w:p>
        </w:tc>
      </w:tr>
      <w:tr w:rsidR="0037014E" w:rsidRPr="008F158A" w14:paraId="67911C0E"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03A70E07" w14:textId="77777777" w:rsidR="0037014E" w:rsidRPr="008F158A" w:rsidRDefault="0037014E" w:rsidP="00F140F7">
            <w:pPr>
              <w:pStyle w:val="a3"/>
              <w:rPr>
                <w:rFonts w:ascii="Times New Roman" w:eastAsia="Times New Roman" w:hAnsi="Times New Roman" w:cs="Times New Roman"/>
                <w:sz w:val="24"/>
                <w:szCs w:val="24"/>
              </w:rPr>
            </w:pPr>
            <w:r w:rsidRPr="009E3E97">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900" w:type="dxa"/>
            <w:tcBorders>
              <w:top w:val="single" w:sz="4" w:space="0" w:color="auto"/>
              <w:left w:val="single" w:sz="4" w:space="0" w:color="auto"/>
              <w:bottom w:val="single" w:sz="4" w:space="0" w:color="auto"/>
              <w:right w:val="single" w:sz="4" w:space="0" w:color="auto"/>
            </w:tcBorders>
            <w:vAlign w:val="bottom"/>
          </w:tcPr>
          <w:p w14:paraId="3AD1C529" w14:textId="77777777" w:rsidR="0037014E" w:rsidRPr="003E4EE5" w:rsidRDefault="0037014E" w:rsidP="00F6326E">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C858C97" w14:textId="77777777" w:rsidR="0037014E" w:rsidRPr="003E4EE5" w:rsidRDefault="0037014E" w:rsidP="00F6326E">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A6F3666" w14:textId="77777777" w:rsidR="0037014E" w:rsidRPr="003E4EE5" w:rsidRDefault="0037014E" w:rsidP="00A45A78">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2786D414" w14:textId="77777777" w:rsidR="0037014E" w:rsidRPr="003E4EE5" w:rsidRDefault="0037014E" w:rsidP="00F6326E">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A82C1C1" w14:textId="77777777" w:rsidR="0037014E" w:rsidRPr="003E4EE5" w:rsidRDefault="0037014E" w:rsidP="00F6326E">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4FF5B0" w14:textId="77777777" w:rsidR="0037014E" w:rsidRPr="008F158A" w:rsidRDefault="0037014E" w:rsidP="00F6326E">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p>
        </w:tc>
      </w:tr>
      <w:tr w:rsidR="003E242E" w:rsidRPr="008F158A" w14:paraId="2AA42914"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44EE2AFD" w14:textId="77777777" w:rsidR="003E242E" w:rsidRPr="008F158A" w:rsidRDefault="003E242E" w:rsidP="00F6326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bottom"/>
          </w:tcPr>
          <w:p w14:paraId="7FF406F2" w14:textId="77777777" w:rsidR="003E242E" w:rsidRPr="008F158A" w:rsidRDefault="003E242E" w:rsidP="00F6326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FBB665A" w14:textId="77777777" w:rsidR="003E242E" w:rsidRPr="008F158A" w:rsidRDefault="003E242E" w:rsidP="00F6326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3526F06" w14:textId="77777777" w:rsidR="003E242E" w:rsidRPr="008F158A" w:rsidRDefault="003E242E" w:rsidP="00A45A78">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6C7A1B55" w14:textId="77777777" w:rsidR="003E242E" w:rsidRPr="00271AEC" w:rsidRDefault="003E242E" w:rsidP="00F6326E">
            <w:pPr>
              <w:pStyle w:val="a3"/>
              <w:rPr>
                <w:rFonts w:ascii="Times New Roman" w:eastAsia="Times New Roman" w:hAnsi="Times New Roman" w:cs="Times New Roman"/>
                <w:sz w:val="24"/>
                <w:szCs w:val="24"/>
              </w:rPr>
            </w:pPr>
            <w:r w:rsidRPr="00271AEC">
              <w:rPr>
                <w:rFonts w:ascii="Times New Roman" w:eastAsia="Times New Roman" w:hAnsi="Times New Roman" w:cs="Times New Roman"/>
                <w:sz w:val="24"/>
                <w:szCs w:val="24"/>
              </w:rPr>
              <w:t>99 9 00 29990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3778A23" w14:textId="77777777" w:rsidR="003E242E" w:rsidRPr="008F158A" w:rsidRDefault="003E242E" w:rsidP="00F6326E">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FB16BD" w14:textId="77777777" w:rsidR="003E242E" w:rsidRPr="008F158A" w:rsidRDefault="003E242E" w:rsidP="00F6326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p>
        </w:tc>
      </w:tr>
      <w:tr w:rsidR="003E242E" w:rsidRPr="008F158A" w14:paraId="4B8CF694" w14:textId="77777777" w:rsidTr="00F53B7C">
        <w:trPr>
          <w:trHeight w:val="291"/>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6C8A4A0" w14:textId="77777777" w:rsidR="003E242E" w:rsidRPr="008F158A" w:rsidRDefault="003E242E" w:rsidP="00F6326E">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w:t>
            </w:r>
          </w:p>
        </w:tc>
        <w:tc>
          <w:tcPr>
            <w:tcW w:w="900" w:type="dxa"/>
            <w:tcBorders>
              <w:top w:val="single" w:sz="4" w:space="0" w:color="auto"/>
              <w:left w:val="single" w:sz="4" w:space="0" w:color="auto"/>
              <w:bottom w:val="single" w:sz="4" w:space="0" w:color="auto"/>
              <w:right w:val="single" w:sz="4" w:space="0" w:color="auto"/>
            </w:tcBorders>
            <w:vAlign w:val="bottom"/>
          </w:tcPr>
          <w:p w14:paraId="0A608F74" w14:textId="77777777" w:rsidR="003E242E" w:rsidRPr="008F158A" w:rsidRDefault="003E242E" w:rsidP="00F6326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56C1C66" w14:textId="77777777" w:rsidR="003E242E" w:rsidRPr="008F158A" w:rsidRDefault="003E242E" w:rsidP="00F6326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F8A44EE" w14:textId="77777777" w:rsidR="003E242E" w:rsidRPr="008F158A" w:rsidRDefault="003E242E" w:rsidP="00A45A78">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46832A10" w14:textId="77777777" w:rsidR="003E242E" w:rsidRPr="00271AEC" w:rsidRDefault="003E242E" w:rsidP="00F6326E">
            <w:pPr>
              <w:pStyle w:val="a3"/>
              <w:rPr>
                <w:rFonts w:ascii="Times New Roman" w:eastAsia="Times New Roman" w:hAnsi="Times New Roman" w:cs="Times New Roman"/>
                <w:sz w:val="24"/>
                <w:szCs w:val="24"/>
              </w:rPr>
            </w:pPr>
            <w:r w:rsidRPr="00271AEC">
              <w:rPr>
                <w:rFonts w:ascii="Times New Roman" w:eastAsia="Times New Roman" w:hAnsi="Times New Roman" w:cs="Times New Roman"/>
                <w:sz w:val="24"/>
                <w:szCs w:val="24"/>
              </w:rPr>
              <w:t>99 9 00 29990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0F18C38" w14:textId="77777777" w:rsidR="003E242E" w:rsidRPr="008F158A" w:rsidRDefault="003E242E" w:rsidP="00F6326E">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D031B" w14:textId="77777777" w:rsidR="003E242E" w:rsidRPr="008F158A" w:rsidRDefault="003E242E" w:rsidP="00F6326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p>
        </w:tc>
      </w:tr>
      <w:tr w:rsidR="003E242E" w:rsidRPr="008F158A" w14:paraId="27CBA39B"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9DC6873" w14:textId="77777777" w:rsidR="003E242E" w:rsidRPr="008F158A" w:rsidRDefault="003E242E" w:rsidP="00F6326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bottom"/>
          </w:tcPr>
          <w:p w14:paraId="179FF812" w14:textId="77777777" w:rsidR="003E242E" w:rsidRPr="008F158A" w:rsidRDefault="003E242E" w:rsidP="00F6326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EFC7A6A" w14:textId="77777777" w:rsidR="003E242E" w:rsidRPr="008F158A" w:rsidRDefault="003E242E" w:rsidP="00F6326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6F13755" w14:textId="77777777" w:rsidR="003E242E" w:rsidRPr="008F158A" w:rsidRDefault="003E242E" w:rsidP="00A45A78">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w:t>
            </w:r>
            <w:r>
              <w:rPr>
                <w:rFonts w:ascii="Times New Roman" w:eastAsia="Times New Roman" w:hAnsi="Times New Roman" w:cs="Times New Roman"/>
                <w:sz w:val="24"/>
                <w:szCs w:val="24"/>
              </w:rPr>
              <w:t>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4EE49769" w14:textId="77777777" w:rsidR="003E242E" w:rsidRPr="008F158A" w:rsidRDefault="003E242E" w:rsidP="00F6326E">
            <w:pPr>
              <w:pStyle w:val="a3"/>
              <w:rPr>
                <w:rFonts w:ascii="Times New Roman" w:eastAsia="Times New Roman" w:hAnsi="Times New Roman" w:cs="Times New Roman"/>
                <w:sz w:val="24"/>
                <w:szCs w:val="24"/>
              </w:rPr>
            </w:pPr>
            <w:r w:rsidRPr="006160EB">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rPr>
              <w:t>2999</w:t>
            </w:r>
            <w:r w:rsidRPr="006160EB">
              <w:rPr>
                <w:rFonts w:ascii="Times New Roman" w:eastAsia="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29187B0" w14:textId="77777777" w:rsidR="003E242E" w:rsidRPr="008F158A" w:rsidRDefault="003E242E" w:rsidP="00F6326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F3E09" w14:textId="77777777" w:rsidR="003E242E" w:rsidRPr="008F158A" w:rsidRDefault="003E242E" w:rsidP="00F6326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3</w:t>
            </w:r>
            <w:r>
              <w:rPr>
                <w:rFonts w:ascii="Times New Roman" w:eastAsia="Times New Roman" w:hAnsi="Times New Roman" w:cs="Times New Roman"/>
                <w:sz w:val="24"/>
                <w:szCs w:val="24"/>
              </w:rPr>
              <w:t>0</w:t>
            </w:r>
          </w:p>
        </w:tc>
      </w:tr>
      <w:tr w:rsidR="00313912" w:rsidRPr="008F158A" w14:paraId="751ED61A"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520670A8" w14:textId="77777777" w:rsidR="00313912" w:rsidRPr="008F158A" w:rsidRDefault="00313912" w:rsidP="00F6326E">
            <w:pPr>
              <w:pStyle w:val="a3"/>
              <w:rPr>
                <w:rFonts w:ascii="Times New Roman" w:eastAsia="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bottom"/>
          </w:tcPr>
          <w:p w14:paraId="5C1CB7D8" w14:textId="340879B0" w:rsidR="00313912" w:rsidRPr="008F158A" w:rsidRDefault="00313912" w:rsidP="00F6326E">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4C5B900" w14:textId="2D132305" w:rsidR="00313912" w:rsidRPr="008F158A" w:rsidRDefault="00313912" w:rsidP="00F6326E">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057258B" w14:textId="12D5AF4C" w:rsidR="00313912" w:rsidRPr="008F158A" w:rsidRDefault="00313912" w:rsidP="00A45A78">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6A481897" w14:textId="77777777" w:rsidR="00313912" w:rsidRPr="006160EB" w:rsidRDefault="00313912" w:rsidP="00F6326E">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AE4438D" w14:textId="77777777" w:rsidR="00313912" w:rsidRPr="008F158A" w:rsidRDefault="00313912" w:rsidP="00F6326E">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006B3D" w14:textId="4BF39B9C" w:rsidR="00313912" w:rsidRPr="008F158A" w:rsidRDefault="009A5353" w:rsidP="00F6326E">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3321,4</w:t>
            </w:r>
          </w:p>
        </w:tc>
      </w:tr>
      <w:tr w:rsidR="003E242E" w:rsidRPr="008F158A" w14:paraId="363698F3"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4A503DF6" w14:textId="77777777" w:rsidR="003E242E" w:rsidRPr="003E4EE5" w:rsidRDefault="003E242E" w:rsidP="00BF798C">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900" w:type="dxa"/>
            <w:tcBorders>
              <w:top w:val="single" w:sz="4" w:space="0" w:color="auto"/>
              <w:left w:val="single" w:sz="4" w:space="0" w:color="auto"/>
              <w:bottom w:val="single" w:sz="4" w:space="0" w:color="auto"/>
              <w:right w:val="single" w:sz="4" w:space="0" w:color="auto"/>
            </w:tcBorders>
            <w:vAlign w:val="bottom"/>
          </w:tcPr>
          <w:p w14:paraId="0365D93E" w14:textId="77777777" w:rsidR="003E242E" w:rsidRPr="003E4EE5" w:rsidRDefault="003E242E" w:rsidP="003A2344">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54BCEF3" w14:textId="77777777" w:rsidR="003E242E" w:rsidRPr="003E4EE5" w:rsidRDefault="003E242E" w:rsidP="003A2344">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84F3FA7" w14:textId="77777777" w:rsidR="003E242E" w:rsidRPr="003E4EE5" w:rsidRDefault="003E242E" w:rsidP="003A2344">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14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1349E1C8" w14:textId="77777777" w:rsidR="003E242E" w:rsidRPr="003E4EE5" w:rsidRDefault="003E242E" w:rsidP="00BF798C">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4676FBB" w14:textId="77777777" w:rsidR="003E242E" w:rsidRPr="003E4EE5"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603A4" w14:textId="071663E4" w:rsidR="003E242E" w:rsidRPr="008F158A" w:rsidRDefault="00E727A4"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E242E" w:rsidRPr="008F158A" w14:paraId="17AF4853"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7966B1B" w14:textId="77777777" w:rsidR="003E242E" w:rsidRPr="008F158A" w:rsidRDefault="003E242E" w:rsidP="00BF798C">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bottom"/>
          </w:tcPr>
          <w:p w14:paraId="1097D9EE"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C904140"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523FA29"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4040BC6E" w14:textId="77777777" w:rsidR="003E242E" w:rsidRPr="00271AEC" w:rsidRDefault="003E242E" w:rsidP="00BF798C">
            <w:pPr>
              <w:pStyle w:val="a3"/>
              <w:rPr>
                <w:rFonts w:ascii="Times New Roman" w:eastAsia="Times New Roman" w:hAnsi="Times New Roman" w:cs="Times New Roman"/>
                <w:sz w:val="24"/>
                <w:szCs w:val="24"/>
              </w:rPr>
            </w:pPr>
            <w:r w:rsidRPr="00271AEC">
              <w:rPr>
                <w:rFonts w:ascii="Times New Roman" w:eastAsia="Times New Roman" w:hAnsi="Times New Roman" w:cs="Times New Roman"/>
                <w:sz w:val="24"/>
                <w:szCs w:val="24"/>
              </w:rPr>
              <w:t>99 9 00 29990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E899105"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8D241D" w14:textId="661F7319" w:rsidR="003E242E" w:rsidRPr="008F158A" w:rsidRDefault="00E727A4"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E242E" w:rsidRPr="008F158A" w14:paraId="47765DB1" w14:textId="77777777" w:rsidTr="00F53B7C">
        <w:trPr>
          <w:trHeight w:val="291"/>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A765F2F" w14:textId="77777777" w:rsidR="003E242E" w:rsidRPr="008F158A" w:rsidRDefault="003E242E" w:rsidP="00BF798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w:t>
            </w:r>
          </w:p>
        </w:tc>
        <w:tc>
          <w:tcPr>
            <w:tcW w:w="900" w:type="dxa"/>
            <w:tcBorders>
              <w:top w:val="single" w:sz="4" w:space="0" w:color="auto"/>
              <w:left w:val="single" w:sz="4" w:space="0" w:color="auto"/>
              <w:bottom w:val="single" w:sz="4" w:space="0" w:color="auto"/>
              <w:right w:val="single" w:sz="4" w:space="0" w:color="auto"/>
            </w:tcBorders>
            <w:vAlign w:val="bottom"/>
          </w:tcPr>
          <w:p w14:paraId="6A2E6F67"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274C0C0"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41342AB"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11F16773" w14:textId="77777777" w:rsidR="003E242E" w:rsidRPr="00271AEC" w:rsidRDefault="003E242E" w:rsidP="00BF798C">
            <w:pPr>
              <w:pStyle w:val="a3"/>
              <w:rPr>
                <w:rFonts w:ascii="Times New Roman" w:eastAsia="Times New Roman" w:hAnsi="Times New Roman" w:cs="Times New Roman"/>
                <w:sz w:val="24"/>
                <w:szCs w:val="24"/>
              </w:rPr>
            </w:pPr>
            <w:r w:rsidRPr="00271AEC">
              <w:rPr>
                <w:rFonts w:ascii="Times New Roman" w:eastAsia="Times New Roman" w:hAnsi="Times New Roman" w:cs="Times New Roman"/>
                <w:sz w:val="24"/>
                <w:szCs w:val="24"/>
              </w:rPr>
              <w:t>99 9 00 29990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51A6BA2"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02349" w14:textId="1ED4EA88" w:rsidR="003E242E" w:rsidRPr="008F158A" w:rsidRDefault="00E727A4"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3E242E" w:rsidRPr="008F158A" w14:paraId="2CF87785"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22F535A8"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bottom"/>
          </w:tcPr>
          <w:p w14:paraId="34182627"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D7C81E2"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C8F7B2A"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3774DFB6" w14:textId="77777777" w:rsidR="003E242E" w:rsidRPr="00271AEC" w:rsidRDefault="003E242E" w:rsidP="00BF798C">
            <w:pPr>
              <w:pStyle w:val="a3"/>
              <w:rPr>
                <w:rFonts w:ascii="Times New Roman" w:eastAsia="Times New Roman" w:hAnsi="Times New Roman" w:cs="Times New Roman"/>
                <w:sz w:val="24"/>
                <w:szCs w:val="24"/>
              </w:rPr>
            </w:pPr>
            <w:r w:rsidRPr="00271AEC">
              <w:rPr>
                <w:rFonts w:ascii="Times New Roman" w:eastAsia="Times New Roman" w:hAnsi="Times New Roman" w:cs="Times New Roman"/>
                <w:sz w:val="24"/>
                <w:szCs w:val="24"/>
              </w:rPr>
              <w:t>99 9 00 29990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9B720B6"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EA68F" w14:textId="5BDC24FA" w:rsidR="003E242E" w:rsidRPr="008F158A" w:rsidRDefault="00E727A4"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6C775D" w:rsidRPr="008F158A" w14:paraId="22B71B97"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750C3ED" w14:textId="31A1ADE4" w:rsidR="006C775D" w:rsidRPr="008F158A" w:rsidRDefault="006C775D" w:rsidP="00313912">
            <w:pPr>
              <w:pStyle w:val="a3"/>
              <w:rPr>
                <w:rFonts w:ascii="Times New Roman" w:eastAsia="Times New Roman" w:hAnsi="Times New Roman" w:cs="Times New Roman"/>
                <w:sz w:val="24"/>
                <w:szCs w:val="24"/>
              </w:rPr>
            </w:pPr>
            <w:r w:rsidRPr="006160EB">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900" w:type="dxa"/>
            <w:tcBorders>
              <w:top w:val="single" w:sz="4" w:space="0" w:color="auto"/>
              <w:left w:val="single" w:sz="4" w:space="0" w:color="auto"/>
              <w:bottom w:val="single" w:sz="4" w:space="0" w:color="auto"/>
              <w:right w:val="single" w:sz="4" w:space="0" w:color="auto"/>
            </w:tcBorders>
            <w:vAlign w:val="bottom"/>
          </w:tcPr>
          <w:p w14:paraId="30792940" w14:textId="7A7532BA" w:rsidR="006C775D" w:rsidRPr="008F158A" w:rsidRDefault="006C775D" w:rsidP="003139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3304109" w14:textId="598E837D"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D3BC65E" w14:textId="4B5736F7"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14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5935E4A8" w14:textId="77777777" w:rsidR="006C775D" w:rsidRPr="006C775D" w:rsidRDefault="006C775D" w:rsidP="00313912">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391D913" w14:textId="77777777" w:rsidR="006C775D" w:rsidRPr="006C775D" w:rsidRDefault="006C775D" w:rsidP="00313912">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171CA" w14:textId="6BE4726D"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3318,4</w:t>
            </w:r>
          </w:p>
        </w:tc>
      </w:tr>
      <w:tr w:rsidR="006C775D" w:rsidRPr="008F158A" w14:paraId="69CAA19A"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478ECB5" w14:textId="2298C46B" w:rsidR="006C775D" w:rsidRPr="008F158A" w:rsidRDefault="006C775D" w:rsidP="00313912">
            <w:pPr>
              <w:pStyle w:val="a3"/>
              <w:rPr>
                <w:rFonts w:ascii="Times New Roman" w:eastAsia="Times New Roman" w:hAnsi="Times New Roman" w:cs="Times New Roman"/>
                <w:sz w:val="24"/>
                <w:szCs w:val="24"/>
              </w:rPr>
            </w:pPr>
            <w:r w:rsidRPr="00380C9A">
              <w:rPr>
                <w:rFonts w:ascii="Times New Roman" w:eastAsia="Times New Roman" w:hAnsi="Times New Roman" w:cs="Times New Roman"/>
                <w:bCs/>
                <w:sz w:val="24"/>
                <w:szCs w:val="24"/>
              </w:rPr>
              <w:t>Субсидии по оказанию поддержки граждан и их объединений, участвующих в охране общественного порядка</w:t>
            </w:r>
          </w:p>
        </w:tc>
        <w:tc>
          <w:tcPr>
            <w:tcW w:w="900" w:type="dxa"/>
            <w:tcBorders>
              <w:top w:val="single" w:sz="4" w:space="0" w:color="auto"/>
              <w:left w:val="single" w:sz="4" w:space="0" w:color="auto"/>
              <w:bottom w:val="single" w:sz="4" w:space="0" w:color="auto"/>
              <w:right w:val="single" w:sz="4" w:space="0" w:color="auto"/>
            </w:tcBorders>
            <w:vAlign w:val="bottom"/>
          </w:tcPr>
          <w:p w14:paraId="0E1DC49F" w14:textId="5935A7DA" w:rsidR="006C775D" w:rsidRPr="008F158A" w:rsidRDefault="006C775D" w:rsidP="003139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70CAFED" w14:textId="3606B17D"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lang w:val="en-US"/>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CC5D85D" w14:textId="39D3E5D9"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14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3D0A2347" w14:textId="11257CB8"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99 9 00 70</w:t>
            </w:r>
            <w:r w:rsidRPr="006C775D">
              <w:rPr>
                <w:rFonts w:ascii="Times New Roman" w:eastAsia="Times New Roman" w:hAnsi="Times New Roman" w:cs="Times New Roman"/>
                <w:sz w:val="24"/>
                <w:szCs w:val="24"/>
                <w:lang w:val="en-US"/>
              </w:rPr>
              <w:t>420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8F83D2C" w14:textId="77777777" w:rsidR="006C775D" w:rsidRPr="006C775D" w:rsidRDefault="006C775D" w:rsidP="00313912">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4FADC7" w14:textId="662E4BE0"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2918,4</w:t>
            </w:r>
          </w:p>
        </w:tc>
      </w:tr>
      <w:tr w:rsidR="006C775D" w:rsidRPr="008F158A" w14:paraId="2BB0A720"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C62EE19" w14:textId="59B40660" w:rsidR="006C775D" w:rsidRPr="008F158A" w:rsidRDefault="006C775D" w:rsidP="00313912">
            <w:pPr>
              <w:pStyle w:val="a3"/>
              <w:rPr>
                <w:rFonts w:ascii="Times New Roman" w:eastAsia="Times New Roman" w:hAnsi="Times New Roman" w:cs="Times New Roman"/>
                <w:sz w:val="24"/>
                <w:szCs w:val="24"/>
              </w:rPr>
            </w:pPr>
            <w:r w:rsidRPr="00A336C5">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bottom"/>
          </w:tcPr>
          <w:p w14:paraId="2A5521CE" w14:textId="2B4A373B" w:rsidR="006C775D" w:rsidRPr="008F158A" w:rsidRDefault="006C775D" w:rsidP="003139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EFEA4E5" w14:textId="1921B096"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A089C7D" w14:textId="3C8026A9"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14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27684333" w14:textId="1B57F5C4"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99 9 00 70420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5E6C28F" w14:textId="187C27EA"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2C948" w14:textId="6E13E8F6"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2918,4</w:t>
            </w:r>
          </w:p>
        </w:tc>
      </w:tr>
      <w:tr w:rsidR="006C775D" w:rsidRPr="008F158A" w14:paraId="47F4EB26"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BEE8F4D" w14:textId="107C5B04" w:rsidR="006C775D" w:rsidRPr="008F158A" w:rsidRDefault="006C775D" w:rsidP="00313912">
            <w:pPr>
              <w:pStyle w:val="a3"/>
              <w:rPr>
                <w:rFonts w:ascii="Times New Roman" w:eastAsia="Times New Roman" w:hAnsi="Times New Roman" w:cs="Times New Roman"/>
                <w:sz w:val="24"/>
                <w:szCs w:val="24"/>
              </w:rPr>
            </w:pPr>
            <w:r w:rsidRPr="00380C9A">
              <w:rPr>
                <w:rFonts w:ascii="Times New Roman" w:eastAsia="Times New Roman" w:hAnsi="Times New Roman" w:cs="Times New Roman"/>
                <w:bCs/>
                <w:sz w:val="24"/>
                <w:szCs w:val="24"/>
              </w:rPr>
              <w:t>Субсидии по оказанию поддержки граждан и их объединений, участвующих в охране общественного порядка (местная доля)</w:t>
            </w:r>
          </w:p>
        </w:tc>
        <w:tc>
          <w:tcPr>
            <w:tcW w:w="900" w:type="dxa"/>
            <w:tcBorders>
              <w:top w:val="single" w:sz="4" w:space="0" w:color="auto"/>
              <w:left w:val="single" w:sz="4" w:space="0" w:color="auto"/>
              <w:bottom w:val="single" w:sz="4" w:space="0" w:color="auto"/>
              <w:right w:val="single" w:sz="4" w:space="0" w:color="auto"/>
            </w:tcBorders>
            <w:vAlign w:val="bottom"/>
          </w:tcPr>
          <w:p w14:paraId="49FC5AC8" w14:textId="636EC360" w:rsidR="006C775D" w:rsidRPr="008F158A" w:rsidRDefault="006C775D" w:rsidP="003139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1339461" w14:textId="0CDD24F9"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lang w:val="en-US"/>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2D03264" w14:textId="1AE024D3"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lang w:val="en-US"/>
              </w:rPr>
              <w:t>14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682A088F" w14:textId="23F16741"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lang w:val="en-US"/>
              </w:rPr>
              <w:t>99 9 00 S0420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F9734CF" w14:textId="77777777" w:rsidR="006C775D" w:rsidRPr="006C775D" w:rsidRDefault="006C775D" w:rsidP="00313912">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D1C164" w14:textId="7F12EFB7"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400</w:t>
            </w:r>
          </w:p>
        </w:tc>
      </w:tr>
      <w:tr w:rsidR="006C775D" w:rsidRPr="008F158A" w14:paraId="7F3DF08F"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837382F" w14:textId="0DBC5603" w:rsidR="006C775D" w:rsidRPr="008F158A" w:rsidRDefault="006C775D" w:rsidP="00313912">
            <w:pPr>
              <w:pStyle w:val="a3"/>
              <w:rPr>
                <w:rFonts w:ascii="Times New Roman" w:eastAsia="Times New Roman" w:hAnsi="Times New Roman" w:cs="Times New Roman"/>
                <w:sz w:val="24"/>
                <w:szCs w:val="24"/>
              </w:rPr>
            </w:pPr>
            <w:r w:rsidRPr="000966CA">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00" w:type="dxa"/>
            <w:tcBorders>
              <w:top w:val="single" w:sz="4" w:space="0" w:color="auto"/>
              <w:left w:val="single" w:sz="4" w:space="0" w:color="auto"/>
              <w:bottom w:val="single" w:sz="4" w:space="0" w:color="auto"/>
              <w:right w:val="single" w:sz="4" w:space="0" w:color="auto"/>
            </w:tcBorders>
            <w:vAlign w:val="bottom"/>
          </w:tcPr>
          <w:p w14:paraId="3973392B" w14:textId="0D3C755A" w:rsidR="006C775D" w:rsidRPr="008F158A" w:rsidRDefault="006C775D" w:rsidP="003139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464F526" w14:textId="14834E26"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01D7412" w14:textId="0C59B54A"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14</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04FA9209" w14:textId="688C952C"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 xml:space="preserve">99 9 00 </w:t>
            </w:r>
            <w:r w:rsidRPr="006C775D">
              <w:rPr>
                <w:rFonts w:ascii="Times New Roman" w:eastAsia="Times New Roman" w:hAnsi="Times New Roman" w:cs="Times New Roman"/>
                <w:sz w:val="24"/>
                <w:szCs w:val="24"/>
                <w:lang w:val="en-US"/>
              </w:rPr>
              <w:t>S</w:t>
            </w:r>
            <w:r w:rsidRPr="006C775D">
              <w:rPr>
                <w:rFonts w:ascii="Times New Roman" w:eastAsia="Times New Roman" w:hAnsi="Times New Roman" w:cs="Times New Roman"/>
                <w:sz w:val="24"/>
                <w:szCs w:val="24"/>
              </w:rPr>
              <w:t>0420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BC11F4B" w14:textId="7443A926"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A2EB0" w14:textId="62BD13C9" w:rsidR="006C775D" w:rsidRPr="006C775D" w:rsidRDefault="006C775D" w:rsidP="00313912">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400</w:t>
            </w:r>
          </w:p>
        </w:tc>
      </w:tr>
      <w:tr w:rsidR="003E242E" w:rsidRPr="008F158A" w14:paraId="67EF95EB" w14:textId="77777777" w:rsidTr="00F53B7C">
        <w:trPr>
          <w:trHeight w:val="33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530DEC4D"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Национальная  экономика</w:t>
            </w:r>
          </w:p>
        </w:tc>
        <w:tc>
          <w:tcPr>
            <w:tcW w:w="900" w:type="dxa"/>
            <w:tcBorders>
              <w:top w:val="single" w:sz="4" w:space="0" w:color="auto"/>
              <w:left w:val="single" w:sz="4" w:space="0" w:color="auto"/>
              <w:bottom w:val="single" w:sz="4" w:space="0" w:color="auto"/>
              <w:right w:val="single" w:sz="4" w:space="0" w:color="auto"/>
            </w:tcBorders>
            <w:vAlign w:val="bottom"/>
          </w:tcPr>
          <w:p w14:paraId="582F2EA5"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51D66A1" w14:textId="77777777" w:rsidR="003E242E" w:rsidRPr="008F158A" w:rsidRDefault="003E242E"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3F6FD89" w14:textId="77777777" w:rsidR="003E242E" w:rsidRPr="008F158A" w:rsidRDefault="003E242E" w:rsidP="003A2344">
            <w:pPr>
              <w:pStyle w:val="a3"/>
              <w:rPr>
                <w:rFonts w:ascii="Times New Roman" w:eastAsia="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656962CF" w14:textId="77777777" w:rsidR="003E242E" w:rsidRPr="008F158A" w:rsidRDefault="003E242E"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7008AB9" w14:textId="77777777" w:rsidR="003E242E" w:rsidRPr="008F158A" w:rsidRDefault="003E242E"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6A7CA" w14:textId="6E95A121" w:rsidR="003E242E" w:rsidRPr="008F158A" w:rsidRDefault="009A5353"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1161,9</w:t>
            </w:r>
          </w:p>
        </w:tc>
      </w:tr>
      <w:tr w:rsidR="0038323A" w:rsidRPr="008F158A" w14:paraId="2E65BE4C" w14:textId="77777777" w:rsidTr="00F53B7C">
        <w:trPr>
          <w:trHeight w:val="25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D5758A5" w14:textId="77777777" w:rsidR="0038323A" w:rsidRPr="008F158A" w:rsidRDefault="0038323A" w:rsidP="00F140F7">
            <w:pPr>
              <w:pStyle w:val="a3"/>
              <w:rPr>
                <w:rFonts w:ascii="Times New Roman" w:eastAsia="Times New Roman" w:hAnsi="Times New Roman" w:cs="Times New Roman"/>
                <w:bCs/>
                <w:sz w:val="24"/>
                <w:szCs w:val="24"/>
              </w:rPr>
            </w:pPr>
            <w:r w:rsidRPr="00327734">
              <w:rPr>
                <w:rFonts w:ascii="Times New Roman" w:eastAsia="Times New Roman" w:hAnsi="Times New Roman" w:cs="Times New Roman"/>
                <w:bCs/>
                <w:sz w:val="24"/>
                <w:szCs w:val="24"/>
              </w:rPr>
              <w:t>Сельское хозяйство и рыболовство</w:t>
            </w:r>
          </w:p>
        </w:tc>
        <w:tc>
          <w:tcPr>
            <w:tcW w:w="900" w:type="dxa"/>
            <w:tcBorders>
              <w:top w:val="single" w:sz="4" w:space="0" w:color="auto"/>
              <w:left w:val="single" w:sz="4" w:space="0" w:color="auto"/>
              <w:bottom w:val="single" w:sz="4" w:space="0" w:color="auto"/>
              <w:right w:val="single" w:sz="4" w:space="0" w:color="auto"/>
            </w:tcBorders>
            <w:vAlign w:val="bottom"/>
          </w:tcPr>
          <w:p w14:paraId="4AF0B0F2" w14:textId="77777777" w:rsidR="0038323A" w:rsidRPr="008F158A" w:rsidRDefault="0038323A" w:rsidP="00F140F7">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EC10943" w14:textId="77777777" w:rsidR="0038323A" w:rsidRPr="008F158A" w:rsidRDefault="0038323A" w:rsidP="00F140F7">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E8CFE8C" w14:textId="77777777" w:rsidR="0038323A" w:rsidRPr="0038323A" w:rsidRDefault="0038323A" w:rsidP="00F140F7">
            <w:pPr>
              <w:pStyle w:val="a3"/>
              <w:rPr>
                <w:rFonts w:ascii="Times New Roman" w:eastAsia="Times New Roman" w:hAnsi="Times New Roman" w:cs="Times New Roman"/>
                <w:sz w:val="24"/>
                <w:szCs w:val="24"/>
              </w:rPr>
            </w:pPr>
            <w:r w:rsidRPr="0038323A">
              <w:rPr>
                <w:rFonts w:ascii="Times New Roman" w:eastAsia="Times New Roman" w:hAnsi="Times New Roman" w:cs="Times New Roman"/>
                <w:sz w:val="24"/>
                <w:szCs w:val="24"/>
              </w:rPr>
              <w:t>05</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E04F9" w14:textId="77777777" w:rsidR="0038323A" w:rsidRPr="0038323A" w:rsidRDefault="0038323A" w:rsidP="00F140F7">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EE17C35" w14:textId="77777777" w:rsidR="0038323A" w:rsidRPr="0038323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6B61F" w14:textId="5D802D1B" w:rsidR="0038323A" w:rsidRPr="0038323A" w:rsidRDefault="00E727A4"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9A5353">
              <w:rPr>
                <w:rFonts w:ascii="Times New Roman" w:eastAsia="Times New Roman" w:hAnsi="Times New Roman" w:cs="Times New Roman"/>
                <w:sz w:val="24"/>
                <w:szCs w:val="24"/>
              </w:rPr>
              <w:t>9</w:t>
            </w:r>
          </w:p>
        </w:tc>
      </w:tr>
      <w:tr w:rsidR="0038323A" w:rsidRPr="008F158A" w14:paraId="5EDDFC5B" w14:textId="77777777" w:rsidTr="00F53B7C">
        <w:trPr>
          <w:trHeight w:val="25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104226FB" w14:textId="77777777" w:rsidR="0038323A" w:rsidRPr="008F158A" w:rsidRDefault="0038323A" w:rsidP="00F140F7">
            <w:pPr>
              <w:pStyle w:val="a3"/>
              <w:rPr>
                <w:rFonts w:ascii="Times New Roman" w:eastAsia="Times New Roman" w:hAnsi="Times New Roman" w:cs="Times New Roman"/>
                <w:bCs/>
                <w:sz w:val="24"/>
                <w:szCs w:val="24"/>
              </w:rPr>
            </w:pPr>
            <w:r w:rsidRPr="00327734">
              <w:rPr>
                <w:rFonts w:ascii="Times New Roman" w:eastAsia="Times New Roman" w:hAnsi="Times New Roman" w:cs="Times New Roman"/>
                <w:bCs/>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bottom"/>
          </w:tcPr>
          <w:p w14:paraId="54DE1598" w14:textId="77777777" w:rsidR="0038323A" w:rsidRPr="008F158A" w:rsidRDefault="0038323A" w:rsidP="00F140F7">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6EF3AB6" w14:textId="77777777" w:rsidR="0038323A" w:rsidRPr="008F158A" w:rsidRDefault="0038323A" w:rsidP="00F140F7">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2AC57CD" w14:textId="77777777" w:rsidR="0038323A" w:rsidRPr="008F158A" w:rsidRDefault="0038323A" w:rsidP="0037014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0F45E" w14:textId="77777777" w:rsidR="0038323A" w:rsidRPr="003E4EE5" w:rsidRDefault="0038323A" w:rsidP="00F140F7">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79B8A07"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0AEACA" w14:textId="706BD165" w:rsidR="0038323A" w:rsidRDefault="009A5353"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38323A" w:rsidRPr="008F158A" w14:paraId="28596CF2" w14:textId="77777777" w:rsidTr="00F53B7C">
        <w:trPr>
          <w:trHeight w:val="25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05271903" w14:textId="77777777" w:rsidR="0038323A" w:rsidRPr="008F158A" w:rsidRDefault="0038323A" w:rsidP="00F140F7">
            <w:pPr>
              <w:pStyle w:val="a3"/>
              <w:rPr>
                <w:rFonts w:ascii="Times New Roman" w:eastAsia="Times New Roman" w:hAnsi="Times New Roman" w:cs="Times New Roman"/>
                <w:bCs/>
                <w:sz w:val="24"/>
                <w:szCs w:val="24"/>
              </w:rPr>
            </w:pPr>
            <w:r w:rsidRPr="00327734">
              <w:rPr>
                <w:rFonts w:ascii="Times New Roman" w:eastAsia="Times New Roman" w:hAnsi="Times New Roman" w:cs="Times New Roman"/>
                <w:bCs/>
                <w:sz w:val="24"/>
                <w:szCs w:val="24"/>
              </w:rPr>
              <w:t>Осуществление полномочий по организации мероприятий при осуществлении деятельности по обращению с животными без владельцев</w:t>
            </w:r>
          </w:p>
        </w:tc>
        <w:tc>
          <w:tcPr>
            <w:tcW w:w="900" w:type="dxa"/>
            <w:tcBorders>
              <w:top w:val="single" w:sz="4" w:space="0" w:color="auto"/>
              <w:left w:val="single" w:sz="4" w:space="0" w:color="auto"/>
              <w:bottom w:val="single" w:sz="4" w:space="0" w:color="auto"/>
              <w:right w:val="single" w:sz="4" w:space="0" w:color="auto"/>
            </w:tcBorders>
            <w:vAlign w:val="bottom"/>
          </w:tcPr>
          <w:p w14:paraId="47F7356C" w14:textId="77777777" w:rsidR="0038323A" w:rsidRPr="008F158A" w:rsidRDefault="0038323A" w:rsidP="00F140F7">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1C945F3" w14:textId="77777777" w:rsidR="0038323A" w:rsidRPr="008F158A" w:rsidRDefault="0038323A" w:rsidP="00F140F7">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18D73B0" w14:textId="77777777" w:rsidR="0038323A" w:rsidRPr="008F158A" w:rsidRDefault="0038323A" w:rsidP="0037014E">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9BFCE2" w14:textId="77777777" w:rsidR="0038323A" w:rsidRPr="003E4EE5" w:rsidRDefault="0038323A" w:rsidP="0038323A">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rPr>
              <w:t>73880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D412AB1"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F91CF" w14:textId="2B4AC2FC" w:rsidR="0038323A" w:rsidRDefault="009A5353"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38323A" w:rsidRPr="008F158A" w14:paraId="4365C09D" w14:textId="77777777" w:rsidTr="00F53B7C">
        <w:trPr>
          <w:trHeight w:val="25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09B542FB" w14:textId="77777777" w:rsidR="0038323A" w:rsidRPr="008F158A" w:rsidRDefault="0038323A" w:rsidP="00F140F7">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нужд</w:t>
            </w:r>
          </w:p>
        </w:tc>
        <w:tc>
          <w:tcPr>
            <w:tcW w:w="900" w:type="dxa"/>
            <w:tcBorders>
              <w:top w:val="single" w:sz="4" w:space="0" w:color="auto"/>
              <w:left w:val="single" w:sz="4" w:space="0" w:color="auto"/>
              <w:bottom w:val="single" w:sz="4" w:space="0" w:color="auto"/>
              <w:right w:val="single" w:sz="4" w:space="0" w:color="auto"/>
            </w:tcBorders>
            <w:vAlign w:val="bottom"/>
          </w:tcPr>
          <w:p w14:paraId="09D73A1B" w14:textId="77777777" w:rsidR="0038323A" w:rsidRPr="008F158A" w:rsidRDefault="0038323A" w:rsidP="00F140F7">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0DCC3A6" w14:textId="77777777" w:rsidR="0038323A" w:rsidRPr="008F158A" w:rsidRDefault="0038323A" w:rsidP="00F140F7">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04A86BA" w14:textId="77777777" w:rsidR="0038323A" w:rsidRPr="008F158A" w:rsidRDefault="0038323A" w:rsidP="0038323A">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F7C17" w14:textId="77777777" w:rsidR="0038323A" w:rsidRPr="003E4EE5" w:rsidRDefault="0038323A" w:rsidP="00F140F7">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rPr>
              <w:t>73880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0E85520" w14:textId="77777777" w:rsidR="0038323A" w:rsidRPr="008F158A" w:rsidRDefault="0038323A"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66D24" w14:textId="5CEFF02A" w:rsidR="0038323A" w:rsidRDefault="009A5353"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p>
        </w:tc>
      </w:tr>
      <w:tr w:rsidR="0038323A" w:rsidRPr="008F158A" w14:paraId="2C1DAC2B" w14:textId="77777777" w:rsidTr="00F53B7C">
        <w:trPr>
          <w:trHeight w:val="25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19B2C44"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Дорожное хозяйство (дорожные фонды)</w:t>
            </w:r>
          </w:p>
        </w:tc>
        <w:tc>
          <w:tcPr>
            <w:tcW w:w="900" w:type="dxa"/>
            <w:tcBorders>
              <w:top w:val="single" w:sz="4" w:space="0" w:color="auto"/>
              <w:left w:val="single" w:sz="4" w:space="0" w:color="auto"/>
              <w:bottom w:val="single" w:sz="4" w:space="0" w:color="auto"/>
              <w:right w:val="single" w:sz="4" w:space="0" w:color="auto"/>
            </w:tcBorders>
            <w:vAlign w:val="bottom"/>
          </w:tcPr>
          <w:p w14:paraId="28FDEF64"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0D59C22"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DD37ECD"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425AA" w14:textId="77777777" w:rsidR="0038323A" w:rsidRPr="008F158A" w:rsidRDefault="0038323A"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B159E28"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15599" w14:textId="77777777" w:rsidR="0038323A" w:rsidRPr="008F158A" w:rsidRDefault="0038323A"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r>
      <w:tr w:rsidR="0038323A" w:rsidRPr="008F158A" w14:paraId="167DB23E" w14:textId="77777777" w:rsidTr="00F53B7C">
        <w:trPr>
          <w:trHeight w:val="25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0962C272"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Муниципальная программа «Социально-экономическое развитие Солонцинского сельского поселения на 2015-2020 годы»</w:t>
            </w:r>
          </w:p>
        </w:tc>
        <w:tc>
          <w:tcPr>
            <w:tcW w:w="900" w:type="dxa"/>
            <w:tcBorders>
              <w:top w:val="single" w:sz="4" w:space="0" w:color="auto"/>
              <w:left w:val="single" w:sz="4" w:space="0" w:color="auto"/>
              <w:bottom w:val="single" w:sz="4" w:space="0" w:color="auto"/>
              <w:right w:val="single" w:sz="4" w:space="0" w:color="auto"/>
            </w:tcBorders>
            <w:vAlign w:val="bottom"/>
          </w:tcPr>
          <w:p w14:paraId="2CCA3435"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4418FD9"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2385352"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14251"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DB9C284"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68186C" w14:textId="77777777" w:rsidR="0038323A" w:rsidRPr="008F158A" w:rsidRDefault="0038323A"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r>
      <w:tr w:rsidR="0038323A" w:rsidRPr="008F158A" w14:paraId="37559741" w14:textId="77777777" w:rsidTr="00F53B7C">
        <w:trPr>
          <w:trHeight w:val="495"/>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2BA12E"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Подпрограмма "Развитие дорожной сети Солонцинского сельского поселения "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900" w:type="dxa"/>
            <w:tcBorders>
              <w:top w:val="single" w:sz="4" w:space="0" w:color="auto"/>
              <w:left w:val="single" w:sz="4" w:space="0" w:color="auto"/>
              <w:bottom w:val="single" w:sz="4" w:space="0" w:color="auto"/>
              <w:right w:val="single" w:sz="4" w:space="0" w:color="auto"/>
            </w:tcBorders>
            <w:vAlign w:val="bottom"/>
          </w:tcPr>
          <w:p w14:paraId="77D34570"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F1BD0E5"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929E118"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D31F6" w14:textId="77777777" w:rsidR="0038323A" w:rsidRPr="008F158A" w:rsidRDefault="0038323A" w:rsidP="003A2344">
            <w:pPr>
              <w:pStyle w:val="a3"/>
              <w:rPr>
                <w:rFonts w:ascii="Times New Roman" w:eastAsia="Times New Roman" w:hAnsi="Times New Roman" w:cs="Times New Roman"/>
                <w:sz w:val="24"/>
                <w:szCs w:val="24"/>
              </w:rPr>
            </w:pPr>
          </w:p>
          <w:p w14:paraId="3D624E7C"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01 3 00 00000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F69B3A6"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DE7E2" w14:textId="77777777" w:rsidR="0038323A" w:rsidRPr="008F158A" w:rsidRDefault="0038323A"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r>
      <w:tr w:rsidR="0038323A" w:rsidRPr="008F158A" w14:paraId="788E8D87" w14:textId="77777777" w:rsidTr="00F53B7C">
        <w:trPr>
          <w:trHeight w:val="309"/>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9985D65"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Основное мероприятие «Мероприятия по ремонту улично-дорожной сети»</w:t>
            </w:r>
          </w:p>
        </w:tc>
        <w:tc>
          <w:tcPr>
            <w:tcW w:w="900" w:type="dxa"/>
            <w:tcBorders>
              <w:top w:val="single" w:sz="4" w:space="0" w:color="auto"/>
              <w:left w:val="single" w:sz="4" w:space="0" w:color="auto"/>
              <w:bottom w:val="single" w:sz="4" w:space="0" w:color="auto"/>
              <w:right w:val="single" w:sz="4" w:space="0" w:color="auto"/>
            </w:tcBorders>
            <w:vAlign w:val="bottom"/>
          </w:tcPr>
          <w:p w14:paraId="1543E228"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847D2AC"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66A0EE4"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A04B6"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01 3 01 00000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A23A9AF"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318A2C" w14:textId="77777777" w:rsidR="0038323A" w:rsidRPr="008F158A" w:rsidRDefault="0038323A"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r>
      <w:tr w:rsidR="0038323A" w:rsidRPr="008F158A" w14:paraId="02BD6C07" w14:textId="77777777" w:rsidTr="00F53B7C">
        <w:trPr>
          <w:trHeight w:val="309"/>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0FD86231"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Содержание и ремонт улично-дорожной сети и мостов общего пользования муниципального значения за счет субвенций из районного бюджета в рамках подпрограммы "Развитие дорожной сети Солонцинского сельского поселения "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900" w:type="dxa"/>
            <w:tcBorders>
              <w:top w:val="single" w:sz="4" w:space="0" w:color="auto"/>
              <w:left w:val="single" w:sz="4" w:space="0" w:color="auto"/>
              <w:bottom w:val="single" w:sz="4" w:space="0" w:color="auto"/>
              <w:right w:val="single" w:sz="4" w:space="0" w:color="auto"/>
            </w:tcBorders>
            <w:vAlign w:val="bottom"/>
          </w:tcPr>
          <w:p w14:paraId="7B3BA5DF"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A57656E"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5DB0BE5"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42F59"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01 3 01 80570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1795D65"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0D377" w14:textId="77777777" w:rsidR="0038323A" w:rsidRPr="008F158A" w:rsidRDefault="0038323A"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r>
      <w:tr w:rsidR="0038323A" w:rsidRPr="008F158A" w14:paraId="36F454C9" w14:textId="77777777" w:rsidTr="00F53B7C">
        <w:trPr>
          <w:trHeight w:val="309"/>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7E5FC52"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bottom"/>
          </w:tcPr>
          <w:p w14:paraId="0D0D9CFA"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E4BDC5D"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F51C8CF"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16BB1"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01 3 01 80570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8DD2B83"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AFBA2" w14:textId="7CD6DCFA" w:rsidR="0038323A" w:rsidRPr="008F158A" w:rsidRDefault="009A5353" w:rsidP="00443E1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799</w:t>
            </w:r>
          </w:p>
        </w:tc>
      </w:tr>
      <w:tr w:rsidR="0038323A" w:rsidRPr="008F158A" w14:paraId="19B3F8A6" w14:textId="77777777" w:rsidTr="00D53BFB">
        <w:trPr>
          <w:trHeight w:val="309"/>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5665822D" w14:textId="77777777" w:rsidR="0038323A" w:rsidRPr="008F158A" w:rsidRDefault="0038323A" w:rsidP="00D53BFB">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Иные бюджетные ассигнования</w:t>
            </w:r>
          </w:p>
        </w:tc>
        <w:tc>
          <w:tcPr>
            <w:tcW w:w="900" w:type="dxa"/>
            <w:tcBorders>
              <w:top w:val="single" w:sz="4" w:space="0" w:color="auto"/>
              <w:left w:val="single" w:sz="4" w:space="0" w:color="auto"/>
              <w:bottom w:val="single" w:sz="4" w:space="0" w:color="auto"/>
              <w:right w:val="single" w:sz="4" w:space="0" w:color="auto"/>
            </w:tcBorders>
            <w:vAlign w:val="bottom"/>
          </w:tcPr>
          <w:p w14:paraId="0F3FEC6A" w14:textId="77777777" w:rsidR="0038323A" w:rsidRPr="008F158A" w:rsidRDefault="0038323A" w:rsidP="00D53BFB">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25D5FD9" w14:textId="77777777" w:rsidR="0038323A" w:rsidRPr="008F158A" w:rsidRDefault="0038323A" w:rsidP="00D53BFB">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332CA4A" w14:textId="77777777" w:rsidR="0038323A" w:rsidRPr="008F158A" w:rsidRDefault="0038323A" w:rsidP="00D53BFB">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09</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77D81" w14:textId="77777777" w:rsidR="0038323A" w:rsidRPr="008F158A" w:rsidRDefault="0038323A" w:rsidP="00D53BFB">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01 3 01 80570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EE6AB2F" w14:textId="77777777" w:rsidR="0038323A" w:rsidRPr="008F158A" w:rsidRDefault="0038323A" w:rsidP="00D53BFB">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20483" w14:textId="412EE5E4" w:rsidR="0038323A" w:rsidRPr="008F158A" w:rsidRDefault="009A5353" w:rsidP="00D53BFB">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FB6AEB" w:rsidRPr="008F158A" w14:paraId="73006133" w14:textId="77777777" w:rsidTr="00F53B7C">
        <w:trPr>
          <w:trHeight w:val="257"/>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DCF37" w14:textId="40F15166" w:rsidR="00FB6AEB" w:rsidRPr="008F158A" w:rsidRDefault="00FB6AEB" w:rsidP="003A2344">
            <w:pPr>
              <w:pStyle w:val="a3"/>
              <w:rPr>
                <w:rFonts w:ascii="Times New Roman" w:eastAsia="Times New Roman" w:hAnsi="Times New Roman" w:cs="Times New Roman"/>
                <w:sz w:val="24"/>
                <w:szCs w:val="24"/>
              </w:rPr>
            </w:pPr>
            <w:r w:rsidRPr="00C34DCF">
              <w:rPr>
                <w:rFonts w:ascii="Times New Roman" w:eastAsia="Times New Roman" w:hAnsi="Times New Roman" w:cs="Times New Roman"/>
              </w:rPr>
              <w:t>Другие вопросы в области национальной экономики</w:t>
            </w:r>
          </w:p>
        </w:tc>
        <w:tc>
          <w:tcPr>
            <w:tcW w:w="900" w:type="dxa"/>
            <w:tcBorders>
              <w:top w:val="single" w:sz="4" w:space="0" w:color="auto"/>
              <w:left w:val="single" w:sz="4" w:space="0" w:color="auto"/>
              <w:bottom w:val="single" w:sz="4" w:space="0" w:color="auto"/>
              <w:right w:val="single" w:sz="4" w:space="0" w:color="auto"/>
            </w:tcBorders>
            <w:vAlign w:val="bottom"/>
          </w:tcPr>
          <w:p w14:paraId="2E535E01" w14:textId="709DCB19" w:rsidR="00FB6AEB" w:rsidRDefault="00FB6AEB"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F4A0AEE" w14:textId="70857BBC" w:rsidR="00FB6AEB" w:rsidRDefault="00FB6AEB"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69219A3" w14:textId="4BE8CCAA" w:rsidR="00FB6AEB" w:rsidRDefault="00FB6AEB"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EE5F81" w14:textId="77777777" w:rsidR="00FB6AEB" w:rsidRPr="006C775D" w:rsidRDefault="00FB6AEB" w:rsidP="00FB6AEB">
            <w:pPr>
              <w:pStyle w:val="a3"/>
              <w:rPr>
                <w:rFonts w:ascii="Times New Roman" w:eastAsia="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CD290D0" w14:textId="77777777" w:rsidR="00FB6AEB" w:rsidRPr="008F158A" w:rsidRDefault="00FB6AEB"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50A30D7" w14:textId="3D0068DB" w:rsidR="00FB6AEB" w:rsidRDefault="00FB6AEB" w:rsidP="003F693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r>
      <w:tr w:rsidR="00FB6AEB" w:rsidRPr="008F158A" w14:paraId="4EA56CD6" w14:textId="77777777" w:rsidTr="00F53B7C">
        <w:trPr>
          <w:trHeight w:val="257"/>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37E1E" w14:textId="04CC88B4" w:rsidR="00FB6AEB" w:rsidRPr="008F158A" w:rsidRDefault="00FB6AEB" w:rsidP="003A2344">
            <w:pPr>
              <w:pStyle w:val="a3"/>
              <w:rPr>
                <w:rFonts w:ascii="Times New Roman" w:eastAsia="Times New Roman" w:hAnsi="Times New Roman" w:cs="Times New Roman"/>
                <w:sz w:val="24"/>
                <w:szCs w:val="24"/>
              </w:rPr>
            </w:pPr>
            <w:r w:rsidRPr="006C775D">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bottom"/>
          </w:tcPr>
          <w:p w14:paraId="133A0976" w14:textId="3B4D2FC0" w:rsidR="00FB6AEB" w:rsidRPr="008F158A" w:rsidRDefault="00FB6AEB"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489AF10" w14:textId="48E88F9D" w:rsidR="00FB6AEB" w:rsidRPr="008F158A" w:rsidRDefault="00FB6AEB"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10DBF52" w14:textId="1CDA4591" w:rsidR="00FB6AEB" w:rsidRPr="008F158A" w:rsidRDefault="00FB6AEB"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183B5" w14:textId="756D3B4D" w:rsidR="00FB6AEB" w:rsidRPr="008F158A" w:rsidRDefault="00FB6AEB" w:rsidP="00FB6AEB">
            <w:pPr>
              <w:pStyle w:val="a3"/>
              <w:rPr>
                <w:rFonts w:ascii="Times New Roman" w:eastAsia="Times New Roman" w:hAnsi="Times New Roman" w:cs="Times New Roman"/>
                <w:sz w:val="24"/>
                <w:szCs w:val="24"/>
              </w:rPr>
            </w:pPr>
            <w:r w:rsidRPr="006C775D">
              <w:rPr>
                <w:rFonts w:ascii="Times New Roman" w:eastAsia="Times New Roman" w:hAnsi="Times New Roman" w:cs="Times New Roman"/>
              </w:rPr>
              <w:t xml:space="preserve">99 9 00 </w:t>
            </w:r>
            <w:r>
              <w:rPr>
                <w:rFonts w:ascii="Times New Roman" w:eastAsia="Times New Roman" w:hAnsi="Times New Roman" w:cs="Times New Roman"/>
              </w:rPr>
              <w:t>0</w:t>
            </w:r>
            <w:r w:rsidRPr="006C775D">
              <w:rPr>
                <w:rFonts w:ascii="Times New Roman" w:eastAsia="Times New Roman" w:hAnsi="Times New Roman" w:cs="Times New Roman"/>
              </w:rPr>
              <w:t>0</w:t>
            </w:r>
            <w:r>
              <w:rPr>
                <w:rFonts w:ascii="Times New Roman" w:eastAsia="Times New Roman" w:hAnsi="Times New Roman" w:cs="Times New Roman"/>
              </w:rPr>
              <w:t>00</w:t>
            </w:r>
            <w:r w:rsidRPr="006C775D">
              <w:rPr>
                <w:rFonts w:ascii="Times New Roman" w:eastAsia="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8D68534" w14:textId="77777777" w:rsidR="00FB6AEB" w:rsidRPr="008F158A" w:rsidRDefault="00FB6AEB"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8C0FC8C" w14:textId="23950408" w:rsidR="00FB6AEB" w:rsidRDefault="00FB6AEB" w:rsidP="003F693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r>
      <w:tr w:rsidR="00FB6AEB" w:rsidRPr="008F158A" w14:paraId="12E0E023" w14:textId="77777777" w:rsidTr="00F53B7C">
        <w:trPr>
          <w:trHeight w:val="257"/>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9AE9D" w14:textId="35A52248" w:rsidR="00FB6AEB" w:rsidRPr="008F158A" w:rsidRDefault="00FB6AEB" w:rsidP="003A2344">
            <w:pPr>
              <w:pStyle w:val="a3"/>
              <w:rPr>
                <w:rFonts w:ascii="Times New Roman" w:eastAsia="Times New Roman" w:hAnsi="Times New Roman" w:cs="Times New Roman"/>
                <w:sz w:val="24"/>
                <w:szCs w:val="24"/>
              </w:rPr>
            </w:pPr>
            <w:r w:rsidRPr="00C34DCF">
              <w:rPr>
                <w:rFonts w:ascii="Times New Roman" w:eastAsia="Times New Roman" w:hAnsi="Times New Roman" w:cs="Times New Roman"/>
              </w:rPr>
              <w:t>Реализация мероприятий  по землеустройству, землепользованию, градостроительный кадастр</w:t>
            </w:r>
          </w:p>
        </w:tc>
        <w:tc>
          <w:tcPr>
            <w:tcW w:w="900" w:type="dxa"/>
            <w:tcBorders>
              <w:top w:val="single" w:sz="4" w:space="0" w:color="auto"/>
              <w:left w:val="single" w:sz="4" w:space="0" w:color="auto"/>
              <w:bottom w:val="single" w:sz="4" w:space="0" w:color="auto"/>
              <w:right w:val="single" w:sz="4" w:space="0" w:color="auto"/>
            </w:tcBorders>
            <w:vAlign w:val="bottom"/>
          </w:tcPr>
          <w:p w14:paraId="1CCC856B" w14:textId="1B2DA2B5" w:rsidR="00FB6AEB" w:rsidRPr="008F158A" w:rsidRDefault="00FB6AEB"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D271F2D" w14:textId="5AC3C6A2" w:rsidR="00FB6AEB" w:rsidRPr="008F158A" w:rsidRDefault="00FB6AEB"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0E4023A" w14:textId="7CAB82BF" w:rsidR="00FB6AEB" w:rsidRPr="008F158A" w:rsidRDefault="00FB6AEB"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62EBC" w14:textId="57AA68DC" w:rsidR="00FB6AEB" w:rsidRPr="008F158A" w:rsidRDefault="00FB6AEB" w:rsidP="003A2344">
            <w:pPr>
              <w:pStyle w:val="a3"/>
              <w:rPr>
                <w:rFonts w:ascii="Times New Roman" w:eastAsia="Times New Roman" w:hAnsi="Times New Roman" w:cs="Times New Roman"/>
                <w:sz w:val="24"/>
                <w:szCs w:val="24"/>
              </w:rPr>
            </w:pPr>
            <w:r w:rsidRPr="006C775D">
              <w:rPr>
                <w:rFonts w:ascii="Times New Roman" w:eastAsia="Times New Roman" w:hAnsi="Times New Roman" w:cs="Times New Roman"/>
              </w:rPr>
              <w:t>99 9 00 20460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7AB9699" w14:textId="77777777" w:rsidR="00FB6AEB" w:rsidRPr="008F158A" w:rsidRDefault="00FB6AEB"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4CBD3D2E" w14:textId="26C87C07" w:rsidR="00FB6AEB" w:rsidRDefault="00FB6AEB" w:rsidP="003F693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r>
      <w:tr w:rsidR="00FB6AEB" w:rsidRPr="008F158A" w14:paraId="79587C75" w14:textId="77777777" w:rsidTr="00F53B7C">
        <w:trPr>
          <w:trHeight w:val="257"/>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574AB0" w14:textId="1B20E32C" w:rsidR="00FB6AEB" w:rsidRPr="008F158A" w:rsidRDefault="00FB6AEB" w:rsidP="003A2344">
            <w:pPr>
              <w:pStyle w:val="a3"/>
              <w:rPr>
                <w:rFonts w:ascii="Times New Roman" w:eastAsia="Times New Roman" w:hAnsi="Times New Roman" w:cs="Times New Roman"/>
                <w:sz w:val="24"/>
                <w:szCs w:val="24"/>
              </w:rPr>
            </w:pPr>
            <w:r w:rsidRPr="00C34DCF">
              <w:rPr>
                <w:rFonts w:ascii="Times New Roman" w:eastAsia="Times New Roman" w:hAnsi="Times New Roman" w:cs="Times New Roman"/>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bottom"/>
          </w:tcPr>
          <w:p w14:paraId="01D9412C" w14:textId="40C7B7F2" w:rsidR="00FB6AEB" w:rsidRPr="008F158A" w:rsidRDefault="00FB6AEB"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6A5E983" w14:textId="23A80866" w:rsidR="00FB6AEB" w:rsidRPr="008F158A" w:rsidRDefault="00FB6AEB"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FC06BC" w14:textId="0056F8D7" w:rsidR="00FB6AEB" w:rsidRPr="008F158A" w:rsidRDefault="00FB6AEB"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B10FC" w14:textId="3F85B1B3" w:rsidR="00FB6AEB" w:rsidRPr="008F158A" w:rsidRDefault="00FB6AEB" w:rsidP="003A2344">
            <w:pPr>
              <w:pStyle w:val="a3"/>
              <w:rPr>
                <w:rFonts w:ascii="Times New Roman" w:eastAsia="Times New Roman" w:hAnsi="Times New Roman" w:cs="Times New Roman"/>
                <w:sz w:val="24"/>
                <w:szCs w:val="24"/>
              </w:rPr>
            </w:pPr>
            <w:r w:rsidRPr="006C775D">
              <w:rPr>
                <w:rFonts w:ascii="Times New Roman" w:eastAsia="Times New Roman" w:hAnsi="Times New Roman" w:cs="Times New Roman"/>
              </w:rPr>
              <w:t>99 9 00 20460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7E77510" w14:textId="78A37DE5" w:rsidR="00FB6AEB" w:rsidRPr="008F158A" w:rsidRDefault="00FB6AEB"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582E358" w14:textId="744AE797" w:rsidR="00FB6AEB" w:rsidRDefault="00FB6AEB" w:rsidP="003F693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350</w:t>
            </w:r>
          </w:p>
        </w:tc>
      </w:tr>
      <w:tr w:rsidR="0038323A" w:rsidRPr="008F158A" w14:paraId="34B23225" w14:textId="77777777" w:rsidTr="00F53B7C">
        <w:trPr>
          <w:trHeight w:val="257"/>
        </w:trPr>
        <w:tc>
          <w:tcPr>
            <w:tcW w:w="43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6B0BA"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Жилищно-коммунальное хозяйство</w:t>
            </w:r>
          </w:p>
        </w:tc>
        <w:tc>
          <w:tcPr>
            <w:tcW w:w="900" w:type="dxa"/>
            <w:tcBorders>
              <w:top w:val="single" w:sz="4" w:space="0" w:color="auto"/>
              <w:left w:val="single" w:sz="4" w:space="0" w:color="auto"/>
              <w:bottom w:val="single" w:sz="4" w:space="0" w:color="auto"/>
              <w:right w:val="single" w:sz="4" w:space="0" w:color="auto"/>
            </w:tcBorders>
            <w:vAlign w:val="bottom"/>
          </w:tcPr>
          <w:p w14:paraId="20C6A0CB"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F1361AF"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59783E4" w14:textId="77777777" w:rsidR="0038323A" w:rsidRPr="008F158A" w:rsidRDefault="0038323A" w:rsidP="003A2344">
            <w:pPr>
              <w:pStyle w:val="a3"/>
              <w:rPr>
                <w:rFonts w:ascii="Times New Roman" w:eastAsia="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AB8B7C" w14:textId="77777777" w:rsidR="0038323A" w:rsidRPr="008F158A" w:rsidRDefault="0038323A"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012DCBB"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EAAACC1" w14:textId="5FFEFCDE" w:rsidR="0038323A" w:rsidRPr="008F158A" w:rsidRDefault="009A5353" w:rsidP="003F693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1528,4</w:t>
            </w:r>
          </w:p>
        </w:tc>
      </w:tr>
      <w:tr w:rsidR="0038323A" w:rsidRPr="008F158A" w14:paraId="61369EB4" w14:textId="77777777" w:rsidTr="00F53B7C">
        <w:trPr>
          <w:trHeight w:val="292"/>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33A7A9A"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Благоустройство</w:t>
            </w:r>
          </w:p>
        </w:tc>
        <w:tc>
          <w:tcPr>
            <w:tcW w:w="900" w:type="dxa"/>
            <w:tcBorders>
              <w:top w:val="single" w:sz="4" w:space="0" w:color="auto"/>
              <w:left w:val="single" w:sz="4" w:space="0" w:color="auto"/>
              <w:bottom w:val="single" w:sz="4" w:space="0" w:color="auto"/>
              <w:right w:val="single" w:sz="4" w:space="0" w:color="auto"/>
            </w:tcBorders>
            <w:vAlign w:val="bottom"/>
          </w:tcPr>
          <w:p w14:paraId="657E3285"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5650A95"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053D00C"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10EA3" w14:textId="77777777" w:rsidR="0038323A" w:rsidRPr="008F158A" w:rsidRDefault="0038323A"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87B587C"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E6A08" w14:textId="077D624C" w:rsidR="0038323A" w:rsidRPr="008F158A" w:rsidRDefault="00E727A4" w:rsidP="003F693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9A5353">
              <w:rPr>
                <w:rFonts w:ascii="Times New Roman" w:eastAsia="Times New Roman" w:hAnsi="Times New Roman" w:cs="Times New Roman"/>
                <w:sz w:val="24"/>
                <w:szCs w:val="24"/>
              </w:rPr>
              <w:t>28</w:t>
            </w:r>
            <w:r>
              <w:rPr>
                <w:rFonts w:ascii="Times New Roman" w:eastAsia="Times New Roman" w:hAnsi="Times New Roman" w:cs="Times New Roman"/>
                <w:sz w:val="24"/>
                <w:szCs w:val="24"/>
              </w:rPr>
              <w:t>,4</w:t>
            </w:r>
          </w:p>
        </w:tc>
      </w:tr>
      <w:tr w:rsidR="0038323A" w:rsidRPr="008F158A" w14:paraId="271EBCDB" w14:textId="77777777" w:rsidTr="00F53B7C">
        <w:trPr>
          <w:trHeight w:val="39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07734B84"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Муниципальная программа «Социально-экономическое развитие Солонцинского сельского поселения муниципального района </w:t>
            </w:r>
            <w:r w:rsidRPr="008F158A">
              <w:rPr>
                <w:rFonts w:ascii="Times New Roman" w:eastAsia="Times New Roman" w:hAnsi="Times New Roman" w:cs="Times New Roman"/>
                <w:sz w:val="24"/>
                <w:szCs w:val="24"/>
              </w:rPr>
              <w:lastRenderedPageBreak/>
              <w:t>«Вейделевский район» Белгородской области»</w:t>
            </w:r>
          </w:p>
        </w:tc>
        <w:tc>
          <w:tcPr>
            <w:tcW w:w="900" w:type="dxa"/>
            <w:tcBorders>
              <w:top w:val="single" w:sz="4" w:space="0" w:color="auto"/>
              <w:left w:val="single" w:sz="4" w:space="0" w:color="auto"/>
              <w:bottom w:val="single" w:sz="4" w:space="0" w:color="auto"/>
              <w:right w:val="single" w:sz="4" w:space="0" w:color="auto"/>
            </w:tcBorders>
            <w:vAlign w:val="bottom"/>
          </w:tcPr>
          <w:p w14:paraId="6D24BE8C"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5AEF885"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480E34E"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9CEAC6"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1E773B0"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E04E6" w14:textId="36FDF3E8" w:rsidR="0038323A" w:rsidRPr="008F158A" w:rsidRDefault="00E727A4" w:rsidP="003F693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9A5353">
              <w:rPr>
                <w:rFonts w:ascii="Times New Roman" w:eastAsia="Times New Roman" w:hAnsi="Times New Roman" w:cs="Times New Roman"/>
                <w:sz w:val="24"/>
                <w:szCs w:val="24"/>
              </w:rPr>
              <w:t>28</w:t>
            </w:r>
            <w:r>
              <w:rPr>
                <w:rFonts w:ascii="Times New Roman" w:eastAsia="Times New Roman" w:hAnsi="Times New Roman" w:cs="Times New Roman"/>
                <w:sz w:val="24"/>
                <w:szCs w:val="24"/>
              </w:rPr>
              <w:t>,4</w:t>
            </w:r>
          </w:p>
        </w:tc>
      </w:tr>
      <w:tr w:rsidR="0038323A" w:rsidRPr="008F158A" w14:paraId="00B0CBFF" w14:textId="77777777" w:rsidTr="00F53B7C">
        <w:trPr>
          <w:trHeight w:val="39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613FD41B"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Подпрограмма «Развитие благоустройства и жилищно-коммунального хозяйства Солонцинского сельского поселения » муниципальной программы «Социально-экономическое развитие Солонцинского сельского поселения муниципального района «Вейделевский район» Белгородской области»</w:t>
            </w:r>
          </w:p>
        </w:tc>
        <w:tc>
          <w:tcPr>
            <w:tcW w:w="900" w:type="dxa"/>
            <w:tcBorders>
              <w:top w:val="single" w:sz="4" w:space="0" w:color="auto"/>
              <w:left w:val="single" w:sz="4" w:space="0" w:color="auto"/>
              <w:bottom w:val="single" w:sz="4" w:space="0" w:color="auto"/>
              <w:right w:val="single" w:sz="4" w:space="0" w:color="auto"/>
            </w:tcBorders>
            <w:vAlign w:val="bottom"/>
          </w:tcPr>
          <w:p w14:paraId="68B8F2A3"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A414776"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55F3117"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B142D"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871CD80"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58876" w14:textId="0039291E" w:rsidR="0038323A" w:rsidRPr="008F158A" w:rsidRDefault="00E727A4" w:rsidP="003F6932">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9A5353">
              <w:rPr>
                <w:rFonts w:ascii="Times New Roman" w:eastAsia="Times New Roman" w:hAnsi="Times New Roman" w:cs="Times New Roman"/>
                <w:sz w:val="24"/>
                <w:szCs w:val="24"/>
              </w:rPr>
              <w:t>28</w:t>
            </w:r>
            <w:r>
              <w:rPr>
                <w:rFonts w:ascii="Times New Roman" w:eastAsia="Times New Roman" w:hAnsi="Times New Roman" w:cs="Times New Roman"/>
                <w:sz w:val="24"/>
                <w:szCs w:val="24"/>
              </w:rPr>
              <w:t>,4</w:t>
            </w:r>
          </w:p>
        </w:tc>
      </w:tr>
      <w:tr w:rsidR="0038323A" w:rsidRPr="008F158A" w14:paraId="51FA35B2" w14:textId="77777777" w:rsidTr="00F53B7C">
        <w:trPr>
          <w:trHeight w:val="39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198EA0CD"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Основное мероприятие «Реализация мероприятий на организацию наружного освещения населенных пунктов»</w:t>
            </w:r>
          </w:p>
        </w:tc>
        <w:tc>
          <w:tcPr>
            <w:tcW w:w="900" w:type="dxa"/>
            <w:tcBorders>
              <w:top w:val="single" w:sz="4" w:space="0" w:color="auto"/>
              <w:left w:val="single" w:sz="4" w:space="0" w:color="auto"/>
              <w:bottom w:val="single" w:sz="4" w:space="0" w:color="auto"/>
              <w:right w:val="single" w:sz="4" w:space="0" w:color="auto"/>
            </w:tcBorders>
            <w:vAlign w:val="bottom"/>
          </w:tcPr>
          <w:p w14:paraId="0FBB8911"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885F8ED"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6AB7095"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AC31B"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01 4 02 00000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9EBC32B"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AB12BA" w14:textId="10ADD973" w:rsidR="0038323A" w:rsidRPr="008F158A" w:rsidRDefault="00E727A4"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278,4</w:t>
            </w:r>
          </w:p>
        </w:tc>
      </w:tr>
      <w:tr w:rsidR="0038323A" w:rsidRPr="008F158A" w14:paraId="680953D3" w14:textId="77777777" w:rsidTr="00F53B7C">
        <w:trPr>
          <w:trHeight w:val="39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06EADC7D" w14:textId="77777777" w:rsidR="0038323A" w:rsidRPr="008F158A" w:rsidRDefault="0038323A"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Иные межбюджетные трансферты </w:t>
            </w:r>
            <w:r w:rsidRPr="008F158A">
              <w:rPr>
                <w:rFonts w:ascii="Times New Roman" w:eastAsia="Times New Roman" w:hAnsi="Times New Roman" w:cs="Times New Roman"/>
                <w:sz w:val="24"/>
                <w:szCs w:val="24"/>
              </w:rPr>
              <w:t>муниципальному району на осуществление переданных полномочий на организацию наружного освещения населенных пунктов в рамках подпрограммы «Развитие благоустройства и жилищно-коммунального хозяйства Солонцинского сельского поселения» муниципальной программы «Социально-экономическое развитие Солонцинского сельского поселения муниципального района «Вейделевский район» Белгородской области»</w:t>
            </w:r>
          </w:p>
        </w:tc>
        <w:tc>
          <w:tcPr>
            <w:tcW w:w="900" w:type="dxa"/>
            <w:tcBorders>
              <w:top w:val="single" w:sz="4" w:space="0" w:color="auto"/>
              <w:left w:val="single" w:sz="4" w:space="0" w:color="auto"/>
              <w:bottom w:val="single" w:sz="4" w:space="0" w:color="auto"/>
              <w:right w:val="single" w:sz="4" w:space="0" w:color="auto"/>
            </w:tcBorders>
            <w:vAlign w:val="bottom"/>
          </w:tcPr>
          <w:p w14:paraId="7B194D52"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4B83F8C"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B6AA1F7"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48534"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01 4 02 81340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806FB20"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CCF4C" w14:textId="07594B9A" w:rsidR="0038323A" w:rsidRPr="008F158A" w:rsidRDefault="00E727A4"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278,4</w:t>
            </w:r>
          </w:p>
        </w:tc>
      </w:tr>
      <w:tr w:rsidR="0038323A" w:rsidRPr="008F158A" w14:paraId="7D379DF9" w14:textId="77777777" w:rsidTr="00F53B7C">
        <w:trPr>
          <w:trHeight w:val="266"/>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48E1AEDA"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Межбюджетные трансферты</w:t>
            </w:r>
          </w:p>
        </w:tc>
        <w:tc>
          <w:tcPr>
            <w:tcW w:w="900" w:type="dxa"/>
            <w:tcBorders>
              <w:top w:val="single" w:sz="4" w:space="0" w:color="auto"/>
              <w:left w:val="single" w:sz="4" w:space="0" w:color="auto"/>
              <w:bottom w:val="single" w:sz="4" w:space="0" w:color="auto"/>
              <w:right w:val="single" w:sz="4" w:space="0" w:color="auto"/>
            </w:tcBorders>
            <w:vAlign w:val="bottom"/>
          </w:tcPr>
          <w:p w14:paraId="14FDBBF0"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51F9863"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82602A2"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3FAD36"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01 4 02 81340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6E4B879"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85DB36" w14:textId="12C1A8DC" w:rsidR="0038323A" w:rsidRPr="008F158A" w:rsidRDefault="00E727A4"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278,4</w:t>
            </w:r>
          </w:p>
        </w:tc>
      </w:tr>
      <w:tr w:rsidR="0038323A" w:rsidRPr="008F158A" w14:paraId="59915BDC" w14:textId="77777777" w:rsidTr="00F53B7C">
        <w:trPr>
          <w:trHeight w:val="395"/>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59B4674C"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Основное мероприятие «Реализация мероприятий по благоустройству»</w:t>
            </w:r>
          </w:p>
        </w:tc>
        <w:tc>
          <w:tcPr>
            <w:tcW w:w="900" w:type="dxa"/>
            <w:tcBorders>
              <w:top w:val="single" w:sz="4" w:space="0" w:color="auto"/>
              <w:left w:val="single" w:sz="4" w:space="0" w:color="auto"/>
              <w:bottom w:val="single" w:sz="4" w:space="0" w:color="auto"/>
              <w:right w:val="single" w:sz="4" w:space="0" w:color="auto"/>
            </w:tcBorders>
            <w:vAlign w:val="bottom"/>
          </w:tcPr>
          <w:p w14:paraId="78EBA29A"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2C9DF8A"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59172B3"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E9EE09"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01 4 03 00000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45D91CF"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AF7111" w14:textId="700B741B" w:rsidR="0038323A" w:rsidRPr="008F158A" w:rsidRDefault="00E727A4"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A5353">
              <w:rPr>
                <w:rFonts w:ascii="Times New Roman" w:eastAsia="Times New Roman" w:hAnsi="Times New Roman" w:cs="Times New Roman"/>
                <w:sz w:val="24"/>
                <w:szCs w:val="24"/>
              </w:rPr>
              <w:t>50</w:t>
            </w:r>
          </w:p>
        </w:tc>
      </w:tr>
      <w:tr w:rsidR="0038323A" w:rsidRPr="008F158A" w14:paraId="0BD21A7D" w14:textId="77777777" w:rsidTr="00F53B7C">
        <w:trPr>
          <w:trHeight w:val="499"/>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387DFA16"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Реализация мероприятий по благоустройству территории Солонцинского сельского поселения в рамках подпрограммы «Развитие благоустройства и жилищно-коммунального хозяйства Солонцинского сельского поселения» муниципальной программы «Социально-экономическое развитие Солонцинского сельского поселения муниципального района «Вейделевский район» Белгородской области»</w:t>
            </w:r>
          </w:p>
        </w:tc>
        <w:tc>
          <w:tcPr>
            <w:tcW w:w="900" w:type="dxa"/>
            <w:tcBorders>
              <w:top w:val="single" w:sz="4" w:space="0" w:color="auto"/>
              <w:left w:val="single" w:sz="4" w:space="0" w:color="auto"/>
              <w:bottom w:val="single" w:sz="4" w:space="0" w:color="auto"/>
              <w:right w:val="single" w:sz="4" w:space="0" w:color="auto"/>
            </w:tcBorders>
            <w:vAlign w:val="bottom"/>
          </w:tcPr>
          <w:p w14:paraId="53EFFECC"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90ECC06"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7B5DBF3"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66C39D9E"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01 4 03 20320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98293E8"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11F7F" w14:textId="46B11929" w:rsidR="0038323A" w:rsidRPr="008F158A" w:rsidRDefault="00E727A4"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A5353">
              <w:rPr>
                <w:rFonts w:ascii="Times New Roman" w:eastAsia="Times New Roman" w:hAnsi="Times New Roman" w:cs="Times New Roman"/>
                <w:sz w:val="24"/>
                <w:szCs w:val="24"/>
              </w:rPr>
              <w:t>50</w:t>
            </w:r>
          </w:p>
        </w:tc>
      </w:tr>
      <w:tr w:rsidR="0038323A" w:rsidRPr="008F158A" w14:paraId="7A8349F4" w14:textId="77777777" w:rsidTr="00F53B7C">
        <w:trPr>
          <w:trHeight w:val="499"/>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164EEE9A"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vAlign w:val="bottom"/>
          </w:tcPr>
          <w:p w14:paraId="6D243E78"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27D6819"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00F4D24"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03</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260F318D"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01 4 03 20320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FECAF09"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3CAAE" w14:textId="64DBC328" w:rsidR="0038323A" w:rsidRPr="008F158A" w:rsidRDefault="00E727A4"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9A5353">
              <w:rPr>
                <w:rFonts w:ascii="Times New Roman" w:eastAsia="Times New Roman" w:hAnsi="Times New Roman" w:cs="Times New Roman"/>
                <w:sz w:val="24"/>
                <w:szCs w:val="24"/>
              </w:rPr>
              <w:t>50</w:t>
            </w:r>
          </w:p>
        </w:tc>
      </w:tr>
      <w:tr w:rsidR="0038323A" w:rsidRPr="008F158A" w14:paraId="5153E9A8" w14:textId="77777777" w:rsidTr="00F53B7C">
        <w:trPr>
          <w:trHeight w:val="303"/>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19B90031"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Образование</w:t>
            </w:r>
          </w:p>
        </w:tc>
        <w:tc>
          <w:tcPr>
            <w:tcW w:w="900" w:type="dxa"/>
            <w:tcBorders>
              <w:top w:val="single" w:sz="4" w:space="0" w:color="auto"/>
              <w:left w:val="single" w:sz="4" w:space="0" w:color="auto"/>
              <w:bottom w:val="single" w:sz="4" w:space="0" w:color="auto"/>
              <w:right w:val="single" w:sz="4" w:space="0" w:color="auto"/>
            </w:tcBorders>
            <w:vAlign w:val="bottom"/>
          </w:tcPr>
          <w:p w14:paraId="694916AA"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3F760CF"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449B200" w14:textId="77777777" w:rsidR="0038323A" w:rsidRPr="008F158A" w:rsidRDefault="0038323A" w:rsidP="003A2344">
            <w:pPr>
              <w:pStyle w:val="a3"/>
              <w:rPr>
                <w:rFonts w:ascii="Times New Roman" w:eastAsia="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0A3E8AD0" w14:textId="77777777" w:rsidR="0038323A" w:rsidRPr="008F158A" w:rsidRDefault="0038323A"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C5FF4C1"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3D4384"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12</w:t>
            </w:r>
          </w:p>
        </w:tc>
      </w:tr>
      <w:tr w:rsidR="0038323A" w:rsidRPr="008F158A" w14:paraId="4CE252B4" w14:textId="77777777" w:rsidTr="00F53B7C">
        <w:trPr>
          <w:trHeight w:val="54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1B37AF8B"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lastRenderedPageBreak/>
              <w:t>Профессиональная подготовка, переподготовка и повышение квалификации</w:t>
            </w:r>
          </w:p>
        </w:tc>
        <w:tc>
          <w:tcPr>
            <w:tcW w:w="900" w:type="dxa"/>
            <w:tcBorders>
              <w:top w:val="single" w:sz="4" w:space="0" w:color="auto"/>
              <w:left w:val="single" w:sz="4" w:space="0" w:color="auto"/>
              <w:bottom w:val="single" w:sz="4" w:space="0" w:color="auto"/>
              <w:right w:val="single" w:sz="4" w:space="0" w:color="auto"/>
            </w:tcBorders>
          </w:tcPr>
          <w:p w14:paraId="42563559" w14:textId="77777777" w:rsidR="0038323A" w:rsidRPr="008F158A" w:rsidRDefault="0038323A" w:rsidP="003A2344">
            <w:pPr>
              <w:pStyle w:val="a3"/>
              <w:rPr>
                <w:rFonts w:ascii="Times New Roman" w:eastAsia="Times New Roman" w:hAnsi="Times New Roman" w:cs="Times New Roman"/>
                <w:sz w:val="24"/>
                <w:szCs w:val="24"/>
              </w:rPr>
            </w:pPr>
          </w:p>
          <w:p w14:paraId="0049669C" w14:textId="77777777" w:rsidR="0038323A" w:rsidRPr="008F158A" w:rsidRDefault="0038323A" w:rsidP="003A2344">
            <w:pPr>
              <w:pStyle w:val="a3"/>
              <w:rPr>
                <w:rFonts w:ascii="Times New Roman" w:eastAsia="Times New Roman" w:hAnsi="Times New Roman" w:cs="Times New Roman"/>
                <w:sz w:val="24"/>
                <w:szCs w:val="24"/>
              </w:rPr>
            </w:pPr>
          </w:p>
          <w:p w14:paraId="1AF228E5"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71791D6"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E42B342"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1FE3AFC3" w14:textId="77777777" w:rsidR="0038323A" w:rsidRPr="008F158A" w:rsidRDefault="0038323A"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CDA9BEF"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D26B1"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12</w:t>
            </w:r>
          </w:p>
        </w:tc>
      </w:tr>
      <w:tr w:rsidR="0038323A" w:rsidRPr="008F158A" w14:paraId="76D23667" w14:textId="77777777" w:rsidTr="00F53B7C">
        <w:trPr>
          <w:trHeight w:val="27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218BADA4"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Непрограммная часть</w:t>
            </w:r>
          </w:p>
        </w:tc>
        <w:tc>
          <w:tcPr>
            <w:tcW w:w="900" w:type="dxa"/>
            <w:tcBorders>
              <w:top w:val="single" w:sz="4" w:space="0" w:color="auto"/>
              <w:left w:val="single" w:sz="4" w:space="0" w:color="auto"/>
              <w:bottom w:val="single" w:sz="4" w:space="0" w:color="auto"/>
              <w:right w:val="single" w:sz="4" w:space="0" w:color="auto"/>
            </w:tcBorders>
          </w:tcPr>
          <w:p w14:paraId="069135C9"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BC92542"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EA70229"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280AA6AD"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BA91523"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9CB4D5"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12</w:t>
            </w:r>
          </w:p>
        </w:tc>
      </w:tr>
      <w:tr w:rsidR="0038323A" w:rsidRPr="008F158A" w14:paraId="2354A59A" w14:textId="77777777" w:rsidTr="00F53B7C">
        <w:trPr>
          <w:trHeight w:val="54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97E0440"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bottom"/>
          </w:tcPr>
          <w:p w14:paraId="72760EBF" w14:textId="77777777" w:rsidR="0038323A" w:rsidRPr="008F158A" w:rsidRDefault="0038323A" w:rsidP="003A2344">
            <w:pPr>
              <w:pStyle w:val="a3"/>
              <w:rPr>
                <w:rFonts w:ascii="Times New Roman" w:eastAsia="Times New Roman" w:hAnsi="Times New Roman" w:cs="Times New Roman"/>
                <w:sz w:val="24"/>
                <w:szCs w:val="24"/>
              </w:rPr>
            </w:pPr>
          </w:p>
          <w:p w14:paraId="3620AD33"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EA14217"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B71278D"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2F0712BB"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D6666DA"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8487A6"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12</w:t>
            </w:r>
          </w:p>
        </w:tc>
      </w:tr>
      <w:tr w:rsidR="0038323A" w:rsidRPr="008F158A" w14:paraId="076791D7" w14:textId="77777777" w:rsidTr="00F53B7C">
        <w:trPr>
          <w:trHeight w:val="373"/>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0161C490"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Обеспечение деятельности (оказание услуг) государственных учреждений (организаций)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900" w:type="dxa"/>
            <w:tcBorders>
              <w:top w:val="single" w:sz="4" w:space="0" w:color="auto"/>
              <w:left w:val="single" w:sz="4" w:space="0" w:color="auto"/>
              <w:bottom w:val="single" w:sz="4" w:space="0" w:color="auto"/>
              <w:right w:val="single" w:sz="4" w:space="0" w:color="auto"/>
            </w:tcBorders>
            <w:vAlign w:val="bottom"/>
          </w:tcPr>
          <w:p w14:paraId="1EBE83F5" w14:textId="77777777" w:rsidR="0038323A" w:rsidRPr="008F158A" w:rsidRDefault="0038323A" w:rsidP="003A2344">
            <w:pPr>
              <w:pStyle w:val="a3"/>
              <w:rPr>
                <w:rFonts w:ascii="Times New Roman" w:eastAsia="Times New Roman" w:hAnsi="Times New Roman" w:cs="Times New Roman"/>
                <w:sz w:val="24"/>
                <w:szCs w:val="24"/>
              </w:rPr>
            </w:pPr>
          </w:p>
          <w:p w14:paraId="0DD917F6"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C79020F"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950D8CC"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1D99D617" w14:textId="77777777" w:rsidR="0038323A" w:rsidRPr="008F158A" w:rsidRDefault="0038323A" w:rsidP="0038323A">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rPr>
              <w:t>21010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1B6EAE0"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5D67E5"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12</w:t>
            </w:r>
          </w:p>
        </w:tc>
      </w:tr>
      <w:tr w:rsidR="0038323A" w:rsidRPr="008F158A" w14:paraId="29EC8621" w14:textId="77777777" w:rsidTr="00F53B7C">
        <w:trPr>
          <w:trHeight w:val="540"/>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2B5289D2"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(муниципальных) нужд</w:t>
            </w:r>
          </w:p>
        </w:tc>
        <w:tc>
          <w:tcPr>
            <w:tcW w:w="900" w:type="dxa"/>
            <w:tcBorders>
              <w:top w:val="single" w:sz="4" w:space="0" w:color="auto"/>
              <w:left w:val="single" w:sz="4" w:space="0" w:color="auto"/>
              <w:bottom w:val="single" w:sz="4" w:space="0" w:color="auto"/>
              <w:right w:val="single" w:sz="4" w:space="0" w:color="auto"/>
            </w:tcBorders>
          </w:tcPr>
          <w:p w14:paraId="187E1748" w14:textId="77777777" w:rsidR="0038323A" w:rsidRPr="008F158A" w:rsidRDefault="0038323A" w:rsidP="003A2344">
            <w:pPr>
              <w:pStyle w:val="a3"/>
              <w:rPr>
                <w:rFonts w:ascii="Times New Roman" w:eastAsia="Times New Roman" w:hAnsi="Times New Roman" w:cs="Times New Roman"/>
                <w:sz w:val="24"/>
                <w:szCs w:val="24"/>
              </w:rPr>
            </w:pPr>
          </w:p>
          <w:p w14:paraId="384FDE67"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911</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B13E690"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58117A6"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05</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74752686" w14:textId="77777777" w:rsidR="0038323A" w:rsidRPr="008F158A" w:rsidRDefault="0038323A" w:rsidP="0038323A">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rPr>
              <w:t>21010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D53E02F"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C4E82"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12</w:t>
            </w:r>
          </w:p>
        </w:tc>
      </w:tr>
      <w:tr w:rsidR="0038323A" w:rsidRPr="008F158A" w14:paraId="1FD3C845" w14:textId="77777777" w:rsidTr="00F53B7C">
        <w:trPr>
          <w:trHeight w:val="366"/>
        </w:trPr>
        <w:tc>
          <w:tcPr>
            <w:tcW w:w="4320" w:type="dxa"/>
            <w:tcBorders>
              <w:top w:val="single" w:sz="4" w:space="0" w:color="auto"/>
              <w:left w:val="single" w:sz="4" w:space="0" w:color="auto"/>
              <w:bottom w:val="single" w:sz="4" w:space="0" w:color="auto"/>
              <w:right w:val="single" w:sz="4" w:space="0" w:color="auto"/>
            </w:tcBorders>
            <w:shd w:val="clear" w:color="auto" w:fill="auto"/>
            <w:vAlign w:val="bottom"/>
          </w:tcPr>
          <w:p w14:paraId="71E25C9A" w14:textId="77777777" w:rsidR="0038323A" w:rsidRPr="008F158A" w:rsidRDefault="0038323A" w:rsidP="003A2344">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ВСЕГО </w:t>
            </w:r>
          </w:p>
        </w:tc>
        <w:tc>
          <w:tcPr>
            <w:tcW w:w="900" w:type="dxa"/>
            <w:tcBorders>
              <w:top w:val="single" w:sz="4" w:space="0" w:color="auto"/>
              <w:left w:val="single" w:sz="4" w:space="0" w:color="auto"/>
              <w:bottom w:val="single" w:sz="4" w:space="0" w:color="auto"/>
              <w:right w:val="single" w:sz="4" w:space="0" w:color="auto"/>
            </w:tcBorders>
          </w:tcPr>
          <w:p w14:paraId="14077E21" w14:textId="77777777" w:rsidR="0038323A" w:rsidRPr="008F158A" w:rsidRDefault="0038323A" w:rsidP="003A2344">
            <w:pPr>
              <w:pStyle w:val="a3"/>
              <w:rPr>
                <w:rFonts w:ascii="Times New Roman" w:eastAsia="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E7E66F7" w14:textId="77777777" w:rsidR="0038323A" w:rsidRPr="008F158A" w:rsidRDefault="0038323A" w:rsidP="003A2344">
            <w:pPr>
              <w:pStyle w:val="a3"/>
              <w:rPr>
                <w:rFonts w:ascii="Times New Roman" w:eastAsia="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2410DA9" w14:textId="77777777" w:rsidR="0038323A" w:rsidRPr="008F158A" w:rsidRDefault="0038323A" w:rsidP="003A2344">
            <w:pPr>
              <w:pStyle w:val="a3"/>
              <w:rPr>
                <w:rFonts w:ascii="Times New Roman" w:eastAsia="Times New Roman" w:hAnsi="Times New Roman" w:cs="Times New Roman"/>
                <w:sz w:val="24"/>
                <w:szCs w:val="24"/>
              </w:rPr>
            </w:pP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24B5F705" w14:textId="77777777" w:rsidR="0038323A" w:rsidRPr="008F158A" w:rsidRDefault="0038323A" w:rsidP="003A2344">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3D2407F" w14:textId="77777777" w:rsidR="0038323A" w:rsidRPr="008F158A" w:rsidRDefault="0038323A" w:rsidP="003A2344">
            <w:pPr>
              <w:pStyle w:val="a3"/>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1457D" w14:textId="1566A695" w:rsidR="0038323A" w:rsidRPr="008F158A" w:rsidRDefault="009A5353" w:rsidP="003A2344">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9204,5</w:t>
            </w:r>
          </w:p>
        </w:tc>
      </w:tr>
    </w:tbl>
    <w:p w14:paraId="1AB6BC36" w14:textId="77777777" w:rsidR="003A2344" w:rsidRPr="008F158A" w:rsidRDefault="003A2344" w:rsidP="003A2344">
      <w:pPr>
        <w:tabs>
          <w:tab w:val="left" w:pos="5820"/>
        </w:tabs>
        <w:rPr>
          <w:rFonts w:ascii="Times New Roman" w:eastAsia="Times New Roman" w:hAnsi="Times New Roman" w:cs="Times New Roman"/>
          <w:sz w:val="24"/>
          <w:szCs w:val="24"/>
        </w:rPr>
      </w:pPr>
    </w:p>
    <w:p w14:paraId="6F5F1F7B" w14:textId="77777777" w:rsidR="003A2344" w:rsidRDefault="003A2344">
      <w:pPr>
        <w:rPr>
          <w:rFonts w:ascii="Times New Roman" w:hAnsi="Times New Roman" w:cs="Times New Roman"/>
          <w:sz w:val="24"/>
          <w:szCs w:val="24"/>
        </w:rPr>
      </w:pPr>
    </w:p>
    <w:p w14:paraId="2F47B6E8" w14:textId="77777777" w:rsidR="00131F3E" w:rsidRPr="008F158A" w:rsidRDefault="00131F3E">
      <w:pPr>
        <w:rPr>
          <w:rFonts w:ascii="Times New Roman" w:hAnsi="Times New Roman" w:cs="Times New Roman"/>
          <w:sz w:val="24"/>
          <w:szCs w:val="24"/>
        </w:rPr>
      </w:pPr>
    </w:p>
    <w:p w14:paraId="6D40BA9F" w14:textId="77777777" w:rsidR="003A2344" w:rsidRPr="008F158A" w:rsidRDefault="003A2344">
      <w:pPr>
        <w:rPr>
          <w:rFonts w:ascii="Times New Roman" w:hAnsi="Times New Roman" w:cs="Times New Roman"/>
          <w:sz w:val="24"/>
          <w:szCs w:val="24"/>
        </w:rPr>
      </w:pPr>
    </w:p>
    <w:tbl>
      <w:tblPr>
        <w:tblW w:w="10501" w:type="dxa"/>
        <w:tblInd w:w="-612" w:type="dxa"/>
        <w:tblLayout w:type="fixed"/>
        <w:tblLook w:val="0000" w:firstRow="0" w:lastRow="0" w:firstColumn="0" w:lastColumn="0" w:noHBand="0" w:noVBand="0"/>
      </w:tblPr>
      <w:tblGrid>
        <w:gridCol w:w="3981"/>
        <w:gridCol w:w="708"/>
        <w:gridCol w:w="709"/>
        <w:gridCol w:w="709"/>
        <w:gridCol w:w="1701"/>
        <w:gridCol w:w="709"/>
        <w:gridCol w:w="992"/>
        <w:gridCol w:w="992"/>
      </w:tblGrid>
      <w:tr w:rsidR="003A2344" w:rsidRPr="00C34DCF" w14:paraId="44F15CAF" w14:textId="77777777" w:rsidTr="006C78FA">
        <w:trPr>
          <w:trHeight w:val="360"/>
        </w:trPr>
        <w:tc>
          <w:tcPr>
            <w:tcW w:w="10501" w:type="dxa"/>
            <w:gridSpan w:val="8"/>
            <w:tcBorders>
              <w:top w:val="nil"/>
              <w:left w:val="nil"/>
              <w:bottom w:val="nil"/>
              <w:right w:val="nil"/>
            </w:tcBorders>
            <w:shd w:val="clear" w:color="auto" w:fill="auto"/>
            <w:vAlign w:val="bottom"/>
          </w:tcPr>
          <w:p w14:paraId="67444585" w14:textId="77777777" w:rsidR="00466B50" w:rsidRDefault="0097765B" w:rsidP="00131F3E">
            <w:pPr>
              <w:pStyle w:val="a3"/>
              <w:rPr>
                <w:rFonts w:ascii="Times New Roman" w:hAnsi="Times New Roman" w:cs="Times New Roman"/>
                <w:sz w:val="24"/>
                <w:szCs w:val="24"/>
              </w:rPr>
            </w:pPr>
            <w:r>
              <w:rPr>
                <w:rFonts w:ascii="Times New Roman" w:hAnsi="Times New Roman" w:cs="Times New Roman"/>
                <w:sz w:val="24"/>
                <w:szCs w:val="24"/>
              </w:rPr>
              <w:t xml:space="preserve">       </w:t>
            </w:r>
          </w:p>
          <w:p w14:paraId="412BDE8D" w14:textId="77777777" w:rsidR="00246A59" w:rsidRDefault="00246A59" w:rsidP="00131F3E">
            <w:pPr>
              <w:pStyle w:val="a3"/>
              <w:rPr>
                <w:rFonts w:ascii="Times New Roman" w:hAnsi="Times New Roman" w:cs="Times New Roman"/>
                <w:sz w:val="24"/>
                <w:szCs w:val="24"/>
              </w:rPr>
            </w:pPr>
          </w:p>
          <w:p w14:paraId="4B059BE4" w14:textId="77777777" w:rsidR="00246A59" w:rsidRDefault="00246A59" w:rsidP="00131F3E">
            <w:pPr>
              <w:pStyle w:val="a3"/>
              <w:rPr>
                <w:rFonts w:ascii="Times New Roman" w:hAnsi="Times New Roman" w:cs="Times New Roman"/>
                <w:sz w:val="24"/>
                <w:szCs w:val="24"/>
              </w:rPr>
            </w:pPr>
          </w:p>
          <w:p w14:paraId="313A5D69" w14:textId="77777777" w:rsidR="00246A59" w:rsidRDefault="00246A59" w:rsidP="00131F3E">
            <w:pPr>
              <w:pStyle w:val="a3"/>
              <w:rPr>
                <w:rFonts w:ascii="Times New Roman" w:hAnsi="Times New Roman" w:cs="Times New Roman"/>
                <w:sz w:val="24"/>
                <w:szCs w:val="24"/>
              </w:rPr>
            </w:pPr>
          </w:p>
          <w:p w14:paraId="271E47FB" w14:textId="77777777" w:rsidR="00246A59" w:rsidRDefault="00246A59" w:rsidP="00131F3E">
            <w:pPr>
              <w:pStyle w:val="a3"/>
              <w:rPr>
                <w:rFonts w:ascii="Times New Roman" w:hAnsi="Times New Roman" w:cs="Times New Roman"/>
                <w:sz w:val="24"/>
                <w:szCs w:val="24"/>
              </w:rPr>
            </w:pPr>
          </w:p>
          <w:p w14:paraId="4FBC42EC" w14:textId="77777777" w:rsidR="00246A59" w:rsidRDefault="00246A59" w:rsidP="00131F3E">
            <w:pPr>
              <w:pStyle w:val="a3"/>
              <w:rPr>
                <w:rFonts w:ascii="Times New Roman" w:hAnsi="Times New Roman" w:cs="Times New Roman"/>
                <w:sz w:val="24"/>
                <w:szCs w:val="24"/>
              </w:rPr>
            </w:pPr>
          </w:p>
          <w:p w14:paraId="0460304E" w14:textId="77777777" w:rsidR="00246A59" w:rsidRDefault="00246A59" w:rsidP="00131F3E">
            <w:pPr>
              <w:pStyle w:val="a3"/>
              <w:rPr>
                <w:rFonts w:ascii="Times New Roman" w:hAnsi="Times New Roman" w:cs="Times New Roman"/>
                <w:sz w:val="24"/>
                <w:szCs w:val="24"/>
              </w:rPr>
            </w:pPr>
          </w:p>
          <w:p w14:paraId="7929C845" w14:textId="77777777" w:rsidR="00246A59" w:rsidRDefault="00246A59" w:rsidP="00131F3E">
            <w:pPr>
              <w:pStyle w:val="a3"/>
              <w:rPr>
                <w:rFonts w:ascii="Times New Roman" w:hAnsi="Times New Roman" w:cs="Times New Roman"/>
                <w:sz w:val="24"/>
                <w:szCs w:val="24"/>
              </w:rPr>
            </w:pPr>
          </w:p>
          <w:p w14:paraId="52F4F826" w14:textId="77777777" w:rsidR="00466B50" w:rsidRDefault="00466B50" w:rsidP="00131F3E">
            <w:pPr>
              <w:pStyle w:val="a3"/>
              <w:rPr>
                <w:rFonts w:ascii="Times New Roman" w:hAnsi="Times New Roman" w:cs="Times New Roman"/>
                <w:sz w:val="24"/>
                <w:szCs w:val="24"/>
              </w:rPr>
            </w:pPr>
          </w:p>
          <w:p w14:paraId="1AE0B807" w14:textId="77777777" w:rsidR="00466B50" w:rsidRDefault="00466B50" w:rsidP="00131F3E">
            <w:pPr>
              <w:pStyle w:val="a3"/>
              <w:rPr>
                <w:rFonts w:ascii="Times New Roman" w:hAnsi="Times New Roman" w:cs="Times New Roman"/>
                <w:sz w:val="24"/>
                <w:szCs w:val="24"/>
              </w:rPr>
            </w:pPr>
          </w:p>
          <w:p w14:paraId="4D838272" w14:textId="77777777" w:rsidR="00FB6AEB" w:rsidRDefault="00FB6AEB" w:rsidP="00FC5B35">
            <w:pPr>
              <w:pStyle w:val="a3"/>
              <w:jc w:val="right"/>
              <w:rPr>
                <w:rFonts w:ascii="Times New Roman" w:hAnsi="Times New Roman" w:cs="Times New Roman"/>
                <w:sz w:val="24"/>
                <w:szCs w:val="24"/>
              </w:rPr>
            </w:pPr>
          </w:p>
          <w:p w14:paraId="493032D8" w14:textId="77777777" w:rsidR="00FB6AEB" w:rsidRDefault="00FB6AEB" w:rsidP="00FC5B35">
            <w:pPr>
              <w:pStyle w:val="a3"/>
              <w:jc w:val="right"/>
              <w:rPr>
                <w:rFonts w:ascii="Times New Roman" w:hAnsi="Times New Roman" w:cs="Times New Roman"/>
                <w:sz w:val="24"/>
                <w:szCs w:val="24"/>
              </w:rPr>
            </w:pPr>
          </w:p>
          <w:p w14:paraId="591B63BB" w14:textId="77777777" w:rsidR="00FB6AEB" w:rsidRDefault="00FB6AEB" w:rsidP="00FC5B35">
            <w:pPr>
              <w:pStyle w:val="a3"/>
              <w:jc w:val="right"/>
              <w:rPr>
                <w:rFonts w:ascii="Times New Roman" w:hAnsi="Times New Roman" w:cs="Times New Roman"/>
                <w:sz w:val="24"/>
                <w:szCs w:val="24"/>
              </w:rPr>
            </w:pPr>
          </w:p>
          <w:p w14:paraId="0ACDDFEB" w14:textId="77777777" w:rsidR="00FB6AEB" w:rsidRDefault="00FB6AEB" w:rsidP="00FC5B35">
            <w:pPr>
              <w:pStyle w:val="a3"/>
              <w:jc w:val="right"/>
              <w:rPr>
                <w:rFonts w:ascii="Times New Roman" w:hAnsi="Times New Roman" w:cs="Times New Roman"/>
                <w:sz w:val="24"/>
                <w:szCs w:val="24"/>
              </w:rPr>
            </w:pPr>
          </w:p>
          <w:p w14:paraId="1713EBD4" w14:textId="77777777" w:rsidR="00FB6AEB" w:rsidRDefault="00FB6AEB" w:rsidP="00FC5B35">
            <w:pPr>
              <w:pStyle w:val="a3"/>
              <w:jc w:val="right"/>
              <w:rPr>
                <w:rFonts w:ascii="Times New Roman" w:hAnsi="Times New Roman" w:cs="Times New Roman"/>
                <w:sz w:val="24"/>
                <w:szCs w:val="24"/>
              </w:rPr>
            </w:pPr>
          </w:p>
          <w:p w14:paraId="724AD2FE" w14:textId="77777777" w:rsidR="00FB6AEB" w:rsidRDefault="00FB6AEB" w:rsidP="00FC5B35">
            <w:pPr>
              <w:pStyle w:val="a3"/>
              <w:jc w:val="right"/>
              <w:rPr>
                <w:rFonts w:ascii="Times New Roman" w:hAnsi="Times New Roman" w:cs="Times New Roman"/>
                <w:sz w:val="24"/>
                <w:szCs w:val="24"/>
              </w:rPr>
            </w:pPr>
          </w:p>
          <w:p w14:paraId="3B8D5635" w14:textId="77777777" w:rsidR="00FB6AEB" w:rsidRDefault="00FB6AEB" w:rsidP="00FC5B35">
            <w:pPr>
              <w:pStyle w:val="a3"/>
              <w:jc w:val="right"/>
              <w:rPr>
                <w:rFonts w:ascii="Times New Roman" w:hAnsi="Times New Roman" w:cs="Times New Roman"/>
                <w:sz w:val="24"/>
                <w:szCs w:val="24"/>
              </w:rPr>
            </w:pPr>
          </w:p>
          <w:p w14:paraId="3830F384" w14:textId="77777777" w:rsidR="00FB6AEB" w:rsidRDefault="00FB6AEB" w:rsidP="00FC5B35">
            <w:pPr>
              <w:pStyle w:val="a3"/>
              <w:jc w:val="right"/>
              <w:rPr>
                <w:rFonts w:ascii="Times New Roman" w:hAnsi="Times New Roman" w:cs="Times New Roman"/>
                <w:sz w:val="24"/>
                <w:szCs w:val="24"/>
              </w:rPr>
            </w:pPr>
          </w:p>
          <w:p w14:paraId="48FAD4A3" w14:textId="77777777" w:rsidR="00FB6AEB" w:rsidRDefault="00FB6AEB" w:rsidP="00FC5B35">
            <w:pPr>
              <w:pStyle w:val="a3"/>
              <w:jc w:val="right"/>
              <w:rPr>
                <w:rFonts w:ascii="Times New Roman" w:hAnsi="Times New Roman" w:cs="Times New Roman"/>
                <w:sz w:val="24"/>
                <w:szCs w:val="24"/>
              </w:rPr>
            </w:pPr>
          </w:p>
          <w:p w14:paraId="59BC4835" w14:textId="77777777" w:rsidR="00FB6AEB" w:rsidRDefault="00FB6AEB" w:rsidP="00FC5B35">
            <w:pPr>
              <w:pStyle w:val="a3"/>
              <w:jc w:val="right"/>
              <w:rPr>
                <w:rFonts w:ascii="Times New Roman" w:hAnsi="Times New Roman" w:cs="Times New Roman"/>
                <w:sz w:val="24"/>
                <w:szCs w:val="24"/>
              </w:rPr>
            </w:pPr>
          </w:p>
          <w:p w14:paraId="272AEEAD" w14:textId="77777777" w:rsidR="00FB6AEB" w:rsidRDefault="00FB6AEB" w:rsidP="00FC5B35">
            <w:pPr>
              <w:pStyle w:val="a3"/>
              <w:jc w:val="right"/>
              <w:rPr>
                <w:rFonts w:ascii="Times New Roman" w:hAnsi="Times New Roman" w:cs="Times New Roman"/>
                <w:sz w:val="24"/>
                <w:szCs w:val="24"/>
              </w:rPr>
            </w:pPr>
          </w:p>
          <w:p w14:paraId="5FD5A332" w14:textId="77777777" w:rsidR="00FB6AEB" w:rsidRDefault="00FB6AEB" w:rsidP="00B74409">
            <w:pPr>
              <w:pStyle w:val="a3"/>
              <w:rPr>
                <w:rFonts w:ascii="Times New Roman" w:hAnsi="Times New Roman" w:cs="Times New Roman"/>
                <w:sz w:val="24"/>
                <w:szCs w:val="24"/>
              </w:rPr>
            </w:pPr>
          </w:p>
          <w:p w14:paraId="21E2A63C" w14:textId="77777777" w:rsidR="00FB6AEB" w:rsidRDefault="00FB6AEB" w:rsidP="00FC5B35">
            <w:pPr>
              <w:pStyle w:val="a3"/>
              <w:jc w:val="right"/>
              <w:rPr>
                <w:rFonts w:ascii="Times New Roman" w:hAnsi="Times New Roman" w:cs="Times New Roman"/>
                <w:sz w:val="24"/>
                <w:szCs w:val="24"/>
              </w:rPr>
            </w:pPr>
          </w:p>
          <w:p w14:paraId="0F1002F3" w14:textId="77777777" w:rsidR="00FB6AEB" w:rsidRDefault="00FB6AEB" w:rsidP="00FC5B35">
            <w:pPr>
              <w:pStyle w:val="a3"/>
              <w:jc w:val="right"/>
              <w:rPr>
                <w:rFonts w:ascii="Times New Roman" w:hAnsi="Times New Roman" w:cs="Times New Roman"/>
                <w:sz w:val="24"/>
                <w:szCs w:val="24"/>
              </w:rPr>
            </w:pPr>
          </w:p>
          <w:p w14:paraId="3A009F70" w14:textId="17BF518B" w:rsidR="003A2344" w:rsidRPr="008F158A" w:rsidRDefault="00466B50" w:rsidP="00FC5B35">
            <w:pPr>
              <w:pStyle w:val="a3"/>
              <w:jc w:val="right"/>
              <w:rPr>
                <w:rFonts w:ascii="Times New Roman" w:hAnsi="Times New Roman" w:cs="Times New Roman"/>
                <w:sz w:val="24"/>
                <w:szCs w:val="24"/>
              </w:rPr>
            </w:pPr>
            <w:r>
              <w:rPr>
                <w:rFonts w:ascii="Times New Roman" w:hAnsi="Times New Roman" w:cs="Times New Roman"/>
                <w:sz w:val="24"/>
                <w:szCs w:val="24"/>
              </w:rPr>
              <w:t xml:space="preserve"> </w:t>
            </w:r>
            <w:r w:rsidR="003A2344" w:rsidRPr="008F158A">
              <w:rPr>
                <w:rFonts w:ascii="Times New Roman" w:hAnsi="Times New Roman" w:cs="Times New Roman"/>
                <w:sz w:val="24"/>
                <w:szCs w:val="24"/>
              </w:rPr>
              <w:t xml:space="preserve">   </w:t>
            </w:r>
            <w:r w:rsidR="003A2344" w:rsidRPr="00F53B7C">
              <w:rPr>
                <w:rFonts w:ascii="Times New Roman" w:hAnsi="Times New Roman" w:cs="Times New Roman"/>
                <w:sz w:val="24"/>
                <w:szCs w:val="24"/>
              </w:rPr>
              <w:t xml:space="preserve">Приложение </w:t>
            </w:r>
            <w:r w:rsidR="00FC5B35">
              <w:rPr>
                <w:rFonts w:ascii="Times New Roman" w:hAnsi="Times New Roman" w:cs="Times New Roman"/>
                <w:sz w:val="24"/>
                <w:szCs w:val="24"/>
              </w:rPr>
              <w:t>9</w:t>
            </w:r>
          </w:p>
        </w:tc>
      </w:tr>
      <w:tr w:rsidR="003A2344" w:rsidRPr="00C34DCF" w14:paraId="3D961FC6" w14:textId="77777777" w:rsidTr="006C78FA">
        <w:trPr>
          <w:trHeight w:val="360"/>
        </w:trPr>
        <w:tc>
          <w:tcPr>
            <w:tcW w:w="10501" w:type="dxa"/>
            <w:gridSpan w:val="8"/>
            <w:tcBorders>
              <w:top w:val="nil"/>
              <w:left w:val="nil"/>
              <w:bottom w:val="nil"/>
              <w:right w:val="nil"/>
            </w:tcBorders>
            <w:shd w:val="clear" w:color="auto" w:fill="auto"/>
            <w:vAlign w:val="bottom"/>
          </w:tcPr>
          <w:p w14:paraId="7A7D8CF9" w14:textId="77777777" w:rsidR="003A2344" w:rsidRPr="008F158A" w:rsidRDefault="003A2344" w:rsidP="00C5614A">
            <w:pPr>
              <w:pStyle w:val="a3"/>
              <w:jc w:val="right"/>
              <w:rPr>
                <w:rFonts w:ascii="Times New Roman" w:hAnsi="Times New Roman" w:cs="Times New Roman"/>
                <w:sz w:val="24"/>
                <w:szCs w:val="24"/>
              </w:rPr>
            </w:pPr>
            <w:r w:rsidRPr="008F158A">
              <w:rPr>
                <w:rFonts w:ascii="Times New Roman" w:hAnsi="Times New Roman" w:cs="Times New Roman"/>
                <w:sz w:val="24"/>
                <w:szCs w:val="24"/>
              </w:rPr>
              <w:lastRenderedPageBreak/>
              <w:t xml:space="preserve">                                    к решению земского собрания </w:t>
            </w:r>
          </w:p>
        </w:tc>
      </w:tr>
      <w:tr w:rsidR="003A2344" w:rsidRPr="00C34DCF" w14:paraId="17811D3F" w14:textId="77777777" w:rsidTr="006C78FA">
        <w:trPr>
          <w:trHeight w:val="270"/>
        </w:trPr>
        <w:tc>
          <w:tcPr>
            <w:tcW w:w="10501" w:type="dxa"/>
            <w:gridSpan w:val="8"/>
            <w:tcBorders>
              <w:top w:val="nil"/>
              <w:left w:val="nil"/>
              <w:bottom w:val="nil"/>
              <w:right w:val="nil"/>
            </w:tcBorders>
            <w:shd w:val="clear" w:color="auto" w:fill="auto"/>
            <w:vAlign w:val="bottom"/>
          </w:tcPr>
          <w:p w14:paraId="434DB763" w14:textId="77777777" w:rsidR="003A2344" w:rsidRPr="008F158A" w:rsidRDefault="003A2344" w:rsidP="003A2344">
            <w:pPr>
              <w:pStyle w:val="a3"/>
              <w:jc w:val="right"/>
              <w:rPr>
                <w:rFonts w:ascii="Times New Roman" w:hAnsi="Times New Roman" w:cs="Times New Roman"/>
                <w:sz w:val="24"/>
                <w:szCs w:val="24"/>
              </w:rPr>
            </w:pPr>
            <w:r w:rsidRPr="008F158A">
              <w:rPr>
                <w:rFonts w:ascii="Times New Roman" w:hAnsi="Times New Roman" w:cs="Times New Roman"/>
                <w:sz w:val="24"/>
                <w:szCs w:val="24"/>
              </w:rPr>
              <w:t xml:space="preserve">                                        "О бюджете Солонцинского сельского поселения</w:t>
            </w:r>
          </w:p>
        </w:tc>
      </w:tr>
      <w:tr w:rsidR="003A2344" w:rsidRPr="00C34DCF" w14:paraId="24C26068" w14:textId="77777777" w:rsidTr="006C78FA">
        <w:trPr>
          <w:trHeight w:val="155"/>
        </w:trPr>
        <w:tc>
          <w:tcPr>
            <w:tcW w:w="10501" w:type="dxa"/>
            <w:gridSpan w:val="8"/>
            <w:tcBorders>
              <w:top w:val="nil"/>
              <w:left w:val="nil"/>
              <w:right w:val="nil"/>
            </w:tcBorders>
            <w:shd w:val="clear" w:color="auto" w:fill="auto"/>
            <w:vAlign w:val="bottom"/>
          </w:tcPr>
          <w:p w14:paraId="4F4BA9EA" w14:textId="77777777" w:rsidR="003A2344" w:rsidRPr="008F158A" w:rsidRDefault="003A2344" w:rsidP="003A2344">
            <w:pPr>
              <w:pStyle w:val="a3"/>
              <w:jc w:val="right"/>
              <w:rPr>
                <w:rFonts w:ascii="Times New Roman" w:hAnsi="Times New Roman" w:cs="Times New Roman"/>
                <w:sz w:val="24"/>
                <w:szCs w:val="24"/>
              </w:rPr>
            </w:pPr>
            <w:r w:rsidRPr="008F158A">
              <w:rPr>
                <w:rFonts w:ascii="Times New Roman" w:hAnsi="Times New Roman" w:cs="Times New Roman"/>
                <w:sz w:val="24"/>
                <w:szCs w:val="24"/>
              </w:rPr>
              <w:t xml:space="preserve">                                           муниципального района "Вейделевский район" Белгородской области</w:t>
            </w:r>
          </w:p>
        </w:tc>
      </w:tr>
      <w:tr w:rsidR="003A2344" w:rsidRPr="00C34DCF" w14:paraId="2A08DD17" w14:textId="77777777" w:rsidTr="006C78FA">
        <w:trPr>
          <w:trHeight w:val="360"/>
        </w:trPr>
        <w:tc>
          <w:tcPr>
            <w:tcW w:w="10501" w:type="dxa"/>
            <w:gridSpan w:val="8"/>
            <w:tcBorders>
              <w:top w:val="nil"/>
              <w:left w:val="nil"/>
              <w:right w:val="nil"/>
            </w:tcBorders>
            <w:shd w:val="clear" w:color="auto" w:fill="auto"/>
            <w:vAlign w:val="bottom"/>
          </w:tcPr>
          <w:p w14:paraId="4FF94CEC" w14:textId="22C42B97" w:rsidR="003A2344" w:rsidRPr="008F158A" w:rsidRDefault="003A2344" w:rsidP="00FF1230">
            <w:pPr>
              <w:pStyle w:val="a3"/>
              <w:jc w:val="right"/>
              <w:rPr>
                <w:rFonts w:ascii="Times New Roman" w:hAnsi="Times New Roman" w:cs="Times New Roman"/>
                <w:sz w:val="24"/>
                <w:szCs w:val="24"/>
              </w:rPr>
            </w:pPr>
            <w:r w:rsidRPr="008F158A">
              <w:rPr>
                <w:rFonts w:ascii="Times New Roman" w:hAnsi="Times New Roman" w:cs="Times New Roman"/>
                <w:sz w:val="24"/>
                <w:szCs w:val="24"/>
              </w:rPr>
              <w:t xml:space="preserve">                                       на 202</w:t>
            </w:r>
            <w:r w:rsidR="00BD2D77">
              <w:rPr>
                <w:rFonts w:ascii="Times New Roman" w:hAnsi="Times New Roman" w:cs="Times New Roman"/>
                <w:sz w:val="24"/>
                <w:szCs w:val="24"/>
              </w:rPr>
              <w:t>4</w:t>
            </w:r>
            <w:r w:rsidRPr="008F158A">
              <w:rPr>
                <w:rFonts w:ascii="Times New Roman" w:hAnsi="Times New Roman" w:cs="Times New Roman"/>
                <w:sz w:val="24"/>
                <w:szCs w:val="24"/>
              </w:rPr>
              <w:t xml:space="preserve"> год и на плановый период 202</w:t>
            </w:r>
            <w:r w:rsidR="00BD2D77">
              <w:rPr>
                <w:rFonts w:ascii="Times New Roman" w:hAnsi="Times New Roman" w:cs="Times New Roman"/>
                <w:sz w:val="24"/>
                <w:szCs w:val="24"/>
              </w:rPr>
              <w:t>5</w:t>
            </w:r>
            <w:r w:rsidRPr="008F158A">
              <w:rPr>
                <w:rFonts w:ascii="Times New Roman" w:hAnsi="Times New Roman" w:cs="Times New Roman"/>
                <w:sz w:val="24"/>
                <w:szCs w:val="24"/>
              </w:rPr>
              <w:t xml:space="preserve"> и 202</w:t>
            </w:r>
            <w:r w:rsidR="00BD2D77">
              <w:rPr>
                <w:rFonts w:ascii="Times New Roman" w:hAnsi="Times New Roman" w:cs="Times New Roman"/>
                <w:sz w:val="24"/>
                <w:szCs w:val="24"/>
              </w:rPr>
              <w:t>6</w:t>
            </w:r>
            <w:r w:rsidRPr="008F158A">
              <w:rPr>
                <w:rFonts w:ascii="Times New Roman" w:hAnsi="Times New Roman" w:cs="Times New Roman"/>
                <w:sz w:val="24"/>
                <w:szCs w:val="24"/>
              </w:rPr>
              <w:t xml:space="preserve"> годов"</w:t>
            </w:r>
          </w:p>
        </w:tc>
      </w:tr>
      <w:tr w:rsidR="003A2344" w:rsidRPr="00C34DCF" w14:paraId="4991BA68" w14:textId="77777777" w:rsidTr="006C78FA">
        <w:trPr>
          <w:trHeight w:val="127"/>
        </w:trPr>
        <w:tc>
          <w:tcPr>
            <w:tcW w:w="10501" w:type="dxa"/>
            <w:gridSpan w:val="8"/>
            <w:tcBorders>
              <w:top w:val="nil"/>
              <w:left w:val="nil"/>
              <w:right w:val="nil"/>
            </w:tcBorders>
            <w:shd w:val="clear" w:color="auto" w:fill="auto"/>
            <w:vAlign w:val="bottom"/>
          </w:tcPr>
          <w:p w14:paraId="31168FA7" w14:textId="77777777" w:rsidR="003A2344" w:rsidRPr="008F158A" w:rsidRDefault="003A2344" w:rsidP="003A2344">
            <w:pPr>
              <w:pStyle w:val="a3"/>
              <w:rPr>
                <w:rFonts w:ascii="Times New Roman" w:hAnsi="Times New Roman" w:cs="Times New Roman"/>
                <w:sz w:val="24"/>
                <w:szCs w:val="24"/>
              </w:rPr>
            </w:pPr>
          </w:p>
        </w:tc>
      </w:tr>
      <w:tr w:rsidR="003A2344" w:rsidRPr="00C34DCF" w14:paraId="4E8CF95D" w14:textId="77777777" w:rsidTr="006C78FA">
        <w:trPr>
          <w:trHeight w:val="537"/>
        </w:trPr>
        <w:tc>
          <w:tcPr>
            <w:tcW w:w="10501" w:type="dxa"/>
            <w:gridSpan w:val="8"/>
            <w:vMerge w:val="restart"/>
            <w:shd w:val="clear" w:color="auto" w:fill="auto"/>
            <w:vAlign w:val="center"/>
          </w:tcPr>
          <w:p w14:paraId="76A8FF38" w14:textId="77777777" w:rsidR="003A2344" w:rsidRPr="008F158A" w:rsidRDefault="003A2344" w:rsidP="003A2344">
            <w:pPr>
              <w:pStyle w:val="a3"/>
              <w:jc w:val="center"/>
              <w:rPr>
                <w:rFonts w:ascii="Times New Roman" w:hAnsi="Times New Roman" w:cs="Times New Roman"/>
                <w:sz w:val="24"/>
                <w:szCs w:val="24"/>
              </w:rPr>
            </w:pPr>
            <w:r w:rsidRPr="008F158A">
              <w:rPr>
                <w:rFonts w:ascii="Times New Roman" w:hAnsi="Times New Roman" w:cs="Times New Roman"/>
                <w:sz w:val="24"/>
                <w:szCs w:val="24"/>
              </w:rPr>
              <w:t>Ведомственная структура расходов бюджета</w:t>
            </w:r>
          </w:p>
          <w:p w14:paraId="4C540692" w14:textId="21006AE6" w:rsidR="003A2344" w:rsidRPr="00C34DCF" w:rsidRDefault="003A2344" w:rsidP="00FF1230">
            <w:pPr>
              <w:pStyle w:val="a3"/>
              <w:jc w:val="center"/>
              <w:rPr>
                <w:rFonts w:ascii="Times New Roman" w:hAnsi="Times New Roman" w:cs="Times New Roman"/>
              </w:rPr>
            </w:pPr>
            <w:r w:rsidRPr="008F158A">
              <w:rPr>
                <w:rFonts w:ascii="Times New Roman" w:hAnsi="Times New Roman" w:cs="Times New Roman"/>
                <w:sz w:val="24"/>
                <w:szCs w:val="24"/>
              </w:rPr>
              <w:t>поселения на плановый период 202</w:t>
            </w:r>
            <w:r w:rsidR="00BD2D77">
              <w:rPr>
                <w:rFonts w:ascii="Times New Roman" w:hAnsi="Times New Roman" w:cs="Times New Roman"/>
                <w:sz w:val="24"/>
                <w:szCs w:val="24"/>
              </w:rPr>
              <w:t>5</w:t>
            </w:r>
            <w:r w:rsidRPr="008F158A">
              <w:rPr>
                <w:rFonts w:ascii="Times New Roman" w:hAnsi="Times New Roman" w:cs="Times New Roman"/>
                <w:sz w:val="24"/>
                <w:szCs w:val="24"/>
              </w:rPr>
              <w:t xml:space="preserve"> и 202</w:t>
            </w:r>
            <w:r w:rsidR="00BD2D77">
              <w:rPr>
                <w:rFonts w:ascii="Times New Roman" w:hAnsi="Times New Roman" w:cs="Times New Roman"/>
                <w:sz w:val="24"/>
                <w:szCs w:val="24"/>
              </w:rPr>
              <w:t>6</w:t>
            </w:r>
            <w:r w:rsidRPr="008F158A">
              <w:rPr>
                <w:rFonts w:ascii="Times New Roman" w:hAnsi="Times New Roman" w:cs="Times New Roman"/>
                <w:sz w:val="24"/>
                <w:szCs w:val="24"/>
              </w:rPr>
              <w:t xml:space="preserve"> годов.</w:t>
            </w:r>
          </w:p>
        </w:tc>
      </w:tr>
      <w:tr w:rsidR="003A2344" w:rsidRPr="00C34DCF" w14:paraId="73C7827A" w14:textId="77777777" w:rsidTr="006C78FA">
        <w:trPr>
          <w:trHeight w:val="537"/>
        </w:trPr>
        <w:tc>
          <w:tcPr>
            <w:tcW w:w="10501" w:type="dxa"/>
            <w:gridSpan w:val="8"/>
            <w:vMerge/>
            <w:vAlign w:val="center"/>
          </w:tcPr>
          <w:p w14:paraId="114734F6" w14:textId="77777777" w:rsidR="003A2344" w:rsidRPr="00C34DCF" w:rsidRDefault="003A2344" w:rsidP="003A2344">
            <w:pPr>
              <w:pStyle w:val="a3"/>
              <w:rPr>
                <w:rFonts w:ascii="Times New Roman" w:hAnsi="Times New Roman" w:cs="Times New Roman"/>
              </w:rPr>
            </w:pPr>
          </w:p>
        </w:tc>
      </w:tr>
      <w:tr w:rsidR="003A2344" w:rsidRPr="00C34DCF" w14:paraId="49EA0A91" w14:textId="77777777" w:rsidTr="006C78FA">
        <w:trPr>
          <w:trHeight w:val="660"/>
        </w:trPr>
        <w:tc>
          <w:tcPr>
            <w:tcW w:w="10501" w:type="dxa"/>
            <w:gridSpan w:val="8"/>
            <w:vMerge/>
            <w:vAlign w:val="center"/>
          </w:tcPr>
          <w:p w14:paraId="47E57C9A" w14:textId="77777777" w:rsidR="003A2344" w:rsidRPr="00C34DCF" w:rsidRDefault="003A2344" w:rsidP="003A2344">
            <w:pPr>
              <w:pStyle w:val="a3"/>
              <w:rPr>
                <w:rFonts w:ascii="Times New Roman" w:hAnsi="Times New Roman" w:cs="Times New Roman"/>
              </w:rPr>
            </w:pPr>
          </w:p>
        </w:tc>
      </w:tr>
      <w:tr w:rsidR="003A2344" w:rsidRPr="00C34DCF" w14:paraId="6386B832" w14:textId="77777777" w:rsidTr="006C78FA">
        <w:trPr>
          <w:trHeight w:val="168"/>
        </w:trPr>
        <w:tc>
          <w:tcPr>
            <w:tcW w:w="10501" w:type="dxa"/>
            <w:gridSpan w:val="8"/>
            <w:tcBorders>
              <w:bottom w:val="single" w:sz="4" w:space="0" w:color="auto"/>
            </w:tcBorders>
            <w:shd w:val="clear" w:color="auto" w:fill="auto"/>
            <w:vAlign w:val="bottom"/>
          </w:tcPr>
          <w:p w14:paraId="32A448B9" w14:textId="77777777" w:rsidR="003A2344" w:rsidRPr="00C34DCF" w:rsidRDefault="003A2344" w:rsidP="00C5614A">
            <w:pPr>
              <w:pStyle w:val="a3"/>
              <w:jc w:val="right"/>
              <w:rPr>
                <w:rFonts w:ascii="Times New Roman" w:hAnsi="Times New Roman" w:cs="Times New Roman"/>
              </w:rPr>
            </w:pPr>
            <w:r w:rsidRPr="00C34DCF">
              <w:rPr>
                <w:rFonts w:ascii="Times New Roman" w:hAnsi="Times New Roman" w:cs="Times New Roman"/>
              </w:rPr>
              <w:t xml:space="preserve">                     (тыс. рублей)</w:t>
            </w:r>
          </w:p>
        </w:tc>
      </w:tr>
      <w:tr w:rsidR="003A2344" w:rsidRPr="008F158A" w14:paraId="63F33086" w14:textId="77777777" w:rsidTr="006C78FA">
        <w:trPr>
          <w:trHeight w:val="1180"/>
        </w:trPr>
        <w:tc>
          <w:tcPr>
            <w:tcW w:w="3981" w:type="dxa"/>
            <w:tcBorders>
              <w:top w:val="single" w:sz="4" w:space="0" w:color="auto"/>
              <w:left w:val="single" w:sz="4" w:space="0" w:color="auto"/>
              <w:bottom w:val="single" w:sz="4" w:space="0" w:color="auto"/>
              <w:right w:val="single" w:sz="4" w:space="0" w:color="auto"/>
            </w:tcBorders>
            <w:shd w:val="clear" w:color="auto" w:fill="auto"/>
            <w:vAlign w:val="center"/>
          </w:tcPr>
          <w:p w14:paraId="425551F2" w14:textId="77777777" w:rsidR="003A2344" w:rsidRPr="008F158A" w:rsidRDefault="003A2344" w:rsidP="00FA4479">
            <w:pPr>
              <w:pStyle w:val="a3"/>
              <w:jc w:val="center"/>
              <w:rPr>
                <w:rFonts w:ascii="Times New Roman" w:hAnsi="Times New Roman" w:cs="Times New Roman"/>
              </w:rPr>
            </w:pPr>
            <w:r w:rsidRPr="008F158A">
              <w:rPr>
                <w:rFonts w:ascii="Times New Roman" w:hAnsi="Times New Roman" w:cs="Times New Roman"/>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tcPr>
          <w:p w14:paraId="5E358D73" w14:textId="77777777" w:rsidR="003A2344" w:rsidRPr="008F158A" w:rsidRDefault="003A2344" w:rsidP="00FA4479">
            <w:pPr>
              <w:pStyle w:val="a3"/>
              <w:jc w:val="center"/>
              <w:rPr>
                <w:rFonts w:ascii="Times New Roman" w:hAnsi="Times New Roman" w:cs="Times New Roman"/>
              </w:rPr>
            </w:pPr>
            <w:r w:rsidRPr="008F158A">
              <w:rPr>
                <w:rFonts w:ascii="Times New Roman" w:hAnsi="Times New Roman" w:cs="Times New Roman"/>
              </w:rPr>
              <w:t>Министерство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805B21" w14:textId="77777777" w:rsidR="003A2344" w:rsidRPr="008F158A" w:rsidRDefault="003A2344" w:rsidP="00FA4479">
            <w:pPr>
              <w:pStyle w:val="a3"/>
              <w:jc w:val="center"/>
              <w:rPr>
                <w:rFonts w:ascii="Times New Roman" w:hAnsi="Times New Roman" w:cs="Times New Roman"/>
              </w:rPr>
            </w:pPr>
            <w:r w:rsidRPr="008F158A">
              <w:rPr>
                <w:rFonts w:ascii="Times New Roman" w:hAnsi="Times New Roman" w:cs="Times New Roman"/>
              </w:rPr>
              <w:t>Раздел</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34DF7A" w14:textId="77777777" w:rsidR="003A2344" w:rsidRPr="008F158A" w:rsidRDefault="003A2344" w:rsidP="00FA4479">
            <w:pPr>
              <w:pStyle w:val="a3"/>
              <w:jc w:val="center"/>
              <w:rPr>
                <w:rFonts w:ascii="Times New Roman" w:hAnsi="Times New Roman" w:cs="Times New Roman"/>
              </w:rPr>
            </w:pPr>
            <w:r w:rsidRPr="008F158A">
              <w:rPr>
                <w:rFonts w:ascii="Times New Roman" w:hAnsi="Times New Roman" w:cs="Times New Roman"/>
              </w:rPr>
              <w:t>По</w:t>
            </w:r>
            <w:r w:rsidR="00FA4479">
              <w:rPr>
                <w:rFonts w:ascii="Times New Roman" w:hAnsi="Times New Roman" w:cs="Times New Roman"/>
              </w:rPr>
              <w:t>д</w:t>
            </w:r>
            <w:r w:rsidRPr="008F158A">
              <w:rPr>
                <w:rFonts w:ascii="Times New Roman" w:hAnsi="Times New Roman" w:cs="Times New Roman"/>
              </w:rPr>
              <w:t>раздел</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16E00AB" w14:textId="77777777" w:rsidR="003A2344" w:rsidRPr="008F158A" w:rsidRDefault="003A2344" w:rsidP="00FA4479">
            <w:pPr>
              <w:pStyle w:val="a3"/>
              <w:jc w:val="center"/>
              <w:rPr>
                <w:rFonts w:ascii="Times New Roman" w:hAnsi="Times New Roman" w:cs="Times New Roman"/>
              </w:rPr>
            </w:pPr>
            <w:r w:rsidRPr="008F158A">
              <w:rPr>
                <w:rFonts w:ascii="Times New Roman" w:hAnsi="Times New Roman" w:cs="Times New Roman"/>
              </w:rPr>
              <w:t>КЦСР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1C868C" w14:textId="77777777" w:rsidR="003A2344" w:rsidRPr="008F158A" w:rsidRDefault="003A2344" w:rsidP="00FA4479">
            <w:pPr>
              <w:pStyle w:val="a3"/>
              <w:jc w:val="center"/>
              <w:rPr>
                <w:rFonts w:ascii="Times New Roman" w:hAnsi="Times New Roman" w:cs="Times New Roman"/>
              </w:rPr>
            </w:pPr>
            <w:r w:rsidRPr="008F158A">
              <w:rPr>
                <w:rFonts w:ascii="Times New Roman" w:hAnsi="Times New Roman" w:cs="Times New Roman"/>
              </w:rPr>
              <w:t>КВР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628E4F" w14:textId="4E270407" w:rsidR="003A2344" w:rsidRPr="008F158A" w:rsidRDefault="003A2344" w:rsidP="00FF1230">
            <w:pPr>
              <w:pStyle w:val="a3"/>
              <w:jc w:val="center"/>
              <w:rPr>
                <w:rFonts w:ascii="Times New Roman" w:hAnsi="Times New Roman" w:cs="Times New Roman"/>
              </w:rPr>
            </w:pPr>
            <w:r w:rsidRPr="008F158A">
              <w:rPr>
                <w:rFonts w:ascii="Times New Roman" w:hAnsi="Times New Roman" w:cs="Times New Roman"/>
              </w:rPr>
              <w:t>Сумма 202</w:t>
            </w:r>
            <w:r w:rsidR="00BD2D77">
              <w:rPr>
                <w:rFonts w:ascii="Times New Roman" w:hAnsi="Times New Roman" w:cs="Times New Roman"/>
              </w:rPr>
              <w:t>5</w:t>
            </w:r>
            <w:r w:rsidRPr="008F158A">
              <w:rPr>
                <w:rFonts w:ascii="Times New Roman" w:hAnsi="Times New Roman" w:cs="Times New Roman"/>
              </w:rPr>
              <w:t xml:space="preserve">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FA6AA8" w14:textId="77777777" w:rsidR="003A2344" w:rsidRPr="008F158A" w:rsidRDefault="003A2344" w:rsidP="00FA4479">
            <w:pPr>
              <w:pStyle w:val="a3"/>
              <w:jc w:val="center"/>
              <w:rPr>
                <w:rFonts w:ascii="Times New Roman" w:hAnsi="Times New Roman" w:cs="Times New Roman"/>
              </w:rPr>
            </w:pPr>
            <w:r w:rsidRPr="008F158A">
              <w:rPr>
                <w:rFonts w:ascii="Times New Roman" w:hAnsi="Times New Roman" w:cs="Times New Roman"/>
              </w:rPr>
              <w:t>Сумма</w:t>
            </w:r>
          </w:p>
          <w:p w14:paraId="71DA6F78" w14:textId="26F346FD" w:rsidR="003A2344" w:rsidRPr="008F158A" w:rsidRDefault="003A2344" w:rsidP="00FF1230">
            <w:pPr>
              <w:pStyle w:val="a3"/>
              <w:jc w:val="center"/>
              <w:rPr>
                <w:rFonts w:ascii="Times New Roman" w:hAnsi="Times New Roman" w:cs="Times New Roman"/>
              </w:rPr>
            </w:pPr>
            <w:r w:rsidRPr="008F158A">
              <w:rPr>
                <w:rFonts w:ascii="Times New Roman" w:hAnsi="Times New Roman" w:cs="Times New Roman"/>
              </w:rPr>
              <w:t>202</w:t>
            </w:r>
            <w:r w:rsidR="00BD2D77">
              <w:rPr>
                <w:rFonts w:ascii="Times New Roman" w:hAnsi="Times New Roman" w:cs="Times New Roman"/>
              </w:rPr>
              <w:t>6</w:t>
            </w:r>
            <w:r w:rsidRPr="008F158A">
              <w:rPr>
                <w:rFonts w:ascii="Times New Roman" w:hAnsi="Times New Roman" w:cs="Times New Roman"/>
              </w:rPr>
              <w:t xml:space="preserve"> г.</w:t>
            </w:r>
          </w:p>
        </w:tc>
      </w:tr>
    </w:tbl>
    <w:p w14:paraId="03996E1C" w14:textId="77777777" w:rsidR="003A2344" w:rsidRPr="008F158A" w:rsidRDefault="003A2344" w:rsidP="00FA4479">
      <w:pPr>
        <w:pStyle w:val="a3"/>
        <w:jc w:val="center"/>
        <w:rPr>
          <w:rFonts w:ascii="Times New Roman" w:hAnsi="Times New Roman" w:cs="Times New Roman"/>
          <w:sz w:val="24"/>
          <w:szCs w:val="24"/>
        </w:rPr>
      </w:pPr>
    </w:p>
    <w:tbl>
      <w:tblPr>
        <w:tblW w:w="12478" w:type="dxa"/>
        <w:tblInd w:w="-612" w:type="dxa"/>
        <w:tblLayout w:type="fixed"/>
        <w:tblLook w:val="0000" w:firstRow="0" w:lastRow="0" w:firstColumn="0" w:lastColumn="0" w:noHBand="0" w:noVBand="0"/>
      </w:tblPr>
      <w:tblGrid>
        <w:gridCol w:w="3981"/>
        <w:gridCol w:w="708"/>
        <w:gridCol w:w="749"/>
        <w:gridCol w:w="669"/>
        <w:gridCol w:w="1701"/>
        <w:gridCol w:w="709"/>
        <w:gridCol w:w="992"/>
        <w:gridCol w:w="992"/>
        <w:gridCol w:w="985"/>
        <w:gridCol w:w="992"/>
      </w:tblGrid>
      <w:tr w:rsidR="003A2344" w:rsidRPr="00FA4479" w14:paraId="332D9681" w14:textId="77777777" w:rsidTr="006C78FA">
        <w:trPr>
          <w:gridAfter w:val="2"/>
          <w:wAfter w:w="1977" w:type="dxa"/>
          <w:cantSplit/>
          <w:trHeight w:val="191"/>
          <w:tblHeader/>
        </w:trPr>
        <w:tc>
          <w:tcPr>
            <w:tcW w:w="3981" w:type="dxa"/>
            <w:tcBorders>
              <w:top w:val="single" w:sz="4" w:space="0" w:color="auto"/>
              <w:left w:val="single" w:sz="4" w:space="0" w:color="auto"/>
              <w:bottom w:val="single" w:sz="4" w:space="0" w:color="auto"/>
              <w:right w:val="single" w:sz="4" w:space="0" w:color="auto"/>
            </w:tcBorders>
            <w:shd w:val="clear" w:color="auto" w:fill="auto"/>
            <w:vAlign w:val="center"/>
          </w:tcPr>
          <w:p w14:paraId="3021CB17" w14:textId="77777777" w:rsidR="003A2344" w:rsidRPr="00FA4479" w:rsidRDefault="003A2344" w:rsidP="00FA4479">
            <w:pPr>
              <w:pStyle w:val="a3"/>
              <w:jc w:val="center"/>
              <w:rPr>
                <w:rFonts w:ascii="Times New Roman" w:hAnsi="Times New Roman" w:cs="Times New Roman"/>
              </w:rPr>
            </w:pPr>
            <w:r w:rsidRPr="00FA4479">
              <w:rPr>
                <w:rFonts w:ascii="Times New Roman" w:hAnsi="Times New Roman" w:cs="Times New Roman"/>
              </w:rPr>
              <w:t>1</w:t>
            </w:r>
          </w:p>
        </w:tc>
        <w:tc>
          <w:tcPr>
            <w:tcW w:w="708" w:type="dxa"/>
            <w:tcBorders>
              <w:top w:val="single" w:sz="4" w:space="0" w:color="auto"/>
              <w:left w:val="single" w:sz="4" w:space="0" w:color="auto"/>
              <w:bottom w:val="single" w:sz="4" w:space="0" w:color="auto"/>
              <w:right w:val="single" w:sz="4" w:space="0" w:color="auto"/>
            </w:tcBorders>
          </w:tcPr>
          <w:p w14:paraId="1B78FD8F" w14:textId="77777777" w:rsidR="003A2344" w:rsidRPr="00FA4479" w:rsidRDefault="003A2344" w:rsidP="00FA4479">
            <w:pPr>
              <w:pStyle w:val="a3"/>
              <w:jc w:val="center"/>
              <w:rPr>
                <w:rFonts w:ascii="Times New Roman" w:hAnsi="Times New Roman" w:cs="Times New Roman"/>
              </w:rPr>
            </w:pPr>
            <w:r w:rsidRPr="00FA4479">
              <w:rPr>
                <w:rFonts w:ascii="Times New Roman" w:hAnsi="Times New Roman" w:cs="Times New Roman"/>
              </w:rPr>
              <w:t>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BA42660" w14:textId="77777777" w:rsidR="003A2344" w:rsidRPr="00FA4479" w:rsidRDefault="003A2344" w:rsidP="00FA4479">
            <w:pPr>
              <w:pStyle w:val="a3"/>
              <w:jc w:val="center"/>
              <w:rPr>
                <w:rFonts w:ascii="Times New Roman" w:hAnsi="Times New Roman" w:cs="Times New Roman"/>
              </w:rPr>
            </w:pPr>
            <w:r w:rsidRPr="00FA4479">
              <w:rPr>
                <w:rFonts w:ascii="Times New Roman" w:hAnsi="Times New Roman" w:cs="Times New Roman"/>
              </w:rPr>
              <w:t>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center"/>
          </w:tcPr>
          <w:p w14:paraId="3360F908" w14:textId="77777777" w:rsidR="003A2344" w:rsidRPr="00FA4479" w:rsidRDefault="003A2344" w:rsidP="00FA4479">
            <w:pPr>
              <w:pStyle w:val="a3"/>
              <w:jc w:val="center"/>
              <w:rPr>
                <w:rFonts w:ascii="Times New Roman" w:hAnsi="Times New Roman" w:cs="Times New Roman"/>
              </w:rPr>
            </w:pPr>
            <w:r w:rsidRPr="00FA4479">
              <w:rPr>
                <w:rFonts w:ascii="Times New Roman" w:hAnsi="Times New Roman" w:cs="Times New Roman"/>
              </w:rPr>
              <w:t>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3E7EAD" w14:textId="77777777" w:rsidR="003A2344" w:rsidRPr="00FA4479" w:rsidRDefault="003A2344" w:rsidP="00FA4479">
            <w:pPr>
              <w:pStyle w:val="a3"/>
              <w:jc w:val="center"/>
              <w:rPr>
                <w:rFonts w:ascii="Times New Roman" w:hAnsi="Times New Roman" w:cs="Times New Roman"/>
              </w:rPr>
            </w:pPr>
            <w:r w:rsidRPr="00FA4479">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8E735D" w14:textId="77777777" w:rsidR="003A2344" w:rsidRPr="00FA4479" w:rsidRDefault="003A2344" w:rsidP="00FA4479">
            <w:pPr>
              <w:pStyle w:val="a3"/>
              <w:jc w:val="center"/>
              <w:rPr>
                <w:rFonts w:ascii="Times New Roman" w:hAnsi="Times New Roman" w:cs="Times New Roman"/>
              </w:rPr>
            </w:pPr>
            <w:r w:rsidRPr="00FA4479">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C7953" w14:textId="77777777" w:rsidR="003A2344" w:rsidRPr="00FA4479" w:rsidRDefault="003A2344" w:rsidP="00FA4479">
            <w:pPr>
              <w:pStyle w:val="a3"/>
              <w:jc w:val="center"/>
              <w:rPr>
                <w:rFonts w:ascii="Times New Roman" w:hAnsi="Times New Roman" w:cs="Times New Roman"/>
              </w:rPr>
            </w:pPr>
            <w:r w:rsidRPr="00FA4479">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14:paraId="5BF72404" w14:textId="77777777" w:rsidR="003A2344" w:rsidRPr="00FA4479" w:rsidRDefault="003A2344" w:rsidP="00FA4479">
            <w:pPr>
              <w:pStyle w:val="a3"/>
              <w:jc w:val="center"/>
              <w:rPr>
                <w:rFonts w:ascii="Times New Roman" w:hAnsi="Times New Roman" w:cs="Times New Roman"/>
              </w:rPr>
            </w:pPr>
            <w:r w:rsidRPr="00FA4479">
              <w:rPr>
                <w:rFonts w:ascii="Times New Roman" w:hAnsi="Times New Roman" w:cs="Times New Roman"/>
              </w:rPr>
              <w:t>8</w:t>
            </w:r>
          </w:p>
        </w:tc>
      </w:tr>
      <w:tr w:rsidR="003A2344" w:rsidRPr="008F158A" w14:paraId="66D853B6" w14:textId="77777777" w:rsidTr="006C78FA">
        <w:trPr>
          <w:gridAfter w:val="2"/>
          <w:wAfter w:w="1977" w:type="dxa"/>
          <w:trHeight w:val="398"/>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76F39FA9"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Администрация Солонцинского сельского поселения муниципального района «Вейделевский район» Белгородской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14:paraId="7B411D90"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0C18113B" w14:textId="77777777" w:rsidR="003A2344" w:rsidRPr="008F158A" w:rsidRDefault="003A2344" w:rsidP="003A2344">
            <w:pPr>
              <w:pStyle w:val="a3"/>
              <w:rPr>
                <w:rFonts w:ascii="Times New Roman"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1259B7EA" w14:textId="77777777" w:rsidR="003A2344" w:rsidRPr="008F158A" w:rsidRDefault="003A2344" w:rsidP="003A2344">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6F13752" w14:textId="77777777" w:rsidR="003A2344" w:rsidRPr="008F158A" w:rsidRDefault="003A2344"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EE3F7D1" w14:textId="77777777" w:rsidR="003A2344" w:rsidRPr="008F158A" w:rsidRDefault="003A2344"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A6DB27" w14:textId="427D5BF2" w:rsidR="003A2344" w:rsidRPr="008F158A" w:rsidRDefault="009A5353" w:rsidP="00C5614A">
            <w:pPr>
              <w:pStyle w:val="a3"/>
              <w:rPr>
                <w:rFonts w:ascii="Times New Roman" w:hAnsi="Times New Roman" w:cs="Times New Roman"/>
                <w:sz w:val="24"/>
                <w:szCs w:val="24"/>
              </w:rPr>
            </w:pPr>
            <w:r>
              <w:rPr>
                <w:rFonts w:ascii="Times New Roman" w:hAnsi="Times New Roman" w:cs="Times New Roman"/>
                <w:sz w:val="24"/>
                <w:szCs w:val="24"/>
              </w:rPr>
              <w:t>4494,7</w:t>
            </w:r>
          </w:p>
        </w:tc>
        <w:tc>
          <w:tcPr>
            <w:tcW w:w="992" w:type="dxa"/>
            <w:tcBorders>
              <w:top w:val="single" w:sz="4" w:space="0" w:color="auto"/>
              <w:left w:val="single" w:sz="4" w:space="0" w:color="auto"/>
              <w:bottom w:val="single" w:sz="4" w:space="0" w:color="auto"/>
              <w:right w:val="single" w:sz="4" w:space="0" w:color="auto"/>
            </w:tcBorders>
            <w:vAlign w:val="bottom"/>
          </w:tcPr>
          <w:p w14:paraId="7E3232EB" w14:textId="39748663" w:rsidR="003A2344" w:rsidRPr="008F158A" w:rsidRDefault="009A5353" w:rsidP="00C5614A">
            <w:pPr>
              <w:pStyle w:val="a3"/>
              <w:rPr>
                <w:rFonts w:ascii="Times New Roman" w:hAnsi="Times New Roman" w:cs="Times New Roman"/>
                <w:sz w:val="24"/>
                <w:szCs w:val="24"/>
              </w:rPr>
            </w:pPr>
            <w:r>
              <w:rPr>
                <w:rFonts w:ascii="Times New Roman" w:hAnsi="Times New Roman" w:cs="Times New Roman"/>
                <w:sz w:val="24"/>
                <w:szCs w:val="24"/>
              </w:rPr>
              <w:t>3974,5</w:t>
            </w:r>
          </w:p>
        </w:tc>
      </w:tr>
      <w:tr w:rsidR="003A2344" w:rsidRPr="008F158A" w14:paraId="412C28F8" w14:textId="77777777" w:rsidTr="006C78FA">
        <w:trPr>
          <w:gridAfter w:val="2"/>
          <w:wAfter w:w="1977" w:type="dxa"/>
          <w:trHeight w:val="398"/>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4104E27"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14:paraId="5092EA43"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2F31D9BE"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267B19DA" w14:textId="77777777" w:rsidR="003A2344" w:rsidRPr="008F158A" w:rsidRDefault="003A2344" w:rsidP="003A2344">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B9B9324" w14:textId="77777777" w:rsidR="003A2344" w:rsidRPr="008F158A" w:rsidRDefault="003A2344"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A68A8D6" w14:textId="77777777" w:rsidR="003A2344" w:rsidRPr="008F158A" w:rsidRDefault="003A2344"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21500" w14:textId="02D4A368" w:rsidR="003A2344" w:rsidRPr="008F158A" w:rsidRDefault="00BD2D77" w:rsidP="00FD0A3E">
            <w:pPr>
              <w:pStyle w:val="a3"/>
              <w:rPr>
                <w:rFonts w:ascii="Times New Roman" w:hAnsi="Times New Roman" w:cs="Times New Roman"/>
                <w:sz w:val="24"/>
                <w:szCs w:val="24"/>
              </w:rPr>
            </w:pPr>
            <w:r>
              <w:rPr>
                <w:rFonts w:ascii="Times New Roman" w:hAnsi="Times New Roman" w:cs="Times New Roman"/>
                <w:sz w:val="24"/>
                <w:szCs w:val="24"/>
              </w:rPr>
              <w:t>2452,5</w:t>
            </w:r>
          </w:p>
        </w:tc>
        <w:tc>
          <w:tcPr>
            <w:tcW w:w="992" w:type="dxa"/>
            <w:tcBorders>
              <w:top w:val="single" w:sz="4" w:space="0" w:color="auto"/>
              <w:left w:val="single" w:sz="4" w:space="0" w:color="auto"/>
              <w:bottom w:val="single" w:sz="4" w:space="0" w:color="auto"/>
              <w:right w:val="single" w:sz="4" w:space="0" w:color="auto"/>
            </w:tcBorders>
            <w:vAlign w:val="bottom"/>
          </w:tcPr>
          <w:p w14:paraId="628C7332" w14:textId="0368E30B" w:rsidR="003A2344" w:rsidRPr="008F158A" w:rsidRDefault="00BD2D77" w:rsidP="00FD0A3E">
            <w:pPr>
              <w:pStyle w:val="a3"/>
              <w:rPr>
                <w:rFonts w:ascii="Times New Roman" w:hAnsi="Times New Roman" w:cs="Times New Roman"/>
                <w:sz w:val="24"/>
                <w:szCs w:val="24"/>
              </w:rPr>
            </w:pPr>
            <w:r>
              <w:rPr>
                <w:rFonts w:ascii="Times New Roman" w:hAnsi="Times New Roman" w:cs="Times New Roman"/>
                <w:sz w:val="24"/>
                <w:szCs w:val="24"/>
              </w:rPr>
              <w:t>2187,2</w:t>
            </w:r>
          </w:p>
        </w:tc>
      </w:tr>
      <w:tr w:rsidR="003A2344" w:rsidRPr="008F158A" w14:paraId="2A960DA0" w14:textId="77777777" w:rsidTr="006C78FA">
        <w:trPr>
          <w:gridAfter w:val="2"/>
          <w:wAfter w:w="1977" w:type="dxa"/>
          <w:trHeight w:val="48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62C89D5"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bottom"/>
          </w:tcPr>
          <w:p w14:paraId="05B0A51F"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4BB4996"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0002E998"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AC8277E" w14:textId="77777777" w:rsidR="003A2344" w:rsidRPr="008F158A" w:rsidRDefault="003A2344"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B9FB3E3" w14:textId="77777777" w:rsidR="003A2344" w:rsidRPr="008F158A" w:rsidRDefault="003A2344"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4EC17" w14:textId="77777777" w:rsidR="003A2344" w:rsidRPr="008F158A" w:rsidRDefault="00E46232" w:rsidP="003A2344">
            <w:pPr>
              <w:pStyle w:val="a3"/>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bottom"/>
          </w:tcPr>
          <w:p w14:paraId="35A23347" w14:textId="77777777" w:rsidR="003A2344" w:rsidRPr="008F158A" w:rsidRDefault="00E46232" w:rsidP="003A2344">
            <w:pPr>
              <w:pStyle w:val="a3"/>
              <w:rPr>
                <w:rFonts w:ascii="Times New Roman" w:hAnsi="Times New Roman" w:cs="Times New Roman"/>
                <w:sz w:val="24"/>
                <w:szCs w:val="24"/>
              </w:rPr>
            </w:pPr>
            <w:r>
              <w:rPr>
                <w:rFonts w:ascii="Times New Roman" w:hAnsi="Times New Roman" w:cs="Times New Roman"/>
                <w:sz w:val="24"/>
                <w:szCs w:val="24"/>
              </w:rPr>
              <w:t>2</w:t>
            </w:r>
          </w:p>
        </w:tc>
      </w:tr>
      <w:tr w:rsidR="003A2344" w:rsidRPr="008F158A" w14:paraId="2035413C" w14:textId="77777777" w:rsidTr="006C78FA">
        <w:trPr>
          <w:gridAfter w:val="2"/>
          <w:wAfter w:w="1977" w:type="dxa"/>
          <w:trHeight w:val="48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9957D01"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8" w:type="dxa"/>
            <w:tcBorders>
              <w:top w:val="single" w:sz="4" w:space="0" w:color="auto"/>
              <w:left w:val="single" w:sz="4" w:space="0" w:color="auto"/>
              <w:bottom w:val="single" w:sz="4" w:space="0" w:color="auto"/>
              <w:right w:val="single" w:sz="4" w:space="0" w:color="auto"/>
            </w:tcBorders>
            <w:vAlign w:val="bottom"/>
          </w:tcPr>
          <w:p w14:paraId="56E96CF3"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54057B18"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7150393C"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DB093C1"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99 9 00 80000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A212EC0" w14:textId="77777777" w:rsidR="003A2344" w:rsidRPr="008F158A" w:rsidRDefault="003A2344"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0B5B36" w14:textId="77777777" w:rsidR="003A2344" w:rsidRPr="008F158A" w:rsidRDefault="00E46232" w:rsidP="003A2344">
            <w:pPr>
              <w:pStyle w:val="a3"/>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bottom"/>
          </w:tcPr>
          <w:p w14:paraId="4CB6E9D4" w14:textId="77777777" w:rsidR="003A2344" w:rsidRPr="008F158A" w:rsidRDefault="00E46232" w:rsidP="003A2344">
            <w:pPr>
              <w:pStyle w:val="a3"/>
              <w:rPr>
                <w:rFonts w:ascii="Times New Roman" w:hAnsi="Times New Roman" w:cs="Times New Roman"/>
                <w:sz w:val="24"/>
                <w:szCs w:val="24"/>
              </w:rPr>
            </w:pPr>
            <w:r>
              <w:rPr>
                <w:rFonts w:ascii="Times New Roman" w:hAnsi="Times New Roman" w:cs="Times New Roman"/>
                <w:sz w:val="24"/>
                <w:szCs w:val="24"/>
              </w:rPr>
              <w:t>2</w:t>
            </w:r>
          </w:p>
        </w:tc>
      </w:tr>
      <w:tr w:rsidR="004D6D3A" w:rsidRPr="008F158A" w14:paraId="330689F9" w14:textId="77777777" w:rsidTr="006C78FA">
        <w:trPr>
          <w:gridAfter w:val="2"/>
          <w:wAfter w:w="1977" w:type="dxa"/>
          <w:trHeight w:val="48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36145EC2" w14:textId="77777777" w:rsidR="004D6D3A" w:rsidRPr="008F158A" w:rsidRDefault="004D6D3A" w:rsidP="00BA32EA">
            <w:pPr>
              <w:pStyle w:val="a3"/>
              <w:rPr>
                <w:rFonts w:ascii="Times New Roman" w:eastAsia="Times New Roman" w:hAnsi="Times New Roman" w:cs="Times New Roman"/>
                <w:sz w:val="24"/>
                <w:szCs w:val="24"/>
              </w:rPr>
            </w:pPr>
            <w:r w:rsidRPr="008C680F">
              <w:rPr>
                <w:rFonts w:ascii="Times New Roman" w:eastAsia="Times New Roman" w:hAnsi="Times New Roman" w:cs="Times New Roman"/>
                <w:sz w:val="24"/>
                <w:szCs w:val="24"/>
              </w:rPr>
              <w:t>Иные межбюджетные трансферты на осуществление переданных полномочий по проведению внутреннего муниципального финансового контроля</w:t>
            </w:r>
          </w:p>
        </w:tc>
        <w:tc>
          <w:tcPr>
            <w:tcW w:w="708" w:type="dxa"/>
            <w:tcBorders>
              <w:top w:val="single" w:sz="4" w:space="0" w:color="auto"/>
              <w:left w:val="single" w:sz="4" w:space="0" w:color="auto"/>
              <w:bottom w:val="single" w:sz="4" w:space="0" w:color="auto"/>
              <w:right w:val="single" w:sz="4" w:space="0" w:color="auto"/>
            </w:tcBorders>
            <w:vAlign w:val="bottom"/>
          </w:tcPr>
          <w:p w14:paraId="468408A6" w14:textId="77777777" w:rsidR="004D6D3A" w:rsidRPr="004D6D3A" w:rsidRDefault="004D6D3A" w:rsidP="00F140F7">
            <w:pPr>
              <w:pStyle w:val="a3"/>
              <w:rPr>
                <w:rFonts w:ascii="Times New Roman" w:hAnsi="Times New Roman" w:cs="Times New Roman"/>
                <w:sz w:val="24"/>
                <w:szCs w:val="24"/>
              </w:rPr>
            </w:pPr>
            <w:r w:rsidRPr="004D6D3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524CAFC8" w14:textId="77777777" w:rsidR="004D6D3A" w:rsidRPr="008F158A" w:rsidRDefault="004D6D3A" w:rsidP="00F140F7">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63005F93" w14:textId="77777777" w:rsidR="004D6D3A" w:rsidRPr="008F158A" w:rsidRDefault="004D6D3A" w:rsidP="00F140F7">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05F7507" w14:textId="77777777" w:rsidR="004D6D3A" w:rsidRPr="008F158A" w:rsidRDefault="004D6D3A" w:rsidP="00FF1230">
            <w:pPr>
              <w:pStyle w:val="a3"/>
              <w:rPr>
                <w:rFonts w:ascii="Times New Roman" w:hAnsi="Times New Roman" w:cs="Times New Roman"/>
                <w:sz w:val="24"/>
                <w:szCs w:val="24"/>
              </w:rPr>
            </w:pPr>
            <w:r w:rsidRPr="008F158A">
              <w:rPr>
                <w:rFonts w:ascii="Times New Roman" w:hAnsi="Times New Roman" w:cs="Times New Roman"/>
                <w:sz w:val="24"/>
                <w:szCs w:val="24"/>
              </w:rPr>
              <w:t>99 0 00 80</w:t>
            </w:r>
            <w:r>
              <w:rPr>
                <w:rFonts w:ascii="Times New Roman" w:hAnsi="Times New Roman" w:cs="Times New Roman"/>
                <w:sz w:val="24"/>
                <w:szCs w:val="24"/>
              </w:rPr>
              <w:t>19</w:t>
            </w:r>
            <w:r w:rsidRPr="008F158A">
              <w:rPr>
                <w:rFonts w:ascii="Times New Roman" w:hAnsi="Times New Roman" w:cs="Times New Roman"/>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919533B" w14:textId="77777777" w:rsidR="004D6D3A" w:rsidRPr="008F158A" w:rsidRDefault="004D6D3A" w:rsidP="00B90600">
            <w:pPr>
              <w:pStyle w:val="a3"/>
              <w:rPr>
                <w:rFonts w:ascii="Times New Roman" w:hAnsi="Times New Roman" w:cs="Times New Roman"/>
                <w:sz w:val="24"/>
                <w:szCs w:val="24"/>
              </w:rPr>
            </w:pPr>
            <w:r>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AAF10" w14:textId="77777777" w:rsidR="004D6D3A" w:rsidRDefault="004D6D3A" w:rsidP="003A2344">
            <w:pPr>
              <w:pStyle w:val="a3"/>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bottom"/>
          </w:tcPr>
          <w:p w14:paraId="683ACE3B" w14:textId="77777777" w:rsidR="004D6D3A" w:rsidRDefault="004D6D3A" w:rsidP="003A2344">
            <w:pPr>
              <w:pStyle w:val="a3"/>
              <w:rPr>
                <w:rFonts w:ascii="Times New Roman" w:hAnsi="Times New Roman" w:cs="Times New Roman"/>
                <w:sz w:val="24"/>
                <w:szCs w:val="24"/>
              </w:rPr>
            </w:pPr>
            <w:r>
              <w:rPr>
                <w:rFonts w:ascii="Times New Roman" w:hAnsi="Times New Roman" w:cs="Times New Roman"/>
                <w:sz w:val="24"/>
                <w:szCs w:val="24"/>
              </w:rPr>
              <w:t>1</w:t>
            </w:r>
          </w:p>
        </w:tc>
      </w:tr>
      <w:tr w:rsidR="004D6D3A" w:rsidRPr="008F158A" w14:paraId="64A35373" w14:textId="77777777" w:rsidTr="006C78FA">
        <w:trPr>
          <w:gridAfter w:val="2"/>
          <w:wAfter w:w="1977" w:type="dxa"/>
          <w:trHeight w:val="48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CE7D573" w14:textId="77777777" w:rsidR="004D6D3A" w:rsidRPr="008F158A" w:rsidRDefault="004D6D3A" w:rsidP="00BA32EA">
            <w:pPr>
              <w:pStyle w:val="a3"/>
              <w:rPr>
                <w:rFonts w:ascii="Times New Roman" w:eastAsia="Times New Roman" w:hAnsi="Times New Roman" w:cs="Times New Roman"/>
                <w:sz w:val="24"/>
                <w:szCs w:val="24"/>
              </w:rPr>
            </w:pPr>
            <w:r w:rsidRPr="008C680F">
              <w:rPr>
                <w:rFonts w:ascii="Times New Roman" w:eastAsia="Times New Roman" w:hAnsi="Times New Roman" w:cs="Times New Roman"/>
                <w:sz w:val="24"/>
                <w:szCs w:val="24"/>
              </w:rPr>
              <w:t>Иные межбюджетные трансферты на осуществление переданных полномочий по проведению внешнего муниципального финансового контроля</w:t>
            </w:r>
          </w:p>
        </w:tc>
        <w:tc>
          <w:tcPr>
            <w:tcW w:w="708" w:type="dxa"/>
            <w:tcBorders>
              <w:top w:val="single" w:sz="4" w:space="0" w:color="auto"/>
              <w:left w:val="single" w:sz="4" w:space="0" w:color="auto"/>
              <w:bottom w:val="single" w:sz="4" w:space="0" w:color="auto"/>
              <w:right w:val="single" w:sz="4" w:space="0" w:color="auto"/>
            </w:tcBorders>
            <w:vAlign w:val="bottom"/>
          </w:tcPr>
          <w:p w14:paraId="04F454E7" w14:textId="77777777" w:rsidR="004D6D3A" w:rsidRPr="008F158A" w:rsidRDefault="004D6D3A"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2C69D745" w14:textId="77777777" w:rsidR="004D6D3A" w:rsidRPr="008F158A" w:rsidRDefault="004D6D3A"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73743221" w14:textId="77777777" w:rsidR="004D6D3A" w:rsidRPr="008F158A" w:rsidRDefault="004D6D3A" w:rsidP="003A2344">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BB40171" w14:textId="77777777" w:rsidR="004D6D3A" w:rsidRPr="008F158A" w:rsidRDefault="004D6D3A" w:rsidP="003A2344">
            <w:pPr>
              <w:pStyle w:val="a3"/>
              <w:rPr>
                <w:rFonts w:ascii="Times New Roman" w:hAnsi="Times New Roman" w:cs="Times New Roman"/>
                <w:sz w:val="24"/>
                <w:szCs w:val="24"/>
              </w:rPr>
            </w:pPr>
            <w:r w:rsidRPr="008F158A">
              <w:rPr>
                <w:rFonts w:ascii="Times New Roman" w:hAnsi="Times New Roman" w:cs="Times New Roman"/>
                <w:sz w:val="24"/>
                <w:szCs w:val="24"/>
              </w:rPr>
              <w:t>99 0 00 80810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3A823CA" w14:textId="77777777" w:rsidR="004D6D3A" w:rsidRPr="008F158A" w:rsidRDefault="004D6D3A" w:rsidP="00B90600">
            <w:pPr>
              <w:pStyle w:val="a3"/>
              <w:rPr>
                <w:rFonts w:ascii="Times New Roman" w:hAnsi="Times New Roman" w:cs="Times New Roman"/>
                <w:sz w:val="24"/>
                <w:szCs w:val="24"/>
              </w:rPr>
            </w:pPr>
            <w:r w:rsidRPr="008F158A">
              <w:rPr>
                <w:rFonts w:ascii="Times New Roman" w:hAnsi="Times New Roman" w:cs="Times New Roman"/>
                <w:sz w:val="24"/>
                <w:szCs w:val="24"/>
              </w:rPr>
              <w:t>5</w:t>
            </w:r>
            <w:r>
              <w:rPr>
                <w:rFonts w:ascii="Times New Roman" w:hAnsi="Times New Roman" w:cs="Times New Roman"/>
                <w:sz w:val="24"/>
                <w:szCs w:val="24"/>
              </w:rPr>
              <w:t>0</w:t>
            </w:r>
            <w:r w:rsidRPr="008F158A">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71F11E" w14:textId="77777777" w:rsidR="004D6D3A" w:rsidRPr="008F158A" w:rsidRDefault="004D6D3A" w:rsidP="003A2344">
            <w:pPr>
              <w:pStyle w:val="a3"/>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bottom"/>
          </w:tcPr>
          <w:p w14:paraId="523C0BF3" w14:textId="77777777" w:rsidR="004D6D3A" w:rsidRPr="008F158A" w:rsidRDefault="004D6D3A" w:rsidP="00FF1230">
            <w:pPr>
              <w:pStyle w:val="a3"/>
              <w:rPr>
                <w:rFonts w:ascii="Times New Roman" w:hAnsi="Times New Roman" w:cs="Times New Roman"/>
                <w:sz w:val="24"/>
                <w:szCs w:val="24"/>
              </w:rPr>
            </w:pPr>
            <w:r>
              <w:rPr>
                <w:rFonts w:ascii="Times New Roman" w:hAnsi="Times New Roman" w:cs="Times New Roman"/>
                <w:sz w:val="24"/>
                <w:szCs w:val="24"/>
              </w:rPr>
              <w:t>1</w:t>
            </w:r>
          </w:p>
        </w:tc>
      </w:tr>
      <w:tr w:rsidR="003A2344" w:rsidRPr="008F158A" w14:paraId="42728FC7" w14:textId="77777777" w:rsidTr="006C78FA">
        <w:trPr>
          <w:gridAfter w:val="2"/>
          <w:wAfter w:w="1977" w:type="dxa"/>
          <w:trHeight w:val="48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68C54B60"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 xml:space="preserve">Функционирование Правительства Российской Федерации, высших исполнительных органов государственной власти субъектов </w:t>
            </w:r>
            <w:r w:rsidRPr="008F158A">
              <w:rPr>
                <w:rFonts w:ascii="Times New Roman" w:hAnsi="Times New Roman" w:cs="Times New Roman"/>
                <w:sz w:val="24"/>
                <w:szCs w:val="24"/>
              </w:rPr>
              <w:lastRenderedPageBreak/>
              <w:t xml:space="preserve">РФ, местных администраций </w:t>
            </w:r>
          </w:p>
        </w:tc>
        <w:tc>
          <w:tcPr>
            <w:tcW w:w="708" w:type="dxa"/>
            <w:tcBorders>
              <w:top w:val="single" w:sz="4" w:space="0" w:color="auto"/>
              <w:left w:val="single" w:sz="4" w:space="0" w:color="auto"/>
              <w:bottom w:val="single" w:sz="4" w:space="0" w:color="auto"/>
              <w:right w:val="single" w:sz="4" w:space="0" w:color="auto"/>
            </w:tcBorders>
            <w:vAlign w:val="bottom"/>
          </w:tcPr>
          <w:p w14:paraId="73E99197"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lastRenderedPageBreak/>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2834763"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615692C7"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149D91F" w14:textId="77777777" w:rsidR="003A2344" w:rsidRPr="008F158A" w:rsidRDefault="003A2344"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91B6BA2" w14:textId="77777777" w:rsidR="003A2344" w:rsidRPr="008F158A" w:rsidRDefault="003A2344"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FCD282" w14:textId="7368CCC6" w:rsidR="003A2344" w:rsidRPr="00246A59" w:rsidRDefault="00BD2D77" w:rsidP="00E46232">
            <w:pPr>
              <w:pStyle w:val="a3"/>
              <w:rPr>
                <w:rFonts w:ascii="Times New Roman" w:hAnsi="Times New Roman" w:cs="Times New Roman"/>
                <w:sz w:val="24"/>
                <w:szCs w:val="24"/>
              </w:rPr>
            </w:pPr>
            <w:r>
              <w:rPr>
                <w:rFonts w:ascii="Times New Roman" w:hAnsi="Times New Roman" w:cs="Times New Roman"/>
                <w:sz w:val="24"/>
                <w:szCs w:val="24"/>
              </w:rPr>
              <w:t>2343,5</w:t>
            </w:r>
          </w:p>
        </w:tc>
        <w:tc>
          <w:tcPr>
            <w:tcW w:w="992" w:type="dxa"/>
            <w:tcBorders>
              <w:top w:val="single" w:sz="4" w:space="0" w:color="auto"/>
              <w:left w:val="single" w:sz="4" w:space="0" w:color="auto"/>
              <w:bottom w:val="single" w:sz="4" w:space="0" w:color="auto"/>
              <w:right w:val="single" w:sz="4" w:space="0" w:color="auto"/>
            </w:tcBorders>
            <w:vAlign w:val="bottom"/>
          </w:tcPr>
          <w:p w14:paraId="3D24A8F5" w14:textId="7305D04B" w:rsidR="003A2344" w:rsidRPr="008F158A" w:rsidRDefault="00BD2D77" w:rsidP="00E46232">
            <w:pPr>
              <w:pStyle w:val="a3"/>
              <w:rPr>
                <w:rFonts w:ascii="Times New Roman" w:hAnsi="Times New Roman" w:cs="Times New Roman"/>
                <w:sz w:val="24"/>
                <w:szCs w:val="24"/>
              </w:rPr>
            </w:pPr>
            <w:r>
              <w:rPr>
                <w:rFonts w:ascii="Times New Roman" w:hAnsi="Times New Roman" w:cs="Times New Roman"/>
                <w:sz w:val="24"/>
                <w:szCs w:val="24"/>
              </w:rPr>
              <w:t>2102,2</w:t>
            </w:r>
          </w:p>
        </w:tc>
      </w:tr>
      <w:tr w:rsidR="00BD2D77" w:rsidRPr="008F158A" w14:paraId="033790A0" w14:textId="77777777" w:rsidTr="006C78FA">
        <w:trPr>
          <w:gridAfter w:val="2"/>
          <w:wAfter w:w="1977" w:type="dxa"/>
          <w:trHeight w:val="226"/>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400297CA"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lastRenderedPageBreak/>
              <w:t>Непрограммная часть</w:t>
            </w:r>
          </w:p>
        </w:tc>
        <w:tc>
          <w:tcPr>
            <w:tcW w:w="708" w:type="dxa"/>
            <w:tcBorders>
              <w:top w:val="single" w:sz="4" w:space="0" w:color="auto"/>
              <w:left w:val="single" w:sz="4" w:space="0" w:color="auto"/>
              <w:bottom w:val="single" w:sz="4" w:space="0" w:color="auto"/>
              <w:right w:val="single" w:sz="4" w:space="0" w:color="auto"/>
            </w:tcBorders>
            <w:vAlign w:val="bottom"/>
          </w:tcPr>
          <w:p w14:paraId="3E85F9B3"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34C90F49"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205C3365"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C2C754C"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09CA2A7" w14:textId="77777777" w:rsidR="00BD2D77" w:rsidRPr="008F158A" w:rsidRDefault="00BD2D77" w:rsidP="00BD2D77">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8A36E" w14:textId="0209D8C0"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2343,5</w:t>
            </w:r>
          </w:p>
        </w:tc>
        <w:tc>
          <w:tcPr>
            <w:tcW w:w="992" w:type="dxa"/>
            <w:tcBorders>
              <w:top w:val="single" w:sz="4" w:space="0" w:color="auto"/>
              <w:left w:val="single" w:sz="4" w:space="0" w:color="auto"/>
              <w:bottom w:val="single" w:sz="4" w:space="0" w:color="auto"/>
              <w:right w:val="single" w:sz="4" w:space="0" w:color="auto"/>
            </w:tcBorders>
            <w:vAlign w:val="bottom"/>
          </w:tcPr>
          <w:p w14:paraId="304286BB" w14:textId="246C50FC"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2102,2</w:t>
            </w:r>
          </w:p>
        </w:tc>
      </w:tr>
      <w:tr w:rsidR="00BD2D77" w:rsidRPr="008F158A" w14:paraId="6067F6BB" w14:textId="77777777" w:rsidTr="006C78FA">
        <w:trPr>
          <w:gridAfter w:val="2"/>
          <w:wAfter w:w="1977" w:type="dxa"/>
          <w:trHeight w:val="226"/>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5B3F1B1"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14:paraId="634BC32E"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C8BAF2A"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45CBCBA7"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650A700"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F2382F7" w14:textId="77777777" w:rsidR="00BD2D77" w:rsidRPr="008F158A" w:rsidRDefault="00BD2D77" w:rsidP="00BD2D77">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42103" w14:textId="3B4735EB"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2343,5</w:t>
            </w:r>
          </w:p>
        </w:tc>
        <w:tc>
          <w:tcPr>
            <w:tcW w:w="992" w:type="dxa"/>
            <w:tcBorders>
              <w:top w:val="single" w:sz="4" w:space="0" w:color="auto"/>
              <w:left w:val="single" w:sz="4" w:space="0" w:color="auto"/>
              <w:bottom w:val="single" w:sz="4" w:space="0" w:color="auto"/>
              <w:right w:val="single" w:sz="4" w:space="0" w:color="auto"/>
            </w:tcBorders>
            <w:vAlign w:val="bottom"/>
          </w:tcPr>
          <w:p w14:paraId="3C533D6B" w14:textId="4784E2FE"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2102,2</w:t>
            </w:r>
          </w:p>
        </w:tc>
      </w:tr>
      <w:tr w:rsidR="003A2344" w:rsidRPr="008F158A" w14:paraId="223CEFBA" w14:textId="77777777" w:rsidTr="006C78FA">
        <w:trPr>
          <w:gridAfter w:val="2"/>
          <w:wAfter w:w="1977" w:type="dxa"/>
          <w:trHeight w:val="404"/>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F713B01"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Обеспечение функций органов местного самоуправления Солонцинского сельского поселения, в рамках непрограммного направления деятельности «Реализация функций местного самоуправления администрации Солонцинского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14:paraId="05F14B64"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14E5ED62"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53D088F7"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22346B3"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99 9 00 00190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E5BE1C6" w14:textId="77777777" w:rsidR="003A2344" w:rsidRPr="008F158A" w:rsidRDefault="003A2344"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12ADE" w14:textId="44FA62ED" w:rsidR="003A2344" w:rsidRPr="008F158A" w:rsidRDefault="00BD2D77" w:rsidP="00FD0A3E">
            <w:pPr>
              <w:pStyle w:val="a3"/>
              <w:rPr>
                <w:rFonts w:ascii="Times New Roman" w:hAnsi="Times New Roman" w:cs="Times New Roman"/>
                <w:sz w:val="24"/>
                <w:szCs w:val="24"/>
              </w:rPr>
            </w:pPr>
            <w:r>
              <w:rPr>
                <w:rFonts w:ascii="Times New Roman" w:hAnsi="Times New Roman" w:cs="Times New Roman"/>
                <w:sz w:val="24"/>
                <w:szCs w:val="24"/>
              </w:rPr>
              <w:t>1293</w:t>
            </w:r>
          </w:p>
        </w:tc>
        <w:tc>
          <w:tcPr>
            <w:tcW w:w="992" w:type="dxa"/>
            <w:tcBorders>
              <w:top w:val="single" w:sz="4" w:space="0" w:color="auto"/>
              <w:left w:val="single" w:sz="4" w:space="0" w:color="auto"/>
              <w:bottom w:val="single" w:sz="4" w:space="0" w:color="auto"/>
              <w:right w:val="single" w:sz="4" w:space="0" w:color="auto"/>
            </w:tcBorders>
            <w:vAlign w:val="bottom"/>
          </w:tcPr>
          <w:p w14:paraId="5006717F" w14:textId="35ADE031" w:rsidR="003A2344" w:rsidRPr="008F158A" w:rsidRDefault="00BD2D77" w:rsidP="00FD0A3E">
            <w:pPr>
              <w:pStyle w:val="a3"/>
              <w:rPr>
                <w:rFonts w:ascii="Times New Roman" w:hAnsi="Times New Roman" w:cs="Times New Roman"/>
                <w:sz w:val="24"/>
                <w:szCs w:val="24"/>
              </w:rPr>
            </w:pPr>
            <w:r>
              <w:rPr>
                <w:rFonts w:ascii="Times New Roman" w:hAnsi="Times New Roman" w:cs="Times New Roman"/>
                <w:sz w:val="24"/>
                <w:szCs w:val="24"/>
              </w:rPr>
              <w:t>1042</w:t>
            </w:r>
          </w:p>
        </w:tc>
      </w:tr>
      <w:tr w:rsidR="003A2344" w:rsidRPr="008F158A" w14:paraId="2B3848DF" w14:textId="77777777" w:rsidTr="006C78FA">
        <w:trPr>
          <w:gridAfter w:val="2"/>
          <w:wAfter w:w="1977" w:type="dxa"/>
          <w:trHeight w:val="96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6C57D34"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tcPr>
          <w:p w14:paraId="3160E412"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D1A5882"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26C2687E"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B2F6798"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99 9 00 00190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4A5E013"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21909" w14:textId="28D5C5A6" w:rsidR="003A2344" w:rsidRPr="008F158A" w:rsidRDefault="00BD2D77" w:rsidP="003A2344">
            <w:pPr>
              <w:pStyle w:val="a3"/>
              <w:rPr>
                <w:rFonts w:ascii="Times New Roman" w:hAnsi="Times New Roman" w:cs="Times New Roman"/>
                <w:sz w:val="24"/>
                <w:szCs w:val="24"/>
              </w:rPr>
            </w:pPr>
            <w:r>
              <w:rPr>
                <w:rFonts w:ascii="Times New Roman" w:hAnsi="Times New Roman" w:cs="Times New Roman"/>
                <w:sz w:val="24"/>
                <w:szCs w:val="24"/>
              </w:rPr>
              <w:t>818</w:t>
            </w:r>
          </w:p>
        </w:tc>
        <w:tc>
          <w:tcPr>
            <w:tcW w:w="992" w:type="dxa"/>
            <w:tcBorders>
              <w:top w:val="single" w:sz="4" w:space="0" w:color="auto"/>
              <w:left w:val="single" w:sz="4" w:space="0" w:color="auto"/>
              <w:bottom w:val="single" w:sz="4" w:space="0" w:color="auto"/>
              <w:right w:val="single" w:sz="4" w:space="0" w:color="auto"/>
            </w:tcBorders>
            <w:vAlign w:val="bottom"/>
          </w:tcPr>
          <w:p w14:paraId="31D749D5" w14:textId="08A72D2C" w:rsidR="003A2344" w:rsidRPr="008F158A" w:rsidRDefault="00BD2D77" w:rsidP="003A2344">
            <w:pPr>
              <w:pStyle w:val="a3"/>
              <w:rPr>
                <w:rFonts w:ascii="Times New Roman" w:hAnsi="Times New Roman" w:cs="Times New Roman"/>
                <w:sz w:val="24"/>
                <w:szCs w:val="24"/>
              </w:rPr>
            </w:pPr>
            <w:r>
              <w:rPr>
                <w:rFonts w:ascii="Times New Roman" w:hAnsi="Times New Roman" w:cs="Times New Roman"/>
                <w:sz w:val="24"/>
                <w:szCs w:val="24"/>
              </w:rPr>
              <w:t>827</w:t>
            </w:r>
          </w:p>
        </w:tc>
      </w:tr>
      <w:tr w:rsidR="003A2344" w:rsidRPr="008F158A" w14:paraId="019F7177" w14:textId="77777777" w:rsidTr="006C78FA">
        <w:trPr>
          <w:gridAfter w:val="2"/>
          <w:wAfter w:w="1977" w:type="dxa"/>
          <w:trHeight w:val="35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29505A58"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Закупка товаров, работ и услуг для государственных нужд</w:t>
            </w:r>
          </w:p>
        </w:tc>
        <w:tc>
          <w:tcPr>
            <w:tcW w:w="708" w:type="dxa"/>
            <w:tcBorders>
              <w:top w:val="single" w:sz="4" w:space="0" w:color="auto"/>
              <w:left w:val="single" w:sz="4" w:space="0" w:color="auto"/>
              <w:bottom w:val="single" w:sz="4" w:space="0" w:color="auto"/>
              <w:right w:val="single" w:sz="4" w:space="0" w:color="auto"/>
            </w:tcBorders>
            <w:vAlign w:val="bottom"/>
          </w:tcPr>
          <w:p w14:paraId="0AA6B8D0"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390CCB0B"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3AD649C6"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9D91688"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99 9 00 00190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84244F0"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B6363" w14:textId="6E4D9757" w:rsidR="003A2344" w:rsidRPr="008F158A" w:rsidRDefault="00BD2D77" w:rsidP="00C5614A">
            <w:pPr>
              <w:pStyle w:val="a3"/>
              <w:rPr>
                <w:rFonts w:ascii="Times New Roman" w:hAnsi="Times New Roman" w:cs="Times New Roman"/>
                <w:sz w:val="24"/>
                <w:szCs w:val="24"/>
              </w:rPr>
            </w:pPr>
            <w:r>
              <w:rPr>
                <w:rFonts w:ascii="Times New Roman" w:hAnsi="Times New Roman" w:cs="Times New Roman"/>
                <w:sz w:val="24"/>
                <w:szCs w:val="24"/>
              </w:rPr>
              <w:t>459</w:t>
            </w:r>
          </w:p>
        </w:tc>
        <w:tc>
          <w:tcPr>
            <w:tcW w:w="992" w:type="dxa"/>
            <w:tcBorders>
              <w:top w:val="single" w:sz="4" w:space="0" w:color="auto"/>
              <w:left w:val="single" w:sz="4" w:space="0" w:color="auto"/>
              <w:bottom w:val="single" w:sz="4" w:space="0" w:color="auto"/>
              <w:right w:val="single" w:sz="4" w:space="0" w:color="auto"/>
            </w:tcBorders>
            <w:vAlign w:val="bottom"/>
          </w:tcPr>
          <w:p w14:paraId="7A008947" w14:textId="62E49828" w:rsidR="003A2344" w:rsidRPr="008F158A" w:rsidRDefault="00BD2D77" w:rsidP="00E46232">
            <w:pPr>
              <w:pStyle w:val="a3"/>
              <w:rPr>
                <w:rFonts w:ascii="Times New Roman" w:hAnsi="Times New Roman" w:cs="Times New Roman"/>
                <w:sz w:val="24"/>
                <w:szCs w:val="24"/>
              </w:rPr>
            </w:pPr>
            <w:r>
              <w:rPr>
                <w:rFonts w:ascii="Times New Roman" w:hAnsi="Times New Roman" w:cs="Times New Roman"/>
                <w:sz w:val="24"/>
                <w:szCs w:val="24"/>
              </w:rPr>
              <w:t>208</w:t>
            </w:r>
          </w:p>
        </w:tc>
      </w:tr>
      <w:tr w:rsidR="0018621C" w:rsidRPr="008F158A" w14:paraId="0BED1A8B" w14:textId="77777777" w:rsidTr="006C78FA">
        <w:trPr>
          <w:gridAfter w:val="2"/>
          <w:wAfter w:w="1977" w:type="dxa"/>
          <w:trHeight w:val="324"/>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CD0A1B1" w14:textId="77777777" w:rsidR="0018621C" w:rsidRPr="008F158A" w:rsidRDefault="0018621C" w:rsidP="00E347A5">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Иные межбюджетные трансферты на осуществление переданных полномочий по закупочной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tcPr>
          <w:p w14:paraId="4AD7FDBC" w14:textId="77777777" w:rsidR="0018621C" w:rsidRPr="008F158A" w:rsidRDefault="0018621C" w:rsidP="00E347A5">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5B2DF2F5" w14:textId="77777777" w:rsidR="0018621C" w:rsidRPr="008F158A" w:rsidRDefault="0018621C" w:rsidP="00E347A5">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0CCE7CCB" w14:textId="77777777" w:rsidR="0018621C" w:rsidRPr="008F158A" w:rsidRDefault="0018621C" w:rsidP="00E347A5">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8963EC7" w14:textId="77777777" w:rsidR="0018621C" w:rsidRPr="008F158A" w:rsidRDefault="0018621C" w:rsidP="00E347A5">
            <w:pPr>
              <w:pStyle w:val="a3"/>
              <w:rPr>
                <w:rFonts w:ascii="Times New Roman" w:hAnsi="Times New Roman" w:cs="Times New Roman"/>
                <w:sz w:val="24"/>
                <w:szCs w:val="24"/>
              </w:rPr>
            </w:pPr>
            <w:r w:rsidRPr="008F158A">
              <w:rPr>
                <w:rFonts w:ascii="Times New Roman" w:hAnsi="Times New Roman" w:cs="Times New Roman"/>
                <w:sz w:val="24"/>
                <w:szCs w:val="24"/>
              </w:rPr>
              <w:t>99 9 00 00190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6F3399F" w14:textId="77777777" w:rsidR="0018621C" w:rsidRPr="008F158A" w:rsidRDefault="00B90600" w:rsidP="003A2344">
            <w:pPr>
              <w:pStyle w:val="a3"/>
              <w:rPr>
                <w:rFonts w:ascii="Times New Roman" w:hAnsi="Times New Roman" w:cs="Times New Roman"/>
                <w:sz w:val="24"/>
                <w:szCs w:val="24"/>
              </w:rPr>
            </w:pPr>
            <w:r>
              <w:rPr>
                <w:rFonts w:ascii="Times New Roman" w:hAnsi="Times New Roman" w:cs="Times New Roman"/>
                <w:sz w:val="24"/>
                <w:szCs w:val="24"/>
              </w:rPr>
              <w:t>50</w:t>
            </w:r>
            <w:r w:rsidR="0018621C" w:rsidRPr="008F158A">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68718" w14:textId="77777777" w:rsidR="0018621C" w:rsidRPr="008F158A" w:rsidRDefault="0018621C" w:rsidP="003A2344">
            <w:pPr>
              <w:pStyle w:val="a3"/>
              <w:rPr>
                <w:rFonts w:ascii="Times New Roman" w:hAnsi="Times New Roman" w:cs="Times New Roman"/>
                <w:sz w:val="24"/>
                <w:szCs w:val="24"/>
              </w:rPr>
            </w:pPr>
            <w:r w:rsidRPr="008F158A">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bottom"/>
          </w:tcPr>
          <w:p w14:paraId="5BA960A2" w14:textId="77777777" w:rsidR="0018621C" w:rsidRPr="008F158A" w:rsidRDefault="0018621C" w:rsidP="003A2344">
            <w:pPr>
              <w:pStyle w:val="a3"/>
              <w:rPr>
                <w:rFonts w:ascii="Times New Roman" w:hAnsi="Times New Roman" w:cs="Times New Roman"/>
                <w:sz w:val="24"/>
                <w:szCs w:val="24"/>
              </w:rPr>
            </w:pPr>
            <w:r w:rsidRPr="008F158A">
              <w:rPr>
                <w:rFonts w:ascii="Times New Roman" w:hAnsi="Times New Roman" w:cs="Times New Roman"/>
                <w:sz w:val="24"/>
                <w:szCs w:val="24"/>
              </w:rPr>
              <w:t>1</w:t>
            </w:r>
          </w:p>
        </w:tc>
      </w:tr>
      <w:tr w:rsidR="003A2344" w:rsidRPr="008F158A" w14:paraId="5E5F26E6" w14:textId="77777777" w:rsidTr="006C78FA">
        <w:trPr>
          <w:gridAfter w:val="2"/>
          <w:wAfter w:w="1977" w:type="dxa"/>
          <w:trHeight w:val="324"/>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22200B5B"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14:paraId="42607920"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0A139D04"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2D7B5482"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F65BF96"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99 9 00 00190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D73DED2"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37E58C" w14:textId="12B91004" w:rsidR="003A2344" w:rsidRPr="008F158A" w:rsidRDefault="00246A59" w:rsidP="0018621C">
            <w:pPr>
              <w:pStyle w:val="a3"/>
              <w:rPr>
                <w:rFonts w:ascii="Times New Roman" w:hAnsi="Times New Roman" w:cs="Times New Roman"/>
                <w:sz w:val="24"/>
                <w:szCs w:val="24"/>
              </w:rPr>
            </w:pPr>
            <w:r>
              <w:rPr>
                <w:rFonts w:ascii="Times New Roman" w:hAnsi="Times New Roman" w:cs="Times New Roman"/>
                <w:sz w:val="24"/>
                <w:szCs w:val="24"/>
              </w:rPr>
              <w:t>1</w:t>
            </w:r>
            <w:r w:rsidR="00BD2D77">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bottom"/>
          </w:tcPr>
          <w:p w14:paraId="686DFBBB" w14:textId="30197DB7" w:rsidR="003A2344" w:rsidRPr="008F158A" w:rsidRDefault="00BD2D77" w:rsidP="0018621C">
            <w:pPr>
              <w:pStyle w:val="a3"/>
              <w:rPr>
                <w:rFonts w:ascii="Times New Roman" w:hAnsi="Times New Roman" w:cs="Times New Roman"/>
                <w:sz w:val="24"/>
                <w:szCs w:val="24"/>
              </w:rPr>
            </w:pPr>
            <w:r>
              <w:rPr>
                <w:rFonts w:ascii="Times New Roman" w:hAnsi="Times New Roman" w:cs="Times New Roman"/>
                <w:sz w:val="24"/>
                <w:szCs w:val="24"/>
              </w:rPr>
              <w:t>6</w:t>
            </w:r>
          </w:p>
        </w:tc>
      </w:tr>
      <w:tr w:rsidR="003A2344" w:rsidRPr="008F158A" w14:paraId="090DB67B" w14:textId="77777777" w:rsidTr="006C78FA">
        <w:trPr>
          <w:gridAfter w:val="2"/>
          <w:wAfter w:w="1977" w:type="dxa"/>
          <w:trHeight w:val="406"/>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36429F6"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14:paraId="34AA8521"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0CC216C3"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0CEFED2B"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B6A322E"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99 9 00 00210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4140B51" w14:textId="77777777" w:rsidR="003A2344" w:rsidRPr="008F158A" w:rsidRDefault="003A2344"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002FEF6" w14:textId="69BD8DB4" w:rsidR="003A2344" w:rsidRPr="008F158A" w:rsidRDefault="004D6D3A" w:rsidP="0018621C">
            <w:pPr>
              <w:pStyle w:val="a3"/>
              <w:rPr>
                <w:rFonts w:ascii="Times New Roman" w:hAnsi="Times New Roman" w:cs="Times New Roman"/>
                <w:sz w:val="24"/>
                <w:szCs w:val="24"/>
              </w:rPr>
            </w:pPr>
            <w:r>
              <w:rPr>
                <w:rFonts w:ascii="Times New Roman" w:hAnsi="Times New Roman" w:cs="Times New Roman"/>
                <w:sz w:val="24"/>
                <w:szCs w:val="24"/>
              </w:rPr>
              <w:t>1</w:t>
            </w:r>
            <w:r w:rsidR="00BD2D77">
              <w:rPr>
                <w:rFonts w:ascii="Times New Roman" w:hAnsi="Times New Roman" w:cs="Times New Roman"/>
                <w:sz w:val="24"/>
                <w:szCs w:val="24"/>
              </w:rPr>
              <w:t>050,5</w:t>
            </w:r>
          </w:p>
        </w:tc>
        <w:tc>
          <w:tcPr>
            <w:tcW w:w="992" w:type="dxa"/>
            <w:tcBorders>
              <w:top w:val="single" w:sz="4" w:space="0" w:color="auto"/>
              <w:left w:val="single" w:sz="4" w:space="0" w:color="auto"/>
              <w:bottom w:val="single" w:sz="4" w:space="0" w:color="auto"/>
              <w:right w:val="single" w:sz="4" w:space="0" w:color="auto"/>
            </w:tcBorders>
            <w:vAlign w:val="bottom"/>
          </w:tcPr>
          <w:p w14:paraId="3DFC09B8" w14:textId="75D97BB5" w:rsidR="003A2344" w:rsidRPr="008F158A" w:rsidRDefault="00BD2D77" w:rsidP="0018621C">
            <w:pPr>
              <w:pStyle w:val="a3"/>
              <w:rPr>
                <w:rFonts w:ascii="Times New Roman" w:hAnsi="Times New Roman" w:cs="Times New Roman"/>
                <w:sz w:val="24"/>
                <w:szCs w:val="24"/>
              </w:rPr>
            </w:pPr>
            <w:r>
              <w:rPr>
                <w:rFonts w:ascii="Times New Roman" w:hAnsi="Times New Roman" w:cs="Times New Roman"/>
                <w:sz w:val="24"/>
                <w:szCs w:val="24"/>
              </w:rPr>
              <w:t>1060,2</w:t>
            </w:r>
          </w:p>
        </w:tc>
      </w:tr>
      <w:tr w:rsidR="00BD2D77" w:rsidRPr="008F158A" w14:paraId="0A1ADDB6" w14:textId="77777777" w:rsidTr="006C78FA">
        <w:trPr>
          <w:gridAfter w:val="2"/>
          <w:wAfter w:w="1977" w:type="dxa"/>
          <w:trHeight w:val="406"/>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6E1E4FF7"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tcPr>
          <w:p w14:paraId="1BEEBB48"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30937912"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24987F0F"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94F1BEC"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99 9 00 00210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AEEEC6D"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AF0D435" w14:textId="1B44ECE7"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1050,5</w:t>
            </w:r>
          </w:p>
        </w:tc>
        <w:tc>
          <w:tcPr>
            <w:tcW w:w="992" w:type="dxa"/>
            <w:tcBorders>
              <w:top w:val="single" w:sz="4" w:space="0" w:color="auto"/>
              <w:left w:val="single" w:sz="4" w:space="0" w:color="auto"/>
              <w:bottom w:val="single" w:sz="4" w:space="0" w:color="auto"/>
              <w:right w:val="single" w:sz="4" w:space="0" w:color="auto"/>
            </w:tcBorders>
            <w:vAlign w:val="bottom"/>
          </w:tcPr>
          <w:p w14:paraId="0409E174" w14:textId="6371AD6B"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1060,2</w:t>
            </w:r>
          </w:p>
        </w:tc>
      </w:tr>
      <w:tr w:rsidR="003A2344" w:rsidRPr="008F158A" w14:paraId="7D3F9267" w14:textId="77777777" w:rsidTr="006C78FA">
        <w:trPr>
          <w:gridAfter w:val="2"/>
          <w:wAfter w:w="1977" w:type="dxa"/>
          <w:trHeight w:val="34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43B835EE"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Резервные фонды</w:t>
            </w:r>
          </w:p>
        </w:tc>
        <w:tc>
          <w:tcPr>
            <w:tcW w:w="708" w:type="dxa"/>
            <w:tcBorders>
              <w:top w:val="single" w:sz="4" w:space="0" w:color="auto"/>
              <w:left w:val="single" w:sz="4" w:space="0" w:color="auto"/>
              <w:bottom w:val="single" w:sz="4" w:space="0" w:color="auto"/>
              <w:right w:val="single" w:sz="4" w:space="0" w:color="auto"/>
            </w:tcBorders>
            <w:vAlign w:val="bottom"/>
          </w:tcPr>
          <w:p w14:paraId="0CF9C8C0"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59726B2"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72B4564C"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B5FA76F" w14:textId="77777777" w:rsidR="003A2344" w:rsidRPr="008F158A" w:rsidRDefault="003A2344"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FA710AF" w14:textId="77777777" w:rsidR="003A2344" w:rsidRPr="008F158A" w:rsidRDefault="003A2344"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7EEB9"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63</w:t>
            </w:r>
          </w:p>
        </w:tc>
        <w:tc>
          <w:tcPr>
            <w:tcW w:w="992" w:type="dxa"/>
            <w:tcBorders>
              <w:top w:val="single" w:sz="4" w:space="0" w:color="auto"/>
              <w:left w:val="single" w:sz="4" w:space="0" w:color="auto"/>
              <w:bottom w:val="single" w:sz="4" w:space="0" w:color="auto"/>
              <w:right w:val="single" w:sz="4" w:space="0" w:color="auto"/>
            </w:tcBorders>
            <w:vAlign w:val="bottom"/>
          </w:tcPr>
          <w:p w14:paraId="37CE37CD"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63</w:t>
            </w:r>
          </w:p>
        </w:tc>
      </w:tr>
      <w:tr w:rsidR="003A2344" w:rsidRPr="008F158A" w14:paraId="0D053EA8" w14:textId="77777777" w:rsidTr="006C78FA">
        <w:trPr>
          <w:gridAfter w:val="2"/>
          <w:wAfter w:w="1977" w:type="dxa"/>
          <w:trHeight w:val="45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AE07EF2"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lastRenderedPageBreak/>
              <w:t>Резервный фонд администрации Солонцинского сельского поселения   в рамках непрограммного направления деятельности «Реализация функций местного самоуправления администрации Солонцинского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14:paraId="6172B166"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080C8BB2"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6457E5E2"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B1AEE1D"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99 9 00 20550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32D8E4C" w14:textId="77777777" w:rsidR="003A2344" w:rsidRPr="008F158A" w:rsidRDefault="003A2344"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8E98E"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63</w:t>
            </w:r>
          </w:p>
        </w:tc>
        <w:tc>
          <w:tcPr>
            <w:tcW w:w="992" w:type="dxa"/>
            <w:tcBorders>
              <w:top w:val="single" w:sz="4" w:space="0" w:color="auto"/>
              <w:left w:val="single" w:sz="4" w:space="0" w:color="auto"/>
              <w:bottom w:val="single" w:sz="4" w:space="0" w:color="auto"/>
              <w:right w:val="single" w:sz="4" w:space="0" w:color="auto"/>
            </w:tcBorders>
            <w:vAlign w:val="bottom"/>
          </w:tcPr>
          <w:p w14:paraId="11E4AE73"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63</w:t>
            </w:r>
          </w:p>
        </w:tc>
      </w:tr>
      <w:tr w:rsidR="003A2344" w:rsidRPr="008F158A" w14:paraId="6659C5F7" w14:textId="77777777" w:rsidTr="006C78FA">
        <w:trPr>
          <w:gridAfter w:val="2"/>
          <w:wAfter w:w="1977" w:type="dxa"/>
          <w:trHeight w:val="313"/>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D417472"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14:paraId="731D02D7"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3B02F29C"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7B2211ED"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11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516A755"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99 9 00 20550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11E59FF"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6F579C"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63</w:t>
            </w:r>
          </w:p>
        </w:tc>
        <w:tc>
          <w:tcPr>
            <w:tcW w:w="992" w:type="dxa"/>
            <w:tcBorders>
              <w:top w:val="single" w:sz="4" w:space="0" w:color="auto"/>
              <w:left w:val="single" w:sz="4" w:space="0" w:color="auto"/>
              <w:bottom w:val="single" w:sz="4" w:space="0" w:color="auto"/>
              <w:right w:val="single" w:sz="4" w:space="0" w:color="auto"/>
            </w:tcBorders>
            <w:vAlign w:val="bottom"/>
          </w:tcPr>
          <w:p w14:paraId="6E8102EA"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63</w:t>
            </w:r>
          </w:p>
        </w:tc>
      </w:tr>
      <w:tr w:rsidR="003A2344" w:rsidRPr="008F158A" w14:paraId="66262DA3" w14:textId="77777777" w:rsidTr="006C78FA">
        <w:trPr>
          <w:gridAfter w:val="2"/>
          <w:wAfter w:w="1977" w:type="dxa"/>
          <w:trHeight w:val="26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D0C716B"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Другие общегосударственные вопросы</w:t>
            </w:r>
          </w:p>
        </w:tc>
        <w:tc>
          <w:tcPr>
            <w:tcW w:w="708" w:type="dxa"/>
            <w:tcBorders>
              <w:top w:val="single" w:sz="4" w:space="0" w:color="auto"/>
              <w:left w:val="single" w:sz="4" w:space="0" w:color="auto"/>
              <w:bottom w:val="single" w:sz="4" w:space="0" w:color="auto"/>
              <w:right w:val="single" w:sz="4" w:space="0" w:color="auto"/>
            </w:tcBorders>
            <w:vAlign w:val="bottom"/>
          </w:tcPr>
          <w:p w14:paraId="0167E3CD"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099ADF5B"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15775C29"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F17556B" w14:textId="77777777" w:rsidR="003A2344" w:rsidRPr="008F158A" w:rsidRDefault="003A2344"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D34B4C3" w14:textId="77777777" w:rsidR="003A2344" w:rsidRPr="008F158A" w:rsidRDefault="003A2344"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77897" w14:textId="54C9C8A8" w:rsidR="003A2344" w:rsidRPr="008F158A" w:rsidRDefault="00246A59" w:rsidP="003A2344">
            <w:pPr>
              <w:pStyle w:val="a3"/>
              <w:rPr>
                <w:rFonts w:ascii="Times New Roman" w:hAnsi="Times New Roman" w:cs="Times New Roman"/>
                <w:sz w:val="24"/>
                <w:szCs w:val="24"/>
              </w:rPr>
            </w:pPr>
            <w:r>
              <w:rPr>
                <w:rFonts w:ascii="Times New Roman" w:hAnsi="Times New Roman" w:cs="Times New Roman"/>
                <w:sz w:val="24"/>
                <w:szCs w:val="24"/>
              </w:rPr>
              <w:t>4</w:t>
            </w:r>
            <w:r w:rsidR="00BD2D77">
              <w:rPr>
                <w:rFonts w:ascii="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bottom"/>
          </w:tcPr>
          <w:p w14:paraId="1BAA0FA0" w14:textId="5FBC1566" w:rsidR="003A2344" w:rsidRPr="008F158A" w:rsidRDefault="00246A59" w:rsidP="00FD0A3E">
            <w:pPr>
              <w:pStyle w:val="a3"/>
              <w:rPr>
                <w:rFonts w:ascii="Times New Roman" w:hAnsi="Times New Roman" w:cs="Times New Roman"/>
                <w:sz w:val="24"/>
                <w:szCs w:val="24"/>
              </w:rPr>
            </w:pPr>
            <w:r>
              <w:rPr>
                <w:rFonts w:ascii="Times New Roman" w:hAnsi="Times New Roman" w:cs="Times New Roman"/>
                <w:sz w:val="24"/>
                <w:szCs w:val="24"/>
              </w:rPr>
              <w:t>2</w:t>
            </w:r>
            <w:r w:rsidR="00BD2D77">
              <w:rPr>
                <w:rFonts w:ascii="Times New Roman" w:hAnsi="Times New Roman" w:cs="Times New Roman"/>
                <w:sz w:val="24"/>
                <w:szCs w:val="24"/>
              </w:rPr>
              <w:t>0</w:t>
            </w:r>
          </w:p>
        </w:tc>
      </w:tr>
      <w:tr w:rsidR="00BD2D77" w:rsidRPr="008F158A" w14:paraId="4D0807C6" w14:textId="77777777" w:rsidTr="006C78FA">
        <w:trPr>
          <w:gridAfter w:val="2"/>
          <w:wAfter w:w="1977" w:type="dxa"/>
          <w:trHeight w:val="26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61B1AF1D"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 xml:space="preserve">Обеспечение деятельности (оказание услуг) государственных учреждений (организаций) в рамках </w:t>
            </w:r>
            <w:proofErr w:type="spellStart"/>
            <w:r w:rsidRPr="008F158A">
              <w:rPr>
                <w:rFonts w:ascii="Times New Roman" w:hAnsi="Times New Roman" w:cs="Times New Roman"/>
                <w:sz w:val="24"/>
                <w:szCs w:val="24"/>
              </w:rPr>
              <w:t>непраграммного</w:t>
            </w:r>
            <w:proofErr w:type="spellEnd"/>
            <w:r w:rsidRPr="008F158A">
              <w:rPr>
                <w:rFonts w:ascii="Times New Roman" w:hAnsi="Times New Roman" w:cs="Times New Roman"/>
                <w:sz w:val="24"/>
                <w:szCs w:val="24"/>
              </w:rPr>
              <w:t xml:space="preserve"> </w:t>
            </w:r>
            <w:proofErr w:type="spellStart"/>
            <w:r w:rsidRPr="008F158A">
              <w:rPr>
                <w:rFonts w:ascii="Times New Roman" w:hAnsi="Times New Roman" w:cs="Times New Roman"/>
                <w:sz w:val="24"/>
                <w:szCs w:val="24"/>
              </w:rPr>
              <w:t>напраления</w:t>
            </w:r>
            <w:proofErr w:type="spellEnd"/>
            <w:r w:rsidRPr="008F158A">
              <w:rPr>
                <w:rFonts w:ascii="Times New Roman" w:hAnsi="Times New Roman" w:cs="Times New Roman"/>
                <w:sz w:val="24"/>
                <w:szCs w:val="24"/>
              </w:rPr>
              <w:t xml:space="preserve"> деятельности «Реализация функций органов местного самоуправления администрации Солонцинского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14:paraId="7897D0C3"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7330B1E3"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2E2544C8"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6CC751C"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99 9 00 00590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CB5A5D0" w14:textId="77777777" w:rsidR="00BD2D77" w:rsidRPr="008F158A" w:rsidRDefault="00BD2D77" w:rsidP="00BD2D77">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A6F2F4" w14:textId="5474CFA6"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vAlign w:val="bottom"/>
          </w:tcPr>
          <w:p w14:paraId="72C36509" w14:textId="111CFCE6"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20</w:t>
            </w:r>
          </w:p>
        </w:tc>
      </w:tr>
      <w:tr w:rsidR="00BD2D77" w:rsidRPr="008F158A" w14:paraId="26167117" w14:textId="77777777" w:rsidTr="006C78FA">
        <w:trPr>
          <w:gridAfter w:val="2"/>
          <w:wAfter w:w="1977" w:type="dxa"/>
          <w:trHeight w:val="26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481F1A5C"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Закупка товаров, работ и услуг для государственных нужд</w:t>
            </w:r>
          </w:p>
        </w:tc>
        <w:tc>
          <w:tcPr>
            <w:tcW w:w="708" w:type="dxa"/>
            <w:tcBorders>
              <w:top w:val="single" w:sz="4" w:space="0" w:color="auto"/>
              <w:left w:val="single" w:sz="4" w:space="0" w:color="auto"/>
              <w:bottom w:val="single" w:sz="4" w:space="0" w:color="auto"/>
              <w:right w:val="single" w:sz="4" w:space="0" w:color="auto"/>
            </w:tcBorders>
            <w:vAlign w:val="bottom"/>
          </w:tcPr>
          <w:p w14:paraId="6C4316AF"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4CA1A8D"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01</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3869917A"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13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4FED1A2"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99 9 00 00590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EBD054C"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11F75" w14:textId="080BA465"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44</w:t>
            </w:r>
          </w:p>
        </w:tc>
        <w:tc>
          <w:tcPr>
            <w:tcW w:w="992" w:type="dxa"/>
            <w:tcBorders>
              <w:top w:val="single" w:sz="4" w:space="0" w:color="auto"/>
              <w:left w:val="single" w:sz="4" w:space="0" w:color="auto"/>
              <w:bottom w:val="single" w:sz="4" w:space="0" w:color="auto"/>
              <w:right w:val="single" w:sz="4" w:space="0" w:color="auto"/>
            </w:tcBorders>
            <w:vAlign w:val="bottom"/>
          </w:tcPr>
          <w:p w14:paraId="58A0A63E" w14:textId="5CCC928A"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20</w:t>
            </w:r>
          </w:p>
        </w:tc>
      </w:tr>
      <w:tr w:rsidR="003A2344" w:rsidRPr="008F158A" w14:paraId="5C988C41" w14:textId="77777777" w:rsidTr="006C78FA">
        <w:trPr>
          <w:gridAfter w:val="2"/>
          <w:wAfter w:w="1977" w:type="dxa"/>
          <w:trHeight w:val="20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45FD4DA8"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Национальная оборона</w:t>
            </w:r>
          </w:p>
        </w:tc>
        <w:tc>
          <w:tcPr>
            <w:tcW w:w="708" w:type="dxa"/>
            <w:tcBorders>
              <w:top w:val="single" w:sz="4" w:space="0" w:color="auto"/>
              <w:left w:val="single" w:sz="4" w:space="0" w:color="auto"/>
              <w:bottom w:val="single" w:sz="4" w:space="0" w:color="auto"/>
              <w:right w:val="single" w:sz="4" w:space="0" w:color="auto"/>
            </w:tcBorders>
            <w:vAlign w:val="bottom"/>
          </w:tcPr>
          <w:p w14:paraId="2198F8C1"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048BCBF9"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021CCA5B" w14:textId="77777777" w:rsidR="003A2344" w:rsidRPr="008F158A" w:rsidRDefault="003A2344" w:rsidP="003A2344">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58BAFB2" w14:textId="77777777" w:rsidR="003A2344" w:rsidRPr="008F158A" w:rsidRDefault="003A2344"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7AE000B3" w14:textId="77777777" w:rsidR="003A2344" w:rsidRPr="008F158A" w:rsidRDefault="003A2344"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7DD57" w14:textId="4820B869" w:rsidR="003A2344" w:rsidRPr="008F158A" w:rsidRDefault="009A5353" w:rsidP="00FD0A3E">
            <w:pPr>
              <w:pStyle w:val="a3"/>
              <w:rPr>
                <w:rFonts w:ascii="Times New Roman" w:hAnsi="Times New Roman" w:cs="Times New Roman"/>
                <w:sz w:val="24"/>
                <w:szCs w:val="24"/>
              </w:rPr>
            </w:pPr>
            <w:r>
              <w:rPr>
                <w:rFonts w:ascii="Times New Roman" w:hAnsi="Times New Roman" w:cs="Times New Roman"/>
                <w:sz w:val="24"/>
                <w:szCs w:val="24"/>
              </w:rPr>
              <w:t>151,5</w:t>
            </w:r>
          </w:p>
        </w:tc>
        <w:tc>
          <w:tcPr>
            <w:tcW w:w="992" w:type="dxa"/>
            <w:tcBorders>
              <w:top w:val="single" w:sz="4" w:space="0" w:color="auto"/>
              <w:left w:val="single" w:sz="4" w:space="0" w:color="auto"/>
              <w:bottom w:val="single" w:sz="4" w:space="0" w:color="auto"/>
              <w:right w:val="single" w:sz="4" w:space="0" w:color="auto"/>
            </w:tcBorders>
            <w:vAlign w:val="bottom"/>
          </w:tcPr>
          <w:p w14:paraId="3D435ECC" w14:textId="13D1C637" w:rsidR="003A2344" w:rsidRPr="008F158A" w:rsidRDefault="009A5353" w:rsidP="00FD0A3E">
            <w:pPr>
              <w:pStyle w:val="a3"/>
              <w:rPr>
                <w:rFonts w:ascii="Times New Roman" w:hAnsi="Times New Roman" w:cs="Times New Roman"/>
                <w:sz w:val="24"/>
                <w:szCs w:val="24"/>
              </w:rPr>
            </w:pPr>
            <w:r>
              <w:rPr>
                <w:rFonts w:ascii="Times New Roman" w:hAnsi="Times New Roman" w:cs="Times New Roman"/>
                <w:sz w:val="24"/>
                <w:szCs w:val="24"/>
              </w:rPr>
              <w:t>165,5</w:t>
            </w:r>
          </w:p>
        </w:tc>
      </w:tr>
      <w:tr w:rsidR="00BD2D77" w:rsidRPr="008F158A" w14:paraId="2CB62C33" w14:textId="77777777" w:rsidTr="006C78FA">
        <w:trPr>
          <w:gridAfter w:val="2"/>
          <w:wAfter w:w="1977" w:type="dxa"/>
          <w:trHeight w:val="341"/>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634972C7"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Мобилизационная и вневойсковая подготовка</w:t>
            </w:r>
          </w:p>
        </w:tc>
        <w:tc>
          <w:tcPr>
            <w:tcW w:w="708" w:type="dxa"/>
            <w:tcBorders>
              <w:top w:val="single" w:sz="4" w:space="0" w:color="auto"/>
              <w:left w:val="single" w:sz="4" w:space="0" w:color="auto"/>
              <w:bottom w:val="single" w:sz="4" w:space="0" w:color="auto"/>
              <w:right w:val="single" w:sz="4" w:space="0" w:color="auto"/>
            </w:tcBorders>
            <w:vAlign w:val="bottom"/>
          </w:tcPr>
          <w:p w14:paraId="13C51BFB"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0BCF1DF1"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23BC4B0B"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997AA15" w14:textId="77777777" w:rsidR="00BD2D77" w:rsidRPr="008F158A" w:rsidRDefault="00BD2D77" w:rsidP="00BD2D77">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4AD3D" w14:textId="77777777" w:rsidR="00BD2D77" w:rsidRPr="008F158A" w:rsidRDefault="00BD2D77" w:rsidP="00BD2D77">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6CD30" w14:textId="6CB643B3" w:rsidR="00BD2D77" w:rsidRPr="008F158A" w:rsidRDefault="009A5353" w:rsidP="00BD2D77">
            <w:pPr>
              <w:pStyle w:val="a3"/>
              <w:rPr>
                <w:rFonts w:ascii="Times New Roman" w:hAnsi="Times New Roman" w:cs="Times New Roman"/>
                <w:sz w:val="24"/>
                <w:szCs w:val="24"/>
              </w:rPr>
            </w:pPr>
            <w:r>
              <w:rPr>
                <w:rFonts w:ascii="Times New Roman" w:hAnsi="Times New Roman" w:cs="Times New Roman"/>
                <w:sz w:val="24"/>
                <w:szCs w:val="24"/>
              </w:rPr>
              <w:t>151,5</w:t>
            </w:r>
          </w:p>
        </w:tc>
        <w:tc>
          <w:tcPr>
            <w:tcW w:w="992" w:type="dxa"/>
            <w:tcBorders>
              <w:top w:val="single" w:sz="4" w:space="0" w:color="auto"/>
              <w:left w:val="single" w:sz="4" w:space="0" w:color="auto"/>
              <w:bottom w:val="single" w:sz="4" w:space="0" w:color="auto"/>
              <w:right w:val="single" w:sz="4" w:space="0" w:color="auto"/>
            </w:tcBorders>
            <w:vAlign w:val="bottom"/>
          </w:tcPr>
          <w:p w14:paraId="540A5D9D" w14:textId="639FF778" w:rsidR="00BD2D77" w:rsidRPr="008F158A" w:rsidRDefault="009A5353" w:rsidP="00BD2D77">
            <w:pPr>
              <w:pStyle w:val="a3"/>
              <w:rPr>
                <w:rFonts w:ascii="Times New Roman" w:hAnsi="Times New Roman" w:cs="Times New Roman"/>
                <w:sz w:val="24"/>
                <w:szCs w:val="24"/>
              </w:rPr>
            </w:pPr>
            <w:r>
              <w:rPr>
                <w:rFonts w:ascii="Times New Roman" w:hAnsi="Times New Roman" w:cs="Times New Roman"/>
                <w:sz w:val="24"/>
                <w:szCs w:val="24"/>
              </w:rPr>
              <w:t>165,5</w:t>
            </w:r>
          </w:p>
        </w:tc>
      </w:tr>
      <w:tr w:rsidR="00BD2D77" w:rsidRPr="008F158A" w14:paraId="256D3887" w14:textId="77777777" w:rsidTr="006C78FA">
        <w:trPr>
          <w:gridAfter w:val="2"/>
          <w:wAfter w:w="1977" w:type="dxa"/>
          <w:trHeight w:val="108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63CA6409"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в рамках непрограммного направления деятельности «Реализация функций местного самоуправления администрации Солонцинского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14:paraId="666CA05B"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7050C342"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655FB302"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36353A2"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48C23A7" w14:textId="77777777" w:rsidR="00BD2D77" w:rsidRPr="008F158A" w:rsidRDefault="00BD2D77" w:rsidP="00BD2D77">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40812D" w14:textId="5F24F328" w:rsidR="00BD2D77" w:rsidRPr="008F158A" w:rsidRDefault="009A5353" w:rsidP="00BD2D77">
            <w:pPr>
              <w:pStyle w:val="a3"/>
              <w:rPr>
                <w:rFonts w:ascii="Times New Roman" w:hAnsi="Times New Roman" w:cs="Times New Roman"/>
                <w:sz w:val="24"/>
                <w:szCs w:val="24"/>
              </w:rPr>
            </w:pPr>
            <w:r>
              <w:rPr>
                <w:rFonts w:ascii="Times New Roman" w:hAnsi="Times New Roman" w:cs="Times New Roman"/>
                <w:sz w:val="24"/>
                <w:szCs w:val="24"/>
              </w:rPr>
              <w:t>151,5</w:t>
            </w:r>
          </w:p>
        </w:tc>
        <w:tc>
          <w:tcPr>
            <w:tcW w:w="992" w:type="dxa"/>
            <w:tcBorders>
              <w:top w:val="single" w:sz="4" w:space="0" w:color="auto"/>
              <w:left w:val="single" w:sz="4" w:space="0" w:color="auto"/>
              <w:bottom w:val="single" w:sz="4" w:space="0" w:color="auto"/>
              <w:right w:val="single" w:sz="4" w:space="0" w:color="auto"/>
            </w:tcBorders>
            <w:vAlign w:val="bottom"/>
          </w:tcPr>
          <w:p w14:paraId="68A88E6F" w14:textId="6A0BAC22" w:rsidR="00BD2D77" w:rsidRPr="008F158A" w:rsidRDefault="009A5353" w:rsidP="00BD2D77">
            <w:pPr>
              <w:pStyle w:val="a3"/>
              <w:rPr>
                <w:rFonts w:ascii="Times New Roman" w:hAnsi="Times New Roman" w:cs="Times New Roman"/>
                <w:sz w:val="24"/>
                <w:szCs w:val="24"/>
              </w:rPr>
            </w:pPr>
            <w:r>
              <w:rPr>
                <w:rFonts w:ascii="Times New Roman" w:hAnsi="Times New Roman" w:cs="Times New Roman"/>
                <w:sz w:val="24"/>
                <w:szCs w:val="24"/>
              </w:rPr>
              <w:t>165,5</w:t>
            </w:r>
          </w:p>
        </w:tc>
      </w:tr>
      <w:tr w:rsidR="00BD2D77" w:rsidRPr="008F158A" w14:paraId="1E56807D" w14:textId="77777777" w:rsidTr="006C78FA">
        <w:trPr>
          <w:gridAfter w:val="2"/>
          <w:wAfter w:w="1977" w:type="dxa"/>
          <w:trHeight w:val="108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6A1E64B6"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single" w:sz="4" w:space="0" w:color="auto"/>
            </w:tcBorders>
            <w:vAlign w:val="bottom"/>
          </w:tcPr>
          <w:p w14:paraId="2B0A99DF"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50BDCE3C"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1C9DC5EA"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BBE6DFC"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38E3D6F" w14:textId="77777777" w:rsidR="00BD2D77" w:rsidRPr="00F67DB8" w:rsidRDefault="00BD2D77" w:rsidP="00BD2D77">
            <w:pPr>
              <w:pStyle w:val="a3"/>
              <w:rPr>
                <w:rFonts w:ascii="Times New Roman" w:hAnsi="Times New Roman" w:cs="Times New Roman"/>
                <w:sz w:val="24"/>
                <w:szCs w:val="24"/>
              </w:rPr>
            </w:pPr>
            <w:r w:rsidRPr="00F67DB8">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7798F" w14:textId="66FE3709" w:rsidR="00BD2D77" w:rsidRPr="00F67DB8" w:rsidRDefault="00F67DB8" w:rsidP="00BD2D77">
            <w:pPr>
              <w:pStyle w:val="a3"/>
              <w:rPr>
                <w:rFonts w:ascii="Times New Roman" w:hAnsi="Times New Roman" w:cs="Times New Roman"/>
                <w:sz w:val="24"/>
                <w:szCs w:val="24"/>
              </w:rPr>
            </w:pPr>
            <w:r w:rsidRPr="00F67DB8">
              <w:rPr>
                <w:rFonts w:ascii="Times New Roman" w:hAnsi="Times New Roman" w:cs="Times New Roman"/>
                <w:sz w:val="24"/>
                <w:szCs w:val="24"/>
              </w:rPr>
              <w:t>126</w:t>
            </w:r>
          </w:p>
        </w:tc>
        <w:tc>
          <w:tcPr>
            <w:tcW w:w="992" w:type="dxa"/>
            <w:tcBorders>
              <w:top w:val="single" w:sz="4" w:space="0" w:color="auto"/>
              <w:left w:val="single" w:sz="4" w:space="0" w:color="auto"/>
              <w:bottom w:val="single" w:sz="4" w:space="0" w:color="auto"/>
              <w:right w:val="single" w:sz="4" w:space="0" w:color="auto"/>
            </w:tcBorders>
            <w:vAlign w:val="bottom"/>
          </w:tcPr>
          <w:p w14:paraId="1F5F1933" w14:textId="479BD753" w:rsidR="00BD2D77" w:rsidRPr="00F67DB8" w:rsidRDefault="00F67DB8" w:rsidP="00BD2D77">
            <w:pPr>
              <w:pStyle w:val="a3"/>
              <w:rPr>
                <w:rFonts w:ascii="Times New Roman" w:hAnsi="Times New Roman" w:cs="Times New Roman"/>
                <w:sz w:val="24"/>
                <w:szCs w:val="24"/>
              </w:rPr>
            </w:pPr>
            <w:r w:rsidRPr="00F67DB8">
              <w:rPr>
                <w:rFonts w:ascii="Times New Roman" w:hAnsi="Times New Roman" w:cs="Times New Roman"/>
                <w:sz w:val="24"/>
                <w:szCs w:val="24"/>
              </w:rPr>
              <w:t>132</w:t>
            </w:r>
          </w:p>
        </w:tc>
      </w:tr>
      <w:tr w:rsidR="00BD2D77" w:rsidRPr="008F158A" w14:paraId="27BA1472" w14:textId="77777777" w:rsidTr="006C78FA">
        <w:trPr>
          <w:gridAfter w:val="2"/>
          <w:wAfter w:w="1977" w:type="dxa"/>
          <w:trHeight w:val="324"/>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778C0669"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Закупка товаров, работ и услуг для государственных нужд</w:t>
            </w:r>
          </w:p>
        </w:tc>
        <w:tc>
          <w:tcPr>
            <w:tcW w:w="708" w:type="dxa"/>
            <w:tcBorders>
              <w:top w:val="single" w:sz="4" w:space="0" w:color="auto"/>
              <w:left w:val="single" w:sz="4" w:space="0" w:color="auto"/>
              <w:bottom w:val="single" w:sz="4" w:space="0" w:color="auto"/>
              <w:right w:val="single" w:sz="4" w:space="0" w:color="auto"/>
            </w:tcBorders>
            <w:vAlign w:val="bottom"/>
          </w:tcPr>
          <w:p w14:paraId="51DEE387"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ECB95C5"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02</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133D9DB5"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DD7D509"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99 9 00 51180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14A186" w14:textId="77777777" w:rsidR="00BD2D77" w:rsidRPr="00F67DB8" w:rsidRDefault="00BD2D77" w:rsidP="00BD2D77">
            <w:pPr>
              <w:pStyle w:val="a3"/>
              <w:rPr>
                <w:rFonts w:ascii="Times New Roman" w:hAnsi="Times New Roman" w:cs="Times New Roman"/>
                <w:sz w:val="24"/>
                <w:szCs w:val="24"/>
              </w:rPr>
            </w:pPr>
            <w:r w:rsidRPr="00F67DB8">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8550B1" w14:textId="21CE8506" w:rsidR="00BD2D77" w:rsidRPr="00F67DB8" w:rsidRDefault="00F67DB8" w:rsidP="00BD2D77">
            <w:pPr>
              <w:pStyle w:val="a3"/>
              <w:rPr>
                <w:rFonts w:ascii="Times New Roman" w:hAnsi="Times New Roman" w:cs="Times New Roman"/>
                <w:sz w:val="24"/>
                <w:szCs w:val="24"/>
              </w:rPr>
            </w:pPr>
            <w:r w:rsidRPr="00F67DB8">
              <w:rPr>
                <w:rFonts w:ascii="Times New Roman" w:hAnsi="Times New Roman" w:cs="Times New Roman"/>
                <w:sz w:val="24"/>
                <w:szCs w:val="24"/>
              </w:rPr>
              <w:t>25,5</w:t>
            </w:r>
          </w:p>
        </w:tc>
        <w:tc>
          <w:tcPr>
            <w:tcW w:w="992" w:type="dxa"/>
            <w:tcBorders>
              <w:top w:val="single" w:sz="4" w:space="0" w:color="auto"/>
              <w:left w:val="single" w:sz="4" w:space="0" w:color="auto"/>
              <w:bottom w:val="single" w:sz="4" w:space="0" w:color="auto"/>
              <w:right w:val="single" w:sz="4" w:space="0" w:color="auto"/>
            </w:tcBorders>
            <w:vAlign w:val="bottom"/>
          </w:tcPr>
          <w:p w14:paraId="3B758D4A" w14:textId="362072CB" w:rsidR="00BD2D77" w:rsidRPr="00F67DB8" w:rsidRDefault="00F67DB8" w:rsidP="00BD2D77">
            <w:pPr>
              <w:pStyle w:val="a3"/>
              <w:rPr>
                <w:rFonts w:ascii="Times New Roman" w:hAnsi="Times New Roman" w:cs="Times New Roman"/>
                <w:sz w:val="24"/>
                <w:szCs w:val="24"/>
              </w:rPr>
            </w:pPr>
            <w:r w:rsidRPr="00F67DB8">
              <w:rPr>
                <w:rFonts w:ascii="Times New Roman" w:hAnsi="Times New Roman" w:cs="Times New Roman"/>
                <w:sz w:val="24"/>
                <w:szCs w:val="24"/>
              </w:rPr>
              <w:t>33,5</w:t>
            </w:r>
          </w:p>
        </w:tc>
      </w:tr>
      <w:tr w:rsidR="003A2344" w:rsidRPr="008F158A" w14:paraId="22478C5D" w14:textId="77777777" w:rsidTr="006C78FA">
        <w:trPr>
          <w:gridAfter w:val="2"/>
          <w:wAfter w:w="1977" w:type="dxa"/>
          <w:trHeight w:val="258"/>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28AF149C"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Национальная безопасность и правоохранительная деятельность</w:t>
            </w:r>
          </w:p>
        </w:tc>
        <w:tc>
          <w:tcPr>
            <w:tcW w:w="708" w:type="dxa"/>
            <w:tcBorders>
              <w:top w:val="single" w:sz="4" w:space="0" w:color="auto"/>
              <w:left w:val="single" w:sz="4" w:space="0" w:color="auto"/>
              <w:bottom w:val="single" w:sz="4" w:space="0" w:color="auto"/>
              <w:right w:val="single" w:sz="4" w:space="0" w:color="auto"/>
            </w:tcBorders>
            <w:vAlign w:val="bottom"/>
          </w:tcPr>
          <w:p w14:paraId="5FB66B2E"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743A9AA0" w14:textId="77777777" w:rsidR="003A2344" w:rsidRPr="008F158A" w:rsidRDefault="003A2344" w:rsidP="003A2344">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074AE0F1" w14:textId="77777777" w:rsidR="003A2344" w:rsidRPr="008F158A" w:rsidRDefault="003A2344" w:rsidP="003A2344">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EA437EB" w14:textId="77777777" w:rsidR="003A2344" w:rsidRPr="008F158A" w:rsidRDefault="003A2344"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D021F51" w14:textId="77777777" w:rsidR="003A2344" w:rsidRPr="008F158A" w:rsidRDefault="003A2344"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784450" w14:textId="3092BD64" w:rsidR="003A2344" w:rsidRPr="008F158A" w:rsidRDefault="00BD2D77" w:rsidP="003A2344">
            <w:pPr>
              <w:pStyle w:val="a3"/>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sz="4" w:space="0" w:color="auto"/>
              <w:left w:val="single" w:sz="4" w:space="0" w:color="auto"/>
              <w:bottom w:val="single" w:sz="4" w:space="0" w:color="auto"/>
              <w:right w:val="single" w:sz="4" w:space="0" w:color="auto"/>
            </w:tcBorders>
            <w:vAlign w:val="bottom"/>
          </w:tcPr>
          <w:p w14:paraId="61E17B64" w14:textId="0FBC5CEE" w:rsidR="003A2344" w:rsidRPr="008F158A" w:rsidRDefault="00BD2D77" w:rsidP="003A2344">
            <w:pPr>
              <w:pStyle w:val="a3"/>
              <w:rPr>
                <w:rFonts w:ascii="Times New Roman" w:hAnsi="Times New Roman" w:cs="Times New Roman"/>
                <w:sz w:val="24"/>
                <w:szCs w:val="24"/>
              </w:rPr>
            </w:pPr>
            <w:r>
              <w:rPr>
                <w:rFonts w:ascii="Times New Roman" w:hAnsi="Times New Roman" w:cs="Times New Roman"/>
                <w:sz w:val="24"/>
                <w:szCs w:val="24"/>
              </w:rPr>
              <w:t>6</w:t>
            </w:r>
          </w:p>
        </w:tc>
      </w:tr>
      <w:tr w:rsidR="00A606B3" w:rsidRPr="008F158A" w14:paraId="00A19051" w14:textId="77777777" w:rsidTr="006C78FA">
        <w:trPr>
          <w:gridAfter w:val="2"/>
          <w:wAfter w:w="1977" w:type="dxa"/>
          <w:trHeight w:val="258"/>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2DE087E1" w14:textId="77777777" w:rsidR="00A606B3" w:rsidRPr="008F158A" w:rsidRDefault="00A606B3" w:rsidP="00BA32EA">
            <w:pPr>
              <w:pStyle w:val="a3"/>
              <w:rPr>
                <w:rFonts w:ascii="Times New Roman" w:eastAsia="Times New Roman" w:hAnsi="Times New Roman" w:cs="Times New Roman"/>
                <w:sz w:val="24"/>
                <w:szCs w:val="24"/>
              </w:rPr>
            </w:pPr>
            <w:r w:rsidRPr="009E3E97">
              <w:rPr>
                <w:rFonts w:ascii="Times New Roman" w:eastAsia="Times New Roman" w:hAnsi="Times New Roman" w:cs="Times New Roman"/>
                <w:sz w:val="24"/>
                <w:szCs w:val="24"/>
              </w:rPr>
              <w:t>Защита населения и территории от чрезвычайных ситуаций природного и техногенного характера, пожарная безопасность</w:t>
            </w:r>
          </w:p>
        </w:tc>
        <w:tc>
          <w:tcPr>
            <w:tcW w:w="708" w:type="dxa"/>
            <w:tcBorders>
              <w:top w:val="single" w:sz="4" w:space="0" w:color="auto"/>
              <w:left w:val="single" w:sz="4" w:space="0" w:color="auto"/>
              <w:bottom w:val="single" w:sz="4" w:space="0" w:color="auto"/>
              <w:right w:val="single" w:sz="4" w:space="0" w:color="auto"/>
            </w:tcBorders>
            <w:vAlign w:val="bottom"/>
          </w:tcPr>
          <w:p w14:paraId="19C99024" w14:textId="77777777" w:rsidR="00A606B3" w:rsidRPr="004D6D3A" w:rsidRDefault="00A606B3" w:rsidP="00FD0A3E">
            <w:pPr>
              <w:pStyle w:val="a3"/>
              <w:rPr>
                <w:rFonts w:ascii="Times New Roman" w:hAnsi="Times New Roman" w:cs="Times New Roman"/>
                <w:sz w:val="24"/>
                <w:szCs w:val="24"/>
                <w:highlight w:val="yellow"/>
              </w:rPr>
            </w:pPr>
            <w:r w:rsidRPr="00A606B3">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4AB80E7" w14:textId="77777777" w:rsidR="00A606B3" w:rsidRPr="00B80897" w:rsidRDefault="00A606B3" w:rsidP="00FD0A3E">
            <w:pPr>
              <w:pStyle w:val="a3"/>
              <w:rPr>
                <w:rFonts w:ascii="Times New Roman" w:hAnsi="Times New Roman" w:cs="Times New Roman"/>
                <w:sz w:val="24"/>
                <w:szCs w:val="24"/>
              </w:rPr>
            </w:pPr>
            <w:r w:rsidRPr="00B80897">
              <w:rPr>
                <w:rFonts w:ascii="Times New Roman" w:hAnsi="Times New Roman" w:cs="Times New Roman"/>
                <w:sz w:val="24"/>
                <w:szCs w:val="24"/>
              </w:rPr>
              <w:t>03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227D173B" w14:textId="77777777" w:rsidR="00A606B3" w:rsidRPr="00B80897" w:rsidRDefault="00A606B3" w:rsidP="00FD0A3E">
            <w:pPr>
              <w:pStyle w:val="a3"/>
              <w:rPr>
                <w:rFonts w:ascii="Times New Roman" w:hAnsi="Times New Roman" w:cs="Times New Roman"/>
                <w:sz w:val="24"/>
                <w:szCs w:val="24"/>
              </w:rPr>
            </w:pPr>
            <w:r w:rsidRPr="00B80897">
              <w:rPr>
                <w:rFonts w:ascii="Times New Roman" w:hAnsi="Times New Roman" w:cs="Times New Roman"/>
                <w:sz w:val="24"/>
                <w:szCs w:val="24"/>
              </w:rPr>
              <w:t>1</w:t>
            </w: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3F0E8D5" w14:textId="77777777" w:rsidR="00A606B3" w:rsidRPr="00B80897" w:rsidRDefault="00A606B3" w:rsidP="00FD0A3E">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C210846" w14:textId="77777777" w:rsidR="00A606B3" w:rsidRPr="00B80897" w:rsidRDefault="00A606B3" w:rsidP="00FD0A3E">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7378D" w14:textId="00CB343C" w:rsidR="00A606B3" w:rsidRPr="00B80897" w:rsidRDefault="00BD2D77" w:rsidP="00FD0A3E">
            <w:pPr>
              <w:pStyle w:val="a3"/>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bottom"/>
          </w:tcPr>
          <w:p w14:paraId="792AF90E" w14:textId="0E9F8730" w:rsidR="00A606B3" w:rsidRPr="008F158A" w:rsidRDefault="00246A59" w:rsidP="00FD0A3E">
            <w:pPr>
              <w:pStyle w:val="a3"/>
              <w:rPr>
                <w:rFonts w:ascii="Times New Roman" w:hAnsi="Times New Roman" w:cs="Times New Roman"/>
                <w:sz w:val="24"/>
                <w:szCs w:val="24"/>
              </w:rPr>
            </w:pPr>
            <w:r>
              <w:rPr>
                <w:rFonts w:ascii="Times New Roman" w:hAnsi="Times New Roman" w:cs="Times New Roman"/>
                <w:sz w:val="24"/>
                <w:szCs w:val="24"/>
              </w:rPr>
              <w:t>6</w:t>
            </w:r>
          </w:p>
        </w:tc>
      </w:tr>
      <w:tr w:rsidR="00BD2D77" w:rsidRPr="008F158A" w14:paraId="4079F2DF" w14:textId="77777777" w:rsidTr="006C78FA">
        <w:trPr>
          <w:gridAfter w:val="2"/>
          <w:wAfter w:w="1977" w:type="dxa"/>
          <w:trHeight w:val="258"/>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12A1B36" w14:textId="77777777" w:rsidR="00BD2D77" w:rsidRPr="008F158A" w:rsidRDefault="00BD2D77" w:rsidP="00BD2D77">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 xml:space="preserve">Непрограммное направление деятельности «Реализация функций органов местного самоуправления администрации Солонцинского </w:t>
            </w:r>
            <w:r w:rsidRPr="008F158A">
              <w:rPr>
                <w:rFonts w:ascii="Times New Roman" w:eastAsia="Times New Roman" w:hAnsi="Times New Roman" w:cs="Times New Roman"/>
                <w:sz w:val="24"/>
                <w:szCs w:val="24"/>
              </w:rPr>
              <w:lastRenderedPageBreak/>
              <w:t>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14:paraId="5762D1C4"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lastRenderedPageBreak/>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051627C5"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3E0062B2"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1</w:t>
            </w: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FD70DFF" w14:textId="77777777" w:rsidR="00BD2D77" w:rsidRPr="00B80897" w:rsidRDefault="00BD2D77" w:rsidP="00BD2D77">
            <w:pPr>
              <w:pStyle w:val="a3"/>
              <w:rPr>
                <w:rFonts w:ascii="Times New Roman" w:eastAsia="Times New Roman" w:hAnsi="Times New Roman" w:cs="Times New Roman"/>
                <w:sz w:val="24"/>
                <w:szCs w:val="24"/>
              </w:rPr>
            </w:pPr>
            <w:r w:rsidRPr="00B80897">
              <w:rPr>
                <w:rFonts w:ascii="Times New Roman" w:eastAsia="Times New Roman" w:hAnsi="Times New Roman" w:cs="Times New Roman"/>
                <w:sz w:val="24"/>
                <w:szCs w:val="24"/>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840C67A" w14:textId="77777777" w:rsidR="00BD2D77" w:rsidRPr="008F158A" w:rsidRDefault="00BD2D77" w:rsidP="00BD2D77">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B242B" w14:textId="05136D2D"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bottom"/>
          </w:tcPr>
          <w:p w14:paraId="7E774408" w14:textId="7C571FD4"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6</w:t>
            </w:r>
          </w:p>
        </w:tc>
      </w:tr>
      <w:tr w:rsidR="00BD2D77" w:rsidRPr="008F158A" w14:paraId="52C116A7" w14:textId="77777777" w:rsidTr="00271AEC">
        <w:trPr>
          <w:trHeight w:val="33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21673A8B" w14:textId="77777777" w:rsidR="00BD2D77" w:rsidRPr="008F158A" w:rsidRDefault="00BD2D77" w:rsidP="00BD2D77">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Мероприятия</w:t>
            </w:r>
          </w:p>
        </w:tc>
        <w:tc>
          <w:tcPr>
            <w:tcW w:w="708" w:type="dxa"/>
            <w:tcBorders>
              <w:top w:val="single" w:sz="4" w:space="0" w:color="auto"/>
              <w:left w:val="single" w:sz="4" w:space="0" w:color="auto"/>
              <w:bottom w:val="single" w:sz="4" w:space="0" w:color="auto"/>
              <w:right w:val="single" w:sz="4" w:space="0" w:color="auto"/>
            </w:tcBorders>
          </w:tcPr>
          <w:p w14:paraId="103D9EB2"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26FDCEFC"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669" w:type="dxa"/>
            <w:tcBorders>
              <w:top w:val="single" w:sz="4" w:space="0" w:color="auto"/>
              <w:left w:val="single" w:sz="4" w:space="0" w:color="auto"/>
              <w:bottom w:val="single" w:sz="4" w:space="0" w:color="auto"/>
              <w:right w:val="single" w:sz="4" w:space="0" w:color="auto"/>
            </w:tcBorders>
            <w:shd w:val="clear" w:color="auto" w:fill="auto"/>
          </w:tcPr>
          <w:p w14:paraId="71FA557D"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1</w:t>
            </w: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AE823D" w14:textId="77777777" w:rsidR="00BD2D77" w:rsidRDefault="00BD2D77" w:rsidP="00BD2D77">
            <w:r w:rsidRPr="001F16DC">
              <w:rPr>
                <w:rFonts w:ascii="Times New Roman" w:eastAsia="Times New Roman" w:hAnsi="Times New Roman" w:cs="Times New Roman"/>
                <w:sz w:val="24"/>
                <w:szCs w:val="24"/>
              </w:rPr>
              <w:t>99 9 00 29990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C7324E" w14:textId="77777777" w:rsidR="00BD2D77" w:rsidRPr="008F158A" w:rsidRDefault="00BD2D77" w:rsidP="00BD2D77">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1B380" w14:textId="30BC16B8"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bottom"/>
          </w:tcPr>
          <w:p w14:paraId="71B0152E" w14:textId="7FF24DF6"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6</w:t>
            </w:r>
          </w:p>
        </w:tc>
        <w:tc>
          <w:tcPr>
            <w:tcW w:w="1977" w:type="dxa"/>
            <w:gridSpan w:val="2"/>
            <w:vAlign w:val="bottom"/>
          </w:tcPr>
          <w:p w14:paraId="0B298432" w14:textId="77777777" w:rsidR="00BD2D77" w:rsidRPr="008F158A" w:rsidRDefault="00BD2D77" w:rsidP="00BD2D77">
            <w:pPr>
              <w:pStyle w:val="a3"/>
              <w:rPr>
                <w:rFonts w:ascii="Times New Roman" w:hAnsi="Times New Roman" w:cs="Times New Roman"/>
                <w:sz w:val="24"/>
                <w:szCs w:val="24"/>
              </w:rPr>
            </w:pPr>
          </w:p>
        </w:tc>
      </w:tr>
      <w:tr w:rsidR="00BD2D77" w:rsidRPr="008F158A" w14:paraId="68D7C12F" w14:textId="77777777" w:rsidTr="00271AEC">
        <w:trPr>
          <w:gridAfter w:val="1"/>
          <w:wAfter w:w="992" w:type="dxa"/>
          <w:trHeight w:val="258"/>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48EF01D" w14:textId="77777777" w:rsidR="00BD2D77" w:rsidRPr="008F158A" w:rsidRDefault="00BD2D77" w:rsidP="00BD2D77">
            <w:pPr>
              <w:pStyle w:val="a3"/>
              <w:rPr>
                <w:rFonts w:ascii="Times New Roman" w:hAnsi="Times New Roman" w:cs="Times New Roman"/>
                <w:sz w:val="24"/>
                <w:szCs w:val="24"/>
              </w:rPr>
            </w:pPr>
            <w:r w:rsidRPr="008F158A">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14:paraId="0A9E7483" w14:textId="77777777" w:rsidR="00BD2D77" w:rsidRPr="008F158A" w:rsidRDefault="00BD2D77" w:rsidP="00BD2D77">
            <w:pPr>
              <w:pStyle w:val="a3"/>
              <w:jc w:val="center"/>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7BE86F3F" w14:textId="77777777" w:rsidR="00BD2D77" w:rsidRPr="008F158A" w:rsidRDefault="00BD2D77" w:rsidP="00BD2D77">
            <w:pPr>
              <w:pStyle w:val="a3"/>
              <w:jc w:val="center"/>
              <w:rPr>
                <w:rFonts w:ascii="Times New Roman" w:hAnsi="Times New Roman" w:cs="Times New Roman"/>
                <w:sz w:val="24"/>
                <w:szCs w:val="24"/>
              </w:rPr>
            </w:pPr>
            <w:r w:rsidRPr="008F158A">
              <w:rPr>
                <w:rFonts w:ascii="Times New Roman" w:hAnsi="Times New Roman" w:cs="Times New Roman"/>
                <w:sz w:val="24"/>
                <w:szCs w:val="24"/>
              </w:rPr>
              <w:t>03</w:t>
            </w:r>
          </w:p>
        </w:tc>
        <w:tc>
          <w:tcPr>
            <w:tcW w:w="669" w:type="dxa"/>
            <w:tcBorders>
              <w:top w:val="single" w:sz="4" w:space="0" w:color="auto"/>
              <w:left w:val="single" w:sz="4" w:space="0" w:color="auto"/>
              <w:bottom w:val="single" w:sz="4" w:space="0" w:color="auto"/>
              <w:right w:val="single" w:sz="4" w:space="0" w:color="auto"/>
            </w:tcBorders>
            <w:shd w:val="clear" w:color="auto" w:fill="auto"/>
          </w:tcPr>
          <w:p w14:paraId="1F00C3CB" w14:textId="77777777" w:rsidR="00BD2D77" w:rsidRPr="008F158A" w:rsidRDefault="00BD2D77" w:rsidP="00BD2D77">
            <w:pPr>
              <w:pStyle w:val="a3"/>
              <w:jc w:val="center"/>
              <w:rPr>
                <w:rFonts w:ascii="Times New Roman" w:hAnsi="Times New Roman" w:cs="Times New Roman"/>
                <w:sz w:val="24"/>
                <w:szCs w:val="24"/>
              </w:rPr>
            </w:pPr>
            <w:r w:rsidRPr="008F158A">
              <w:rPr>
                <w:rFonts w:ascii="Times New Roman" w:hAnsi="Times New Roman" w:cs="Times New Roman"/>
                <w:sz w:val="24"/>
                <w:szCs w:val="24"/>
              </w:rPr>
              <w:t>1</w:t>
            </w:r>
            <w:r>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63F89E" w14:textId="77777777" w:rsidR="00BD2D77" w:rsidRDefault="00BD2D77" w:rsidP="00BD2D77">
            <w:pPr>
              <w:jc w:val="center"/>
            </w:pPr>
            <w:r w:rsidRPr="001F16DC">
              <w:rPr>
                <w:rFonts w:ascii="Times New Roman" w:eastAsia="Times New Roman" w:hAnsi="Times New Roman" w:cs="Times New Roman"/>
                <w:sz w:val="24"/>
                <w:szCs w:val="24"/>
              </w:rPr>
              <w:t>99 9 00 29990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545B63E" w14:textId="77777777" w:rsidR="00BD2D77" w:rsidRPr="008F158A" w:rsidRDefault="00BD2D77" w:rsidP="00BD2D77">
            <w:pPr>
              <w:pStyle w:val="a3"/>
              <w:jc w:val="center"/>
              <w:rPr>
                <w:rFonts w:ascii="Times New Roman" w:hAnsi="Times New Roman" w:cs="Times New Roman"/>
                <w:sz w:val="24"/>
                <w:szCs w:val="24"/>
              </w:rPr>
            </w:pPr>
            <w:r w:rsidRPr="008F158A">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D3148" w14:textId="2F19C5B8"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vAlign w:val="bottom"/>
          </w:tcPr>
          <w:p w14:paraId="5E0858F1" w14:textId="74B91DAF" w:rsidR="00BD2D77" w:rsidRPr="008F158A" w:rsidRDefault="00BD2D77" w:rsidP="00BD2D77">
            <w:pPr>
              <w:pStyle w:val="a3"/>
              <w:rPr>
                <w:rFonts w:ascii="Times New Roman" w:hAnsi="Times New Roman" w:cs="Times New Roman"/>
                <w:sz w:val="24"/>
                <w:szCs w:val="24"/>
              </w:rPr>
            </w:pPr>
            <w:r>
              <w:rPr>
                <w:rFonts w:ascii="Times New Roman" w:hAnsi="Times New Roman" w:cs="Times New Roman"/>
                <w:sz w:val="24"/>
                <w:szCs w:val="24"/>
              </w:rPr>
              <w:t>6</w:t>
            </w:r>
          </w:p>
        </w:tc>
        <w:tc>
          <w:tcPr>
            <w:tcW w:w="985" w:type="dxa"/>
            <w:vAlign w:val="bottom"/>
          </w:tcPr>
          <w:p w14:paraId="014901D4" w14:textId="77777777" w:rsidR="00BD2D77" w:rsidRPr="008F158A" w:rsidRDefault="00BD2D77" w:rsidP="00BD2D77">
            <w:pPr>
              <w:pStyle w:val="a3"/>
              <w:rPr>
                <w:rFonts w:ascii="Times New Roman" w:hAnsi="Times New Roman" w:cs="Times New Roman"/>
                <w:sz w:val="24"/>
                <w:szCs w:val="24"/>
              </w:rPr>
            </w:pPr>
          </w:p>
        </w:tc>
      </w:tr>
      <w:tr w:rsidR="00B80897" w:rsidRPr="008F158A" w14:paraId="38C18DE1" w14:textId="77777777" w:rsidTr="006C78FA">
        <w:trPr>
          <w:gridAfter w:val="2"/>
          <w:wAfter w:w="1977" w:type="dxa"/>
          <w:trHeight w:val="258"/>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381B177F" w14:textId="77777777" w:rsidR="00B80897" w:rsidRPr="00B80897" w:rsidRDefault="00B80897" w:rsidP="00BF798C">
            <w:pPr>
              <w:pStyle w:val="a3"/>
              <w:rPr>
                <w:rFonts w:ascii="Times New Roman" w:eastAsia="Times New Roman" w:hAnsi="Times New Roman" w:cs="Times New Roman"/>
                <w:sz w:val="24"/>
                <w:szCs w:val="24"/>
              </w:rPr>
            </w:pPr>
            <w:r w:rsidRPr="00B80897">
              <w:rPr>
                <w:rFonts w:ascii="Times New Roman" w:eastAsia="Times New Roman" w:hAnsi="Times New Roman" w:cs="Times New Roman"/>
                <w:sz w:val="24"/>
                <w:szCs w:val="24"/>
              </w:rPr>
              <w:t>Другие вопросы в области национальной безопасности и правоохранительной деятельности</w:t>
            </w:r>
          </w:p>
        </w:tc>
        <w:tc>
          <w:tcPr>
            <w:tcW w:w="708" w:type="dxa"/>
            <w:tcBorders>
              <w:top w:val="single" w:sz="4" w:space="0" w:color="auto"/>
              <w:left w:val="single" w:sz="4" w:space="0" w:color="auto"/>
              <w:bottom w:val="single" w:sz="4" w:space="0" w:color="auto"/>
              <w:right w:val="single" w:sz="4" w:space="0" w:color="auto"/>
            </w:tcBorders>
            <w:vAlign w:val="bottom"/>
          </w:tcPr>
          <w:p w14:paraId="026125E7" w14:textId="77777777" w:rsidR="00B80897" w:rsidRPr="00B80897" w:rsidRDefault="00B80897" w:rsidP="003A2344">
            <w:pPr>
              <w:pStyle w:val="a3"/>
              <w:rPr>
                <w:rFonts w:ascii="Times New Roman" w:hAnsi="Times New Roman" w:cs="Times New Roman"/>
                <w:sz w:val="24"/>
                <w:szCs w:val="24"/>
              </w:rPr>
            </w:pPr>
            <w:r w:rsidRPr="00B80897">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3F7BC53" w14:textId="77777777" w:rsidR="00B80897" w:rsidRPr="00B80897" w:rsidRDefault="00B80897" w:rsidP="003A2344">
            <w:pPr>
              <w:pStyle w:val="a3"/>
              <w:rPr>
                <w:rFonts w:ascii="Times New Roman" w:hAnsi="Times New Roman" w:cs="Times New Roman"/>
                <w:sz w:val="24"/>
                <w:szCs w:val="24"/>
              </w:rPr>
            </w:pPr>
            <w:r w:rsidRPr="00B80897">
              <w:rPr>
                <w:rFonts w:ascii="Times New Roman" w:hAnsi="Times New Roman" w:cs="Times New Roman"/>
                <w:sz w:val="24"/>
                <w:szCs w:val="24"/>
              </w:rPr>
              <w:t>03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320098D8" w14:textId="77777777" w:rsidR="00B80897" w:rsidRPr="00B80897" w:rsidRDefault="00B80897" w:rsidP="003A2344">
            <w:pPr>
              <w:pStyle w:val="a3"/>
              <w:rPr>
                <w:rFonts w:ascii="Times New Roman" w:hAnsi="Times New Roman" w:cs="Times New Roman"/>
                <w:sz w:val="24"/>
                <w:szCs w:val="24"/>
              </w:rPr>
            </w:pPr>
            <w:r w:rsidRPr="00B80897">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BF45508" w14:textId="77777777" w:rsidR="00B80897" w:rsidRPr="00B80897" w:rsidRDefault="00B80897" w:rsidP="00BF798C">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76F0772" w14:textId="77777777" w:rsidR="00B80897" w:rsidRPr="00B80897" w:rsidRDefault="00B80897"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D7DB4" w14:textId="54FE4D4B" w:rsidR="00B80897" w:rsidRPr="00B80897" w:rsidRDefault="00426290" w:rsidP="003A2344">
            <w:pPr>
              <w:pStyle w:val="a3"/>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bottom"/>
          </w:tcPr>
          <w:p w14:paraId="2E4C1B56" w14:textId="75395C97" w:rsidR="00B80897" w:rsidRPr="008F158A" w:rsidRDefault="00426290" w:rsidP="003A2344">
            <w:pPr>
              <w:pStyle w:val="a3"/>
              <w:rPr>
                <w:rFonts w:ascii="Times New Roman" w:hAnsi="Times New Roman" w:cs="Times New Roman"/>
                <w:sz w:val="24"/>
                <w:szCs w:val="24"/>
              </w:rPr>
            </w:pPr>
            <w:r>
              <w:rPr>
                <w:rFonts w:ascii="Times New Roman" w:hAnsi="Times New Roman" w:cs="Times New Roman"/>
                <w:sz w:val="24"/>
                <w:szCs w:val="24"/>
              </w:rPr>
              <w:t>0</w:t>
            </w:r>
          </w:p>
        </w:tc>
      </w:tr>
      <w:tr w:rsidR="00426290" w:rsidRPr="008F158A" w14:paraId="6C6F6EB2" w14:textId="77777777" w:rsidTr="006C78FA">
        <w:trPr>
          <w:gridAfter w:val="2"/>
          <w:wAfter w:w="1977" w:type="dxa"/>
          <w:trHeight w:val="258"/>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746CD032" w14:textId="77777777" w:rsidR="00426290" w:rsidRPr="008F158A" w:rsidRDefault="00426290" w:rsidP="00426290">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14:paraId="0D7BF7BE" w14:textId="77777777" w:rsidR="00426290" w:rsidRPr="008F158A" w:rsidRDefault="00426290" w:rsidP="00426290">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7DBE4F3" w14:textId="77777777" w:rsidR="00426290" w:rsidRPr="008F158A" w:rsidRDefault="00426290" w:rsidP="00426290">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79EB2F91" w14:textId="77777777" w:rsidR="00426290" w:rsidRPr="008F158A" w:rsidRDefault="00426290" w:rsidP="00426290">
            <w:pPr>
              <w:pStyle w:val="a3"/>
              <w:rPr>
                <w:rFonts w:ascii="Times New Roman" w:hAnsi="Times New Roman" w:cs="Times New Roman"/>
                <w:sz w:val="24"/>
                <w:szCs w:val="24"/>
              </w:rPr>
            </w:pPr>
            <w:r w:rsidRPr="008F158A">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E8CC017" w14:textId="77777777" w:rsidR="00426290" w:rsidRPr="00B80897" w:rsidRDefault="00426290" w:rsidP="00426290">
            <w:pPr>
              <w:pStyle w:val="a3"/>
              <w:rPr>
                <w:rFonts w:ascii="Times New Roman" w:eastAsia="Times New Roman" w:hAnsi="Times New Roman" w:cs="Times New Roman"/>
                <w:sz w:val="24"/>
                <w:szCs w:val="24"/>
              </w:rPr>
            </w:pPr>
            <w:r w:rsidRPr="00B80897">
              <w:rPr>
                <w:rFonts w:ascii="Times New Roman" w:eastAsia="Times New Roman" w:hAnsi="Times New Roman" w:cs="Times New Roman"/>
                <w:sz w:val="24"/>
                <w:szCs w:val="24"/>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8B21A49" w14:textId="77777777" w:rsidR="00426290" w:rsidRPr="008F158A" w:rsidRDefault="00426290" w:rsidP="00426290">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A71386" w14:textId="41ADEBA2" w:rsidR="00426290" w:rsidRPr="008F158A" w:rsidRDefault="00426290" w:rsidP="00426290">
            <w:pPr>
              <w:pStyle w:val="a3"/>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bottom"/>
          </w:tcPr>
          <w:p w14:paraId="2BA4CD94" w14:textId="48DAAAAD" w:rsidR="00426290" w:rsidRPr="008F158A" w:rsidRDefault="00426290" w:rsidP="00426290">
            <w:pPr>
              <w:pStyle w:val="a3"/>
              <w:rPr>
                <w:rFonts w:ascii="Times New Roman" w:hAnsi="Times New Roman" w:cs="Times New Roman"/>
                <w:sz w:val="24"/>
                <w:szCs w:val="24"/>
              </w:rPr>
            </w:pPr>
            <w:r>
              <w:rPr>
                <w:rFonts w:ascii="Times New Roman" w:hAnsi="Times New Roman" w:cs="Times New Roman"/>
                <w:sz w:val="24"/>
                <w:szCs w:val="24"/>
              </w:rPr>
              <w:t>0</w:t>
            </w:r>
          </w:p>
        </w:tc>
      </w:tr>
      <w:tr w:rsidR="00426290" w:rsidRPr="008F158A" w14:paraId="55E9D8AF" w14:textId="77777777" w:rsidTr="00271AEC">
        <w:trPr>
          <w:trHeight w:val="313"/>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9F68AE5" w14:textId="6C0AAFBB" w:rsidR="00426290" w:rsidRPr="008F158A" w:rsidRDefault="00426290" w:rsidP="00426290">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w:t>
            </w:r>
          </w:p>
        </w:tc>
        <w:tc>
          <w:tcPr>
            <w:tcW w:w="708" w:type="dxa"/>
            <w:tcBorders>
              <w:top w:val="single" w:sz="4" w:space="0" w:color="auto"/>
              <w:left w:val="single" w:sz="4" w:space="0" w:color="auto"/>
              <w:bottom w:val="single" w:sz="4" w:space="0" w:color="auto"/>
              <w:right w:val="single" w:sz="4" w:space="0" w:color="auto"/>
            </w:tcBorders>
          </w:tcPr>
          <w:p w14:paraId="523B19C7" w14:textId="77777777" w:rsidR="00426290" w:rsidRPr="008F158A" w:rsidRDefault="00426290" w:rsidP="00426290">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4058D60A" w14:textId="77777777" w:rsidR="00426290" w:rsidRPr="008F158A" w:rsidRDefault="00426290" w:rsidP="00426290">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669" w:type="dxa"/>
            <w:tcBorders>
              <w:top w:val="single" w:sz="4" w:space="0" w:color="auto"/>
              <w:left w:val="single" w:sz="4" w:space="0" w:color="auto"/>
              <w:bottom w:val="single" w:sz="4" w:space="0" w:color="auto"/>
              <w:right w:val="single" w:sz="4" w:space="0" w:color="auto"/>
            </w:tcBorders>
            <w:shd w:val="clear" w:color="auto" w:fill="auto"/>
          </w:tcPr>
          <w:p w14:paraId="2B1802F1" w14:textId="77777777" w:rsidR="00426290" w:rsidRPr="008F158A" w:rsidRDefault="00426290" w:rsidP="00426290">
            <w:pPr>
              <w:pStyle w:val="a3"/>
              <w:rPr>
                <w:rFonts w:ascii="Times New Roman" w:hAnsi="Times New Roman" w:cs="Times New Roman"/>
                <w:sz w:val="24"/>
                <w:szCs w:val="24"/>
              </w:rPr>
            </w:pPr>
            <w:r w:rsidRPr="008F158A">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35B210" w14:textId="77777777" w:rsidR="00426290" w:rsidRDefault="00426290" w:rsidP="00426290">
            <w:r w:rsidRPr="001F16DC">
              <w:rPr>
                <w:rFonts w:ascii="Times New Roman" w:eastAsia="Times New Roman" w:hAnsi="Times New Roman" w:cs="Times New Roman"/>
                <w:sz w:val="24"/>
                <w:szCs w:val="24"/>
              </w:rPr>
              <w:t>99 9 00 29990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FCF9D6" w14:textId="77777777" w:rsidR="00426290" w:rsidRPr="008F158A" w:rsidRDefault="00426290" w:rsidP="00426290">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096167" w14:textId="356D7B9B" w:rsidR="00426290" w:rsidRPr="008F158A" w:rsidRDefault="00426290" w:rsidP="00426290">
            <w:pPr>
              <w:pStyle w:val="a3"/>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bottom"/>
          </w:tcPr>
          <w:p w14:paraId="6BEAA460" w14:textId="5E4C1614" w:rsidR="00426290" w:rsidRPr="008F158A" w:rsidRDefault="00426290" w:rsidP="00426290">
            <w:pPr>
              <w:pStyle w:val="a3"/>
              <w:rPr>
                <w:rFonts w:ascii="Times New Roman" w:hAnsi="Times New Roman" w:cs="Times New Roman"/>
                <w:sz w:val="24"/>
                <w:szCs w:val="24"/>
              </w:rPr>
            </w:pPr>
            <w:r>
              <w:rPr>
                <w:rFonts w:ascii="Times New Roman" w:hAnsi="Times New Roman" w:cs="Times New Roman"/>
                <w:sz w:val="24"/>
                <w:szCs w:val="24"/>
              </w:rPr>
              <w:t>0</w:t>
            </w:r>
          </w:p>
        </w:tc>
        <w:tc>
          <w:tcPr>
            <w:tcW w:w="1977" w:type="dxa"/>
            <w:gridSpan w:val="2"/>
            <w:vAlign w:val="bottom"/>
          </w:tcPr>
          <w:p w14:paraId="23B0EFBD" w14:textId="77777777" w:rsidR="00426290" w:rsidRPr="008F158A" w:rsidRDefault="00426290" w:rsidP="00426290">
            <w:pPr>
              <w:pStyle w:val="a3"/>
              <w:rPr>
                <w:rFonts w:ascii="Times New Roman" w:hAnsi="Times New Roman" w:cs="Times New Roman"/>
                <w:sz w:val="24"/>
                <w:szCs w:val="24"/>
              </w:rPr>
            </w:pPr>
          </w:p>
        </w:tc>
      </w:tr>
      <w:tr w:rsidR="00426290" w:rsidRPr="008F158A" w14:paraId="19405D1A" w14:textId="77777777" w:rsidTr="00271AEC">
        <w:trPr>
          <w:gridAfter w:val="1"/>
          <w:wAfter w:w="992" w:type="dxa"/>
          <w:trHeight w:val="258"/>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72AA62B" w14:textId="77777777" w:rsidR="00426290" w:rsidRPr="008F158A" w:rsidRDefault="00426290" w:rsidP="00426290">
            <w:pPr>
              <w:pStyle w:val="a3"/>
              <w:rPr>
                <w:rFonts w:ascii="Times New Roman" w:hAnsi="Times New Roman" w:cs="Times New Roman"/>
                <w:sz w:val="24"/>
                <w:szCs w:val="24"/>
              </w:rPr>
            </w:pPr>
            <w:r w:rsidRPr="008F158A">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tcPr>
          <w:p w14:paraId="0A356504" w14:textId="77777777" w:rsidR="00426290" w:rsidRPr="008F158A" w:rsidRDefault="00426290" w:rsidP="00426290">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tcPr>
          <w:p w14:paraId="3D70F011" w14:textId="77777777" w:rsidR="00426290" w:rsidRPr="008F158A" w:rsidRDefault="00426290" w:rsidP="00426290">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669" w:type="dxa"/>
            <w:tcBorders>
              <w:top w:val="single" w:sz="4" w:space="0" w:color="auto"/>
              <w:left w:val="single" w:sz="4" w:space="0" w:color="auto"/>
              <w:bottom w:val="single" w:sz="4" w:space="0" w:color="auto"/>
              <w:right w:val="single" w:sz="4" w:space="0" w:color="auto"/>
            </w:tcBorders>
            <w:shd w:val="clear" w:color="auto" w:fill="auto"/>
          </w:tcPr>
          <w:p w14:paraId="30B69D0F" w14:textId="77777777" w:rsidR="00426290" w:rsidRPr="008F158A" w:rsidRDefault="00426290" w:rsidP="00426290">
            <w:pPr>
              <w:pStyle w:val="a3"/>
              <w:rPr>
                <w:rFonts w:ascii="Times New Roman" w:hAnsi="Times New Roman" w:cs="Times New Roman"/>
                <w:sz w:val="24"/>
                <w:szCs w:val="24"/>
              </w:rPr>
            </w:pPr>
            <w:r w:rsidRPr="008F158A">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B41CF7" w14:textId="77777777" w:rsidR="00426290" w:rsidRDefault="00426290" w:rsidP="00426290">
            <w:r w:rsidRPr="001F16DC">
              <w:rPr>
                <w:rFonts w:ascii="Times New Roman" w:eastAsia="Times New Roman" w:hAnsi="Times New Roman" w:cs="Times New Roman"/>
                <w:sz w:val="24"/>
                <w:szCs w:val="24"/>
              </w:rPr>
              <w:t>99 9 00 29990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C82BBC" w14:textId="023F863A" w:rsidR="00426290" w:rsidRPr="008F158A" w:rsidRDefault="00426290" w:rsidP="00426290">
            <w:pPr>
              <w:pStyle w:val="a3"/>
              <w:rPr>
                <w:rFonts w:ascii="Times New Roman" w:hAnsi="Times New Roman" w:cs="Times New Roman"/>
                <w:sz w:val="24"/>
                <w:szCs w:val="24"/>
              </w:rPr>
            </w:pPr>
            <w:r w:rsidRPr="008F158A">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2BCBC" w14:textId="6BF2623C" w:rsidR="00426290" w:rsidRPr="008F158A" w:rsidRDefault="00426290" w:rsidP="00426290">
            <w:pPr>
              <w:pStyle w:val="a3"/>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bottom"/>
          </w:tcPr>
          <w:p w14:paraId="6D4F78A6" w14:textId="04986A15" w:rsidR="00426290" w:rsidRPr="008F158A" w:rsidRDefault="00426290" w:rsidP="00426290">
            <w:pPr>
              <w:pStyle w:val="a3"/>
              <w:rPr>
                <w:rFonts w:ascii="Times New Roman" w:hAnsi="Times New Roman" w:cs="Times New Roman"/>
                <w:sz w:val="24"/>
                <w:szCs w:val="24"/>
              </w:rPr>
            </w:pPr>
            <w:r>
              <w:rPr>
                <w:rFonts w:ascii="Times New Roman" w:hAnsi="Times New Roman" w:cs="Times New Roman"/>
                <w:sz w:val="24"/>
                <w:szCs w:val="24"/>
              </w:rPr>
              <w:t>0</w:t>
            </w:r>
          </w:p>
        </w:tc>
        <w:tc>
          <w:tcPr>
            <w:tcW w:w="985" w:type="dxa"/>
            <w:vAlign w:val="bottom"/>
          </w:tcPr>
          <w:p w14:paraId="1CD457FE" w14:textId="77777777" w:rsidR="00426290" w:rsidRPr="008F158A" w:rsidRDefault="00426290" w:rsidP="00426290">
            <w:pPr>
              <w:pStyle w:val="a3"/>
              <w:rPr>
                <w:rFonts w:ascii="Times New Roman" w:hAnsi="Times New Roman" w:cs="Times New Roman"/>
                <w:sz w:val="24"/>
                <w:szCs w:val="24"/>
              </w:rPr>
            </w:pPr>
          </w:p>
        </w:tc>
      </w:tr>
      <w:tr w:rsidR="003C02E9" w:rsidRPr="008F158A" w14:paraId="0ECBDD57" w14:textId="77777777" w:rsidTr="006C78FA">
        <w:trPr>
          <w:gridAfter w:val="2"/>
          <w:wAfter w:w="1977" w:type="dxa"/>
          <w:trHeight w:val="33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5408044" w14:textId="77777777" w:rsidR="003C02E9" w:rsidRPr="008F158A" w:rsidRDefault="003C02E9" w:rsidP="003A2344">
            <w:pPr>
              <w:pStyle w:val="a3"/>
              <w:rPr>
                <w:rFonts w:ascii="Times New Roman" w:hAnsi="Times New Roman" w:cs="Times New Roman"/>
                <w:sz w:val="24"/>
                <w:szCs w:val="24"/>
              </w:rPr>
            </w:pPr>
            <w:r w:rsidRPr="008F158A">
              <w:rPr>
                <w:rFonts w:ascii="Times New Roman" w:hAnsi="Times New Roman" w:cs="Times New Roman"/>
                <w:sz w:val="24"/>
                <w:szCs w:val="24"/>
              </w:rPr>
              <w:t>Национальная  экономика</w:t>
            </w:r>
          </w:p>
        </w:tc>
        <w:tc>
          <w:tcPr>
            <w:tcW w:w="708" w:type="dxa"/>
            <w:tcBorders>
              <w:top w:val="single" w:sz="4" w:space="0" w:color="auto"/>
              <w:left w:val="single" w:sz="4" w:space="0" w:color="auto"/>
              <w:bottom w:val="single" w:sz="4" w:space="0" w:color="auto"/>
              <w:right w:val="single" w:sz="4" w:space="0" w:color="auto"/>
            </w:tcBorders>
            <w:vAlign w:val="bottom"/>
          </w:tcPr>
          <w:p w14:paraId="26859808" w14:textId="77777777" w:rsidR="003C02E9" w:rsidRPr="008F158A" w:rsidRDefault="003C02E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E2630E3" w14:textId="77777777" w:rsidR="003C02E9" w:rsidRPr="008F158A" w:rsidRDefault="003C02E9" w:rsidP="003A2344">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4A2E6754" w14:textId="77777777" w:rsidR="003C02E9" w:rsidRPr="008F158A" w:rsidRDefault="003C02E9" w:rsidP="003A2344">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713EECE3" w14:textId="77777777" w:rsidR="003C02E9" w:rsidRPr="008F158A" w:rsidRDefault="003C02E9"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612A579" w14:textId="77777777" w:rsidR="003C02E9" w:rsidRPr="008F158A" w:rsidRDefault="003C02E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2C0BC" w14:textId="77777777" w:rsidR="003C02E9" w:rsidRPr="008F158A" w:rsidRDefault="00246A59" w:rsidP="003A2344">
            <w:pPr>
              <w:pStyle w:val="a3"/>
              <w:rPr>
                <w:rFonts w:ascii="Times New Roman" w:hAnsi="Times New Roman" w:cs="Times New Roman"/>
                <w:sz w:val="24"/>
                <w:szCs w:val="24"/>
              </w:rPr>
            </w:pPr>
            <w:r>
              <w:rPr>
                <w:rFonts w:ascii="Times New Roman" w:hAnsi="Times New Roman" w:cs="Times New Roman"/>
                <w:sz w:val="24"/>
                <w:szCs w:val="24"/>
              </w:rPr>
              <w:t>821,2</w:t>
            </w:r>
          </w:p>
        </w:tc>
        <w:tc>
          <w:tcPr>
            <w:tcW w:w="992" w:type="dxa"/>
            <w:tcBorders>
              <w:top w:val="single" w:sz="4" w:space="0" w:color="auto"/>
              <w:left w:val="single" w:sz="4" w:space="0" w:color="auto"/>
              <w:bottom w:val="single" w:sz="4" w:space="0" w:color="auto"/>
              <w:right w:val="single" w:sz="4" w:space="0" w:color="auto"/>
            </w:tcBorders>
            <w:vAlign w:val="bottom"/>
          </w:tcPr>
          <w:p w14:paraId="3B88EBD3" w14:textId="6F245D2A" w:rsidR="003C02E9" w:rsidRPr="008F158A" w:rsidRDefault="00426290" w:rsidP="003A2344">
            <w:pPr>
              <w:pStyle w:val="a3"/>
              <w:rPr>
                <w:rFonts w:ascii="Times New Roman" w:hAnsi="Times New Roman" w:cs="Times New Roman"/>
                <w:sz w:val="24"/>
                <w:szCs w:val="24"/>
              </w:rPr>
            </w:pPr>
            <w:r>
              <w:rPr>
                <w:rFonts w:ascii="Times New Roman" w:hAnsi="Times New Roman" w:cs="Times New Roman"/>
                <w:sz w:val="24"/>
                <w:szCs w:val="24"/>
              </w:rPr>
              <w:t>816</w:t>
            </w:r>
          </w:p>
        </w:tc>
      </w:tr>
      <w:tr w:rsidR="00A606B3" w:rsidRPr="008F158A" w14:paraId="4B7BAA48" w14:textId="77777777" w:rsidTr="006C78FA">
        <w:trPr>
          <w:gridAfter w:val="2"/>
          <w:wAfter w:w="1977" w:type="dxa"/>
          <w:trHeight w:val="28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3DF7045C" w14:textId="77777777" w:rsidR="00A606B3" w:rsidRPr="008F158A" w:rsidRDefault="00A606B3" w:rsidP="00BA32EA">
            <w:pPr>
              <w:pStyle w:val="a3"/>
              <w:rPr>
                <w:rFonts w:ascii="Times New Roman" w:eastAsia="Times New Roman" w:hAnsi="Times New Roman" w:cs="Times New Roman"/>
                <w:bCs/>
                <w:sz w:val="24"/>
                <w:szCs w:val="24"/>
              </w:rPr>
            </w:pPr>
            <w:r w:rsidRPr="00327734">
              <w:rPr>
                <w:rFonts w:ascii="Times New Roman" w:eastAsia="Times New Roman" w:hAnsi="Times New Roman" w:cs="Times New Roman"/>
                <w:bCs/>
                <w:sz w:val="24"/>
                <w:szCs w:val="24"/>
              </w:rPr>
              <w:t>Сельское хозяйство и рыболовство</w:t>
            </w:r>
          </w:p>
        </w:tc>
        <w:tc>
          <w:tcPr>
            <w:tcW w:w="708" w:type="dxa"/>
            <w:tcBorders>
              <w:top w:val="single" w:sz="4" w:space="0" w:color="auto"/>
              <w:left w:val="single" w:sz="4" w:space="0" w:color="auto"/>
              <w:bottom w:val="single" w:sz="4" w:space="0" w:color="auto"/>
              <w:right w:val="single" w:sz="4" w:space="0" w:color="auto"/>
            </w:tcBorders>
            <w:vAlign w:val="bottom"/>
          </w:tcPr>
          <w:p w14:paraId="486F0846" w14:textId="77777777" w:rsidR="00A606B3" w:rsidRPr="008F158A" w:rsidRDefault="00A606B3" w:rsidP="00BA32EA">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69D50E0" w14:textId="77777777" w:rsidR="00A606B3" w:rsidRPr="008F158A" w:rsidRDefault="00A606B3" w:rsidP="00BA32EA">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3C348D59" w14:textId="77777777" w:rsidR="00A606B3" w:rsidRPr="008F158A" w:rsidRDefault="00A606B3" w:rsidP="00A606B3">
            <w:pPr>
              <w:pStyle w:val="a3"/>
              <w:rPr>
                <w:rFonts w:ascii="Times New Roman" w:hAnsi="Times New Roman" w:cs="Times New Roman"/>
                <w:sz w:val="24"/>
                <w:szCs w:val="24"/>
              </w:rPr>
            </w:pPr>
            <w:r w:rsidRPr="008F158A">
              <w:rPr>
                <w:rFonts w:ascii="Times New Roman" w:hAnsi="Times New Roman" w:cs="Times New Roman"/>
                <w:sz w:val="24"/>
                <w:szCs w:val="24"/>
              </w:rPr>
              <w:t>0</w:t>
            </w: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1F5F5B" w14:textId="77777777" w:rsidR="00A606B3" w:rsidRPr="008F158A" w:rsidRDefault="00A606B3"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999FF9A" w14:textId="77777777" w:rsidR="00A606B3" w:rsidRPr="008F158A" w:rsidRDefault="00A606B3"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F6CBE" w14:textId="77777777" w:rsidR="00A606B3" w:rsidRDefault="00A606B3" w:rsidP="003A2344">
            <w:pPr>
              <w:pStyle w:val="a3"/>
              <w:rPr>
                <w:rFonts w:ascii="Times New Roman" w:hAnsi="Times New Roman" w:cs="Times New Roman"/>
                <w:sz w:val="24"/>
                <w:szCs w:val="24"/>
              </w:rPr>
            </w:pPr>
            <w:r>
              <w:rPr>
                <w:rFonts w:ascii="Times New Roman" w:hAnsi="Times New Roman" w:cs="Times New Roman"/>
                <w:sz w:val="24"/>
                <w:szCs w:val="24"/>
              </w:rPr>
              <w:t>18,2</w:t>
            </w:r>
          </w:p>
        </w:tc>
        <w:tc>
          <w:tcPr>
            <w:tcW w:w="992" w:type="dxa"/>
            <w:tcBorders>
              <w:top w:val="single" w:sz="4" w:space="0" w:color="auto"/>
              <w:left w:val="single" w:sz="4" w:space="0" w:color="auto"/>
              <w:bottom w:val="single" w:sz="4" w:space="0" w:color="auto"/>
              <w:right w:val="single" w:sz="4" w:space="0" w:color="auto"/>
            </w:tcBorders>
            <w:vAlign w:val="bottom"/>
          </w:tcPr>
          <w:p w14:paraId="532B9EE5" w14:textId="14078F1E" w:rsidR="00A606B3" w:rsidRDefault="00426290" w:rsidP="003A2344">
            <w:pPr>
              <w:pStyle w:val="a3"/>
              <w:rPr>
                <w:rFonts w:ascii="Times New Roman" w:hAnsi="Times New Roman" w:cs="Times New Roman"/>
                <w:sz w:val="24"/>
                <w:szCs w:val="24"/>
              </w:rPr>
            </w:pPr>
            <w:r>
              <w:rPr>
                <w:rFonts w:ascii="Times New Roman" w:hAnsi="Times New Roman" w:cs="Times New Roman"/>
                <w:sz w:val="24"/>
                <w:szCs w:val="24"/>
              </w:rPr>
              <w:t>13</w:t>
            </w:r>
          </w:p>
        </w:tc>
      </w:tr>
      <w:tr w:rsidR="00A606B3" w:rsidRPr="008F158A" w14:paraId="654111CB" w14:textId="77777777" w:rsidTr="00BA32EA">
        <w:trPr>
          <w:gridAfter w:val="2"/>
          <w:wAfter w:w="1977" w:type="dxa"/>
          <w:trHeight w:val="28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624065FE" w14:textId="77777777" w:rsidR="00A606B3" w:rsidRPr="008F158A" w:rsidRDefault="00A606B3" w:rsidP="00BA32EA">
            <w:pPr>
              <w:pStyle w:val="a3"/>
              <w:rPr>
                <w:rFonts w:ascii="Times New Roman" w:eastAsia="Times New Roman" w:hAnsi="Times New Roman" w:cs="Times New Roman"/>
                <w:bCs/>
                <w:sz w:val="24"/>
                <w:szCs w:val="24"/>
              </w:rPr>
            </w:pPr>
            <w:r w:rsidRPr="00327734">
              <w:rPr>
                <w:rFonts w:ascii="Times New Roman" w:eastAsia="Times New Roman" w:hAnsi="Times New Roman" w:cs="Times New Roman"/>
                <w:bCs/>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14:paraId="5B95B94F" w14:textId="77777777" w:rsidR="00A606B3" w:rsidRPr="008F158A" w:rsidRDefault="00A606B3" w:rsidP="00BA32EA">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19F2E517" w14:textId="77777777" w:rsidR="00A606B3" w:rsidRPr="008F158A" w:rsidRDefault="00A606B3" w:rsidP="00BA32EA">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164B7195" w14:textId="77777777" w:rsidR="00A606B3" w:rsidRPr="008F158A" w:rsidRDefault="00A606B3" w:rsidP="00BA32EA">
            <w:pPr>
              <w:pStyle w:val="a3"/>
              <w:rPr>
                <w:rFonts w:ascii="Times New Roman" w:hAnsi="Times New Roman" w:cs="Times New Roman"/>
                <w:sz w:val="24"/>
                <w:szCs w:val="24"/>
              </w:rPr>
            </w:pPr>
            <w:r w:rsidRPr="008F158A">
              <w:rPr>
                <w:rFonts w:ascii="Times New Roman" w:hAnsi="Times New Roman" w:cs="Times New Roman"/>
                <w:sz w:val="24"/>
                <w:szCs w:val="24"/>
              </w:rPr>
              <w:t>14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512CE1" w14:textId="77777777" w:rsidR="00A606B3" w:rsidRPr="00B80897" w:rsidRDefault="00A606B3" w:rsidP="00BA32EA">
            <w:pPr>
              <w:pStyle w:val="a3"/>
              <w:rPr>
                <w:rFonts w:ascii="Times New Roman" w:eastAsia="Times New Roman" w:hAnsi="Times New Roman" w:cs="Times New Roman"/>
                <w:sz w:val="24"/>
                <w:szCs w:val="24"/>
              </w:rPr>
            </w:pPr>
            <w:r w:rsidRPr="00B80897">
              <w:rPr>
                <w:rFonts w:ascii="Times New Roman" w:eastAsia="Times New Roman" w:hAnsi="Times New Roman" w:cs="Times New Roman"/>
                <w:sz w:val="24"/>
                <w:szCs w:val="24"/>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033A615" w14:textId="77777777" w:rsidR="00A606B3" w:rsidRPr="008F158A" w:rsidRDefault="00A606B3"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72E26" w14:textId="77777777" w:rsidR="00A606B3" w:rsidRDefault="00A606B3" w:rsidP="003A2344">
            <w:pPr>
              <w:pStyle w:val="a3"/>
              <w:rPr>
                <w:rFonts w:ascii="Times New Roman" w:hAnsi="Times New Roman" w:cs="Times New Roman"/>
                <w:sz w:val="24"/>
                <w:szCs w:val="24"/>
              </w:rPr>
            </w:pPr>
            <w:r>
              <w:rPr>
                <w:rFonts w:ascii="Times New Roman" w:hAnsi="Times New Roman" w:cs="Times New Roman"/>
                <w:sz w:val="24"/>
                <w:szCs w:val="24"/>
              </w:rPr>
              <w:t>18,2</w:t>
            </w:r>
          </w:p>
        </w:tc>
        <w:tc>
          <w:tcPr>
            <w:tcW w:w="992" w:type="dxa"/>
            <w:tcBorders>
              <w:top w:val="single" w:sz="4" w:space="0" w:color="auto"/>
              <w:left w:val="single" w:sz="4" w:space="0" w:color="auto"/>
              <w:bottom w:val="single" w:sz="4" w:space="0" w:color="auto"/>
              <w:right w:val="single" w:sz="4" w:space="0" w:color="auto"/>
            </w:tcBorders>
            <w:vAlign w:val="bottom"/>
          </w:tcPr>
          <w:p w14:paraId="1F323C53" w14:textId="131C1AB0" w:rsidR="00A606B3" w:rsidRDefault="00A606B3" w:rsidP="003A2344">
            <w:pPr>
              <w:pStyle w:val="a3"/>
              <w:rPr>
                <w:rFonts w:ascii="Times New Roman" w:hAnsi="Times New Roman" w:cs="Times New Roman"/>
                <w:sz w:val="24"/>
                <w:szCs w:val="24"/>
              </w:rPr>
            </w:pPr>
            <w:r>
              <w:rPr>
                <w:rFonts w:ascii="Times New Roman" w:hAnsi="Times New Roman" w:cs="Times New Roman"/>
                <w:sz w:val="24"/>
                <w:szCs w:val="24"/>
              </w:rPr>
              <w:t>1</w:t>
            </w:r>
            <w:r w:rsidR="00426290">
              <w:rPr>
                <w:rFonts w:ascii="Times New Roman" w:hAnsi="Times New Roman" w:cs="Times New Roman"/>
                <w:sz w:val="24"/>
                <w:szCs w:val="24"/>
              </w:rPr>
              <w:t>3</w:t>
            </w:r>
          </w:p>
        </w:tc>
      </w:tr>
      <w:tr w:rsidR="008B024A" w:rsidRPr="008F158A" w14:paraId="72A2CABB" w14:textId="77777777" w:rsidTr="006C78FA">
        <w:trPr>
          <w:gridAfter w:val="2"/>
          <w:wAfter w:w="1977" w:type="dxa"/>
          <w:trHeight w:val="28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C548A31" w14:textId="77777777" w:rsidR="008B024A" w:rsidRPr="008F158A" w:rsidRDefault="008B024A" w:rsidP="00BA32EA">
            <w:pPr>
              <w:pStyle w:val="a3"/>
              <w:rPr>
                <w:rFonts w:ascii="Times New Roman" w:eastAsia="Times New Roman" w:hAnsi="Times New Roman" w:cs="Times New Roman"/>
                <w:bCs/>
                <w:sz w:val="24"/>
                <w:szCs w:val="24"/>
              </w:rPr>
            </w:pPr>
            <w:r w:rsidRPr="00327734">
              <w:rPr>
                <w:rFonts w:ascii="Times New Roman" w:eastAsia="Times New Roman" w:hAnsi="Times New Roman" w:cs="Times New Roman"/>
                <w:bCs/>
                <w:sz w:val="24"/>
                <w:szCs w:val="24"/>
              </w:rPr>
              <w:t>Осуществление полномочий по организации мероприятий при осуществлении деятельности по обращению с животными без владельцев</w:t>
            </w:r>
          </w:p>
        </w:tc>
        <w:tc>
          <w:tcPr>
            <w:tcW w:w="708" w:type="dxa"/>
            <w:tcBorders>
              <w:top w:val="single" w:sz="4" w:space="0" w:color="auto"/>
              <w:left w:val="single" w:sz="4" w:space="0" w:color="auto"/>
              <w:bottom w:val="single" w:sz="4" w:space="0" w:color="auto"/>
              <w:right w:val="single" w:sz="4" w:space="0" w:color="auto"/>
            </w:tcBorders>
            <w:vAlign w:val="bottom"/>
          </w:tcPr>
          <w:p w14:paraId="22462D6E" w14:textId="77777777" w:rsidR="008B024A" w:rsidRPr="008F158A" w:rsidRDefault="008B024A" w:rsidP="00BA32EA">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79498E34" w14:textId="77777777" w:rsidR="008B024A" w:rsidRPr="008F158A" w:rsidRDefault="008B024A" w:rsidP="00BA32EA">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15E15867" w14:textId="77777777" w:rsidR="008B024A" w:rsidRPr="008F158A" w:rsidRDefault="008B024A" w:rsidP="00A606B3">
            <w:pPr>
              <w:pStyle w:val="a3"/>
              <w:rPr>
                <w:rFonts w:ascii="Times New Roman" w:hAnsi="Times New Roman" w:cs="Times New Roman"/>
                <w:sz w:val="24"/>
                <w:szCs w:val="24"/>
              </w:rPr>
            </w:pPr>
            <w:r w:rsidRPr="008F158A">
              <w:rPr>
                <w:rFonts w:ascii="Times New Roman" w:hAnsi="Times New Roman" w:cs="Times New Roman"/>
                <w:sz w:val="24"/>
                <w:szCs w:val="24"/>
              </w:rPr>
              <w:t>0</w:t>
            </w: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93679" w14:textId="77777777" w:rsidR="008B024A" w:rsidRPr="003E4EE5" w:rsidRDefault="008B024A" w:rsidP="00BA32EA">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rPr>
              <w:t>73880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97B6545" w14:textId="77777777" w:rsidR="008B024A" w:rsidRPr="008F158A" w:rsidRDefault="008B024A"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8F370" w14:textId="77777777" w:rsidR="008B024A" w:rsidRDefault="008B024A" w:rsidP="003A2344">
            <w:pPr>
              <w:pStyle w:val="a3"/>
              <w:rPr>
                <w:rFonts w:ascii="Times New Roman" w:hAnsi="Times New Roman" w:cs="Times New Roman"/>
                <w:sz w:val="24"/>
                <w:szCs w:val="24"/>
              </w:rPr>
            </w:pPr>
            <w:r>
              <w:rPr>
                <w:rFonts w:ascii="Times New Roman" w:hAnsi="Times New Roman" w:cs="Times New Roman"/>
                <w:sz w:val="24"/>
                <w:szCs w:val="24"/>
              </w:rPr>
              <w:t>18,2</w:t>
            </w:r>
          </w:p>
        </w:tc>
        <w:tc>
          <w:tcPr>
            <w:tcW w:w="992" w:type="dxa"/>
            <w:tcBorders>
              <w:top w:val="single" w:sz="4" w:space="0" w:color="auto"/>
              <w:left w:val="single" w:sz="4" w:space="0" w:color="auto"/>
              <w:bottom w:val="single" w:sz="4" w:space="0" w:color="auto"/>
              <w:right w:val="single" w:sz="4" w:space="0" w:color="auto"/>
            </w:tcBorders>
            <w:vAlign w:val="bottom"/>
          </w:tcPr>
          <w:p w14:paraId="1CD00028" w14:textId="3CB18A4D" w:rsidR="008B024A" w:rsidRDefault="008B024A" w:rsidP="003A2344">
            <w:pPr>
              <w:pStyle w:val="a3"/>
              <w:rPr>
                <w:rFonts w:ascii="Times New Roman" w:hAnsi="Times New Roman" w:cs="Times New Roman"/>
                <w:sz w:val="24"/>
                <w:szCs w:val="24"/>
              </w:rPr>
            </w:pPr>
            <w:r>
              <w:rPr>
                <w:rFonts w:ascii="Times New Roman" w:hAnsi="Times New Roman" w:cs="Times New Roman"/>
                <w:sz w:val="24"/>
                <w:szCs w:val="24"/>
              </w:rPr>
              <w:t>1</w:t>
            </w:r>
            <w:r w:rsidR="00426290">
              <w:rPr>
                <w:rFonts w:ascii="Times New Roman" w:hAnsi="Times New Roman" w:cs="Times New Roman"/>
                <w:sz w:val="24"/>
                <w:szCs w:val="24"/>
              </w:rPr>
              <w:t>3</w:t>
            </w:r>
          </w:p>
        </w:tc>
      </w:tr>
      <w:tr w:rsidR="008B024A" w:rsidRPr="008F158A" w14:paraId="24F88A5A" w14:textId="77777777" w:rsidTr="006C78FA">
        <w:trPr>
          <w:gridAfter w:val="2"/>
          <w:wAfter w:w="1977" w:type="dxa"/>
          <w:trHeight w:val="28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6A485DB8" w14:textId="77777777" w:rsidR="008B024A" w:rsidRPr="008F158A" w:rsidRDefault="008B024A" w:rsidP="00BA32EA">
            <w:pPr>
              <w:pStyle w:val="a3"/>
              <w:rPr>
                <w:rFonts w:ascii="Times New Roman" w:eastAsia="Times New Roman" w:hAnsi="Times New Roman" w:cs="Times New Roman"/>
                <w:sz w:val="24"/>
                <w:szCs w:val="24"/>
              </w:rPr>
            </w:pPr>
            <w:r w:rsidRPr="008F158A">
              <w:rPr>
                <w:rFonts w:ascii="Times New Roman" w:eastAsia="Times New Roman" w:hAnsi="Times New Roman" w:cs="Times New Roman"/>
                <w:sz w:val="24"/>
                <w:szCs w:val="24"/>
              </w:rPr>
              <w:t>Закупка товаров, работ и услуг для государственных нужд</w:t>
            </w:r>
          </w:p>
        </w:tc>
        <w:tc>
          <w:tcPr>
            <w:tcW w:w="708" w:type="dxa"/>
            <w:tcBorders>
              <w:top w:val="single" w:sz="4" w:space="0" w:color="auto"/>
              <w:left w:val="single" w:sz="4" w:space="0" w:color="auto"/>
              <w:bottom w:val="single" w:sz="4" w:space="0" w:color="auto"/>
              <w:right w:val="single" w:sz="4" w:space="0" w:color="auto"/>
            </w:tcBorders>
            <w:vAlign w:val="bottom"/>
          </w:tcPr>
          <w:p w14:paraId="75404A5C" w14:textId="77777777" w:rsidR="008B024A" w:rsidRPr="008F158A" w:rsidRDefault="008B024A" w:rsidP="00BA32EA">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3E71A88D" w14:textId="77777777" w:rsidR="008B024A" w:rsidRPr="008F158A" w:rsidRDefault="008B024A" w:rsidP="00BA32EA">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295C1040" w14:textId="77777777" w:rsidR="008B024A" w:rsidRPr="008F158A" w:rsidRDefault="008B024A" w:rsidP="00A606B3">
            <w:pPr>
              <w:pStyle w:val="a3"/>
              <w:rPr>
                <w:rFonts w:ascii="Times New Roman" w:hAnsi="Times New Roman" w:cs="Times New Roman"/>
                <w:sz w:val="24"/>
                <w:szCs w:val="24"/>
              </w:rPr>
            </w:pPr>
            <w:r w:rsidRPr="008F158A">
              <w:rPr>
                <w:rFonts w:ascii="Times New Roman" w:hAnsi="Times New Roman" w:cs="Times New Roman"/>
                <w:sz w:val="24"/>
                <w:szCs w:val="24"/>
              </w:rPr>
              <w:t>0</w:t>
            </w:r>
            <w:r>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837B9" w14:textId="77777777" w:rsidR="008B024A" w:rsidRPr="003E4EE5" w:rsidRDefault="008B024A" w:rsidP="00BA32EA">
            <w:pPr>
              <w:pStyle w:val="a3"/>
              <w:rPr>
                <w:rFonts w:ascii="Times New Roman" w:eastAsia="Times New Roman" w:hAnsi="Times New Roman" w:cs="Times New Roman"/>
                <w:sz w:val="24"/>
                <w:szCs w:val="24"/>
              </w:rPr>
            </w:pPr>
            <w:r w:rsidRPr="003E4EE5">
              <w:rPr>
                <w:rFonts w:ascii="Times New Roman" w:eastAsia="Times New Roman" w:hAnsi="Times New Roman" w:cs="Times New Roman"/>
                <w:sz w:val="24"/>
                <w:szCs w:val="24"/>
              </w:rPr>
              <w:t xml:space="preserve">99 9 00 </w:t>
            </w:r>
            <w:r>
              <w:rPr>
                <w:rFonts w:ascii="Times New Roman" w:eastAsia="Times New Roman" w:hAnsi="Times New Roman" w:cs="Times New Roman"/>
                <w:sz w:val="24"/>
                <w:szCs w:val="24"/>
              </w:rPr>
              <w:t>73880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6AE9132" w14:textId="77777777" w:rsidR="008B024A" w:rsidRPr="008F158A" w:rsidRDefault="00246A59" w:rsidP="003A2344">
            <w:pPr>
              <w:pStyle w:val="a3"/>
              <w:rPr>
                <w:rFonts w:ascii="Times New Roman" w:hAnsi="Times New Roman" w:cs="Times New Roman"/>
                <w:sz w:val="24"/>
                <w:szCs w:val="24"/>
              </w:rPr>
            </w:pPr>
            <w:r>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04EE9A" w14:textId="77777777" w:rsidR="008B024A" w:rsidRDefault="008B024A" w:rsidP="003A2344">
            <w:pPr>
              <w:pStyle w:val="a3"/>
              <w:rPr>
                <w:rFonts w:ascii="Times New Roman" w:hAnsi="Times New Roman" w:cs="Times New Roman"/>
                <w:sz w:val="24"/>
                <w:szCs w:val="24"/>
              </w:rPr>
            </w:pPr>
            <w:r>
              <w:rPr>
                <w:rFonts w:ascii="Times New Roman" w:hAnsi="Times New Roman" w:cs="Times New Roman"/>
                <w:sz w:val="24"/>
                <w:szCs w:val="24"/>
              </w:rPr>
              <w:t>18,2</w:t>
            </w:r>
          </w:p>
        </w:tc>
        <w:tc>
          <w:tcPr>
            <w:tcW w:w="992" w:type="dxa"/>
            <w:tcBorders>
              <w:top w:val="single" w:sz="4" w:space="0" w:color="auto"/>
              <w:left w:val="single" w:sz="4" w:space="0" w:color="auto"/>
              <w:bottom w:val="single" w:sz="4" w:space="0" w:color="auto"/>
              <w:right w:val="single" w:sz="4" w:space="0" w:color="auto"/>
            </w:tcBorders>
            <w:vAlign w:val="bottom"/>
          </w:tcPr>
          <w:p w14:paraId="62424FB4" w14:textId="3402B7CC" w:rsidR="008B024A" w:rsidRDefault="008B024A" w:rsidP="003A2344">
            <w:pPr>
              <w:pStyle w:val="a3"/>
              <w:rPr>
                <w:rFonts w:ascii="Times New Roman" w:hAnsi="Times New Roman" w:cs="Times New Roman"/>
                <w:sz w:val="24"/>
                <w:szCs w:val="24"/>
              </w:rPr>
            </w:pPr>
            <w:r>
              <w:rPr>
                <w:rFonts w:ascii="Times New Roman" w:hAnsi="Times New Roman" w:cs="Times New Roman"/>
                <w:sz w:val="24"/>
                <w:szCs w:val="24"/>
              </w:rPr>
              <w:t>1</w:t>
            </w:r>
            <w:r w:rsidR="00426290">
              <w:rPr>
                <w:rFonts w:ascii="Times New Roman" w:hAnsi="Times New Roman" w:cs="Times New Roman"/>
                <w:sz w:val="24"/>
                <w:szCs w:val="24"/>
              </w:rPr>
              <w:t>3</w:t>
            </w:r>
          </w:p>
        </w:tc>
      </w:tr>
      <w:tr w:rsidR="00A606B3" w:rsidRPr="008F158A" w14:paraId="132CD5A3" w14:textId="77777777" w:rsidTr="006C78FA">
        <w:trPr>
          <w:gridAfter w:val="2"/>
          <w:wAfter w:w="1977" w:type="dxa"/>
          <w:trHeight w:val="28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6DE06FFD"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Дорожное хозяйство (дорожные фонды)</w:t>
            </w:r>
          </w:p>
        </w:tc>
        <w:tc>
          <w:tcPr>
            <w:tcW w:w="708" w:type="dxa"/>
            <w:tcBorders>
              <w:top w:val="single" w:sz="4" w:space="0" w:color="auto"/>
              <w:left w:val="single" w:sz="4" w:space="0" w:color="auto"/>
              <w:bottom w:val="single" w:sz="4" w:space="0" w:color="auto"/>
              <w:right w:val="single" w:sz="4" w:space="0" w:color="auto"/>
            </w:tcBorders>
            <w:vAlign w:val="bottom"/>
          </w:tcPr>
          <w:p w14:paraId="5635402F"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53EC2DE7"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26A9E72A"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5ED7A" w14:textId="77777777" w:rsidR="00A606B3" w:rsidRPr="00B80897" w:rsidRDefault="00A606B3" w:rsidP="00BA32EA">
            <w:pPr>
              <w:pStyle w:val="a3"/>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7445C80" w14:textId="77777777" w:rsidR="00A606B3" w:rsidRPr="008F158A" w:rsidRDefault="00A606B3"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D8C04" w14:textId="77777777" w:rsidR="00A606B3" w:rsidRPr="008F158A" w:rsidRDefault="00A606B3" w:rsidP="003A2344">
            <w:pPr>
              <w:pStyle w:val="a3"/>
              <w:rPr>
                <w:rFonts w:ascii="Times New Roman" w:hAnsi="Times New Roman" w:cs="Times New Roman"/>
                <w:sz w:val="24"/>
                <w:szCs w:val="24"/>
              </w:rPr>
            </w:pPr>
            <w:r>
              <w:rPr>
                <w:rFonts w:ascii="Times New Roman" w:hAnsi="Times New Roman" w:cs="Times New Roman"/>
                <w:sz w:val="24"/>
                <w:szCs w:val="24"/>
              </w:rPr>
              <w:t>803</w:t>
            </w:r>
          </w:p>
        </w:tc>
        <w:tc>
          <w:tcPr>
            <w:tcW w:w="992" w:type="dxa"/>
            <w:tcBorders>
              <w:top w:val="single" w:sz="4" w:space="0" w:color="auto"/>
              <w:left w:val="single" w:sz="4" w:space="0" w:color="auto"/>
              <w:bottom w:val="single" w:sz="4" w:space="0" w:color="auto"/>
              <w:right w:val="single" w:sz="4" w:space="0" w:color="auto"/>
            </w:tcBorders>
            <w:vAlign w:val="bottom"/>
          </w:tcPr>
          <w:p w14:paraId="6B115668" w14:textId="77777777" w:rsidR="00A606B3" w:rsidRPr="008F158A" w:rsidRDefault="00A606B3" w:rsidP="003A2344">
            <w:pPr>
              <w:pStyle w:val="a3"/>
              <w:rPr>
                <w:rFonts w:ascii="Times New Roman" w:hAnsi="Times New Roman" w:cs="Times New Roman"/>
                <w:sz w:val="24"/>
                <w:szCs w:val="24"/>
              </w:rPr>
            </w:pPr>
            <w:r>
              <w:rPr>
                <w:rFonts w:ascii="Times New Roman" w:hAnsi="Times New Roman" w:cs="Times New Roman"/>
                <w:sz w:val="24"/>
                <w:szCs w:val="24"/>
              </w:rPr>
              <w:t>803</w:t>
            </w:r>
          </w:p>
        </w:tc>
      </w:tr>
      <w:tr w:rsidR="00A606B3" w:rsidRPr="008F158A" w14:paraId="18359DB8" w14:textId="77777777" w:rsidTr="006C78FA">
        <w:trPr>
          <w:gridAfter w:val="2"/>
          <w:wAfter w:w="1977" w:type="dxa"/>
          <w:trHeight w:val="28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3A0C7973"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Муниципальная программа «Социально-экономическое развитие Солонцинского сельского поселения муниципального района «Вейделевский район» Белгородской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14:paraId="0B9C0334"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7B338DDF"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03D695C2"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BDCC3"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59101E7" w14:textId="77777777" w:rsidR="00A606B3" w:rsidRPr="008F158A" w:rsidRDefault="00A606B3"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02C552" w14:textId="77777777" w:rsidR="00A606B3" w:rsidRPr="008F158A" w:rsidRDefault="00A606B3" w:rsidP="003A2344">
            <w:pPr>
              <w:pStyle w:val="a3"/>
              <w:rPr>
                <w:rFonts w:ascii="Times New Roman" w:hAnsi="Times New Roman" w:cs="Times New Roman"/>
                <w:sz w:val="24"/>
                <w:szCs w:val="24"/>
              </w:rPr>
            </w:pPr>
            <w:r>
              <w:rPr>
                <w:rFonts w:ascii="Times New Roman" w:hAnsi="Times New Roman" w:cs="Times New Roman"/>
                <w:sz w:val="24"/>
                <w:szCs w:val="24"/>
              </w:rPr>
              <w:t>803</w:t>
            </w:r>
          </w:p>
        </w:tc>
        <w:tc>
          <w:tcPr>
            <w:tcW w:w="992" w:type="dxa"/>
            <w:tcBorders>
              <w:top w:val="single" w:sz="4" w:space="0" w:color="auto"/>
              <w:left w:val="single" w:sz="4" w:space="0" w:color="auto"/>
              <w:bottom w:val="single" w:sz="4" w:space="0" w:color="auto"/>
              <w:right w:val="single" w:sz="4" w:space="0" w:color="auto"/>
            </w:tcBorders>
            <w:vAlign w:val="bottom"/>
          </w:tcPr>
          <w:p w14:paraId="7058C2C9" w14:textId="77777777" w:rsidR="00A606B3" w:rsidRPr="008F158A" w:rsidRDefault="00A606B3" w:rsidP="003A2344">
            <w:pPr>
              <w:pStyle w:val="a3"/>
              <w:rPr>
                <w:rFonts w:ascii="Times New Roman" w:hAnsi="Times New Roman" w:cs="Times New Roman"/>
                <w:sz w:val="24"/>
                <w:szCs w:val="24"/>
              </w:rPr>
            </w:pPr>
            <w:r>
              <w:rPr>
                <w:rFonts w:ascii="Times New Roman" w:hAnsi="Times New Roman" w:cs="Times New Roman"/>
                <w:sz w:val="24"/>
                <w:szCs w:val="24"/>
              </w:rPr>
              <w:t>803</w:t>
            </w:r>
          </w:p>
        </w:tc>
      </w:tr>
      <w:tr w:rsidR="00A606B3" w:rsidRPr="008F158A" w14:paraId="0457CFD6" w14:textId="77777777" w:rsidTr="006C78FA">
        <w:trPr>
          <w:gridAfter w:val="2"/>
          <w:wAfter w:w="1977" w:type="dxa"/>
          <w:trHeight w:val="25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BF069B1"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Подпрограмма "Развитие дорожной сети Солонцинского сельского поселения "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708" w:type="dxa"/>
            <w:tcBorders>
              <w:top w:val="single" w:sz="4" w:space="0" w:color="auto"/>
              <w:left w:val="single" w:sz="4" w:space="0" w:color="auto"/>
              <w:bottom w:val="single" w:sz="4" w:space="0" w:color="auto"/>
              <w:right w:val="single" w:sz="4" w:space="0" w:color="auto"/>
            </w:tcBorders>
            <w:vAlign w:val="bottom"/>
          </w:tcPr>
          <w:p w14:paraId="3113A0F0"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5911F7C5"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215B1F94"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73088"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01 3 00 00000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D6D9AFC" w14:textId="77777777" w:rsidR="00A606B3" w:rsidRPr="008F158A" w:rsidRDefault="00A606B3"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F9DA0" w14:textId="77777777" w:rsidR="00A606B3" w:rsidRPr="008F158A" w:rsidRDefault="00A606B3" w:rsidP="003A2344">
            <w:pPr>
              <w:pStyle w:val="a3"/>
              <w:rPr>
                <w:rFonts w:ascii="Times New Roman" w:hAnsi="Times New Roman" w:cs="Times New Roman"/>
                <w:sz w:val="24"/>
                <w:szCs w:val="24"/>
              </w:rPr>
            </w:pPr>
            <w:r>
              <w:rPr>
                <w:rFonts w:ascii="Times New Roman" w:hAnsi="Times New Roman" w:cs="Times New Roman"/>
                <w:sz w:val="24"/>
                <w:szCs w:val="24"/>
              </w:rPr>
              <w:t>803</w:t>
            </w:r>
          </w:p>
        </w:tc>
        <w:tc>
          <w:tcPr>
            <w:tcW w:w="992" w:type="dxa"/>
            <w:tcBorders>
              <w:top w:val="single" w:sz="4" w:space="0" w:color="auto"/>
              <w:left w:val="single" w:sz="4" w:space="0" w:color="auto"/>
              <w:bottom w:val="single" w:sz="4" w:space="0" w:color="auto"/>
              <w:right w:val="single" w:sz="4" w:space="0" w:color="auto"/>
            </w:tcBorders>
            <w:vAlign w:val="bottom"/>
          </w:tcPr>
          <w:p w14:paraId="0DAEC211" w14:textId="77777777" w:rsidR="00A606B3" w:rsidRPr="008F158A" w:rsidRDefault="00A606B3" w:rsidP="003A2344">
            <w:pPr>
              <w:pStyle w:val="a3"/>
              <w:rPr>
                <w:rFonts w:ascii="Times New Roman" w:hAnsi="Times New Roman" w:cs="Times New Roman"/>
                <w:sz w:val="24"/>
                <w:szCs w:val="24"/>
              </w:rPr>
            </w:pPr>
            <w:r>
              <w:rPr>
                <w:rFonts w:ascii="Times New Roman" w:hAnsi="Times New Roman" w:cs="Times New Roman"/>
                <w:sz w:val="24"/>
                <w:szCs w:val="24"/>
              </w:rPr>
              <w:t>803</w:t>
            </w:r>
          </w:p>
        </w:tc>
      </w:tr>
      <w:tr w:rsidR="00A606B3" w:rsidRPr="008F158A" w14:paraId="3FC08FF1" w14:textId="77777777" w:rsidTr="006C78FA">
        <w:trPr>
          <w:gridAfter w:val="2"/>
          <w:wAfter w:w="1977" w:type="dxa"/>
          <w:trHeight w:val="495"/>
        </w:trPr>
        <w:tc>
          <w:tcPr>
            <w:tcW w:w="39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CE70F"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Основное мероприятие «Мероприятия по ремонту улично-</w:t>
            </w:r>
            <w:r w:rsidRPr="008F158A">
              <w:rPr>
                <w:rFonts w:ascii="Times New Roman" w:hAnsi="Times New Roman" w:cs="Times New Roman"/>
                <w:sz w:val="24"/>
                <w:szCs w:val="24"/>
              </w:rPr>
              <w:lastRenderedPageBreak/>
              <w:t>дорожной сети»</w:t>
            </w:r>
          </w:p>
        </w:tc>
        <w:tc>
          <w:tcPr>
            <w:tcW w:w="708" w:type="dxa"/>
            <w:tcBorders>
              <w:top w:val="single" w:sz="4" w:space="0" w:color="auto"/>
              <w:left w:val="single" w:sz="4" w:space="0" w:color="auto"/>
              <w:bottom w:val="single" w:sz="4" w:space="0" w:color="auto"/>
              <w:right w:val="single" w:sz="4" w:space="0" w:color="auto"/>
            </w:tcBorders>
            <w:vAlign w:val="bottom"/>
          </w:tcPr>
          <w:p w14:paraId="4AC90BA2"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lastRenderedPageBreak/>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1DD00FE2"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51FE1642"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8D4EB"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01 3 01 00000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36FD0746" w14:textId="77777777" w:rsidR="00A606B3" w:rsidRPr="008F158A" w:rsidRDefault="00A606B3"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CE258" w14:textId="77777777" w:rsidR="00A606B3" w:rsidRPr="008F158A" w:rsidRDefault="00A606B3" w:rsidP="003A2344">
            <w:pPr>
              <w:pStyle w:val="a3"/>
              <w:rPr>
                <w:rFonts w:ascii="Times New Roman" w:hAnsi="Times New Roman" w:cs="Times New Roman"/>
                <w:sz w:val="24"/>
                <w:szCs w:val="24"/>
              </w:rPr>
            </w:pPr>
            <w:r>
              <w:rPr>
                <w:rFonts w:ascii="Times New Roman" w:hAnsi="Times New Roman" w:cs="Times New Roman"/>
                <w:sz w:val="24"/>
                <w:szCs w:val="24"/>
              </w:rPr>
              <w:t>803</w:t>
            </w:r>
          </w:p>
        </w:tc>
        <w:tc>
          <w:tcPr>
            <w:tcW w:w="992" w:type="dxa"/>
            <w:tcBorders>
              <w:top w:val="single" w:sz="4" w:space="0" w:color="auto"/>
              <w:left w:val="single" w:sz="4" w:space="0" w:color="auto"/>
              <w:bottom w:val="single" w:sz="4" w:space="0" w:color="auto"/>
              <w:right w:val="single" w:sz="4" w:space="0" w:color="auto"/>
            </w:tcBorders>
            <w:vAlign w:val="bottom"/>
          </w:tcPr>
          <w:p w14:paraId="1D54229D" w14:textId="77777777" w:rsidR="00A606B3" w:rsidRPr="008F158A" w:rsidRDefault="00A606B3" w:rsidP="003A2344">
            <w:pPr>
              <w:pStyle w:val="a3"/>
              <w:rPr>
                <w:rFonts w:ascii="Times New Roman" w:hAnsi="Times New Roman" w:cs="Times New Roman"/>
                <w:sz w:val="24"/>
                <w:szCs w:val="24"/>
              </w:rPr>
            </w:pPr>
            <w:r>
              <w:rPr>
                <w:rFonts w:ascii="Times New Roman" w:hAnsi="Times New Roman" w:cs="Times New Roman"/>
                <w:sz w:val="24"/>
                <w:szCs w:val="24"/>
              </w:rPr>
              <w:t>803</w:t>
            </w:r>
          </w:p>
        </w:tc>
      </w:tr>
      <w:tr w:rsidR="00A606B3" w:rsidRPr="008F158A" w14:paraId="0AD5E7A5" w14:textId="77777777" w:rsidTr="006C78FA">
        <w:trPr>
          <w:gridAfter w:val="2"/>
          <w:wAfter w:w="1977" w:type="dxa"/>
          <w:trHeight w:val="495"/>
        </w:trPr>
        <w:tc>
          <w:tcPr>
            <w:tcW w:w="39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EDF26"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lastRenderedPageBreak/>
              <w:t>Содержание и ремонт улично-дорожной сети и мостов общего пользования муниципального значения за счет субвенций из районного бюджета в рамках подпрограммы "Развитие дорожной сети Солонцинского сельского поселения  "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708" w:type="dxa"/>
            <w:tcBorders>
              <w:top w:val="single" w:sz="4" w:space="0" w:color="auto"/>
              <w:left w:val="single" w:sz="4" w:space="0" w:color="auto"/>
              <w:bottom w:val="single" w:sz="4" w:space="0" w:color="auto"/>
              <w:right w:val="single" w:sz="4" w:space="0" w:color="auto"/>
            </w:tcBorders>
            <w:vAlign w:val="bottom"/>
          </w:tcPr>
          <w:p w14:paraId="27A3A367"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4BC05DCA"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2DDAF124"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1B4FD"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01 3 01 80570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6692F9F" w14:textId="77777777" w:rsidR="00A606B3" w:rsidRPr="008F158A" w:rsidRDefault="00A606B3"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494D7" w14:textId="77777777" w:rsidR="00A606B3" w:rsidRPr="008F158A" w:rsidRDefault="00A606B3" w:rsidP="00FD0A3E">
            <w:pPr>
              <w:pStyle w:val="a3"/>
              <w:rPr>
                <w:rFonts w:ascii="Times New Roman" w:hAnsi="Times New Roman" w:cs="Times New Roman"/>
                <w:sz w:val="24"/>
                <w:szCs w:val="24"/>
              </w:rPr>
            </w:pPr>
            <w:r>
              <w:rPr>
                <w:rFonts w:ascii="Times New Roman" w:hAnsi="Times New Roman" w:cs="Times New Roman"/>
                <w:sz w:val="24"/>
                <w:szCs w:val="24"/>
              </w:rPr>
              <w:t>803</w:t>
            </w:r>
          </w:p>
        </w:tc>
        <w:tc>
          <w:tcPr>
            <w:tcW w:w="992" w:type="dxa"/>
            <w:tcBorders>
              <w:top w:val="single" w:sz="4" w:space="0" w:color="auto"/>
              <w:left w:val="single" w:sz="4" w:space="0" w:color="auto"/>
              <w:bottom w:val="single" w:sz="4" w:space="0" w:color="auto"/>
              <w:right w:val="single" w:sz="4" w:space="0" w:color="auto"/>
            </w:tcBorders>
            <w:vAlign w:val="bottom"/>
          </w:tcPr>
          <w:p w14:paraId="33DEF125" w14:textId="77777777" w:rsidR="00A606B3" w:rsidRPr="008F158A" w:rsidRDefault="00A606B3" w:rsidP="00FD0A3E">
            <w:pPr>
              <w:pStyle w:val="a3"/>
              <w:rPr>
                <w:rFonts w:ascii="Times New Roman" w:hAnsi="Times New Roman" w:cs="Times New Roman"/>
                <w:sz w:val="24"/>
                <w:szCs w:val="24"/>
              </w:rPr>
            </w:pPr>
            <w:r>
              <w:rPr>
                <w:rFonts w:ascii="Times New Roman" w:hAnsi="Times New Roman" w:cs="Times New Roman"/>
                <w:sz w:val="24"/>
                <w:szCs w:val="24"/>
              </w:rPr>
              <w:t>803</w:t>
            </w:r>
          </w:p>
        </w:tc>
      </w:tr>
      <w:tr w:rsidR="00A606B3" w:rsidRPr="008F158A" w14:paraId="4A3DCDB1" w14:textId="77777777" w:rsidTr="006C78FA">
        <w:trPr>
          <w:gridAfter w:val="2"/>
          <w:wAfter w:w="1977" w:type="dxa"/>
          <w:trHeight w:val="30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4B245831"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Закупка товаров, работ и услуг для государственных нужд</w:t>
            </w:r>
          </w:p>
        </w:tc>
        <w:tc>
          <w:tcPr>
            <w:tcW w:w="708" w:type="dxa"/>
            <w:tcBorders>
              <w:top w:val="single" w:sz="4" w:space="0" w:color="auto"/>
              <w:left w:val="single" w:sz="4" w:space="0" w:color="auto"/>
              <w:bottom w:val="single" w:sz="4" w:space="0" w:color="auto"/>
              <w:right w:val="single" w:sz="4" w:space="0" w:color="auto"/>
            </w:tcBorders>
            <w:vAlign w:val="bottom"/>
          </w:tcPr>
          <w:p w14:paraId="4C5832EE"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EA6BA36"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0D429D16"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10505"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01 3 01 80570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97A7B38" w14:textId="77777777" w:rsidR="00A606B3" w:rsidRPr="008F158A" w:rsidRDefault="00A606B3" w:rsidP="003A2344">
            <w:pPr>
              <w:pStyle w:val="a3"/>
              <w:rPr>
                <w:rFonts w:ascii="Times New Roman" w:hAnsi="Times New Roman" w:cs="Times New Roman"/>
                <w:sz w:val="24"/>
                <w:szCs w:val="24"/>
              </w:rPr>
            </w:pPr>
            <w:r w:rsidRPr="008F158A">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5C41F" w14:textId="490DACDE" w:rsidR="00A606B3" w:rsidRPr="008F158A" w:rsidRDefault="00A606B3" w:rsidP="00246A59">
            <w:pPr>
              <w:pStyle w:val="a3"/>
              <w:rPr>
                <w:rFonts w:ascii="Times New Roman" w:hAnsi="Times New Roman" w:cs="Times New Roman"/>
                <w:sz w:val="24"/>
                <w:szCs w:val="24"/>
              </w:rPr>
            </w:pPr>
            <w:r>
              <w:rPr>
                <w:rFonts w:ascii="Times New Roman" w:hAnsi="Times New Roman" w:cs="Times New Roman"/>
                <w:sz w:val="24"/>
                <w:szCs w:val="24"/>
              </w:rPr>
              <w:t>80</w:t>
            </w:r>
            <w:r w:rsidR="00426290">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35D1BC9E" w14:textId="1B00FF9A" w:rsidR="00A606B3" w:rsidRPr="008F158A" w:rsidRDefault="00A606B3" w:rsidP="00246A59">
            <w:pPr>
              <w:pStyle w:val="a3"/>
              <w:rPr>
                <w:rFonts w:ascii="Times New Roman" w:hAnsi="Times New Roman" w:cs="Times New Roman"/>
                <w:sz w:val="24"/>
                <w:szCs w:val="24"/>
              </w:rPr>
            </w:pPr>
            <w:r>
              <w:rPr>
                <w:rFonts w:ascii="Times New Roman" w:hAnsi="Times New Roman" w:cs="Times New Roman"/>
                <w:sz w:val="24"/>
                <w:szCs w:val="24"/>
              </w:rPr>
              <w:t>80</w:t>
            </w:r>
            <w:r w:rsidR="00426290">
              <w:rPr>
                <w:rFonts w:ascii="Times New Roman" w:hAnsi="Times New Roman" w:cs="Times New Roman"/>
                <w:sz w:val="24"/>
                <w:szCs w:val="24"/>
              </w:rPr>
              <w:t>0</w:t>
            </w:r>
          </w:p>
        </w:tc>
      </w:tr>
      <w:tr w:rsidR="00246A59" w:rsidRPr="008F158A" w14:paraId="5C965605" w14:textId="77777777" w:rsidTr="006C78FA">
        <w:trPr>
          <w:gridAfter w:val="2"/>
          <w:wAfter w:w="1977" w:type="dxa"/>
          <w:trHeight w:val="45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4008E667" w14:textId="77777777" w:rsidR="00246A59" w:rsidRPr="008F158A" w:rsidRDefault="00246A59" w:rsidP="00F64760">
            <w:pPr>
              <w:pStyle w:val="a3"/>
              <w:rPr>
                <w:rFonts w:ascii="Times New Roman" w:hAnsi="Times New Roman" w:cs="Times New Roman"/>
                <w:sz w:val="24"/>
                <w:szCs w:val="24"/>
              </w:rPr>
            </w:pPr>
            <w:r w:rsidRPr="008F158A">
              <w:rPr>
                <w:rFonts w:ascii="Times New Roman" w:hAnsi="Times New Roman" w:cs="Times New Roman"/>
                <w:sz w:val="24"/>
                <w:szCs w:val="24"/>
              </w:rPr>
              <w:t>Иные бюджетные ассигнования</w:t>
            </w:r>
          </w:p>
        </w:tc>
        <w:tc>
          <w:tcPr>
            <w:tcW w:w="708" w:type="dxa"/>
            <w:tcBorders>
              <w:top w:val="single" w:sz="4" w:space="0" w:color="auto"/>
              <w:left w:val="single" w:sz="4" w:space="0" w:color="auto"/>
              <w:bottom w:val="single" w:sz="4" w:space="0" w:color="auto"/>
              <w:right w:val="single" w:sz="4" w:space="0" w:color="auto"/>
            </w:tcBorders>
            <w:vAlign w:val="bottom"/>
          </w:tcPr>
          <w:p w14:paraId="307BD4DC" w14:textId="77777777" w:rsidR="00246A59" w:rsidRPr="008F158A" w:rsidRDefault="00246A59" w:rsidP="00F64760">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19A1D4CA" w14:textId="77777777" w:rsidR="00246A59" w:rsidRPr="008F158A" w:rsidRDefault="00246A59" w:rsidP="00F64760">
            <w:pPr>
              <w:pStyle w:val="a3"/>
              <w:rPr>
                <w:rFonts w:ascii="Times New Roman" w:hAnsi="Times New Roman" w:cs="Times New Roman"/>
                <w:sz w:val="24"/>
                <w:szCs w:val="24"/>
              </w:rPr>
            </w:pPr>
            <w:r w:rsidRPr="008F158A">
              <w:rPr>
                <w:rFonts w:ascii="Times New Roman" w:hAnsi="Times New Roman" w:cs="Times New Roman"/>
                <w:sz w:val="24"/>
                <w:szCs w:val="24"/>
              </w:rPr>
              <w:t>04</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706D0D31" w14:textId="77777777" w:rsidR="00246A59" w:rsidRPr="008F158A" w:rsidRDefault="00246A59" w:rsidP="00F64760">
            <w:pPr>
              <w:pStyle w:val="a3"/>
              <w:rPr>
                <w:rFonts w:ascii="Times New Roman" w:hAnsi="Times New Roman" w:cs="Times New Roman"/>
                <w:sz w:val="24"/>
                <w:szCs w:val="24"/>
              </w:rPr>
            </w:pPr>
            <w:r w:rsidRPr="008F158A">
              <w:rPr>
                <w:rFonts w:ascii="Times New Roman" w:hAnsi="Times New Roman" w:cs="Times New Roman"/>
                <w:sz w:val="24"/>
                <w:szCs w:val="24"/>
              </w:rPr>
              <w:t>09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29FF967" w14:textId="77777777" w:rsidR="00246A59" w:rsidRPr="008F158A" w:rsidRDefault="00246A59" w:rsidP="00F64760">
            <w:pPr>
              <w:pStyle w:val="a3"/>
              <w:rPr>
                <w:rFonts w:ascii="Times New Roman" w:hAnsi="Times New Roman" w:cs="Times New Roman"/>
                <w:sz w:val="24"/>
                <w:szCs w:val="24"/>
              </w:rPr>
            </w:pPr>
            <w:r w:rsidRPr="008F158A">
              <w:rPr>
                <w:rFonts w:ascii="Times New Roman" w:hAnsi="Times New Roman" w:cs="Times New Roman"/>
                <w:sz w:val="24"/>
                <w:szCs w:val="24"/>
              </w:rPr>
              <w:t>01 3 01 80570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E2FADC5" w14:textId="77777777" w:rsidR="00246A59" w:rsidRPr="008F158A" w:rsidRDefault="00246A59" w:rsidP="00F64760">
            <w:pPr>
              <w:pStyle w:val="a3"/>
              <w:rPr>
                <w:rFonts w:ascii="Times New Roman" w:hAnsi="Times New Roman" w:cs="Times New Roman"/>
                <w:sz w:val="24"/>
                <w:szCs w:val="24"/>
              </w:rPr>
            </w:pPr>
            <w:r>
              <w:rPr>
                <w:rFonts w:ascii="Times New Roman" w:hAnsi="Times New Roman" w:cs="Times New Roman"/>
                <w:sz w:val="24"/>
                <w:szCs w:val="24"/>
              </w:rPr>
              <w:t>8</w:t>
            </w:r>
            <w:r w:rsidRPr="008F158A">
              <w:rPr>
                <w:rFonts w:ascii="Times New Roman" w:hAnsi="Times New Roman" w:cs="Times New Roman"/>
                <w:sz w:val="24"/>
                <w:szCs w:val="24"/>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2A581A" w14:textId="7A18A73A" w:rsidR="00246A59" w:rsidRPr="008F158A" w:rsidRDefault="00426290" w:rsidP="00F64760">
            <w:pPr>
              <w:pStyle w:val="a3"/>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bottom"/>
          </w:tcPr>
          <w:p w14:paraId="1182A8E7" w14:textId="53E4BB2D" w:rsidR="00246A59" w:rsidRPr="008F158A" w:rsidRDefault="00426290" w:rsidP="00F64760">
            <w:pPr>
              <w:pStyle w:val="a3"/>
              <w:rPr>
                <w:rFonts w:ascii="Times New Roman" w:hAnsi="Times New Roman" w:cs="Times New Roman"/>
                <w:sz w:val="24"/>
                <w:szCs w:val="24"/>
              </w:rPr>
            </w:pPr>
            <w:r>
              <w:rPr>
                <w:rFonts w:ascii="Times New Roman" w:hAnsi="Times New Roman" w:cs="Times New Roman"/>
                <w:sz w:val="24"/>
                <w:szCs w:val="24"/>
              </w:rPr>
              <w:t>3</w:t>
            </w:r>
          </w:p>
        </w:tc>
      </w:tr>
      <w:tr w:rsidR="00246A59" w:rsidRPr="008F158A" w14:paraId="4851B056" w14:textId="77777777" w:rsidTr="006C78FA">
        <w:trPr>
          <w:gridAfter w:val="2"/>
          <w:wAfter w:w="1977" w:type="dxa"/>
          <w:trHeight w:val="257"/>
        </w:trPr>
        <w:tc>
          <w:tcPr>
            <w:tcW w:w="39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EF30"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Жилищно-коммунальное хозяйство</w:t>
            </w:r>
          </w:p>
        </w:tc>
        <w:tc>
          <w:tcPr>
            <w:tcW w:w="708" w:type="dxa"/>
            <w:tcBorders>
              <w:top w:val="single" w:sz="4" w:space="0" w:color="auto"/>
              <w:left w:val="single" w:sz="4" w:space="0" w:color="auto"/>
              <w:bottom w:val="single" w:sz="4" w:space="0" w:color="auto"/>
              <w:right w:val="single" w:sz="4" w:space="0" w:color="auto"/>
            </w:tcBorders>
            <w:vAlign w:val="bottom"/>
          </w:tcPr>
          <w:p w14:paraId="50DAB118"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70C8C972"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61E5118C" w14:textId="77777777" w:rsidR="00246A59" w:rsidRPr="008F158A" w:rsidRDefault="00246A59" w:rsidP="003A2344">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F20DF" w14:textId="77777777" w:rsidR="00246A59" w:rsidRPr="008F158A" w:rsidRDefault="00246A59"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9FCCBE7" w14:textId="77777777" w:rsidR="00246A59" w:rsidRPr="008F158A"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62271BEE" w14:textId="486A92C8" w:rsidR="00246A59" w:rsidRPr="008F158A" w:rsidRDefault="00D144A9" w:rsidP="003A2344">
            <w:pPr>
              <w:pStyle w:val="a3"/>
              <w:rPr>
                <w:rFonts w:ascii="Times New Roman" w:hAnsi="Times New Roman" w:cs="Times New Roman"/>
                <w:sz w:val="24"/>
                <w:szCs w:val="24"/>
              </w:rPr>
            </w:pPr>
            <w:r>
              <w:rPr>
                <w:rFonts w:ascii="Times New Roman" w:hAnsi="Times New Roman" w:cs="Times New Roman"/>
                <w:sz w:val="24"/>
                <w:szCs w:val="24"/>
              </w:rPr>
              <w:t>959,5</w:t>
            </w:r>
          </w:p>
        </w:tc>
        <w:tc>
          <w:tcPr>
            <w:tcW w:w="992" w:type="dxa"/>
            <w:tcBorders>
              <w:top w:val="single" w:sz="4" w:space="0" w:color="auto"/>
              <w:left w:val="single" w:sz="4" w:space="0" w:color="auto"/>
              <w:bottom w:val="single" w:sz="4" w:space="0" w:color="auto"/>
              <w:right w:val="single" w:sz="4" w:space="0" w:color="auto"/>
            </w:tcBorders>
            <w:vAlign w:val="bottom"/>
          </w:tcPr>
          <w:p w14:paraId="11677073" w14:textId="77D9FE09" w:rsidR="00246A59" w:rsidRPr="008F158A" w:rsidRDefault="00D144A9" w:rsidP="003A2344">
            <w:pPr>
              <w:pStyle w:val="a3"/>
              <w:rPr>
                <w:rFonts w:ascii="Times New Roman" w:hAnsi="Times New Roman" w:cs="Times New Roman"/>
                <w:sz w:val="24"/>
                <w:szCs w:val="24"/>
              </w:rPr>
            </w:pPr>
            <w:r>
              <w:rPr>
                <w:rFonts w:ascii="Times New Roman" w:hAnsi="Times New Roman" w:cs="Times New Roman"/>
                <w:sz w:val="24"/>
                <w:szCs w:val="24"/>
              </w:rPr>
              <w:t>645,8</w:t>
            </w:r>
          </w:p>
        </w:tc>
      </w:tr>
      <w:tr w:rsidR="00246A59" w:rsidRPr="008F158A" w14:paraId="00BCBF87" w14:textId="77777777" w:rsidTr="006C78FA">
        <w:trPr>
          <w:gridAfter w:val="2"/>
          <w:wAfter w:w="1977" w:type="dxa"/>
          <w:trHeight w:val="28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0E6B4CE"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Благоустройство</w:t>
            </w:r>
          </w:p>
        </w:tc>
        <w:tc>
          <w:tcPr>
            <w:tcW w:w="708" w:type="dxa"/>
            <w:tcBorders>
              <w:top w:val="single" w:sz="4" w:space="0" w:color="auto"/>
              <w:left w:val="single" w:sz="4" w:space="0" w:color="auto"/>
              <w:bottom w:val="single" w:sz="4" w:space="0" w:color="auto"/>
              <w:right w:val="single" w:sz="4" w:space="0" w:color="auto"/>
            </w:tcBorders>
            <w:vAlign w:val="bottom"/>
          </w:tcPr>
          <w:p w14:paraId="2DB2E2FB"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42BA8E1A"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09EA5566"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DAF308" w14:textId="77777777" w:rsidR="00246A59" w:rsidRPr="008F158A" w:rsidRDefault="00246A59"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3AA76F6" w14:textId="77777777" w:rsidR="00246A59" w:rsidRPr="008F158A"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A29B5A" w14:textId="60B3E23C" w:rsidR="00246A59" w:rsidRPr="008F158A" w:rsidRDefault="00D144A9" w:rsidP="003A2344">
            <w:pPr>
              <w:pStyle w:val="a3"/>
              <w:rPr>
                <w:rFonts w:ascii="Times New Roman" w:hAnsi="Times New Roman" w:cs="Times New Roman"/>
                <w:sz w:val="24"/>
                <w:szCs w:val="24"/>
              </w:rPr>
            </w:pPr>
            <w:r>
              <w:rPr>
                <w:rFonts w:ascii="Times New Roman" w:hAnsi="Times New Roman" w:cs="Times New Roman"/>
                <w:sz w:val="24"/>
                <w:szCs w:val="24"/>
              </w:rPr>
              <w:t>959,5</w:t>
            </w:r>
          </w:p>
        </w:tc>
        <w:tc>
          <w:tcPr>
            <w:tcW w:w="992" w:type="dxa"/>
            <w:tcBorders>
              <w:top w:val="single" w:sz="4" w:space="0" w:color="auto"/>
              <w:left w:val="single" w:sz="4" w:space="0" w:color="auto"/>
              <w:bottom w:val="single" w:sz="4" w:space="0" w:color="auto"/>
              <w:right w:val="single" w:sz="4" w:space="0" w:color="auto"/>
            </w:tcBorders>
            <w:vAlign w:val="bottom"/>
          </w:tcPr>
          <w:p w14:paraId="722E9951" w14:textId="558A86EB" w:rsidR="00246A59" w:rsidRPr="008F158A" w:rsidRDefault="00D144A9" w:rsidP="003A2344">
            <w:pPr>
              <w:pStyle w:val="a3"/>
              <w:rPr>
                <w:rFonts w:ascii="Times New Roman" w:hAnsi="Times New Roman" w:cs="Times New Roman"/>
                <w:sz w:val="24"/>
                <w:szCs w:val="24"/>
              </w:rPr>
            </w:pPr>
            <w:r>
              <w:rPr>
                <w:rFonts w:ascii="Times New Roman" w:hAnsi="Times New Roman" w:cs="Times New Roman"/>
                <w:sz w:val="24"/>
                <w:szCs w:val="24"/>
              </w:rPr>
              <w:t>645,8</w:t>
            </w:r>
          </w:p>
        </w:tc>
      </w:tr>
      <w:tr w:rsidR="00246A59" w:rsidRPr="008F158A" w14:paraId="5196B659" w14:textId="77777777" w:rsidTr="006C78FA">
        <w:trPr>
          <w:gridAfter w:val="2"/>
          <w:wAfter w:w="1977" w:type="dxa"/>
          <w:trHeight w:val="39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640C3E56"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Муниципальная программа «Социально-экономическое развитие Солонцинского сельского поселения муниципального района «Вейделевский район» Белгородской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14:paraId="44C04E19"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2080E6C2"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0C215382"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D4A16"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01 0 00 00000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860201C" w14:textId="77777777" w:rsidR="00246A59" w:rsidRPr="008F158A"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C9E3A" w14:textId="5ECF7F1E" w:rsidR="00246A59" w:rsidRPr="008F158A" w:rsidRDefault="00D144A9" w:rsidP="003A2344">
            <w:pPr>
              <w:pStyle w:val="a3"/>
              <w:rPr>
                <w:rFonts w:ascii="Times New Roman" w:hAnsi="Times New Roman" w:cs="Times New Roman"/>
                <w:sz w:val="24"/>
                <w:szCs w:val="24"/>
              </w:rPr>
            </w:pPr>
            <w:r>
              <w:rPr>
                <w:rFonts w:ascii="Times New Roman" w:hAnsi="Times New Roman" w:cs="Times New Roman"/>
                <w:sz w:val="24"/>
                <w:szCs w:val="24"/>
              </w:rPr>
              <w:t>959,5</w:t>
            </w:r>
          </w:p>
        </w:tc>
        <w:tc>
          <w:tcPr>
            <w:tcW w:w="992" w:type="dxa"/>
            <w:tcBorders>
              <w:top w:val="single" w:sz="4" w:space="0" w:color="auto"/>
              <w:left w:val="single" w:sz="4" w:space="0" w:color="auto"/>
              <w:bottom w:val="single" w:sz="4" w:space="0" w:color="auto"/>
              <w:right w:val="single" w:sz="4" w:space="0" w:color="auto"/>
            </w:tcBorders>
            <w:vAlign w:val="bottom"/>
          </w:tcPr>
          <w:p w14:paraId="210ED88F" w14:textId="55BB4859" w:rsidR="00246A59" w:rsidRPr="008F158A" w:rsidRDefault="00D144A9" w:rsidP="003A2344">
            <w:pPr>
              <w:pStyle w:val="a3"/>
              <w:rPr>
                <w:rFonts w:ascii="Times New Roman" w:hAnsi="Times New Roman" w:cs="Times New Roman"/>
                <w:sz w:val="24"/>
                <w:szCs w:val="24"/>
              </w:rPr>
            </w:pPr>
            <w:r>
              <w:rPr>
                <w:rFonts w:ascii="Times New Roman" w:hAnsi="Times New Roman" w:cs="Times New Roman"/>
                <w:sz w:val="24"/>
                <w:szCs w:val="24"/>
              </w:rPr>
              <w:t>645,8</w:t>
            </w:r>
          </w:p>
        </w:tc>
      </w:tr>
      <w:tr w:rsidR="00246A59" w:rsidRPr="008F158A" w14:paraId="06FE6CA1" w14:textId="77777777" w:rsidTr="006C78FA">
        <w:trPr>
          <w:gridAfter w:val="2"/>
          <w:wAfter w:w="1977" w:type="dxa"/>
          <w:trHeight w:val="39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DDE4A5A"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Подпрограмма «Развитие благоустройства и жилищно-коммунального хозяйства Солонцинского сельского поселения» муниципальной программы «Социально-экономическое развитие Солонцинского сельского поселения муниципального района «Вейделевский район» Белгородской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14:paraId="73D72640"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1FE35100"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6EA72844"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C0AC8B"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01 4 00 00000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3A82372" w14:textId="77777777" w:rsidR="00246A59" w:rsidRPr="008F158A"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482CF" w14:textId="253D9FC1" w:rsidR="00246A59" w:rsidRPr="008F158A" w:rsidRDefault="00D144A9" w:rsidP="003A2344">
            <w:pPr>
              <w:pStyle w:val="a3"/>
              <w:rPr>
                <w:rFonts w:ascii="Times New Roman" w:hAnsi="Times New Roman" w:cs="Times New Roman"/>
                <w:sz w:val="24"/>
                <w:szCs w:val="24"/>
              </w:rPr>
            </w:pPr>
            <w:r>
              <w:rPr>
                <w:rFonts w:ascii="Times New Roman" w:hAnsi="Times New Roman" w:cs="Times New Roman"/>
                <w:sz w:val="24"/>
                <w:szCs w:val="24"/>
              </w:rPr>
              <w:t>959,5</w:t>
            </w:r>
          </w:p>
        </w:tc>
        <w:tc>
          <w:tcPr>
            <w:tcW w:w="992" w:type="dxa"/>
            <w:tcBorders>
              <w:top w:val="single" w:sz="4" w:space="0" w:color="auto"/>
              <w:left w:val="single" w:sz="4" w:space="0" w:color="auto"/>
              <w:bottom w:val="single" w:sz="4" w:space="0" w:color="auto"/>
              <w:right w:val="single" w:sz="4" w:space="0" w:color="auto"/>
            </w:tcBorders>
            <w:vAlign w:val="bottom"/>
          </w:tcPr>
          <w:p w14:paraId="7EFB3A74" w14:textId="620B6A03" w:rsidR="00246A59" w:rsidRPr="008F158A" w:rsidRDefault="00D144A9" w:rsidP="003A2344">
            <w:pPr>
              <w:pStyle w:val="a3"/>
              <w:rPr>
                <w:rFonts w:ascii="Times New Roman" w:hAnsi="Times New Roman" w:cs="Times New Roman"/>
                <w:sz w:val="24"/>
                <w:szCs w:val="24"/>
              </w:rPr>
            </w:pPr>
            <w:r>
              <w:rPr>
                <w:rFonts w:ascii="Times New Roman" w:hAnsi="Times New Roman" w:cs="Times New Roman"/>
                <w:sz w:val="24"/>
                <w:szCs w:val="24"/>
              </w:rPr>
              <w:t>645,8</w:t>
            </w:r>
          </w:p>
        </w:tc>
      </w:tr>
      <w:tr w:rsidR="00246A59" w:rsidRPr="008F158A" w14:paraId="46818500" w14:textId="77777777" w:rsidTr="006C78FA">
        <w:trPr>
          <w:gridAfter w:val="2"/>
          <w:wAfter w:w="1977" w:type="dxa"/>
          <w:trHeight w:val="39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699A12F5"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Основное мероприятие «Реализация мероприятий на организацию наружного освещения населенных пунктов»</w:t>
            </w:r>
          </w:p>
        </w:tc>
        <w:tc>
          <w:tcPr>
            <w:tcW w:w="708" w:type="dxa"/>
            <w:tcBorders>
              <w:top w:val="single" w:sz="4" w:space="0" w:color="auto"/>
              <w:left w:val="single" w:sz="4" w:space="0" w:color="auto"/>
              <w:bottom w:val="single" w:sz="4" w:space="0" w:color="auto"/>
              <w:right w:val="single" w:sz="4" w:space="0" w:color="auto"/>
            </w:tcBorders>
            <w:vAlign w:val="bottom"/>
          </w:tcPr>
          <w:p w14:paraId="56D6433A"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74DDFC6E"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032A0B8A"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95F1B"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01 4 02 00000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59294EF" w14:textId="77777777" w:rsidR="00246A59" w:rsidRPr="008F158A"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6864A0" w14:textId="515AE121" w:rsidR="00246A59" w:rsidRPr="008F158A" w:rsidRDefault="00426290" w:rsidP="003A2344">
            <w:pPr>
              <w:pStyle w:val="a3"/>
              <w:rPr>
                <w:rFonts w:ascii="Times New Roman" w:hAnsi="Times New Roman" w:cs="Times New Roman"/>
                <w:sz w:val="24"/>
                <w:szCs w:val="24"/>
              </w:rPr>
            </w:pPr>
            <w:r>
              <w:rPr>
                <w:rFonts w:ascii="Times New Roman" w:hAnsi="Times New Roman" w:cs="Times New Roman"/>
                <w:sz w:val="24"/>
                <w:szCs w:val="24"/>
              </w:rPr>
              <w:t>289,6</w:t>
            </w:r>
          </w:p>
        </w:tc>
        <w:tc>
          <w:tcPr>
            <w:tcW w:w="992" w:type="dxa"/>
            <w:tcBorders>
              <w:top w:val="single" w:sz="4" w:space="0" w:color="auto"/>
              <w:left w:val="single" w:sz="4" w:space="0" w:color="auto"/>
              <w:bottom w:val="single" w:sz="4" w:space="0" w:color="auto"/>
              <w:right w:val="single" w:sz="4" w:space="0" w:color="auto"/>
            </w:tcBorders>
            <w:vAlign w:val="bottom"/>
          </w:tcPr>
          <w:p w14:paraId="56E912C2" w14:textId="7ECB8BB9" w:rsidR="00246A59" w:rsidRPr="008F158A" w:rsidRDefault="00426290" w:rsidP="003A2344">
            <w:pPr>
              <w:pStyle w:val="a3"/>
              <w:rPr>
                <w:rFonts w:ascii="Times New Roman" w:hAnsi="Times New Roman" w:cs="Times New Roman"/>
                <w:sz w:val="24"/>
                <w:szCs w:val="24"/>
              </w:rPr>
            </w:pPr>
            <w:r>
              <w:rPr>
                <w:rFonts w:ascii="Times New Roman" w:hAnsi="Times New Roman" w:cs="Times New Roman"/>
                <w:sz w:val="24"/>
                <w:szCs w:val="24"/>
              </w:rPr>
              <w:t>301,1</w:t>
            </w:r>
          </w:p>
        </w:tc>
      </w:tr>
      <w:tr w:rsidR="00246A59" w:rsidRPr="008F158A" w14:paraId="442D9691" w14:textId="77777777" w:rsidTr="006C78FA">
        <w:trPr>
          <w:gridAfter w:val="2"/>
          <w:wAfter w:w="1977" w:type="dxa"/>
          <w:trHeight w:val="49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71D839BF" w14:textId="77777777" w:rsidR="00246A59" w:rsidRPr="008F158A" w:rsidRDefault="00246A59" w:rsidP="003A2344">
            <w:pPr>
              <w:pStyle w:val="a3"/>
              <w:rPr>
                <w:rFonts w:ascii="Times New Roman" w:hAnsi="Times New Roman" w:cs="Times New Roman"/>
                <w:sz w:val="24"/>
                <w:szCs w:val="24"/>
              </w:rPr>
            </w:pPr>
            <w:r>
              <w:rPr>
                <w:rFonts w:ascii="Times New Roman" w:hAnsi="Times New Roman" w:cs="Times New Roman"/>
                <w:sz w:val="24"/>
                <w:szCs w:val="24"/>
              </w:rPr>
              <w:t>Иные межбюджетные трансферты</w:t>
            </w:r>
            <w:r w:rsidRPr="008F158A">
              <w:rPr>
                <w:rFonts w:ascii="Times New Roman" w:hAnsi="Times New Roman" w:cs="Times New Roman"/>
                <w:sz w:val="24"/>
                <w:szCs w:val="24"/>
              </w:rPr>
              <w:t xml:space="preserve"> муниципальному району на осуществление переданных полномочий на организацию наружного освещения населенных пунктов в рамках </w:t>
            </w:r>
            <w:proofErr w:type="spellStart"/>
            <w:r w:rsidRPr="008F158A">
              <w:rPr>
                <w:rFonts w:ascii="Times New Roman" w:hAnsi="Times New Roman" w:cs="Times New Roman"/>
                <w:sz w:val="24"/>
                <w:szCs w:val="24"/>
              </w:rPr>
              <w:t>подпрограммы</w:t>
            </w:r>
            <w:proofErr w:type="gramStart"/>
            <w:r w:rsidRPr="008F158A">
              <w:rPr>
                <w:rFonts w:ascii="Times New Roman" w:hAnsi="Times New Roman" w:cs="Times New Roman"/>
                <w:sz w:val="24"/>
                <w:szCs w:val="24"/>
              </w:rPr>
              <w:t>.«</w:t>
            </w:r>
            <w:proofErr w:type="gramEnd"/>
            <w:r w:rsidRPr="008F158A">
              <w:rPr>
                <w:rFonts w:ascii="Times New Roman" w:hAnsi="Times New Roman" w:cs="Times New Roman"/>
                <w:sz w:val="24"/>
                <w:szCs w:val="24"/>
              </w:rPr>
              <w:t>Развитие</w:t>
            </w:r>
            <w:proofErr w:type="spellEnd"/>
            <w:r w:rsidRPr="008F158A">
              <w:rPr>
                <w:rFonts w:ascii="Times New Roman" w:hAnsi="Times New Roman" w:cs="Times New Roman"/>
                <w:sz w:val="24"/>
                <w:szCs w:val="24"/>
              </w:rPr>
              <w:t xml:space="preserve"> благоустройства и жилищно-коммунального хозяйства Солонцинского сельского </w:t>
            </w:r>
            <w:r w:rsidRPr="008F158A">
              <w:rPr>
                <w:rFonts w:ascii="Times New Roman" w:hAnsi="Times New Roman" w:cs="Times New Roman"/>
                <w:sz w:val="24"/>
                <w:szCs w:val="24"/>
              </w:rPr>
              <w:lastRenderedPageBreak/>
              <w:t>поселения» муниципальной программы «Социально-экономическое развитие Солонцинского сельского поселения муниципального района «Вейделевский район» Белгородской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14:paraId="0F2C520B"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lastRenderedPageBreak/>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32543B00"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64684205"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EB99D8D"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01 4 02 81340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1DDD4A3" w14:textId="77777777" w:rsidR="00246A59" w:rsidRPr="008F158A"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31D59" w14:textId="25C56522" w:rsidR="00246A59" w:rsidRPr="008F158A" w:rsidRDefault="00426290" w:rsidP="006C78FA">
            <w:pPr>
              <w:pStyle w:val="a3"/>
              <w:rPr>
                <w:rFonts w:ascii="Times New Roman" w:hAnsi="Times New Roman" w:cs="Times New Roman"/>
                <w:sz w:val="24"/>
                <w:szCs w:val="24"/>
              </w:rPr>
            </w:pPr>
            <w:r>
              <w:rPr>
                <w:rFonts w:ascii="Times New Roman" w:hAnsi="Times New Roman" w:cs="Times New Roman"/>
                <w:sz w:val="24"/>
                <w:szCs w:val="24"/>
              </w:rPr>
              <w:t>289,6</w:t>
            </w:r>
          </w:p>
        </w:tc>
        <w:tc>
          <w:tcPr>
            <w:tcW w:w="992" w:type="dxa"/>
            <w:tcBorders>
              <w:top w:val="single" w:sz="4" w:space="0" w:color="auto"/>
              <w:left w:val="single" w:sz="4" w:space="0" w:color="auto"/>
              <w:bottom w:val="single" w:sz="4" w:space="0" w:color="auto"/>
              <w:right w:val="single" w:sz="4" w:space="0" w:color="auto"/>
            </w:tcBorders>
            <w:vAlign w:val="bottom"/>
          </w:tcPr>
          <w:p w14:paraId="61F9B8A6" w14:textId="1CB9CC68" w:rsidR="00246A59" w:rsidRPr="008F158A" w:rsidRDefault="00426290" w:rsidP="006C78FA">
            <w:pPr>
              <w:pStyle w:val="a3"/>
              <w:rPr>
                <w:rFonts w:ascii="Times New Roman" w:hAnsi="Times New Roman" w:cs="Times New Roman"/>
                <w:sz w:val="24"/>
                <w:szCs w:val="24"/>
              </w:rPr>
            </w:pPr>
            <w:r>
              <w:rPr>
                <w:rFonts w:ascii="Times New Roman" w:hAnsi="Times New Roman" w:cs="Times New Roman"/>
                <w:sz w:val="24"/>
                <w:szCs w:val="24"/>
              </w:rPr>
              <w:t>301,1</w:t>
            </w:r>
          </w:p>
        </w:tc>
      </w:tr>
      <w:tr w:rsidR="00246A59" w:rsidRPr="008F158A" w14:paraId="6E7018FE" w14:textId="77777777" w:rsidTr="006C78FA">
        <w:trPr>
          <w:gridAfter w:val="2"/>
          <w:wAfter w:w="1977" w:type="dxa"/>
          <w:trHeight w:val="224"/>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23F5FF7C"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lastRenderedPageBreak/>
              <w:t>Межбюджетные трансферты</w:t>
            </w:r>
          </w:p>
        </w:tc>
        <w:tc>
          <w:tcPr>
            <w:tcW w:w="708" w:type="dxa"/>
            <w:tcBorders>
              <w:top w:val="single" w:sz="4" w:space="0" w:color="auto"/>
              <w:left w:val="single" w:sz="4" w:space="0" w:color="auto"/>
              <w:bottom w:val="single" w:sz="4" w:space="0" w:color="auto"/>
              <w:right w:val="single" w:sz="4" w:space="0" w:color="auto"/>
            </w:tcBorders>
            <w:vAlign w:val="bottom"/>
          </w:tcPr>
          <w:p w14:paraId="2F57047A"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38537A49"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758724AC"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C96D8BD"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01 4 02 81340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205A70D"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64FC6" w14:textId="2CE5DE7E" w:rsidR="00246A59" w:rsidRPr="008F158A" w:rsidRDefault="00426290" w:rsidP="006C78FA">
            <w:pPr>
              <w:pStyle w:val="a3"/>
              <w:rPr>
                <w:rFonts w:ascii="Times New Roman" w:hAnsi="Times New Roman" w:cs="Times New Roman"/>
                <w:sz w:val="24"/>
                <w:szCs w:val="24"/>
              </w:rPr>
            </w:pPr>
            <w:r>
              <w:rPr>
                <w:rFonts w:ascii="Times New Roman" w:hAnsi="Times New Roman" w:cs="Times New Roman"/>
                <w:sz w:val="24"/>
                <w:szCs w:val="24"/>
              </w:rPr>
              <w:t>289,6</w:t>
            </w:r>
          </w:p>
        </w:tc>
        <w:tc>
          <w:tcPr>
            <w:tcW w:w="992" w:type="dxa"/>
            <w:tcBorders>
              <w:top w:val="single" w:sz="4" w:space="0" w:color="auto"/>
              <w:left w:val="single" w:sz="4" w:space="0" w:color="auto"/>
              <w:bottom w:val="single" w:sz="4" w:space="0" w:color="auto"/>
              <w:right w:val="single" w:sz="4" w:space="0" w:color="auto"/>
            </w:tcBorders>
            <w:vAlign w:val="bottom"/>
          </w:tcPr>
          <w:p w14:paraId="178F45A9" w14:textId="0CA84348" w:rsidR="00246A59" w:rsidRPr="008F158A" w:rsidRDefault="00426290" w:rsidP="006C78FA">
            <w:pPr>
              <w:pStyle w:val="a3"/>
              <w:rPr>
                <w:rFonts w:ascii="Times New Roman" w:hAnsi="Times New Roman" w:cs="Times New Roman"/>
                <w:sz w:val="24"/>
                <w:szCs w:val="24"/>
              </w:rPr>
            </w:pPr>
            <w:r>
              <w:rPr>
                <w:rFonts w:ascii="Times New Roman" w:hAnsi="Times New Roman" w:cs="Times New Roman"/>
                <w:sz w:val="24"/>
                <w:szCs w:val="24"/>
              </w:rPr>
              <w:t>301,1</w:t>
            </w:r>
          </w:p>
        </w:tc>
      </w:tr>
      <w:tr w:rsidR="00246A59" w:rsidRPr="008F158A" w14:paraId="22CC0C9E" w14:textId="77777777" w:rsidTr="006C78FA">
        <w:trPr>
          <w:gridAfter w:val="2"/>
          <w:wAfter w:w="1977" w:type="dxa"/>
          <w:trHeight w:val="49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D7BB5BE"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Основное мероприятие «Реализация мероприятий по благоустройству»</w:t>
            </w:r>
          </w:p>
        </w:tc>
        <w:tc>
          <w:tcPr>
            <w:tcW w:w="708" w:type="dxa"/>
            <w:tcBorders>
              <w:top w:val="single" w:sz="4" w:space="0" w:color="auto"/>
              <w:left w:val="single" w:sz="4" w:space="0" w:color="auto"/>
              <w:bottom w:val="single" w:sz="4" w:space="0" w:color="auto"/>
              <w:right w:val="single" w:sz="4" w:space="0" w:color="auto"/>
            </w:tcBorders>
            <w:vAlign w:val="bottom"/>
          </w:tcPr>
          <w:p w14:paraId="6DF82265"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34C7DDE"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08858D30"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06860E42"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01 4 03 00000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FDDA6B5" w14:textId="77777777" w:rsidR="00246A59" w:rsidRPr="008F158A"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15873" w14:textId="5CCB9299" w:rsidR="00246A59" w:rsidRPr="008F158A" w:rsidRDefault="00D144A9" w:rsidP="003A2344">
            <w:pPr>
              <w:pStyle w:val="a3"/>
              <w:rPr>
                <w:rFonts w:ascii="Times New Roman" w:hAnsi="Times New Roman" w:cs="Times New Roman"/>
                <w:sz w:val="24"/>
                <w:szCs w:val="24"/>
              </w:rPr>
            </w:pPr>
            <w:r>
              <w:rPr>
                <w:rFonts w:ascii="Times New Roman" w:hAnsi="Times New Roman" w:cs="Times New Roman"/>
                <w:sz w:val="24"/>
                <w:szCs w:val="24"/>
              </w:rPr>
              <w:t>669,9</w:t>
            </w:r>
          </w:p>
        </w:tc>
        <w:tc>
          <w:tcPr>
            <w:tcW w:w="992" w:type="dxa"/>
            <w:tcBorders>
              <w:top w:val="single" w:sz="4" w:space="0" w:color="auto"/>
              <w:left w:val="single" w:sz="4" w:space="0" w:color="auto"/>
              <w:bottom w:val="single" w:sz="4" w:space="0" w:color="auto"/>
              <w:right w:val="single" w:sz="4" w:space="0" w:color="auto"/>
            </w:tcBorders>
            <w:vAlign w:val="bottom"/>
          </w:tcPr>
          <w:p w14:paraId="2CBB26CB" w14:textId="7C836558" w:rsidR="00246A59" w:rsidRPr="008F158A" w:rsidRDefault="00D144A9" w:rsidP="003A2344">
            <w:pPr>
              <w:pStyle w:val="a3"/>
              <w:rPr>
                <w:rFonts w:ascii="Times New Roman" w:hAnsi="Times New Roman" w:cs="Times New Roman"/>
                <w:sz w:val="24"/>
                <w:szCs w:val="24"/>
              </w:rPr>
            </w:pPr>
            <w:r>
              <w:rPr>
                <w:rFonts w:ascii="Times New Roman" w:hAnsi="Times New Roman" w:cs="Times New Roman"/>
                <w:sz w:val="24"/>
                <w:szCs w:val="24"/>
              </w:rPr>
              <w:t>344,7</w:t>
            </w:r>
          </w:p>
        </w:tc>
      </w:tr>
      <w:tr w:rsidR="00246A59" w:rsidRPr="008F158A" w14:paraId="4BBF5B71" w14:textId="77777777" w:rsidTr="006C78FA">
        <w:trPr>
          <w:gridAfter w:val="2"/>
          <w:wAfter w:w="1977" w:type="dxa"/>
          <w:trHeight w:val="35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90CDF32"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Реализация мероприятий по благоустройству территории Солонцинского сельского поселения в рамках подпрограммы.</w:t>
            </w:r>
            <w:r>
              <w:rPr>
                <w:rFonts w:ascii="Times New Roman" w:hAnsi="Times New Roman" w:cs="Times New Roman"/>
                <w:sz w:val="24"/>
                <w:szCs w:val="24"/>
              </w:rPr>
              <w:t xml:space="preserve"> </w:t>
            </w:r>
            <w:r w:rsidRPr="008F158A">
              <w:rPr>
                <w:rFonts w:ascii="Times New Roman" w:hAnsi="Times New Roman" w:cs="Times New Roman"/>
                <w:sz w:val="24"/>
                <w:szCs w:val="24"/>
              </w:rPr>
              <w:t>«Развитие благоустройства и жилищно-коммунального хозяйства Солонцинского сельского поселения» муниципальной программы «Социально-экономическое развитие Солонцинского сельского поселения муниципального района «Вейделевский район» Белгородской области»</w:t>
            </w:r>
          </w:p>
        </w:tc>
        <w:tc>
          <w:tcPr>
            <w:tcW w:w="708" w:type="dxa"/>
            <w:tcBorders>
              <w:top w:val="single" w:sz="4" w:space="0" w:color="auto"/>
              <w:left w:val="single" w:sz="4" w:space="0" w:color="auto"/>
              <w:bottom w:val="single" w:sz="4" w:space="0" w:color="auto"/>
              <w:right w:val="single" w:sz="4" w:space="0" w:color="auto"/>
            </w:tcBorders>
            <w:vAlign w:val="bottom"/>
          </w:tcPr>
          <w:p w14:paraId="4DDB33D1"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6D5FAAAC"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0A2368D9"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9F0BA"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01 4 03 20320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014C345" w14:textId="77777777" w:rsidR="00246A59" w:rsidRPr="008F158A"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9414A5" w14:textId="60F565E3" w:rsidR="00246A59" w:rsidRPr="008F158A" w:rsidRDefault="00D144A9" w:rsidP="006C78FA">
            <w:pPr>
              <w:pStyle w:val="a3"/>
              <w:rPr>
                <w:rFonts w:ascii="Times New Roman" w:hAnsi="Times New Roman" w:cs="Times New Roman"/>
                <w:sz w:val="24"/>
                <w:szCs w:val="24"/>
              </w:rPr>
            </w:pPr>
            <w:r>
              <w:rPr>
                <w:rFonts w:ascii="Times New Roman" w:hAnsi="Times New Roman" w:cs="Times New Roman"/>
                <w:sz w:val="24"/>
                <w:szCs w:val="24"/>
              </w:rPr>
              <w:t>669,9</w:t>
            </w:r>
          </w:p>
        </w:tc>
        <w:tc>
          <w:tcPr>
            <w:tcW w:w="992" w:type="dxa"/>
            <w:tcBorders>
              <w:top w:val="single" w:sz="4" w:space="0" w:color="auto"/>
              <w:left w:val="single" w:sz="4" w:space="0" w:color="auto"/>
              <w:bottom w:val="single" w:sz="4" w:space="0" w:color="auto"/>
              <w:right w:val="single" w:sz="4" w:space="0" w:color="auto"/>
            </w:tcBorders>
            <w:vAlign w:val="bottom"/>
          </w:tcPr>
          <w:p w14:paraId="26E8CAF8" w14:textId="65A94A37" w:rsidR="00246A59" w:rsidRPr="008F158A" w:rsidRDefault="00D144A9" w:rsidP="006C78FA">
            <w:pPr>
              <w:pStyle w:val="a3"/>
              <w:rPr>
                <w:rFonts w:ascii="Times New Roman" w:hAnsi="Times New Roman" w:cs="Times New Roman"/>
                <w:sz w:val="24"/>
                <w:szCs w:val="24"/>
              </w:rPr>
            </w:pPr>
            <w:r>
              <w:rPr>
                <w:rFonts w:ascii="Times New Roman" w:hAnsi="Times New Roman" w:cs="Times New Roman"/>
                <w:sz w:val="24"/>
                <w:szCs w:val="24"/>
              </w:rPr>
              <w:t>344,7</w:t>
            </w:r>
          </w:p>
        </w:tc>
      </w:tr>
      <w:tr w:rsidR="00246A59" w:rsidRPr="008F158A" w14:paraId="33493A1D" w14:textId="77777777" w:rsidTr="006C78FA">
        <w:trPr>
          <w:gridAfter w:val="2"/>
          <w:wAfter w:w="1977" w:type="dxa"/>
          <w:trHeight w:val="25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723E59B"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14:paraId="072C1FD6"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42CE14E2"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7703E828"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E405D"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01 4 03 20320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E28171D"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B7998" w14:textId="30539622" w:rsidR="00246A59" w:rsidRPr="008F158A" w:rsidRDefault="00D144A9" w:rsidP="006C78FA">
            <w:pPr>
              <w:pStyle w:val="a3"/>
              <w:rPr>
                <w:rFonts w:ascii="Times New Roman" w:hAnsi="Times New Roman" w:cs="Times New Roman"/>
                <w:sz w:val="24"/>
                <w:szCs w:val="24"/>
              </w:rPr>
            </w:pPr>
            <w:r>
              <w:rPr>
                <w:rFonts w:ascii="Times New Roman" w:hAnsi="Times New Roman" w:cs="Times New Roman"/>
                <w:sz w:val="24"/>
                <w:szCs w:val="24"/>
              </w:rPr>
              <w:t>669,9</w:t>
            </w:r>
          </w:p>
        </w:tc>
        <w:tc>
          <w:tcPr>
            <w:tcW w:w="992" w:type="dxa"/>
            <w:tcBorders>
              <w:top w:val="single" w:sz="4" w:space="0" w:color="auto"/>
              <w:left w:val="single" w:sz="4" w:space="0" w:color="auto"/>
              <w:bottom w:val="single" w:sz="4" w:space="0" w:color="auto"/>
              <w:right w:val="single" w:sz="4" w:space="0" w:color="auto"/>
            </w:tcBorders>
            <w:vAlign w:val="bottom"/>
          </w:tcPr>
          <w:p w14:paraId="7A448FB0" w14:textId="75B2F4CA" w:rsidR="00246A59" w:rsidRPr="008F158A" w:rsidRDefault="00D144A9" w:rsidP="006C78FA">
            <w:pPr>
              <w:pStyle w:val="a3"/>
              <w:rPr>
                <w:rFonts w:ascii="Times New Roman" w:hAnsi="Times New Roman" w:cs="Times New Roman"/>
                <w:sz w:val="24"/>
                <w:szCs w:val="24"/>
              </w:rPr>
            </w:pPr>
            <w:r>
              <w:rPr>
                <w:rFonts w:ascii="Times New Roman" w:hAnsi="Times New Roman" w:cs="Times New Roman"/>
                <w:sz w:val="24"/>
                <w:szCs w:val="24"/>
              </w:rPr>
              <w:t>344,7</w:t>
            </w:r>
          </w:p>
        </w:tc>
      </w:tr>
      <w:tr w:rsidR="00246A59" w:rsidRPr="008F158A" w14:paraId="10AF1B02" w14:textId="77777777" w:rsidTr="006C78FA">
        <w:trPr>
          <w:gridAfter w:val="2"/>
          <w:wAfter w:w="1977" w:type="dxa"/>
          <w:trHeight w:val="20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B474906"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Образование</w:t>
            </w:r>
          </w:p>
        </w:tc>
        <w:tc>
          <w:tcPr>
            <w:tcW w:w="708" w:type="dxa"/>
            <w:tcBorders>
              <w:top w:val="single" w:sz="4" w:space="0" w:color="auto"/>
              <w:left w:val="single" w:sz="4" w:space="0" w:color="auto"/>
              <w:bottom w:val="single" w:sz="4" w:space="0" w:color="auto"/>
              <w:right w:val="single" w:sz="4" w:space="0" w:color="auto"/>
            </w:tcBorders>
            <w:vAlign w:val="bottom"/>
          </w:tcPr>
          <w:p w14:paraId="18C92088"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76F1C178"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07</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3397FE0C" w14:textId="77777777" w:rsidR="00246A59" w:rsidRPr="008F158A" w:rsidRDefault="00246A59" w:rsidP="003A2344">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9EA19" w14:textId="77777777" w:rsidR="00246A59" w:rsidRPr="008F158A" w:rsidRDefault="00246A59"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696B5D2" w14:textId="77777777" w:rsidR="00246A59" w:rsidRPr="008F158A"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A12FA" w14:textId="77777777" w:rsidR="00246A59" w:rsidRPr="008F158A" w:rsidRDefault="00246A59" w:rsidP="003A2344">
            <w:pPr>
              <w:pStyle w:val="a3"/>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sz="4" w:space="0" w:color="auto"/>
              <w:left w:val="single" w:sz="4" w:space="0" w:color="auto"/>
              <w:bottom w:val="single" w:sz="4" w:space="0" w:color="auto"/>
              <w:right w:val="single" w:sz="4" w:space="0" w:color="auto"/>
            </w:tcBorders>
            <w:vAlign w:val="bottom"/>
          </w:tcPr>
          <w:p w14:paraId="5946EAEB" w14:textId="77777777" w:rsidR="00246A59" w:rsidRPr="008F158A" w:rsidRDefault="00246A59" w:rsidP="003A2344">
            <w:pPr>
              <w:pStyle w:val="a3"/>
              <w:rPr>
                <w:rFonts w:ascii="Times New Roman" w:hAnsi="Times New Roman" w:cs="Times New Roman"/>
                <w:sz w:val="24"/>
                <w:szCs w:val="24"/>
              </w:rPr>
            </w:pPr>
            <w:r>
              <w:rPr>
                <w:rFonts w:ascii="Times New Roman" w:hAnsi="Times New Roman" w:cs="Times New Roman"/>
                <w:sz w:val="24"/>
                <w:szCs w:val="24"/>
              </w:rPr>
              <w:t>7</w:t>
            </w:r>
          </w:p>
        </w:tc>
      </w:tr>
      <w:tr w:rsidR="00246A59" w:rsidRPr="008F158A" w14:paraId="20B877F8" w14:textId="77777777" w:rsidTr="006C78FA">
        <w:trPr>
          <w:gridAfter w:val="2"/>
          <w:wAfter w:w="1977" w:type="dxa"/>
          <w:trHeight w:val="237"/>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28ABC2D7"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Профессиональная подготовка, переподготовка и повышение квалификации</w:t>
            </w:r>
          </w:p>
        </w:tc>
        <w:tc>
          <w:tcPr>
            <w:tcW w:w="708" w:type="dxa"/>
            <w:tcBorders>
              <w:top w:val="single" w:sz="4" w:space="0" w:color="auto"/>
              <w:left w:val="single" w:sz="4" w:space="0" w:color="auto"/>
              <w:bottom w:val="single" w:sz="4" w:space="0" w:color="auto"/>
              <w:right w:val="single" w:sz="4" w:space="0" w:color="auto"/>
            </w:tcBorders>
            <w:vAlign w:val="bottom"/>
          </w:tcPr>
          <w:p w14:paraId="605E84E6"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D60BF"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07</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53628"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B9445" w14:textId="77777777" w:rsidR="00246A59" w:rsidRPr="008F158A" w:rsidRDefault="00246A59"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003D8BC" w14:textId="77777777" w:rsidR="00246A59" w:rsidRPr="008F158A"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E6A93" w14:textId="7CC84A79" w:rsidR="00246A59" w:rsidRPr="008F158A" w:rsidRDefault="00426290" w:rsidP="00F64760">
            <w:pPr>
              <w:pStyle w:val="a3"/>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bottom"/>
          </w:tcPr>
          <w:p w14:paraId="1E6B9825" w14:textId="23D67942" w:rsidR="00246A59" w:rsidRPr="008F158A" w:rsidRDefault="00426290" w:rsidP="00F64760">
            <w:pPr>
              <w:pStyle w:val="a3"/>
              <w:rPr>
                <w:rFonts w:ascii="Times New Roman" w:hAnsi="Times New Roman" w:cs="Times New Roman"/>
                <w:sz w:val="24"/>
                <w:szCs w:val="24"/>
              </w:rPr>
            </w:pPr>
            <w:r>
              <w:rPr>
                <w:rFonts w:ascii="Times New Roman" w:hAnsi="Times New Roman" w:cs="Times New Roman"/>
                <w:sz w:val="24"/>
                <w:szCs w:val="24"/>
              </w:rPr>
              <w:t>3</w:t>
            </w:r>
          </w:p>
        </w:tc>
      </w:tr>
      <w:tr w:rsidR="00246A59" w:rsidRPr="008F158A" w14:paraId="442A1C14" w14:textId="77777777" w:rsidTr="006C78FA">
        <w:trPr>
          <w:gridAfter w:val="2"/>
          <w:wAfter w:w="1977" w:type="dxa"/>
          <w:trHeight w:val="237"/>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FDF253B"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Непрограммная часть</w:t>
            </w:r>
          </w:p>
        </w:tc>
        <w:tc>
          <w:tcPr>
            <w:tcW w:w="708" w:type="dxa"/>
            <w:tcBorders>
              <w:top w:val="single" w:sz="4" w:space="0" w:color="auto"/>
              <w:left w:val="single" w:sz="4" w:space="0" w:color="auto"/>
              <w:bottom w:val="single" w:sz="4" w:space="0" w:color="auto"/>
              <w:right w:val="single" w:sz="4" w:space="0" w:color="auto"/>
            </w:tcBorders>
            <w:vAlign w:val="bottom"/>
          </w:tcPr>
          <w:p w14:paraId="0EA434DC"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C8907"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07</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71B8B8"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C84942"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5AF175C" w14:textId="77777777" w:rsidR="00246A59" w:rsidRPr="008F158A"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1FE89C" w14:textId="1003C1F1" w:rsidR="00246A59" w:rsidRPr="008F158A" w:rsidRDefault="00426290" w:rsidP="00F64760">
            <w:pPr>
              <w:pStyle w:val="a3"/>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bottom"/>
          </w:tcPr>
          <w:p w14:paraId="482B6763" w14:textId="1359778F" w:rsidR="00246A59" w:rsidRPr="008F158A" w:rsidRDefault="00426290" w:rsidP="00F64760">
            <w:pPr>
              <w:pStyle w:val="a3"/>
              <w:rPr>
                <w:rFonts w:ascii="Times New Roman" w:hAnsi="Times New Roman" w:cs="Times New Roman"/>
                <w:sz w:val="24"/>
                <w:szCs w:val="24"/>
              </w:rPr>
            </w:pPr>
            <w:r>
              <w:rPr>
                <w:rFonts w:ascii="Times New Roman" w:hAnsi="Times New Roman" w:cs="Times New Roman"/>
                <w:sz w:val="24"/>
                <w:szCs w:val="24"/>
              </w:rPr>
              <w:t>3</w:t>
            </w:r>
          </w:p>
        </w:tc>
      </w:tr>
      <w:tr w:rsidR="00246A59" w:rsidRPr="008F158A" w14:paraId="778A4F57" w14:textId="77777777" w:rsidTr="006C78FA">
        <w:trPr>
          <w:gridAfter w:val="2"/>
          <w:wAfter w:w="1977" w:type="dxa"/>
          <w:trHeight w:val="237"/>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E840050"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14:paraId="490CB6C2"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C0513"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07</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B6027"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D47F20"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99 9 00 00000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B1DC8FD" w14:textId="77777777" w:rsidR="00246A59" w:rsidRPr="008F158A"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46DFF" w14:textId="15A92CE7" w:rsidR="00246A59" w:rsidRPr="008F158A" w:rsidRDefault="00426290" w:rsidP="00F64760">
            <w:pPr>
              <w:pStyle w:val="a3"/>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bottom"/>
          </w:tcPr>
          <w:p w14:paraId="34ECB28B" w14:textId="1F068973" w:rsidR="00246A59" w:rsidRPr="008F158A" w:rsidRDefault="00426290" w:rsidP="00F64760">
            <w:pPr>
              <w:pStyle w:val="a3"/>
              <w:rPr>
                <w:rFonts w:ascii="Times New Roman" w:hAnsi="Times New Roman" w:cs="Times New Roman"/>
                <w:sz w:val="24"/>
                <w:szCs w:val="24"/>
              </w:rPr>
            </w:pPr>
            <w:r>
              <w:rPr>
                <w:rFonts w:ascii="Times New Roman" w:hAnsi="Times New Roman" w:cs="Times New Roman"/>
                <w:sz w:val="24"/>
                <w:szCs w:val="24"/>
              </w:rPr>
              <w:t>3</w:t>
            </w:r>
          </w:p>
        </w:tc>
      </w:tr>
      <w:tr w:rsidR="00246A59" w:rsidRPr="008F158A" w14:paraId="2A680777" w14:textId="77777777" w:rsidTr="006C78FA">
        <w:trPr>
          <w:gridAfter w:val="2"/>
          <w:wAfter w:w="1977" w:type="dxa"/>
          <w:trHeight w:val="453"/>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012BC70"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Обеспечение деятельности (оказание услуг) государственных учреждений (организаций)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708" w:type="dxa"/>
            <w:tcBorders>
              <w:top w:val="single" w:sz="4" w:space="0" w:color="auto"/>
              <w:left w:val="single" w:sz="4" w:space="0" w:color="auto"/>
              <w:bottom w:val="single" w:sz="4" w:space="0" w:color="auto"/>
              <w:right w:val="single" w:sz="4" w:space="0" w:color="auto"/>
            </w:tcBorders>
            <w:vAlign w:val="bottom"/>
          </w:tcPr>
          <w:p w14:paraId="39D3C3AB"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0C064CB1"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07</w:t>
            </w: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68B8E669"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186C2842" w14:textId="77777777" w:rsidR="00246A59" w:rsidRPr="008F158A" w:rsidRDefault="00246A59" w:rsidP="008B024A">
            <w:pPr>
              <w:pStyle w:val="a3"/>
              <w:rPr>
                <w:rFonts w:ascii="Times New Roman" w:hAnsi="Times New Roman" w:cs="Times New Roman"/>
                <w:sz w:val="24"/>
                <w:szCs w:val="24"/>
              </w:rPr>
            </w:pPr>
            <w:r w:rsidRPr="008F158A">
              <w:rPr>
                <w:rFonts w:ascii="Times New Roman" w:hAnsi="Times New Roman" w:cs="Times New Roman"/>
                <w:sz w:val="24"/>
                <w:szCs w:val="24"/>
              </w:rPr>
              <w:t xml:space="preserve">99 9 00 </w:t>
            </w:r>
            <w:r>
              <w:rPr>
                <w:rFonts w:ascii="Times New Roman" w:hAnsi="Times New Roman" w:cs="Times New Roman"/>
                <w:sz w:val="24"/>
                <w:szCs w:val="24"/>
              </w:rPr>
              <w:t>21010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85124DA" w14:textId="77777777" w:rsidR="00246A59" w:rsidRPr="008F158A"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F6D81" w14:textId="5190BB6A" w:rsidR="00246A59" w:rsidRPr="008F158A" w:rsidRDefault="00426290" w:rsidP="00F64760">
            <w:pPr>
              <w:pStyle w:val="a3"/>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bottom"/>
          </w:tcPr>
          <w:p w14:paraId="0118AB15" w14:textId="257CE077" w:rsidR="00246A59" w:rsidRPr="008F158A" w:rsidRDefault="00426290" w:rsidP="00F64760">
            <w:pPr>
              <w:pStyle w:val="a3"/>
              <w:rPr>
                <w:rFonts w:ascii="Times New Roman" w:hAnsi="Times New Roman" w:cs="Times New Roman"/>
                <w:sz w:val="24"/>
                <w:szCs w:val="24"/>
              </w:rPr>
            </w:pPr>
            <w:r>
              <w:rPr>
                <w:rFonts w:ascii="Times New Roman" w:hAnsi="Times New Roman" w:cs="Times New Roman"/>
                <w:sz w:val="24"/>
                <w:szCs w:val="24"/>
              </w:rPr>
              <w:t>3</w:t>
            </w:r>
          </w:p>
        </w:tc>
      </w:tr>
      <w:tr w:rsidR="00246A59" w:rsidRPr="008F158A" w14:paraId="1511AEF7" w14:textId="77777777" w:rsidTr="006C78FA">
        <w:trPr>
          <w:gridAfter w:val="2"/>
          <w:wAfter w:w="1977" w:type="dxa"/>
          <w:trHeight w:val="418"/>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73F33AF8"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Закупка товаров, работ и услуг для государственных (муниципальных) нужд</w:t>
            </w:r>
          </w:p>
        </w:tc>
        <w:tc>
          <w:tcPr>
            <w:tcW w:w="708" w:type="dxa"/>
            <w:tcBorders>
              <w:top w:val="single" w:sz="4" w:space="0" w:color="auto"/>
              <w:left w:val="single" w:sz="4" w:space="0" w:color="auto"/>
              <w:bottom w:val="single" w:sz="4" w:space="0" w:color="auto"/>
              <w:right w:val="single" w:sz="4" w:space="0" w:color="auto"/>
            </w:tcBorders>
            <w:vAlign w:val="bottom"/>
          </w:tcPr>
          <w:p w14:paraId="552A2029"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911</w:t>
            </w:r>
          </w:p>
        </w:tc>
        <w:tc>
          <w:tcPr>
            <w:tcW w:w="7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20A1E1"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07</w:t>
            </w:r>
          </w:p>
        </w:tc>
        <w:tc>
          <w:tcPr>
            <w:tcW w:w="6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F1E8A"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27359E4" w14:textId="77777777" w:rsidR="00246A59" w:rsidRPr="008F158A" w:rsidRDefault="00246A59" w:rsidP="008B024A">
            <w:pPr>
              <w:pStyle w:val="a3"/>
              <w:rPr>
                <w:rFonts w:ascii="Times New Roman" w:hAnsi="Times New Roman" w:cs="Times New Roman"/>
                <w:sz w:val="24"/>
                <w:szCs w:val="24"/>
              </w:rPr>
            </w:pPr>
            <w:r w:rsidRPr="008F158A">
              <w:rPr>
                <w:rFonts w:ascii="Times New Roman" w:hAnsi="Times New Roman" w:cs="Times New Roman"/>
                <w:sz w:val="24"/>
                <w:szCs w:val="24"/>
              </w:rPr>
              <w:t xml:space="preserve">99 9 00 </w:t>
            </w:r>
            <w:r>
              <w:rPr>
                <w:rFonts w:ascii="Times New Roman" w:hAnsi="Times New Roman" w:cs="Times New Roman"/>
                <w:sz w:val="24"/>
                <w:szCs w:val="24"/>
              </w:rPr>
              <w:t>21010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4C5DC9" w14:textId="77777777" w:rsidR="00246A59" w:rsidRPr="008F158A" w:rsidRDefault="00246A59" w:rsidP="003A2344">
            <w:pPr>
              <w:pStyle w:val="a3"/>
              <w:rPr>
                <w:rFonts w:ascii="Times New Roman" w:hAnsi="Times New Roman" w:cs="Times New Roman"/>
                <w:sz w:val="24"/>
                <w:szCs w:val="24"/>
              </w:rPr>
            </w:pPr>
            <w:r w:rsidRPr="008F158A">
              <w:rPr>
                <w:rFonts w:ascii="Times New Roman" w:hAnsi="Times New Roman" w:cs="Times New Roman"/>
                <w:sz w:val="24"/>
                <w:szCs w:val="24"/>
              </w:rPr>
              <w:t>200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6DFAE" w14:textId="437878C3" w:rsidR="00246A59" w:rsidRPr="008F158A" w:rsidRDefault="00426290" w:rsidP="00F64760">
            <w:pPr>
              <w:pStyle w:val="a3"/>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bottom"/>
          </w:tcPr>
          <w:p w14:paraId="4CAFF332" w14:textId="2BE1D485" w:rsidR="00246A59" w:rsidRPr="008F158A" w:rsidRDefault="00426290" w:rsidP="00F64760">
            <w:pPr>
              <w:pStyle w:val="a3"/>
              <w:rPr>
                <w:rFonts w:ascii="Times New Roman" w:hAnsi="Times New Roman" w:cs="Times New Roman"/>
                <w:sz w:val="24"/>
                <w:szCs w:val="24"/>
              </w:rPr>
            </w:pPr>
            <w:r>
              <w:rPr>
                <w:rFonts w:ascii="Times New Roman" w:hAnsi="Times New Roman" w:cs="Times New Roman"/>
                <w:sz w:val="24"/>
                <w:szCs w:val="24"/>
              </w:rPr>
              <w:t>3</w:t>
            </w:r>
          </w:p>
        </w:tc>
      </w:tr>
      <w:tr w:rsidR="00246A59" w:rsidRPr="00FA4479" w14:paraId="12CDB16E" w14:textId="77777777" w:rsidTr="006C78FA">
        <w:trPr>
          <w:gridAfter w:val="2"/>
          <w:wAfter w:w="1977" w:type="dxa"/>
          <w:trHeight w:val="366"/>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6271FF7D" w14:textId="77777777" w:rsidR="00246A59" w:rsidRPr="00FA4479" w:rsidRDefault="00246A59" w:rsidP="003A2344">
            <w:pPr>
              <w:pStyle w:val="a3"/>
              <w:rPr>
                <w:rFonts w:ascii="Times New Roman" w:hAnsi="Times New Roman" w:cs="Times New Roman"/>
                <w:sz w:val="24"/>
                <w:szCs w:val="24"/>
              </w:rPr>
            </w:pPr>
            <w:r>
              <w:rPr>
                <w:rFonts w:ascii="Times New Roman" w:hAnsi="Times New Roman" w:cs="Times New Roman"/>
                <w:sz w:val="24"/>
                <w:szCs w:val="24"/>
              </w:rPr>
              <w:t>Условно-утвержденные расходы</w:t>
            </w:r>
          </w:p>
        </w:tc>
        <w:tc>
          <w:tcPr>
            <w:tcW w:w="708" w:type="dxa"/>
            <w:tcBorders>
              <w:top w:val="single" w:sz="4" w:space="0" w:color="auto"/>
              <w:left w:val="single" w:sz="4" w:space="0" w:color="auto"/>
              <w:bottom w:val="single" w:sz="4" w:space="0" w:color="auto"/>
              <w:right w:val="single" w:sz="4" w:space="0" w:color="auto"/>
            </w:tcBorders>
            <w:vAlign w:val="bottom"/>
          </w:tcPr>
          <w:p w14:paraId="4A633C5F" w14:textId="77777777" w:rsidR="00246A59" w:rsidRPr="00FA4479" w:rsidRDefault="00246A59" w:rsidP="003A2344">
            <w:pPr>
              <w:pStyle w:val="a3"/>
              <w:rPr>
                <w:rFonts w:ascii="Times New Roman" w:hAnsi="Times New Roman" w:cs="Times New Roman"/>
                <w:sz w:val="24"/>
                <w:szCs w:val="2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5C0FD9CF" w14:textId="77777777" w:rsidR="00246A59" w:rsidRPr="00FA4479" w:rsidRDefault="00246A59" w:rsidP="003A2344">
            <w:pPr>
              <w:pStyle w:val="a3"/>
              <w:rPr>
                <w:rFonts w:ascii="Times New Roman"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6723B71C" w14:textId="77777777" w:rsidR="00246A59" w:rsidRPr="00FA4479" w:rsidRDefault="00246A59" w:rsidP="003A2344">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60349000" w14:textId="77777777" w:rsidR="00246A59" w:rsidRPr="00FA4479" w:rsidRDefault="00246A59"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5B85403E" w14:textId="77777777" w:rsidR="00246A59" w:rsidRPr="00FA4479"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FE681C" w14:textId="4247DCCE" w:rsidR="00246A59" w:rsidRPr="00FA4479" w:rsidRDefault="00426290" w:rsidP="00B545E9">
            <w:pPr>
              <w:pStyle w:val="a3"/>
              <w:rPr>
                <w:rFonts w:ascii="Times New Roman" w:hAnsi="Times New Roman" w:cs="Times New Roman"/>
                <w:sz w:val="24"/>
                <w:szCs w:val="24"/>
              </w:rPr>
            </w:pPr>
            <w:r>
              <w:rPr>
                <w:rFonts w:ascii="Times New Roman" w:hAnsi="Times New Roman" w:cs="Times New Roman"/>
                <w:sz w:val="24"/>
                <w:szCs w:val="24"/>
              </w:rPr>
              <w:t>89</w:t>
            </w:r>
          </w:p>
        </w:tc>
        <w:tc>
          <w:tcPr>
            <w:tcW w:w="992" w:type="dxa"/>
            <w:tcBorders>
              <w:top w:val="single" w:sz="4" w:space="0" w:color="auto"/>
              <w:left w:val="single" w:sz="4" w:space="0" w:color="auto"/>
              <w:bottom w:val="single" w:sz="4" w:space="0" w:color="auto"/>
              <w:right w:val="single" w:sz="4" w:space="0" w:color="auto"/>
            </w:tcBorders>
            <w:vAlign w:val="bottom"/>
          </w:tcPr>
          <w:p w14:paraId="37ECCEFE" w14:textId="24F76726" w:rsidR="00246A59" w:rsidRPr="00FA4479" w:rsidRDefault="00246A59" w:rsidP="003A2344">
            <w:pPr>
              <w:pStyle w:val="a3"/>
              <w:rPr>
                <w:rFonts w:ascii="Times New Roman" w:hAnsi="Times New Roman" w:cs="Times New Roman"/>
                <w:sz w:val="24"/>
                <w:szCs w:val="24"/>
              </w:rPr>
            </w:pPr>
            <w:r>
              <w:rPr>
                <w:rFonts w:ascii="Times New Roman" w:hAnsi="Times New Roman" w:cs="Times New Roman"/>
                <w:sz w:val="24"/>
                <w:szCs w:val="24"/>
              </w:rPr>
              <w:t>1</w:t>
            </w:r>
            <w:r w:rsidR="00426290">
              <w:rPr>
                <w:rFonts w:ascii="Times New Roman" w:hAnsi="Times New Roman" w:cs="Times New Roman"/>
                <w:sz w:val="24"/>
                <w:szCs w:val="24"/>
              </w:rPr>
              <w:t>51</w:t>
            </w:r>
          </w:p>
        </w:tc>
      </w:tr>
      <w:tr w:rsidR="00246A59" w:rsidRPr="00FA4479" w14:paraId="21D7D0B8" w14:textId="77777777" w:rsidTr="006C78FA">
        <w:trPr>
          <w:gridAfter w:val="2"/>
          <w:wAfter w:w="1977" w:type="dxa"/>
          <w:trHeight w:val="366"/>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781C838D" w14:textId="77777777" w:rsidR="00246A59" w:rsidRPr="00FA4479" w:rsidRDefault="00246A59" w:rsidP="003A2344">
            <w:pPr>
              <w:pStyle w:val="a3"/>
              <w:rPr>
                <w:rFonts w:ascii="Times New Roman" w:hAnsi="Times New Roman" w:cs="Times New Roman"/>
                <w:sz w:val="24"/>
                <w:szCs w:val="24"/>
              </w:rPr>
            </w:pPr>
            <w:r w:rsidRPr="00FA4479">
              <w:rPr>
                <w:rFonts w:ascii="Times New Roman" w:hAnsi="Times New Roman" w:cs="Times New Roman"/>
                <w:sz w:val="24"/>
                <w:szCs w:val="24"/>
              </w:rPr>
              <w:t xml:space="preserve">ВСЕГО </w:t>
            </w:r>
          </w:p>
        </w:tc>
        <w:tc>
          <w:tcPr>
            <w:tcW w:w="708" w:type="dxa"/>
            <w:tcBorders>
              <w:top w:val="single" w:sz="4" w:space="0" w:color="auto"/>
              <w:left w:val="single" w:sz="4" w:space="0" w:color="auto"/>
              <w:bottom w:val="single" w:sz="4" w:space="0" w:color="auto"/>
              <w:right w:val="single" w:sz="4" w:space="0" w:color="auto"/>
            </w:tcBorders>
            <w:vAlign w:val="bottom"/>
          </w:tcPr>
          <w:p w14:paraId="78EFBA12" w14:textId="77777777" w:rsidR="00246A59" w:rsidRPr="00FA4479" w:rsidRDefault="00246A59" w:rsidP="003A2344">
            <w:pPr>
              <w:pStyle w:val="a3"/>
              <w:rPr>
                <w:rFonts w:ascii="Times New Roman" w:hAnsi="Times New Roman" w:cs="Times New Roman"/>
                <w:sz w:val="24"/>
                <w:szCs w:val="24"/>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bottom"/>
          </w:tcPr>
          <w:p w14:paraId="1FC23C80" w14:textId="77777777" w:rsidR="00246A59" w:rsidRPr="00FA4479" w:rsidRDefault="00246A59" w:rsidP="003A2344">
            <w:pPr>
              <w:pStyle w:val="a3"/>
              <w:rPr>
                <w:rFonts w:ascii="Times New Roman"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shd w:val="clear" w:color="auto" w:fill="auto"/>
            <w:vAlign w:val="bottom"/>
          </w:tcPr>
          <w:p w14:paraId="7997CCFE" w14:textId="77777777" w:rsidR="00246A59" w:rsidRPr="00FA4479" w:rsidRDefault="00246A59" w:rsidP="003A2344">
            <w:pPr>
              <w:pStyle w:val="a3"/>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FA02BF3" w14:textId="77777777" w:rsidR="00246A59" w:rsidRPr="00FA4479" w:rsidRDefault="00246A59" w:rsidP="003A2344">
            <w:pPr>
              <w:pStyle w:val="a3"/>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EC2F6E6" w14:textId="77777777" w:rsidR="00246A59" w:rsidRPr="00FA4479" w:rsidRDefault="00246A59" w:rsidP="003A234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86A56E" w14:textId="10809FB3" w:rsidR="00246A59" w:rsidRPr="00FA4479" w:rsidRDefault="00D144A9" w:rsidP="00B545E9">
            <w:pPr>
              <w:pStyle w:val="a3"/>
              <w:rPr>
                <w:rFonts w:ascii="Times New Roman" w:hAnsi="Times New Roman" w:cs="Times New Roman"/>
                <w:sz w:val="24"/>
                <w:szCs w:val="24"/>
              </w:rPr>
            </w:pPr>
            <w:r>
              <w:rPr>
                <w:rFonts w:ascii="Times New Roman" w:hAnsi="Times New Roman" w:cs="Times New Roman"/>
                <w:sz w:val="24"/>
                <w:szCs w:val="24"/>
              </w:rPr>
              <w:t>4494,7</w:t>
            </w:r>
          </w:p>
        </w:tc>
        <w:tc>
          <w:tcPr>
            <w:tcW w:w="992" w:type="dxa"/>
            <w:tcBorders>
              <w:top w:val="single" w:sz="4" w:space="0" w:color="auto"/>
              <w:left w:val="single" w:sz="4" w:space="0" w:color="auto"/>
              <w:bottom w:val="single" w:sz="4" w:space="0" w:color="auto"/>
              <w:right w:val="single" w:sz="4" w:space="0" w:color="auto"/>
            </w:tcBorders>
            <w:vAlign w:val="bottom"/>
          </w:tcPr>
          <w:p w14:paraId="50853890" w14:textId="19BDC24B" w:rsidR="00246A59" w:rsidRPr="00FA4479" w:rsidRDefault="00D144A9" w:rsidP="003A2344">
            <w:pPr>
              <w:pStyle w:val="a3"/>
              <w:rPr>
                <w:rFonts w:ascii="Times New Roman" w:hAnsi="Times New Roman" w:cs="Times New Roman"/>
                <w:sz w:val="24"/>
                <w:szCs w:val="24"/>
              </w:rPr>
            </w:pPr>
            <w:r>
              <w:rPr>
                <w:rFonts w:ascii="Times New Roman" w:hAnsi="Times New Roman" w:cs="Times New Roman"/>
                <w:sz w:val="24"/>
                <w:szCs w:val="24"/>
              </w:rPr>
              <w:t>3974,5</w:t>
            </w:r>
          </w:p>
        </w:tc>
      </w:tr>
    </w:tbl>
    <w:p w14:paraId="6F6EE59A" w14:textId="77777777" w:rsidR="00565ECF" w:rsidRPr="00C34DCF" w:rsidRDefault="00565ECF">
      <w:pPr>
        <w:rPr>
          <w:rFonts w:ascii="Times New Roman" w:hAnsi="Times New Roman" w:cs="Times New Roman"/>
        </w:rPr>
      </w:pPr>
    </w:p>
    <w:tbl>
      <w:tblPr>
        <w:tblW w:w="10218" w:type="dxa"/>
        <w:tblInd w:w="-612" w:type="dxa"/>
        <w:tblLayout w:type="fixed"/>
        <w:tblLook w:val="0000" w:firstRow="0" w:lastRow="0" w:firstColumn="0" w:lastColumn="0" w:noHBand="0" w:noVBand="0"/>
      </w:tblPr>
      <w:tblGrid>
        <w:gridCol w:w="4860"/>
        <w:gridCol w:w="1620"/>
        <w:gridCol w:w="720"/>
        <w:gridCol w:w="1080"/>
        <w:gridCol w:w="900"/>
        <w:gridCol w:w="1038"/>
      </w:tblGrid>
      <w:tr w:rsidR="003A2344" w:rsidRPr="00BF4916" w14:paraId="7A04B8B2" w14:textId="77777777" w:rsidTr="006C78FA">
        <w:trPr>
          <w:trHeight w:val="360"/>
        </w:trPr>
        <w:tc>
          <w:tcPr>
            <w:tcW w:w="10218" w:type="dxa"/>
            <w:gridSpan w:val="6"/>
            <w:tcBorders>
              <w:top w:val="nil"/>
              <w:left w:val="nil"/>
              <w:bottom w:val="nil"/>
              <w:right w:val="nil"/>
            </w:tcBorders>
            <w:shd w:val="clear" w:color="auto" w:fill="auto"/>
            <w:vAlign w:val="bottom"/>
          </w:tcPr>
          <w:p w14:paraId="0C6B3F15" w14:textId="77777777" w:rsidR="006C78FA" w:rsidRPr="006B332A" w:rsidRDefault="003170C8" w:rsidP="003170C8">
            <w:pPr>
              <w:pStyle w:val="a3"/>
              <w:jc w:val="right"/>
              <w:rPr>
                <w:rFonts w:ascii="Times New Roman" w:hAnsi="Times New Roman" w:cs="Times New Roman"/>
                <w:sz w:val="24"/>
                <w:szCs w:val="24"/>
              </w:rPr>
            </w:pPr>
            <w:r w:rsidRPr="006B332A">
              <w:rPr>
                <w:rFonts w:ascii="Times New Roman" w:hAnsi="Times New Roman" w:cs="Times New Roman"/>
                <w:sz w:val="24"/>
                <w:szCs w:val="24"/>
              </w:rPr>
              <w:lastRenderedPageBreak/>
              <w:t xml:space="preserve">                            </w:t>
            </w:r>
          </w:p>
          <w:p w14:paraId="095FBF1B" w14:textId="77777777" w:rsidR="00073EA0" w:rsidRPr="006B332A" w:rsidRDefault="006C78FA" w:rsidP="003170C8">
            <w:pPr>
              <w:pStyle w:val="a3"/>
              <w:jc w:val="center"/>
              <w:rPr>
                <w:rFonts w:ascii="Times New Roman" w:hAnsi="Times New Roman" w:cs="Times New Roman"/>
                <w:sz w:val="24"/>
                <w:szCs w:val="24"/>
              </w:rPr>
            </w:pPr>
            <w:r w:rsidRPr="006B332A">
              <w:rPr>
                <w:rFonts w:ascii="Times New Roman" w:hAnsi="Times New Roman" w:cs="Times New Roman"/>
                <w:sz w:val="24"/>
                <w:szCs w:val="24"/>
              </w:rPr>
              <w:t xml:space="preserve">                                                                                            </w:t>
            </w:r>
            <w:r w:rsidR="003170C8" w:rsidRPr="006B332A">
              <w:rPr>
                <w:rFonts w:ascii="Times New Roman" w:hAnsi="Times New Roman" w:cs="Times New Roman"/>
                <w:sz w:val="24"/>
                <w:szCs w:val="24"/>
              </w:rPr>
              <w:t xml:space="preserve">                        </w:t>
            </w:r>
          </w:p>
          <w:p w14:paraId="3933244F" w14:textId="4287D07A" w:rsidR="003A2344" w:rsidRPr="006B332A" w:rsidRDefault="006C78FA" w:rsidP="00FC5B35">
            <w:pPr>
              <w:pStyle w:val="a3"/>
              <w:jc w:val="right"/>
              <w:rPr>
                <w:rFonts w:ascii="Times New Roman" w:hAnsi="Times New Roman" w:cs="Times New Roman"/>
                <w:sz w:val="24"/>
                <w:szCs w:val="24"/>
              </w:rPr>
            </w:pPr>
            <w:r w:rsidRPr="006B332A">
              <w:rPr>
                <w:rFonts w:ascii="Times New Roman" w:hAnsi="Times New Roman" w:cs="Times New Roman"/>
                <w:sz w:val="24"/>
                <w:szCs w:val="24"/>
              </w:rPr>
              <w:t xml:space="preserve">         </w:t>
            </w:r>
            <w:r w:rsidR="003A2344" w:rsidRPr="006B332A">
              <w:rPr>
                <w:rFonts w:ascii="Times New Roman" w:hAnsi="Times New Roman" w:cs="Times New Roman"/>
                <w:sz w:val="24"/>
                <w:szCs w:val="24"/>
              </w:rPr>
              <w:t xml:space="preserve"> Приложение</w:t>
            </w:r>
            <w:r w:rsidR="00C44499" w:rsidRPr="006B332A">
              <w:rPr>
                <w:rFonts w:ascii="Times New Roman" w:hAnsi="Times New Roman" w:cs="Times New Roman"/>
                <w:sz w:val="24"/>
                <w:szCs w:val="24"/>
              </w:rPr>
              <w:t>1</w:t>
            </w:r>
            <w:r w:rsidR="00FC5B35" w:rsidRPr="006B332A">
              <w:rPr>
                <w:rFonts w:ascii="Times New Roman" w:hAnsi="Times New Roman" w:cs="Times New Roman"/>
                <w:sz w:val="24"/>
                <w:szCs w:val="24"/>
              </w:rPr>
              <w:t>0</w:t>
            </w:r>
          </w:p>
        </w:tc>
      </w:tr>
      <w:tr w:rsidR="003A2344" w:rsidRPr="00D0534D" w14:paraId="6E2D6480" w14:textId="77777777" w:rsidTr="006C78FA">
        <w:trPr>
          <w:trHeight w:val="225"/>
        </w:trPr>
        <w:tc>
          <w:tcPr>
            <w:tcW w:w="10218" w:type="dxa"/>
            <w:gridSpan w:val="6"/>
            <w:tcBorders>
              <w:top w:val="nil"/>
              <w:left w:val="nil"/>
              <w:bottom w:val="nil"/>
              <w:right w:val="nil"/>
            </w:tcBorders>
            <w:shd w:val="clear" w:color="auto" w:fill="auto"/>
            <w:vAlign w:val="bottom"/>
          </w:tcPr>
          <w:p w14:paraId="222E883E" w14:textId="77777777" w:rsidR="003A2344" w:rsidRPr="006B332A" w:rsidRDefault="003A2344" w:rsidP="00B545E9">
            <w:pPr>
              <w:pStyle w:val="a3"/>
              <w:jc w:val="right"/>
              <w:rPr>
                <w:rFonts w:ascii="Times New Roman" w:hAnsi="Times New Roman" w:cs="Times New Roman"/>
                <w:sz w:val="24"/>
                <w:szCs w:val="24"/>
              </w:rPr>
            </w:pPr>
            <w:r w:rsidRPr="006B332A">
              <w:rPr>
                <w:rFonts w:ascii="Times New Roman" w:hAnsi="Times New Roman" w:cs="Times New Roman"/>
                <w:sz w:val="24"/>
                <w:szCs w:val="24"/>
              </w:rPr>
              <w:t xml:space="preserve">                             к решению земского собрания </w:t>
            </w:r>
          </w:p>
        </w:tc>
      </w:tr>
      <w:tr w:rsidR="003A2344" w:rsidRPr="00D0534D" w14:paraId="58475D36" w14:textId="77777777" w:rsidTr="006C78FA">
        <w:trPr>
          <w:trHeight w:val="270"/>
        </w:trPr>
        <w:tc>
          <w:tcPr>
            <w:tcW w:w="10218" w:type="dxa"/>
            <w:gridSpan w:val="6"/>
            <w:tcBorders>
              <w:top w:val="nil"/>
              <w:left w:val="nil"/>
              <w:bottom w:val="nil"/>
              <w:right w:val="nil"/>
            </w:tcBorders>
            <w:shd w:val="clear" w:color="auto" w:fill="auto"/>
            <w:vAlign w:val="bottom"/>
          </w:tcPr>
          <w:p w14:paraId="5E756242" w14:textId="77777777" w:rsidR="003A2344" w:rsidRPr="006B332A" w:rsidRDefault="003A2344" w:rsidP="003A2344">
            <w:pPr>
              <w:pStyle w:val="a3"/>
              <w:jc w:val="right"/>
              <w:rPr>
                <w:rFonts w:ascii="Times New Roman" w:hAnsi="Times New Roman" w:cs="Times New Roman"/>
                <w:sz w:val="24"/>
                <w:szCs w:val="24"/>
              </w:rPr>
            </w:pPr>
            <w:r w:rsidRPr="006B332A">
              <w:rPr>
                <w:rFonts w:ascii="Times New Roman" w:hAnsi="Times New Roman" w:cs="Times New Roman"/>
                <w:sz w:val="24"/>
                <w:szCs w:val="24"/>
              </w:rPr>
              <w:t xml:space="preserve">                               "О бюджете Солонцинского сельского поселения</w:t>
            </w:r>
          </w:p>
        </w:tc>
      </w:tr>
      <w:tr w:rsidR="003A2344" w:rsidRPr="00D0534D" w14:paraId="6F6A9519" w14:textId="77777777" w:rsidTr="006C78FA">
        <w:trPr>
          <w:trHeight w:val="155"/>
        </w:trPr>
        <w:tc>
          <w:tcPr>
            <w:tcW w:w="10218" w:type="dxa"/>
            <w:gridSpan w:val="6"/>
            <w:tcBorders>
              <w:top w:val="nil"/>
              <w:left w:val="nil"/>
              <w:right w:val="nil"/>
            </w:tcBorders>
            <w:shd w:val="clear" w:color="auto" w:fill="auto"/>
            <w:vAlign w:val="bottom"/>
          </w:tcPr>
          <w:p w14:paraId="44CFB549" w14:textId="77777777" w:rsidR="003A2344" w:rsidRPr="006B332A" w:rsidRDefault="003A2344" w:rsidP="003A2344">
            <w:pPr>
              <w:pStyle w:val="a3"/>
              <w:jc w:val="right"/>
              <w:rPr>
                <w:rFonts w:ascii="Times New Roman" w:hAnsi="Times New Roman" w:cs="Times New Roman"/>
                <w:sz w:val="24"/>
                <w:szCs w:val="24"/>
              </w:rPr>
            </w:pPr>
            <w:r w:rsidRPr="006B332A">
              <w:rPr>
                <w:rFonts w:ascii="Times New Roman" w:hAnsi="Times New Roman" w:cs="Times New Roman"/>
                <w:sz w:val="24"/>
                <w:szCs w:val="24"/>
              </w:rPr>
              <w:t xml:space="preserve">                                   муниципального района "Вейделевский район" Белгородской области</w:t>
            </w:r>
          </w:p>
        </w:tc>
      </w:tr>
      <w:tr w:rsidR="003A2344" w:rsidRPr="00D0534D" w14:paraId="3EC4A9E5" w14:textId="77777777" w:rsidTr="006C78FA">
        <w:trPr>
          <w:trHeight w:val="200"/>
        </w:trPr>
        <w:tc>
          <w:tcPr>
            <w:tcW w:w="10218" w:type="dxa"/>
            <w:gridSpan w:val="6"/>
            <w:tcBorders>
              <w:top w:val="nil"/>
              <w:left w:val="nil"/>
              <w:right w:val="nil"/>
            </w:tcBorders>
            <w:shd w:val="clear" w:color="auto" w:fill="auto"/>
            <w:vAlign w:val="bottom"/>
          </w:tcPr>
          <w:p w14:paraId="66E6C948" w14:textId="786B07D2" w:rsidR="003A2344" w:rsidRPr="006B332A" w:rsidRDefault="003A2344" w:rsidP="000B0AA1">
            <w:pPr>
              <w:pStyle w:val="a3"/>
              <w:jc w:val="right"/>
              <w:rPr>
                <w:rFonts w:ascii="Times New Roman" w:hAnsi="Times New Roman" w:cs="Times New Roman"/>
                <w:sz w:val="24"/>
                <w:szCs w:val="24"/>
              </w:rPr>
            </w:pPr>
            <w:r w:rsidRPr="006B332A">
              <w:rPr>
                <w:rFonts w:ascii="Times New Roman" w:hAnsi="Times New Roman" w:cs="Times New Roman"/>
                <w:sz w:val="24"/>
                <w:szCs w:val="24"/>
              </w:rPr>
              <w:t xml:space="preserve">                                      на 202</w:t>
            </w:r>
            <w:r w:rsidR="00426290" w:rsidRPr="006B332A">
              <w:rPr>
                <w:rFonts w:ascii="Times New Roman" w:hAnsi="Times New Roman" w:cs="Times New Roman"/>
                <w:sz w:val="24"/>
                <w:szCs w:val="24"/>
              </w:rPr>
              <w:t>4</w:t>
            </w:r>
            <w:r w:rsidRPr="006B332A">
              <w:rPr>
                <w:rFonts w:ascii="Times New Roman" w:hAnsi="Times New Roman" w:cs="Times New Roman"/>
                <w:sz w:val="24"/>
                <w:szCs w:val="24"/>
              </w:rPr>
              <w:t xml:space="preserve"> год и плановый период 202</w:t>
            </w:r>
            <w:r w:rsidR="00426290" w:rsidRPr="006B332A">
              <w:rPr>
                <w:rFonts w:ascii="Times New Roman" w:hAnsi="Times New Roman" w:cs="Times New Roman"/>
                <w:sz w:val="24"/>
                <w:szCs w:val="24"/>
              </w:rPr>
              <w:t>5</w:t>
            </w:r>
            <w:r w:rsidRPr="006B332A">
              <w:rPr>
                <w:rFonts w:ascii="Times New Roman" w:hAnsi="Times New Roman" w:cs="Times New Roman"/>
                <w:sz w:val="24"/>
                <w:szCs w:val="24"/>
              </w:rPr>
              <w:t xml:space="preserve"> и 202</w:t>
            </w:r>
            <w:r w:rsidR="00426290" w:rsidRPr="006B332A">
              <w:rPr>
                <w:rFonts w:ascii="Times New Roman" w:hAnsi="Times New Roman" w:cs="Times New Roman"/>
                <w:sz w:val="24"/>
                <w:szCs w:val="24"/>
              </w:rPr>
              <w:t>6</w:t>
            </w:r>
            <w:r w:rsidRPr="006B332A">
              <w:rPr>
                <w:rFonts w:ascii="Times New Roman" w:hAnsi="Times New Roman" w:cs="Times New Roman"/>
                <w:sz w:val="24"/>
                <w:szCs w:val="24"/>
              </w:rPr>
              <w:t xml:space="preserve"> годов".</w:t>
            </w:r>
          </w:p>
        </w:tc>
      </w:tr>
      <w:tr w:rsidR="003A2344" w:rsidRPr="00C34DCF" w14:paraId="0B8F76C8" w14:textId="77777777" w:rsidTr="006C78FA">
        <w:trPr>
          <w:trHeight w:val="128"/>
        </w:trPr>
        <w:tc>
          <w:tcPr>
            <w:tcW w:w="10218" w:type="dxa"/>
            <w:gridSpan w:val="6"/>
            <w:tcBorders>
              <w:top w:val="nil"/>
              <w:left w:val="nil"/>
              <w:right w:val="nil"/>
            </w:tcBorders>
            <w:shd w:val="clear" w:color="auto" w:fill="auto"/>
            <w:vAlign w:val="bottom"/>
          </w:tcPr>
          <w:p w14:paraId="19B68EC2" w14:textId="77777777" w:rsidR="003A2344" w:rsidRPr="00F64760" w:rsidRDefault="003A2344" w:rsidP="003A2344">
            <w:pPr>
              <w:pStyle w:val="a3"/>
              <w:rPr>
                <w:rFonts w:ascii="Times New Roman" w:hAnsi="Times New Roman" w:cs="Times New Roman"/>
                <w:sz w:val="24"/>
                <w:szCs w:val="24"/>
              </w:rPr>
            </w:pPr>
          </w:p>
        </w:tc>
      </w:tr>
      <w:tr w:rsidR="003A2344" w:rsidRPr="00C34DCF" w14:paraId="5BCABB00" w14:textId="77777777" w:rsidTr="006C78FA">
        <w:trPr>
          <w:trHeight w:val="537"/>
        </w:trPr>
        <w:tc>
          <w:tcPr>
            <w:tcW w:w="10218" w:type="dxa"/>
            <w:gridSpan w:val="6"/>
            <w:vMerge w:val="restart"/>
            <w:shd w:val="clear" w:color="auto" w:fill="auto"/>
          </w:tcPr>
          <w:p w14:paraId="19CC8304" w14:textId="77777777" w:rsidR="004641BA" w:rsidRPr="00FA4479" w:rsidRDefault="003A2344" w:rsidP="00B545E9">
            <w:pPr>
              <w:pStyle w:val="a3"/>
              <w:jc w:val="center"/>
              <w:rPr>
                <w:rFonts w:ascii="Times New Roman" w:hAnsi="Times New Roman" w:cs="Times New Roman"/>
                <w:sz w:val="24"/>
                <w:szCs w:val="24"/>
              </w:rPr>
            </w:pPr>
            <w:r w:rsidRPr="00FA4479">
              <w:rPr>
                <w:rFonts w:ascii="Times New Roman" w:hAnsi="Times New Roman" w:cs="Times New Roman"/>
                <w:sz w:val="24"/>
                <w:szCs w:val="24"/>
              </w:rPr>
              <w:t xml:space="preserve">Распределение бюджетных ассигнований по целевым статьям (муниципальным программам Солонцинского сельского поселения и непрограммным направлениям деятельности), группам видов расходов, разделам, подразделам классификации расходов бюджета </w:t>
            </w:r>
          </w:p>
          <w:p w14:paraId="55CAF84F" w14:textId="5CCF3001" w:rsidR="003A2344" w:rsidRPr="00FA4479" w:rsidRDefault="003A2344" w:rsidP="00B545E9">
            <w:pPr>
              <w:pStyle w:val="a3"/>
              <w:jc w:val="center"/>
              <w:rPr>
                <w:rFonts w:ascii="Times New Roman" w:hAnsi="Times New Roman" w:cs="Times New Roman"/>
                <w:sz w:val="24"/>
                <w:szCs w:val="24"/>
              </w:rPr>
            </w:pPr>
            <w:r w:rsidRPr="00FA4479">
              <w:rPr>
                <w:rFonts w:ascii="Times New Roman" w:hAnsi="Times New Roman" w:cs="Times New Roman"/>
                <w:sz w:val="24"/>
                <w:szCs w:val="24"/>
              </w:rPr>
              <w:t>на 202</w:t>
            </w:r>
            <w:r w:rsidR="00426290">
              <w:rPr>
                <w:rFonts w:ascii="Times New Roman" w:hAnsi="Times New Roman" w:cs="Times New Roman"/>
                <w:sz w:val="24"/>
                <w:szCs w:val="24"/>
              </w:rPr>
              <w:t>4</w:t>
            </w:r>
            <w:r w:rsidRPr="00FA4479">
              <w:rPr>
                <w:rFonts w:ascii="Times New Roman" w:hAnsi="Times New Roman" w:cs="Times New Roman"/>
                <w:sz w:val="24"/>
                <w:szCs w:val="24"/>
              </w:rPr>
              <w:t xml:space="preserve"> год.</w:t>
            </w:r>
          </w:p>
          <w:p w14:paraId="66A4CFF4" w14:textId="77777777" w:rsidR="004641BA" w:rsidRPr="00FA4479" w:rsidRDefault="004641BA" w:rsidP="00B545E9">
            <w:pPr>
              <w:pStyle w:val="a3"/>
              <w:jc w:val="center"/>
              <w:rPr>
                <w:rFonts w:ascii="Times New Roman" w:hAnsi="Times New Roman" w:cs="Times New Roman"/>
                <w:sz w:val="24"/>
                <w:szCs w:val="24"/>
              </w:rPr>
            </w:pPr>
          </w:p>
        </w:tc>
      </w:tr>
      <w:tr w:rsidR="003A2344" w:rsidRPr="00C34DCF" w14:paraId="1C51FA5F" w14:textId="77777777" w:rsidTr="006C78FA">
        <w:trPr>
          <w:trHeight w:val="537"/>
        </w:trPr>
        <w:tc>
          <w:tcPr>
            <w:tcW w:w="10218" w:type="dxa"/>
            <w:gridSpan w:val="6"/>
            <w:vMerge/>
          </w:tcPr>
          <w:p w14:paraId="0B74D668" w14:textId="77777777" w:rsidR="003A2344" w:rsidRPr="00C34DCF" w:rsidRDefault="003A2344" w:rsidP="003A2344">
            <w:pPr>
              <w:pStyle w:val="a3"/>
              <w:rPr>
                <w:rFonts w:ascii="Times New Roman" w:hAnsi="Times New Roman" w:cs="Times New Roman"/>
              </w:rPr>
            </w:pPr>
          </w:p>
        </w:tc>
      </w:tr>
      <w:tr w:rsidR="003A2344" w:rsidRPr="00C34DCF" w14:paraId="3E86D480" w14:textId="77777777" w:rsidTr="006C78FA">
        <w:trPr>
          <w:trHeight w:val="537"/>
        </w:trPr>
        <w:tc>
          <w:tcPr>
            <w:tcW w:w="10218" w:type="dxa"/>
            <w:gridSpan w:val="6"/>
            <w:vMerge/>
          </w:tcPr>
          <w:p w14:paraId="0FFED6E5" w14:textId="77777777" w:rsidR="003A2344" w:rsidRPr="00C34DCF" w:rsidRDefault="003A2344" w:rsidP="003A2344">
            <w:pPr>
              <w:pStyle w:val="a3"/>
              <w:rPr>
                <w:rFonts w:ascii="Times New Roman" w:hAnsi="Times New Roman" w:cs="Times New Roman"/>
              </w:rPr>
            </w:pPr>
          </w:p>
        </w:tc>
      </w:tr>
      <w:tr w:rsidR="003A2344" w:rsidRPr="00C34DCF" w14:paraId="0567161E" w14:textId="77777777" w:rsidTr="006C78FA">
        <w:trPr>
          <w:trHeight w:val="223"/>
        </w:trPr>
        <w:tc>
          <w:tcPr>
            <w:tcW w:w="10218" w:type="dxa"/>
            <w:gridSpan w:val="6"/>
            <w:tcBorders>
              <w:bottom w:val="single" w:sz="4" w:space="0" w:color="auto"/>
            </w:tcBorders>
            <w:shd w:val="clear" w:color="auto" w:fill="auto"/>
            <w:vAlign w:val="bottom"/>
          </w:tcPr>
          <w:p w14:paraId="55930D03" w14:textId="77777777" w:rsidR="003A2344" w:rsidRPr="00C34DCF" w:rsidRDefault="003A2344" w:rsidP="00B545E9">
            <w:pPr>
              <w:pStyle w:val="a3"/>
              <w:jc w:val="right"/>
              <w:rPr>
                <w:rFonts w:ascii="Times New Roman" w:hAnsi="Times New Roman" w:cs="Times New Roman"/>
              </w:rPr>
            </w:pPr>
            <w:r w:rsidRPr="00C34DCF">
              <w:rPr>
                <w:rFonts w:ascii="Times New Roman" w:hAnsi="Times New Roman" w:cs="Times New Roman"/>
              </w:rPr>
              <w:t xml:space="preserve">                                                                  (тыс. рублей)</w:t>
            </w:r>
          </w:p>
        </w:tc>
      </w:tr>
      <w:tr w:rsidR="003A2344" w:rsidRPr="00271AEC" w14:paraId="00720353" w14:textId="77777777" w:rsidTr="006C78FA">
        <w:trPr>
          <w:trHeight w:val="509"/>
        </w:trPr>
        <w:tc>
          <w:tcPr>
            <w:tcW w:w="4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EC83132" w14:textId="77777777" w:rsidR="003A2344" w:rsidRPr="00271AEC" w:rsidRDefault="003A2344" w:rsidP="003A2344">
            <w:pPr>
              <w:pStyle w:val="a3"/>
              <w:rPr>
                <w:rFonts w:ascii="Times New Roman" w:hAnsi="Times New Roman" w:cs="Times New Roman"/>
              </w:rPr>
            </w:pPr>
            <w:r w:rsidRPr="00271AEC">
              <w:rPr>
                <w:rFonts w:ascii="Times New Roman" w:hAnsi="Times New Roman" w:cs="Times New Roman"/>
              </w:rPr>
              <w:t>Наименование показателя</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144320" w14:textId="77777777" w:rsidR="003A2344" w:rsidRPr="00271AEC" w:rsidRDefault="003A2344" w:rsidP="003A2344">
            <w:pPr>
              <w:pStyle w:val="a3"/>
              <w:rPr>
                <w:rFonts w:ascii="Times New Roman" w:hAnsi="Times New Roman" w:cs="Times New Roman"/>
              </w:rPr>
            </w:pPr>
            <w:r w:rsidRPr="00271AEC">
              <w:rPr>
                <w:rFonts w:ascii="Times New Roman" w:hAnsi="Times New Roman" w:cs="Times New Roman"/>
              </w:rPr>
              <w:t>Целевая статья</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5FF50C" w14:textId="77777777" w:rsidR="003A2344" w:rsidRPr="00271AEC" w:rsidRDefault="003A2344" w:rsidP="003A2344">
            <w:pPr>
              <w:pStyle w:val="a3"/>
              <w:rPr>
                <w:rFonts w:ascii="Times New Roman" w:hAnsi="Times New Roman" w:cs="Times New Roman"/>
              </w:rPr>
            </w:pPr>
            <w:r w:rsidRPr="00271AEC">
              <w:rPr>
                <w:rFonts w:ascii="Times New Roman" w:hAnsi="Times New Roman" w:cs="Times New Roman"/>
              </w:rPr>
              <w:t>Вид расхода</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9489FB5" w14:textId="77777777" w:rsidR="003A2344" w:rsidRPr="00271AEC" w:rsidRDefault="003A2344" w:rsidP="003A2344">
            <w:pPr>
              <w:pStyle w:val="a3"/>
              <w:rPr>
                <w:rFonts w:ascii="Times New Roman" w:hAnsi="Times New Roman" w:cs="Times New Roman"/>
              </w:rPr>
            </w:pPr>
            <w:r w:rsidRPr="00271AEC">
              <w:rPr>
                <w:rFonts w:ascii="Times New Roman" w:hAnsi="Times New Roman" w:cs="Times New Roman"/>
              </w:rPr>
              <w:t>Раздел</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23AE23" w14:textId="77777777" w:rsidR="003A2344" w:rsidRPr="00271AEC" w:rsidRDefault="003A2344" w:rsidP="003A2344">
            <w:pPr>
              <w:pStyle w:val="a3"/>
              <w:rPr>
                <w:rFonts w:ascii="Times New Roman" w:hAnsi="Times New Roman" w:cs="Times New Roman"/>
              </w:rPr>
            </w:pPr>
            <w:r w:rsidRPr="00271AEC">
              <w:rPr>
                <w:rFonts w:ascii="Times New Roman" w:hAnsi="Times New Roman" w:cs="Times New Roman"/>
              </w:rPr>
              <w:t>Подраздел</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DC1DD9" w14:textId="77777777" w:rsidR="003A2344" w:rsidRPr="00271AEC" w:rsidRDefault="003A2344" w:rsidP="003A2344">
            <w:pPr>
              <w:pStyle w:val="a3"/>
              <w:rPr>
                <w:rFonts w:ascii="Times New Roman" w:hAnsi="Times New Roman" w:cs="Times New Roman"/>
              </w:rPr>
            </w:pPr>
            <w:r w:rsidRPr="00271AEC">
              <w:rPr>
                <w:rFonts w:ascii="Times New Roman" w:hAnsi="Times New Roman" w:cs="Times New Roman"/>
              </w:rPr>
              <w:t>Сумма</w:t>
            </w:r>
          </w:p>
        </w:tc>
      </w:tr>
      <w:tr w:rsidR="003A2344" w:rsidRPr="00271AEC" w14:paraId="5BC21E95" w14:textId="77777777" w:rsidTr="006C78FA">
        <w:trPr>
          <w:trHeight w:val="509"/>
        </w:trPr>
        <w:tc>
          <w:tcPr>
            <w:tcW w:w="4860" w:type="dxa"/>
            <w:vMerge/>
            <w:tcBorders>
              <w:top w:val="single" w:sz="4" w:space="0" w:color="auto"/>
              <w:left w:val="single" w:sz="4" w:space="0" w:color="auto"/>
              <w:bottom w:val="single" w:sz="4" w:space="0" w:color="auto"/>
              <w:right w:val="single" w:sz="4" w:space="0" w:color="auto"/>
            </w:tcBorders>
            <w:vAlign w:val="center"/>
          </w:tcPr>
          <w:p w14:paraId="30F63370" w14:textId="77777777" w:rsidR="003A2344" w:rsidRPr="00271AEC" w:rsidRDefault="003A2344" w:rsidP="003A2344">
            <w:pPr>
              <w:pStyle w:val="a3"/>
              <w:rPr>
                <w:rFonts w:ascii="Times New Roman" w:hAnsi="Times New Roman" w:cs="Times New Roman"/>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0201093" w14:textId="77777777" w:rsidR="003A2344" w:rsidRPr="00271AEC" w:rsidRDefault="003A2344" w:rsidP="003A2344">
            <w:pPr>
              <w:pStyle w:val="a3"/>
              <w:rPr>
                <w:rFonts w:ascii="Times New Roman" w:hAnsi="Times New Roman" w:cs="Times New Roman"/>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1928C849" w14:textId="77777777" w:rsidR="003A2344" w:rsidRPr="00271AEC" w:rsidRDefault="003A2344" w:rsidP="003A2344">
            <w:pPr>
              <w:pStyle w:val="a3"/>
              <w:rPr>
                <w:rFonts w:ascii="Times New Roman" w:hAnsi="Times New Roman" w:cs="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14:paraId="4C98518A" w14:textId="77777777" w:rsidR="003A2344" w:rsidRPr="00271AEC" w:rsidRDefault="003A2344" w:rsidP="003A2344">
            <w:pPr>
              <w:pStyle w:val="a3"/>
              <w:rPr>
                <w:rFonts w:ascii="Times New Roman" w:hAnsi="Times New Roman" w:cs="Times New Roman"/>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0A7CFDBE" w14:textId="77777777" w:rsidR="003A2344" w:rsidRPr="00271AEC" w:rsidRDefault="003A2344" w:rsidP="003A2344">
            <w:pPr>
              <w:pStyle w:val="a3"/>
              <w:rPr>
                <w:rFonts w:ascii="Times New Roman" w:hAnsi="Times New Roman" w:cs="Times New Roman"/>
              </w:rPr>
            </w:pPr>
          </w:p>
        </w:tc>
        <w:tc>
          <w:tcPr>
            <w:tcW w:w="1038" w:type="dxa"/>
            <w:vMerge/>
            <w:tcBorders>
              <w:top w:val="single" w:sz="4" w:space="0" w:color="auto"/>
              <w:left w:val="single" w:sz="4" w:space="0" w:color="auto"/>
              <w:bottom w:val="single" w:sz="4" w:space="0" w:color="auto"/>
              <w:right w:val="single" w:sz="4" w:space="0" w:color="auto"/>
            </w:tcBorders>
            <w:vAlign w:val="center"/>
          </w:tcPr>
          <w:p w14:paraId="781F16FF" w14:textId="77777777" w:rsidR="003A2344" w:rsidRPr="00271AEC" w:rsidRDefault="003A2344" w:rsidP="003A2344">
            <w:pPr>
              <w:pStyle w:val="a3"/>
              <w:rPr>
                <w:rFonts w:ascii="Times New Roman" w:hAnsi="Times New Roman" w:cs="Times New Roman"/>
              </w:rPr>
            </w:pPr>
          </w:p>
        </w:tc>
      </w:tr>
    </w:tbl>
    <w:p w14:paraId="411C3456" w14:textId="77777777" w:rsidR="003A2344" w:rsidRPr="00271AEC" w:rsidRDefault="003A2344" w:rsidP="003A2344">
      <w:pPr>
        <w:pStyle w:val="a3"/>
        <w:rPr>
          <w:rFonts w:ascii="Times New Roman" w:hAnsi="Times New Roman" w:cs="Times New Roman"/>
        </w:rPr>
      </w:pPr>
    </w:p>
    <w:tbl>
      <w:tblPr>
        <w:tblW w:w="10218" w:type="dxa"/>
        <w:tblInd w:w="-612" w:type="dxa"/>
        <w:tblLayout w:type="fixed"/>
        <w:tblLook w:val="0000" w:firstRow="0" w:lastRow="0" w:firstColumn="0" w:lastColumn="0" w:noHBand="0" w:noVBand="0"/>
      </w:tblPr>
      <w:tblGrid>
        <w:gridCol w:w="4860"/>
        <w:gridCol w:w="1620"/>
        <w:gridCol w:w="720"/>
        <w:gridCol w:w="1080"/>
        <w:gridCol w:w="900"/>
        <w:gridCol w:w="1038"/>
      </w:tblGrid>
      <w:tr w:rsidR="003A2344" w:rsidRPr="00C34DCF" w14:paraId="407EDEC5" w14:textId="77777777" w:rsidTr="006C78FA">
        <w:trPr>
          <w:cantSplit/>
          <w:trHeight w:val="191"/>
          <w:tblHeader/>
        </w:trPr>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210AAE5" w14:textId="77777777" w:rsidR="003A2344" w:rsidRPr="00271AEC" w:rsidRDefault="003A2344" w:rsidP="003A2344">
            <w:pPr>
              <w:pStyle w:val="a3"/>
              <w:rPr>
                <w:rFonts w:ascii="Times New Roman" w:hAnsi="Times New Roman" w:cs="Times New Roman"/>
              </w:rPr>
            </w:pPr>
            <w:r w:rsidRPr="00271AEC">
              <w:rPr>
                <w:rFonts w:ascii="Times New Roman" w:hAnsi="Times New Roman" w:cs="Times New Roman"/>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479035D" w14:textId="77777777" w:rsidR="003A2344" w:rsidRPr="00271AEC" w:rsidRDefault="00846D5F" w:rsidP="003A2344">
            <w:pPr>
              <w:pStyle w:val="a3"/>
              <w:rPr>
                <w:rFonts w:ascii="Times New Roman" w:hAnsi="Times New Roman" w:cs="Times New Roman"/>
              </w:rPr>
            </w:pPr>
            <w:r w:rsidRPr="00271AEC">
              <w:rPr>
                <w:rFonts w:ascii="Times New Roman" w:hAnsi="Times New Roman" w:cs="Times New Roman"/>
              </w:rPr>
              <w:t>2</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182B71D" w14:textId="77777777" w:rsidR="003A2344" w:rsidRPr="00271AEC" w:rsidRDefault="00846D5F" w:rsidP="003A2344">
            <w:pPr>
              <w:pStyle w:val="a3"/>
              <w:rPr>
                <w:rFonts w:ascii="Times New Roman" w:hAnsi="Times New Roman" w:cs="Times New Roman"/>
              </w:rPr>
            </w:pPr>
            <w:r w:rsidRPr="00271AEC">
              <w:rPr>
                <w:rFonts w:ascii="Times New Roman" w:hAnsi="Times New Roman" w:cs="Times New Roman"/>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B7B371" w14:textId="77777777" w:rsidR="003A2344" w:rsidRPr="00271AEC" w:rsidRDefault="00846D5F" w:rsidP="003A2344">
            <w:pPr>
              <w:pStyle w:val="a3"/>
              <w:rPr>
                <w:rFonts w:ascii="Times New Roman" w:hAnsi="Times New Roman" w:cs="Times New Roman"/>
              </w:rPr>
            </w:pPr>
            <w:r w:rsidRPr="00271AEC">
              <w:rPr>
                <w:rFonts w:ascii="Times New Roman" w:hAnsi="Times New Roman" w:cs="Times New Roman"/>
              </w:rPr>
              <w:t>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6BE312" w14:textId="77777777" w:rsidR="003A2344" w:rsidRPr="00271AEC" w:rsidRDefault="00846D5F" w:rsidP="003A2344">
            <w:pPr>
              <w:pStyle w:val="a3"/>
              <w:rPr>
                <w:rFonts w:ascii="Times New Roman" w:hAnsi="Times New Roman" w:cs="Times New Roman"/>
              </w:rPr>
            </w:pPr>
            <w:r w:rsidRPr="00271AEC">
              <w:rPr>
                <w:rFonts w:ascii="Times New Roman" w:hAnsi="Times New Roman" w:cs="Times New Roman"/>
              </w:rPr>
              <w:t>5</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30E79" w14:textId="77777777" w:rsidR="003A2344" w:rsidRPr="00C34DCF" w:rsidRDefault="003A2344" w:rsidP="003A2344">
            <w:pPr>
              <w:pStyle w:val="a3"/>
              <w:rPr>
                <w:rFonts w:ascii="Times New Roman" w:hAnsi="Times New Roman" w:cs="Times New Roman"/>
              </w:rPr>
            </w:pPr>
            <w:r w:rsidRPr="00271AEC">
              <w:rPr>
                <w:rFonts w:ascii="Times New Roman" w:hAnsi="Times New Roman" w:cs="Times New Roman"/>
              </w:rPr>
              <w:t>6</w:t>
            </w:r>
          </w:p>
        </w:tc>
      </w:tr>
      <w:tr w:rsidR="003A2344" w:rsidRPr="00FA4479" w14:paraId="40279682" w14:textId="77777777" w:rsidTr="006C78FA">
        <w:trPr>
          <w:trHeight w:val="498"/>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5E3508DA" w14:textId="77777777" w:rsidR="003A2344" w:rsidRPr="00FA4479" w:rsidRDefault="003A2344" w:rsidP="003A2344">
            <w:pPr>
              <w:pStyle w:val="a3"/>
              <w:rPr>
                <w:rFonts w:ascii="Times New Roman" w:hAnsi="Times New Roman" w:cs="Times New Roman"/>
                <w:sz w:val="24"/>
                <w:szCs w:val="24"/>
              </w:rPr>
            </w:pPr>
            <w:r w:rsidRPr="00FA4479">
              <w:rPr>
                <w:rFonts w:ascii="Times New Roman" w:hAnsi="Times New Roman" w:cs="Times New Roman"/>
                <w:sz w:val="24"/>
                <w:szCs w:val="24"/>
              </w:rPr>
              <w:t>Муниципальная программа Солонцинского сельского поселения " Социально-экономическое развитие Солонцинского сельского поселения муниципального района «Вейделевский район» Белгородской области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3A17281" w14:textId="77777777" w:rsidR="003A2344" w:rsidRPr="00FA4479" w:rsidRDefault="003A2344" w:rsidP="003A2344">
            <w:pPr>
              <w:pStyle w:val="a3"/>
              <w:rPr>
                <w:rFonts w:ascii="Times New Roman" w:hAnsi="Times New Roman" w:cs="Times New Roman"/>
                <w:sz w:val="24"/>
                <w:szCs w:val="24"/>
              </w:rPr>
            </w:pPr>
            <w:r w:rsidRPr="00FA4479">
              <w:rPr>
                <w:rFonts w:ascii="Times New Roman" w:hAnsi="Times New Roman" w:cs="Times New Roman"/>
                <w:sz w:val="24"/>
                <w:szCs w:val="24"/>
              </w:rPr>
              <w:t>01 0 00 00000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3B29A80" w14:textId="77777777" w:rsidR="003A2344" w:rsidRPr="00FA4479" w:rsidRDefault="003A2344"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5DDFFF6" w14:textId="77777777" w:rsidR="003A2344" w:rsidRPr="00FA4479" w:rsidRDefault="003A2344"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0B14394" w14:textId="77777777" w:rsidR="003A2344" w:rsidRPr="00FA4479" w:rsidRDefault="003A2344"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A5BFC" w14:textId="17C84260" w:rsidR="003A2344" w:rsidRPr="00271AEC" w:rsidRDefault="00271AEC" w:rsidP="006B332A">
            <w:pPr>
              <w:pStyle w:val="a3"/>
              <w:rPr>
                <w:rFonts w:ascii="Times New Roman" w:hAnsi="Times New Roman" w:cs="Times New Roman"/>
                <w:sz w:val="24"/>
                <w:szCs w:val="24"/>
                <w:lang w:val="en-US"/>
              </w:rPr>
            </w:pPr>
            <w:r>
              <w:rPr>
                <w:rFonts w:ascii="Times New Roman" w:hAnsi="Times New Roman" w:cs="Times New Roman"/>
                <w:sz w:val="24"/>
                <w:szCs w:val="24"/>
                <w:lang w:val="en-US"/>
              </w:rPr>
              <w:t>23</w:t>
            </w:r>
            <w:r w:rsidR="006B332A">
              <w:rPr>
                <w:rFonts w:ascii="Times New Roman" w:hAnsi="Times New Roman" w:cs="Times New Roman"/>
                <w:sz w:val="24"/>
                <w:szCs w:val="24"/>
              </w:rPr>
              <w:t>31</w:t>
            </w:r>
            <w:r>
              <w:rPr>
                <w:rFonts w:ascii="Times New Roman" w:hAnsi="Times New Roman" w:cs="Times New Roman"/>
                <w:sz w:val="24"/>
                <w:szCs w:val="24"/>
                <w:lang w:val="en-US"/>
              </w:rPr>
              <w:t>.4</w:t>
            </w:r>
          </w:p>
        </w:tc>
      </w:tr>
      <w:tr w:rsidR="003A2344" w:rsidRPr="00FA4479" w14:paraId="4A0860B9" w14:textId="77777777" w:rsidTr="006C78FA">
        <w:trPr>
          <w:trHeight w:val="55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49C5C966" w14:textId="77777777" w:rsidR="003A2344" w:rsidRPr="00FA4479" w:rsidRDefault="003A2344" w:rsidP="003A2344">
            <w:pPr>
              <w:pStyle w:val="a3"/>
              <w:rPr>
                <w:rFonts w:ascii="Times New Roman" w:hAnsi="Times New Roman" w:cs="Times New Roman"/>
                <w:sz w:val="24"/>
                <w:szCs w:val="24"/>
              </w:rPr>
            </w:pPr>
            <w:r w:rsidRPr="00FA4479">
              <w:rPr>
                <w:rFonts w:ascii="Times New Roman" w:hAnsi="Times New Roman" w:cs="Times New Roman"/>
                <w:sz w:val="24"/>
                <w:szCs w:val="24"/>
                <w:u w:val="single"/>
              </w:rPr>
              <w:t xml:space="preserve">Подпрограмма </w:t>
            </w:r>
            <w:r w:rsidRPr="00FA4479">
              <w:rPr>
                <w:rFonts w:ascii="Times New Roman" w:hAnsi="Times New Roman" w:cs="Times New Roman"/>
                <w:sz w:val="24"/>
                <w:szCs w:val="24"/>
              </w:rPr>
              <w:t xml:space="preserve"> "Развитие дорожной сети Солонцинского сельского»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3CC3588" w14:textId="77777777" w:rsidR="003A2344" w:rsidRPr="00FA4479" w:rsidRDefault="003A2344" w:rsidP="003A2344">
            <w:pPr>
              <w:pStyle w:val="a3"/>
              <w:rPr>
                <w:rFonts w:ascii="Times New Roman" w:hAnsi="Times New Roman" w:cs="Times New Roman"/>
                <w:sz w:val="24"/>
                <w:szCs w:val="24"/>
              </w:rPr>
            </w:pPr>
            <w:r w:rsidRPr="00FA4479">
              <w:rPr>
                <w:rFonts w:ascii="Times New Roman" w:hAnsi="Times New Roman" w:cs="Times New Roman"/>
                <w:sz w:val="24"/>
                <w:szCs w:val="24"/>
              </w:rPr>
              <w:t>01 3 00 00000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C2E7654" w14:textId="77777777" w:rsidR="003A2344" w:rsidRPr="00FA4479" w:rsidRDefault="003A2344"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D7E38C6" w14:textId="77777777" w:rsidR="003A2344" w:rsidRPr="00FA4479" w:rsidRDefault="003A2344"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E54EFFB" w14:textId="77777777" w:rsidR="003A2344" w:rsidRPr="00FA4479" w:rsidRDefault="003A2344"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8720F6" w14:textId="77777777" w:rsidR="003A2344" w:rsidRPr="00FA4479" w:rsidRDefault="003E7443" w:rsidP="003A2344">
            <w:pPr>
              <w:pStyle w:val="a3"/>
              <w:rPr>
                <w:rFonts w:ascii="Times New Roman" w:hAnsi="Times New Roman" w:cs="Times New Roman"/>
                <w:sz w:val="24"/>
                <w:szCs w:val="24"/>
              </w:rPr>
            </w:pPr>
            <w:r>
              <w:rPr>
                <w:rFonts w:ascii="Times New Roman" w:hAnsi="Times New Roman" w:cs="Times New Roman"/>
                <w:sz w:val="24"/>
                <w:szCs w:val="24"/>
              </w:rPr>
              <w:t>803</w:t>
            </w:r>
          </w:p>
        </w:tc>
      </w:tr>
      <w:tr w:rsidR="003A2344" w:rsidRPr="00FA4479" w14:paraId="571BC930" w14:textId="77777777" w:rsidTr="006C78FA">
        <w:trPr>
          <w:trHeight w:val="55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3E736D80" w14:textId="77777777" w:rsidR="003A2344" w:rsidRPr="00FA4479" w:rsidRDefault="003A2344" w:rsidP="003A2344">
            <w:pPr>
              <w:pStyle w:val="a3"/>
              <w:rPr>
                <w:rFonts w:ascii="Times New Roman" w:hAnsi="Times New Roman" w:cs="Times New Roman"/>
                <w:sz w:val="24"/>
                <w:szCs w:val="24"/>
                <w:highlight w:val="green"/>
              </w:rPr>
            </w:pPr>
            <w:r w:rsidRPr="00FA4479">
              <w:rPr>
                <w:rFonts w:ascii="Times New Roman" w:hAnsi="Times New Roman" w:cs="Times New Roman"/>
                <w:sz w:val="24"/>
                <w:szCs w:val="24"/>
              </w:rPr>
              <w:t>Основное мероприятие «Мероприятия по ремонту улично-дорожной сети»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D3CAE99" w14:textId="77777777" w:rsidR="003A2344" w:rsidRPr="00FA4479" w:rsidRDefault="003A2344" w:rsidP="003A2344">
            <w:pPr>
              <w:pStyle w:val="a3"/>
              <w:rPr>
                <w:rFonts w:ascii="Times New Roman" w:hAnsi="Times New Roman" w:cs="Times New Roman"/>
                <w:sz w:val="24"/>
                <w:szCs w:val="24"/>
              </w:rPr>
            </w:pPr>
            <w:r w:rsidRPr="00FA4479">
              <w:rPr>
                <w:rFonts w:ascii="Times New Roman" w:hAnsi="Times New Roman" w:cs="Times New Roman"/>
                <w:sz w:val="24"/>
                <w:szCs w:val="24"/>
              </w:rPr>
              <w:t>01 3 01 00000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C032163" w14:textId="77777777" w:rsidR="003A2344" w:rsidRPr="00FA4479" w:rsidRDefault="003A2344" w:rsidP="003A2344">
            <w:pPr>
              <w:pStyle w:val="a3"/>
              <w:rPr>
                <w:rFonts w:ascii="Times New Roman" w:hAnsi="Times New Roman" w:cs="Times New Roman"/>
                <w:sz w:val="24"/>
                <w:szCs w:val="24"/>
                <w:highlight w:val="green"/>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F24ABE8" w14:textId="77777777" w:rsidR="003A2344" w:rsidRPr="00FA4479" w:rsidRDefault="003A2344"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CE3AE10" w14:textId="77777777" w:rsidR="003A2344" w:rsidRPr="00FA4479" w:rsidRDefault="003A2344"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9959EE" w14:textId="77777777" w:rsidR="003A2344" w:rsidRPr="00FA4479" w:rsidRDefault="003E7443" w:rsidP="003A2344">
            <w:pPr>
              <w:pStyle w:val="a3"/>
              <w:rPr>
                <w:rFonts w:ascii="Times New Roman" w:hAnsi="Times New Roman" w:cs="Times New Roman"/>
                <w:sz w:val="24"/>
                <w:szCs w:val="24"/>
              </w:rPr>
            </w:pPr>
            <w:r>
              <w:rPr>
                <w:rFonts w:ascii="Times New Roman" w:hAnsi="Times New Roman" w:cs="Times New Roman"/>
                <w:sz w:val="24"/>
                <w:szCs w:val="24"/>
              </w:rPr>
              <w:t>803</w:t>
            </w:r>
          </w:p>
        </w:tc>
      </w:tr>
      <w:tr w:rsidR="003A2344" w:rsidRPr="00FA4479" w14:paraId="089D8942" w14:textId="77777777" w:rsidTr="006C78FA">
        <w:trPr>
          <w:trHeight w:val="159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60022C73" w14:textId="77777777" w:rsidR="003A2344" w:rsidRPr="00FA4479" w:rsidRDefault="003A2344" w:rsidP="003A2344">
            <w:pPr>
              <w:pStyle w:val="a3"/>
              <w:rPr>
                <w:rFonts w:ascii="Times New Roman" w:hAnsi="Times New Roman" w:cs="Times New Roman"/>
                <w:sz w:val="24"/>
                <w:szCs w:val="24"/>
              </w:rPr>
            </w:pPr>
            <w:r w:rsidRPr="00FA4479">
              <w:rPr>
                <w:rFonts w:ascii="Times New Roman" w:hAnsi="Times New Roman" w:cs="Times New Roman"/>
                <w:sz w:val="24"/>
                <w:szCs w:val="24"/>
              </w:rPr>
              <w:t>Содержание и ремонт улично-дорожной сети и мостов общего пользования муниципального значения за счет субвенций из районного бюджета в рамках подпрограммы "Развитие дорожной сети Солонцинского сельского поселения»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E7014D6" w14:textId="77777777" w:rsidR="003A2344" w:rsidRPr="00FA4479" w:rsidRDefault="003A2344" w:rsidP="003A2344">
            <w:pPr>
              <w:pStyle w:val="a3"/>
              <w:rPr>
                <w:rFonts w:ascii="Times New Roman" w:hAnsi="Times New Roman" w:cs="Times New Roman"/>
                <w:sz w:val="24"/>
                <w:szCs w:val="24"/>
              </w:rPr>
            </w:pPr>
            <w:r w:rsidRPr="00FA4479">
              <w:rPr>
                <w:rFonts w:ascii="Times New Roman" w:hAnsi="Times New Roman" w:cs="Times New Roman"/>
                <w:sz w:val="24"/>
                <w:szCs w:val="24"/>
              </w:rPr>
              <w:t>01 3 01 80570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CDC4683" w14:textId="77777777" w:rsidR="003A2344" w:rsidRPr="00FA4479" w:rsidRDefault="003A2344"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989D13A" w14:textId="77777777" w:rsidR="003A2344" w:rsidRPr="00FA4479" w:rsidRDefault="003A2344"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72C7C67" w14:textId="77777777" w:rsidR="003A2344" w:rsidRPr="00FA4479" w:rsidRDefault="003A2344"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AD6F8F" w14:textId="77777777" w:rsidR="003A2344" w:rsidRPr="00FA4479" w:rsidRDefault="003E7443" w:rsidP="003A2344">
            <w:pPr>
              <w:pStyle w:val="a3"/>
              <w:rPr>
                <w:rFonts w:ascii="Times New Roman" w:hAnsi="Times New Roman" w:cs="Times New Roman"/>
                <w:sz w:val="24"/>
                <w:szCs w:val="24"/>
              </w:rPr>
            </w:pPr>
            <w:r>
              <w:rPr>
                <w:rFonts w:ascii="Times New Roman" w:hAnsi="Times New Roman" w:cs="Times New Roman"/>
                <w:sz w:val="24"/>
                <w:szCs w:val="24"/>
              </w:rPr>
              <w:t>803</w:t>
            </w:r>
          </w:p>
        </w:tc>
      </w:tr>
      <w:tr w:rsidR="003A2344" w:rsidRPr="00FA4479" w14:paraId="544E25F8" w14:textId="77777777" w:rsidTr="006C78FA">
        <w:trPr>
          <w:trHeight w:val="46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1EA76752" w14:textId="77777777" w:rsidR="003A2344" w:rsidRPr="00FA4479" w:rsidRDefault="003A2344" w:rsidP="003A2344">
            <w:pPr>
              <w:pStyle w:val="a3"/>
              <w:rPr>
                <w:rFonts w:ascii="Times New Roman" w:hAnsi="Times New Roman" w:cs="Times New Roman"/>
                <w:sz w:val="24"/>
                <w:szCs w:val="24"/>
              </w:rPr>
            </w:pPr>
            <w:r w:rsidRPr="00FA4479">
              <w:rPr>
                <w:rFonts w:ascii="Times New Roman" w:hAnsi="Times New Roman" w:cs="Times New Roman"/>
                <w:sz w:val="24"/>
                <w:szCs w:val="24"/>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7336D10" w14:textId="77777777" w:rsidR="003A2344" w:rsidRPr="00FA4479" w:rsidRDefault="003A2344" w:rsidP="003A2344">
            <w:pPr>
              <w:pStyle w:val="a3"/>
              <w:rPr>
                <w:rFonts w:ascii="Times New Roman" w:hAnsi="Times New Roman" w:cs="Times New Roman"/>
                <w:sz w:val="24"/>
                <w:szCs w:val="24"/>
              </w:rPr>
            </w:pPr>
            <w:r w:rsidRPr="00FA4479">
              <w:rPr>
                <w:rFonts w:ascii="Times New Roman" w:hAnsi="Times New Roman" w:cs="Times New Roman"/>
                <w:sz w:val="24"/>
                <w:szCs w:val="24"/>
              </w:rPr>
              <w:t>01 3 01 80570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AEBC21A" w14:textId="77777777" w:rsidR="003A2344" w:rsidRPr="00FA4479" w:rsidRDefault="003A2344" w:rsidP="003A2344">
            <w:pPr>
              <w:pStyle w:val="a3"/>
              <w:rPr>
                <w:rFonts w:ascii="Times New Roman" w:hAnsi="Times New Roman" w:cs="Times New Roman"/>
                <w:sz w:val="24"/>
                <w:szCs w:val="24"/>
              </w:rPr>
            </w:pPr>
            <w:r w:rsidRPr="00FA4479">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1821745" w14:textId="77777777" w:rsidR="003A2344" w:rsidRPr="00FA4479" w:rsidRDefault="003A2344" w:rsidP="003A2344">
            <w:pPr>
              <w:pStyle w:val="a3"/>
              <w:rPr>
                <w:rFonts w:ascii="Times New Roman" w:hAnsi="Times New Roman" w:cs="Times New Roman"/>
                <w:sz w:val="24"/>
                <w:szCs w:val="24"/>
              </w:rPr>
            </w:pPr>
            <w:r w:rsidRPr="00FA4479">
              <w:rPr>
                <w:rFonts w:ascii="Times New Roman" w:hAnsi="Times New Roman" w:cs="Times New Roman"/>
                <w:sz w:val="24"/>
                <w:szCs w:val="24"/>
              </w:rPr>
              <w:t>04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6C371E7" w14:textId="77777777" w:rsidR="003A2344" w:rsidRPr="00FA4479" w:rsidRDefault="003A2344" w:rsidP="003A2344">
            <w:pPr>
              <w:pStyle w:val="a3"/>
              <w:rPr>
                <w:rFonts w:ascii="Times New Roman" w:hAnsi="Times New Roman" w:cs="Times New Roman"/>
                <w:sz w:val="24"/>
                <w:szCs w:val="24"/>
              </w:rPr>
            </w:pPr>
            <w:r w:rsidRPr="00FA4479">
              <w:rPr>
                <w:rFonts w:ascii="Times New Roman" w:hAnsi="Times New Roman" w:cs="Times New Roman"/>
                <w:sz w:val="24"/>
                <w:szCs w:val="24"/>
              </w:rPr>
              <w:t>09</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F5A1D4" w14:textId="3E3646D5" w:rsidR="003A2344" w:rsidRPr="00271AEC" w:rsidRDefault="006B332A" w:rsidP="00271AEC">
            <w:pPr>
              <w:pStyle w:val="a3"/>
              <w:rPr>
                <w:rFonts w:ascii="Times New Roman" w:hAnsi="Times New Roman" w:cs="Times New Roman"/>
                <w:sz w:val="24"/>
                <w:szCs w:val="24"/>
                <w:lang w:val="en-US"/>
              </w:rPr>
            </w:pPr>
            <w:r>
              <w:rPr>
                <w:rFonts w:ascii="Times New Roman" w:hAnsi="Times New Roman" w:cs="Times New Roman"/>
                <w:sz w:val="24"/>
                <w:szCs w:val="24"/>
              </w:rPr>
              <w:t>799</w:t>
            </w:r>
          </w:p>
        </w:tc>
      </w:tr>
      <w:tr w:rsidR="00F64760" w:rsidRPr="00FA4479" w14:paraId="6ADEBC4C" w14:textId="77777777" w:rsidTr="006C78FA">
        <w:trPr>
          <w:trHeight w:val="33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551380EC" w14:textId="77777777" w:rsidR="00F64760" w:rsidRPr="00A91B3A" w:rsidRDefault="00F64760" w:rsidP="00F64760">
            <w:pPr>
              <w:pStyle w:val="a3"/>
              <w:rPr>
                <w:rFonts w:ascii="Times New Roman" w:hAnsi="Times New Roman" w:cs="Times New Roman"/>
                <w:sz w:val="24"/>
                <w:szCs w:val="24"/>
              </w:rPr>
            </w:pPr>
            <w:r w:rsidRPr="00A91B3A">
              <w:rPr>
                <w:rFonts w:ascii="Times New Roman" w:hAnsi="Times New Roman" w:cs="Times New Roman"/>
                <w:sz w:val="24"/>
                <w:szCs w:val="24"/>
              </w:rPr>
              <w:t>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845B1CD" w14:textId="77777777" w:rsidR="00F64760" w:rsidRPr="00FA4479" w:rsidRDefault="00F64760" w:rsidP="00F64760">
            <w:pPr>
              <w:pStyle w:val="a3"/>
              <w:rPr>
                <w:rFonts w:ascii="Times New Roman" w:hAnsi="Times New Roman" w:cs="Times New Roman"/>
                <w:sz w:val="24"/>
                <w:szCs w:val="24"/>
              </w:rPr>
            </w:pPr>
            <w:r w:rsidRPr="00FA4479">
              <w:rPr>
                <w:rFonts w:ascii="Times New Roman" w:hAnsi="Times New Roman" w:cs="Times New Roman"/>
                <w:sz w:val="24"/>
                <w:szCs w:val="24"/>
              </w:rPr>
              <w:t>01 3 01 80570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4C2FE08" w14:textId="77777777" w:rsidR="00F64760" w:rsidRPr="00FA4479" w:rsidRDefault="00F64760" w:rsidP="00F64760">
            <w:pPr>
              <w:pStyle w:val="a3"/>
              <w:rPr>
                <w:rFonts w:ascii="Times New Roman" w:hAnsi="Times New Roman" w:cs="Times New Roman"/>
                <w:sz w:val="24"/>
                <w:szCs w:val="24"/>
              </w:rPr>
            </w:pPr>
            <w:r>
              <w:rPr>
                <w:rFonts w:ascii="Times New Roman" w:hAnsi="Times New Roman" w:cs="Times New Roman"/>
                <w:sz w:val="24"/>
                <w:szCs w:val="24"/>
              </w:rPr>
              <w:t>8</w:t>
            </w:r>
            <w:r w:rsidRPr="00FA4479">
              <w:rPr>
                <w:rFonts w:ascii="Times New Roman" w:hAnsi="Times New Roman" w:cs="Times New Roman"/>
                <w:sz w:val="24"/>
                <w:szCs w:val="24"/>
              </w:rPr>
              <w:t>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7985CB6" w14:textId="77777777" w:rsidR="00F64760" w:rsidRPr="00FA4479" w:rsidRDefault="00F64760" w:rsidP="00F64760">
            <w:pPr>
              <w:pStyle w:val="a3"/>
              <w:rPr>
                <w:rFonts w:ascii="Times New Roman" w:hAnsi="Times New Roman" w:cs="Times New Roman"/>
                <w:sz w:val="24"/>
                <w:szCs w:val="24"/>
              </w:rPr>
            </w:pPr>
            <w:r w:rsidRPr="00FA4479">
              <w:rPr>
                <w:rFonts w:ascii="Times New Roman" w:hAnsi="Times New Roman" w:cs="Times New Roman"/>
                <w:sz w:val="24"/>
                <w:szCs w:val="24"/>
              </w:rPr>
              <w:t>04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B2989DD" w14:textId="77777777" w:rsidR="00F64760" w:rsidRPr="00FA4479" w:rsidRDefault="00F64760" w:rsidP="00F64760">
            <w:pPr>
              <w:pStyle w:val="a3"/>
              <w:rPr>
                <w:rFonts w:ascii="Times New Roman" w:hAnsi="Times New Roman" w:cs="Times New Roman"/>
                <w:sz w:val="24"/>
                <w:szCs w:val="24"/>
              </w:rPr>
            </w:pPr>
            <w:r w:rsidRPr="00FA4479">
              <w:rPr>
                <w:rFonts w:ascii="Times New Roman" w:hAnsi="Times New Roman" w:cs="Times New Roman"/>
                <w:sz w:val="24"/>
                <w:szCs w:val="24"/>
              </w:rPr>
              <w:t>09</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A8B4C" w14:textId="4D4702C3" w:rsidR="00F64760" w:rsidRPr="00271AEC" w:rsidRDefault="00271AEC" w:rsidP="00F64760">
            <w:pPr>
              <w:pStyle w:val="a3"/>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F64760" w:rsidRPr="00FA4479" w14:paraId="6F5EA8DB" w14:textId="77777777" w:rsidTr="006C78FA">
        <w:trPr>
          <w:trHeight w:val="33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7DEA99B4"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u w:val="single"/>
              </w:rPr>
              <w:t xml:space="preserve">Подпрограмма </w:t>
            </w:r>
            <w:r w:rsidRPr="00FA4479">
              <w:rPr>
                <w:rFonts w:ascii="Times New Roman" w:hAnsi="Times New Roman" w:cs="Times New Roman"/>
                <w:sz w:val="24"/>
                <w:szCs w:val="24"/>
              </w:rPr>
              <w:t xml:space="preserve"> "Развитие благоустройства и жилищно-коммунального хозяйства Солонцинского сельского поселения " муниципальной программы " Социально-</w:t>
            </w:r>
            <w:r w:rsidRPr="00FA4479">
              <w:rPr>
                <w:rFonts w:ascii="Times New Roman" w:hAnsi="Times New Roman" w:cs="Times New Roman"/>
                <w:sz w:val="24"/>
                <w:szCs w:val="24"/>
              </w:rPr>
              <w:lastRenderedPageBreak/>
              <w:t>экономическое развитие Солонцинского сельского поселения муниципального района «Вейделевский район» Белгородской области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C179663"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lastRenderedPageBreak/>
              <w:t>01 4 00 00000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FF12185" w14:textId="77777777" w:rsidR="00F64760" w:rsidRPr="00FA4479"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09F9EB9" w14:textId="77777777" w:rsidR="00F64760" w:rsidRPr="00FA4479"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698C38D" w14:textId="77777777" w:rsidR="00F64760" w:rsidRPr="00FA4479"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2AF5F" w14:textId="36E5FB55" w:rsidR="00F64760" w:rsidRPr="00271AEC" w:rsidRDefault="00271AEC" w:rsidP="006B332A">
            <w:pPr>
              <w:pStyle w:val="a3"/>
              <w:rPr>
                <w:rFonts w:ascii="Times New Roman" w:hAnsi="Times New Roman" w:cs="Times New Roman"/>
                <w:sz w:val="24"/>
                <w:szCs w:val="24"/>
              </w:rPr>
            </w:pPr>
            <w:r>
              <w:rPr>
                <w:rFonts w:ascii="Times New Roman" w:hAnsi="Times New Roman" w:cs="Times New Roman"/>
                <w:sz w:val="24"/>
                <w:szCs w:val="24"/>
                <w:lang w:val="en-US"/>
              </w:rPr>
              <w:t>15</w:t>
            </w:r>
            <w:r w:rsidR="006B332A">
              <w:rPr>
                <w:rFonts w:ascii="Times New Roman" w:hAnsi="Times New Roman" w:cs="Times New Roman"/>
                <w:sz w:val="24"/>
                <w:szCs w:val="24"/>
              </w:rPr>
              <w:t>28</w:t>
            </w:r>
            <w:r>
              <w:rPr>
                <w:rFonts w:ascii="Times New Roman" w:hAnsi="Times New Roman" w:cs="Times New Roman"/>
                <w:sz w:val="24"/>
                <w:szCs w:val="24"/>
              </w:rPr>
              <w:t>,</w:t>
            </w:r>
            <w:r>
              <w:rPr>
                <w:rFonts w:ascii="Times New Roman" w:hAnsi="Times New Roman" w:cs="Times New Roman"/>
                <w:sz w:val="24"/>
                <w:szCs w:val="24"/>
                <w:lang w:val="en-US"/>
              </w:rPr>
              <w:t>4</w:t>
            </w:r>
          </w:p>
        </w:tc>
      </w:tr>
      <w:tr w:rsidR="00F64760" w:rsidRPr="00FA4479" w14:paraId="00C5A073" w14:textId="77777777" w:rsidTr="006C78FA">
        <w:trPr>
          <w:trHeight w:val="529"/>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1D80D634"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lastRenderedPageBreak/>
              <w:t>Основное мероприятие «Реализация мероприятий на организацию наружного освещения населенных пунктов»</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2A655B0"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01 4 02 00000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232481B" w14:textId="77777777" w:rsidR="00F64760" w:rsidRPr="00FA4479"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E0527BA" w14:textId="77777777" w:rsidR="00F64760" w:rsidRPr="00FA4479"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6D1BE0B" w14:textId="77777777" w:rsidR="00F64760" w:rsidRPr="00FA4479"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4A407" w14:textId="41EBB850" w:rsidR="00F64760" w:rsidRPr="00FA4479" w:rsidRDefault="00271AEC" w:rsidP="003A2344">
            <w:pPr>
              <w:pStyle w:val="a3"/>
              <w:rPr>
                <w:rFonts w:ascii="Times New Roman" w:hAnsi="Times New Roman" w:cs="Times New Roman"/>
                <w:sz w:val="24"/>
                <w:szCs w:val="24"/>
              </w:rPr>
            </w:pPr>
            <w:r>
              <w:rPr>
                <w:rFonts w:ascii="Times New Roman" w:hAnsi="Times New Roman" w:cs="Times New Roman"/>
                <w:sz w:val="24"/>
                <w:szCs w:val="24"/>
              </w:rPr>
              <w:t>278,4</w:t>
            </w:r>
          </w:p>
        </w:tc>
      </w:tr>
      <w:tr w:rsidR="00F64760" w:rsidRPr="00FA4479" w14:paraId="272351D7" w14:textId="77777777" w:rsidTr="006C78FA">
        <w:trPr>
          <w:trHeight w:val="40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38A91194"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 xml:space="preserve">Субсидии муниципальному району на осуществление переданных полномочий на организацию наружного освещения населенных пунктов в рамках </w:t>
            </w:r>
            <w:proofErr w:type="spellStart"/>
            <w:r w:rsidRPr="00FA4479">
              <w:rPr>
                <w:rFonts w:ascii="Times New Roman" w:hAnsi="Times New Roman" w:cs="Times New Roman"/>
                <w:sz w:val="24"/>
                <w:szCs w:val="24"/>
              </w:rPr>
              <w:t>подпрограммы."Развитие</w:t>
            </w:r>
            <w:proofErr w:type="spellEnd"/>
            <w:r w:rsidRPr="00FA4479">
              <w:rPr>
                <w:rFonts w:ascii="Times New Roman" w:hAnsi="Times New Roman" w:cs="Times New Roman"/>
                <w:sz w:val="24"/>
                <w:szCs w:val="24"/>
              </w:rPr>
              <w:t xml:space="preserve"> благоустройства и жилищно-коммунального хозяйства Солонцинского сельского поселения "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9141E47"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01 4 02 81340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3DA61FC" w14:textId="77777777" w:rsidR="00F64760" w:rsidRPr="00FA4479"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BEDD25F" w14:textId="77777777" w:rsidR="00F64760" w:rsidRPr="00FA4479"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DAC477A" w14:textId="77777777" w:rsidR="00F64760" w:rsidRPr="00FA4479"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3ED94E" w14:textId="318620E1" w:rsidR="00F64760" w:rsidRPr="00FA4479" w:rsidRDefault="00271AEC" w:rsidP="003A2344">
            <w:pPr>
              <w:pStyle w:val="a3"/>
              <w:rPr>
                <w:rFonts w:ascii="Times New Roman" w:hAnsi="Times New Roman" w:cs="Times New Roman"/>
                <w:sz w:val="24"/>
                <w:szCs w:val="24"/>
              </w:rPr>
            </w:pPr>
            <w:r>
              <w:rPr>
                <w:rFonts w:ascii="Times New Roman" w:hAnsi="Times New Roman" w:cs="Times New Roman"/>
                <w:sz w:val="24"/>
                <w:szCs w:val="24"/>
              </w:rPr>
              <w:t>278,4</w:t>
            </w:r>
          </w:p>
        </w:tc>
      </w:tr>
      <w:tr w:rsidR="00F64760" w:rsidRPr="00FA4479" w14:paraId="03160CAE" w14:textId="77777777" w:rsidTr="006C78FA">
        <w:trPr>
          <w:trHeight w:val="420"/>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11076A0B"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Межбюджетные трансферты</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47BDFAA"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01 4 02 81340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F407B62"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500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7CA5DC1"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97B9864"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03</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22804" w14:textId="2A860354" w:rsidR="00F64760" w:rsidRPr="00FA4479" w:rsidRDefault="00271AEC" w:rsidP="003A2344">
            <w:pPr>
              <w:pStyle w:val="a3"/>
              <w:rPr>
                <w:rFonts w:ascii="Times New Roman" w:hAnsi="Times New Roman" w:cs="Times New Roman"/>
                <w:sz w:val="24"/>
                <w:szCs w:val="24"/>
              </w:rPr>
            </w:pPr>
            <w:r>
              <w:rPr>
                <w:rFonts w:ascii="Times New Roman" w:hAnsi="Times New Roman" w:cs="Times New Roman"/>
                <w:sz w:val="24"/>
                <w:szCs w:val="24"/>
              </w:rPr>
              <w:t>278,4</w:t>
            </w:r>
          </w:p>
        </w:tc>
      </w:tr>
      <w:tr w:rsidR="00F64760" w:rsidRPr="00FA4479" w14:paraId="06968387" w14:textId="77777777" w:rsidTr="006C78FA">
        <w:trPr>
          <w:trHeight w:val="547"/>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7FF11FFC"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Основное мероприятие «Реализация мероприятий по благоустройству»</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0651044"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01 4 03 00000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02DEC14" w14:textId="77777777" w:rsidR="00F64760" w:rsidRPr="00FA4479"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CC679E8" w14:textId="77777777" w:rsidR="00F64760" w:rsidRPr="00FA4479"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53F8D6E" w14:textId="77777777" w:rsidR="00F64760" w:rsidRPr="00FA4479"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2167C2" w14:textId="41D53ACB" w:rsidR="00F64760" w:rsidRPr="00FA4479" w:rsidRDefault="00271AEC" w:rsidP="006B332A">
            <w:pPr>
              <w:pStyle w:val="a3"/>
              <w:rPr>
                <w:rFonts w:ascii="Times New Roman" w:hAnsi="Times New Roman" w:cs="Times New Roman"/>
                <w:sz w:val="24"/>
                <w:szCs w:val="24"/>
              </w:rPr>
            </w:pPr>
            <w:r>
              <w:rPr>
                <w:rFonts w:ascii="Times New Roman" w:hAnsi="Times New Roman" w:cs="Times New Roman"/>
                <w:sz w:val="24"/>
                <w:szCs w:val="24"/>
              </w:rPr>
              <w:t>12</w:t>
            </w:r>
            <w:r w:rsidR="006B332A">
              <w:rPr>
                <w:rFonts w:ascii="Times New Roman" w:hAnsi="Times New Roman" w:cs="Times New Roman"/>
                <w:sz w:val="24"/>
                <w:szCs w:val="24"/>
              </w:rPr>
              <w:t>50</w:t>
            </w:r>
          </w:p>
        </w:tc>
      </w:tr>
      <w:tr w:rsidR="00F64760" w:rsidRPr="00FA4479" w14:paraId="63EF7EB4" w14:textId="77777777" w:rsidTr="006C78FA">
        <w:trPr>
          <w:trHeight w:val="547"/>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574083DF"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Реализация мероприятий по благоустройству территорий в рамках подпрограммы "Развитие благоустройства и жилищно-коммунального хозяйства Солонцинского сельского поселения "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10FD3D5"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01 4 03 20320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73E79B5" w14:textId="77777777" w:rsidR="00F64760" w:rsidRPr="00FA4479"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2CFDABC" w14:textId="77777777" w:rsidR="00F64760" w:rsidRPr="00FA4479"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B07512A" w14:textId="77777777" w:rsidR="00F64760" w:rsidRPr="00FA4479"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17D44" w14:textId="579FB4DE" w:rsidR="00F64760" w:rsidRPr="00FA4479" w:rsidRDefault="00271AEC" w:rsidP="006B332A">
            <w:pPr>
              <w:pStyle w:val="a3"/>
              <w:rPr>
                <w:rFonts w:ascii="Times New Roman" w:hAnsi="Times New Roman" w:cs="Times New Roman"/>
                <w:sz w:val="24"/>
                <w:szCs w:val="24"/>
              </w:rPr>
            </w:pPr>
            <w:r>
              <w:rPr>
                <w:rFonts w:ascii="Times New Roman" w:hAnsi="Times New Roman" w:cs="Times New Roman"/>
                <w:sz w:val="24"/>
                <w:szCs w:val="24"/>
              </w:rPr>
              <w:t>12</w:t>
            </w:r>
            <w:r w:rsidR="006B332A">
              <w:rPr>
                <w:rFonts w:ascii="Times New Roman" w:hAnsi="Times New Roman" w:cs="Times New Roman"/>
                <w:sz w:val="24"/>
                <w:szCs w:val="24"/>
              </w:rPr>
              <w:t>50</w:t>
            </w:r>
          </w:p>
        </w:tc>
      </w:tr>
      <w:tr w:rsidR="00F64760" w:rsidRPr="00FA4479" w14:paraId="371DE117" w14:textId="77777777" w:rsidTr="006C78FA">
        <w:trPr>
          <w:trHeight w:val="547"/>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75DCB9E5"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FD485B8"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01 4 03 20320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71AC3AE"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8D1A9E7"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05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E6FC588" w14:textId="77777777" w:rsidR="00F64760" w:rsidRPr="00FA4479" w:rsidRDefault="00F64760" w:rsidP="003A2344">
            <w:pPr>
              <w:pStyle w:val="a3"/>
              <w:rPr>
                <w:rFonts w:ascii="Times New Roman" w:hAnsi="Times New Roman" w:cs="Times New Roman"/>
                <w:sz w:val="24"/>
                <w:szCs w:val="24"/>
              </w:rPr>
            </w:pPr>
            <w:r w:rsidRPr="00FA4479">
              <w:rPr>
                <w:rFonts w:ascii="Times New Roman" w:hAnsi="Times New Roman" w:cs="Times New Roman"/>
                <w:sz w:val="24"/>
                <w:szCs w:val="24"/>
              </w:rPr>
              <w:t>03</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9B83D" w14:textId="05306713" w:rsidR="00F64760" w:rsidRPr="00FA4479" w:rsidRDefault="00271AEC" w:rsidP="006B332A">
            <w:pPr>
              <w:pStyle w:val="a3"/>
              <w:rPr>
                <w:rFonts w:ascii="Times New Roman" w:hAnsi="Times New Roman" w:cs="Times New Roman"/>
                <w:sz w:val="24"/>
                <w:szCs w:val="24"/>
              </w:rPr>
            </w:pPr>
            <w:r>
              <w:rPr>
                <w:rFonts w:ascii="Times New Roman" w:hAnsi="Times New Roman" w:cs="Times New Roman"/>
                <w:sz w:val="24"/>
                <w:szCs w:val="24"/>
              </w:rPr>
              <w:t>12</w:t>
            </w:r>
            <w:r w:rsidR="006B332A">
              <w:rPr>
                <w:rFonts w:ascii="Times New Roman" w:hAnsi="Times New Roman" w:cs="Times New Roman"/>
                <w:sz w:val="24"/>
                <w:szCs w:val="24"/>
              </w:rPr>
              <w:t>50</w:t>
            </w:r>
          </w:p>
        </w:tc>
      </w:tr>
      <w:tr w:rsidR="00F64760" w:rsidRPr="00A91B3A" w14:paraId="7491742D" w14:textId="77777777" w:rsidTr="006C78FA">
        <w:trPr>
          <w:trHeight w:val="35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1050FC9C" w14:textId="77777777" w:rsidR="00F64760" w:rsidRPr="00A91B3A" w:rsidRDefault="00F64760" w:rsidP="003A2344">
            <w:pPr>
              <w:pStyle w:val="a3"/>
              <w:rPr>
                <w:rFonts w:ascii="Times New Roman" w:hAnsi="Times New Roman" w:cs="Times New Roman"/>
                <w:sz w:val="24"/>
                <w:szCs w:val="24"/>
                <w:u w:val="single"/>
              </w:rPr>
            </w:pPr>
            <w:r w:rsidRPr="00A91B3A">
              <w:rPr>
                <w:rFonts w:ascii="Times New Roman" w:hAnsi="Times New Roman" w:cs="Times New Roman"/>
                <w:sz w:val="24"/>
                <w:szCs w:val="24"/>
                <w:u w:val="single"/>
              </w:rPr>
              <w:t>Непрограммная часть</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DF7AA91"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99 0 00 00000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157317F" w14:textId="77777777" w:rsidR="00F64760" w:rsidRPr="00A91B3A"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912D783" w14:textId="77777777" w:rsidR="00F64760" w:rsidRPr="00A91B3A"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2E29887" w14:textId="77777777" w:rsidR="00F64760" w:rsidRPr="00A91B3A"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24802" w14:textId="67CB87F1" w:rsidR="00F64760" w:rsidRPr="00756781" w:rsidRDefault="006B332A" w:rsidP="003E7443">
            <w:pPr>
              <w:pStyle w:val="a3"/>
              <w:rPr>
                <w:rFonts w:ascii="Times New Roman" w:hAnsi="Times New Roman" w:cs="Times New Roman"/>
                <w:sz w:val="24"/>
                <w:szCs w:val="24"/>
              </w:rPr>
            </w:pPr>
            <w:r>
              <w:rPr>
                <w:rFonts w:ascii="Times New Roman" w:hAnsi="Times New Roman" w:cs="Times New Roman"/>
                <w:sz w:val="24"/>
                <w:szCs w:val="24"/>
              </w:rPr>
              <w:t>6873,1</w:t>
            </w:r>
          </w:p>
        </w:tc>
      </w:tr>
      <w:tr w:rsidR="00F64760" w:rsidRPr="00A91B3A" w14:paraId="735775B2" w14:textId="77777777" w:rsidTr="006C78FA">
        <w:trPr>
          <w:trHeight w:val="109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0B22E16E"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42EEED5"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99 9 00 00000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78D5239" w14:textId="77777777" w:rsidR="00F64760" w:rsidRPr="00A91B3A"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3981D4F" w14:textId="77777777" w:rsidR="00F64760" w:rsidRPr="00A91B3A"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DA96047" w14:textId="77777777" w:rsidR="00F64760" w:rsidRPr="00A91B3A"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DF51F1" w14:textId="3D40AE65" w:rsidR="00F64760" w:rsidRPr="00756781" w:rsidRDefault="006B332A" w:rsidP="00A11B59">
            <w:pPr>
              <w:pStyle w:val="a3"/>
              <w:rPr>
                <w:rFonts w:ascii="Times New Roman" w:hAnsi="Times New Roman" w:cs="Times New Roman"/>
                <w:sz w:val="24"/>
                <w:szCs w:val="24"/>
              </w:rPr>
            </w:pPr>
            <w:r>
              <w:rPr>
                <w:rFonts w:ascii="Times New Roman" w:hAnsi="Times New Roman" w:cs="Times New Roman"/>
                <w:sz w:val="24"/>
                <w:szCs w:val="24"/>
              </w:rPr>
              <w:t>6873,1</w:t>
            </w:r>
          </w:p>
        </w:tc>
      </w:tr>
      <w:tr w:rsidR="00F64760" w:rsidRPr="00A91B3A" w14:paraId="084548FF" w14:textId="77777777" w:rsidTr="006C78FA">
        <w:trPr>
          <w:trHeight w:val="438"/>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7D4B241F" w14:textId="77777777" w:rsidR="00F64760" w:rsidRPr="00A91B3A" w:rsidRDefault="00F64760" w:rsidP="003A2344">
            <w:pPr>
              <w:pStyle w:val="a3"/>
              <w:rPr>
                <w:rFonts w:ascii="Times New Roman" w:hAnsi="Times New Roman" w:cs="Times New Roman"/>
                <w:sz w:val="24"/>
                <w:szCs w:val="24"/>
              </w:rPr>
            </w:pPr>
            <w:r>
              <w:rPr>
                <w:rFonts w:ascii="Times New Roman" w:hAnsi="Times New Roman" w:cs="Times New Roman"/>
                <w:sz w:val="24"/>
                <w:szCs w:val="24"/>
              </w:rPr>
              <w:t>Межбюджетные трансферты</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6B5C035"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99 9 00 80000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59B9057" w14:textId="77777777" w:rsidR="00F64760" w:rsidRPr="00A91B3A" w:rsidRDefault="00F64760" w:rsidP="00A91B3A">
            <w:pPr>
              <w:pStyle w:val="a3"/>
              <w:rPr>
                <w:rFonts w:ascii="Times New Roman" w:hAnsi="Times New Roman" w:cs="Times New Roman"/>
                <w:sz w:val="24"/>
                <w:szCs w:val="24"/>
              </w:rPr>
            </w:pPr>
            <w:r w:rsidRPr="00A91B3A">
              <w:rPr>
                <w:rFonts w:ascii="Times New Roman" w:hAnsi="Times New Roman" w:cs="Times New Roman"/>
                <w:sz w:val="24"/>
                <w:szCs w:val="24"/>
              </w:rPr>
              <w:t>5</w:t>
            </w:r>
            <w:r>
              <w:rPr>
                <w:rFonts w:ascii="Times New Roman" w:hAnsi="Times New Roman" w:cs="Times New Roman"/>
                <w:sz w:val="24"/>
                <w:szCs w:val="24"/>
              </w:rPr>
              <w:t>0</w:t>
            </w:r>
            <w:r w:rsidRPr="00A91B3A">
              <w:rPr>
                <w:rFonts w:ascii="Times New Roman" w:hAnsi="Times New Roman" w:cs="Times New Roman"/>
                <w:sz w:val="24"/>
                <w:szCs w:val="24"/>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BFD2056"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8CE6F11"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03</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7A156" w14:textId="77777777" w:rsidR="00F64760" w:rsidRPr="00A91B3A" w:rsidRDefault="00F64760" w:rsidP="003A2344">
            <w:pPr>
              <w:pStyle w:val="a3"/>
              <w:rPr>
                <w:rFonts w:ascii="Times New Roman" w:hAnsi="Times New Roman" w:cs="Times New Roman"/>
                <w:sz w:val="24"/>
                <w:szCs w:val="24"/>
              </w:rPr>
            </w:pPr>
            <w:r>
              <w:rPr>
                <w:rFonts w:ascii="Times New Roman" w:hAnsi="Times New Roman" w:cs="Times New Roman"/>
                <w:sz w:val="24"/>
                <w:szCs w:val="24"/>
              </w:rPr>
              <w:t>2</w:t>
            </w:r>
          </w:p>
        </w:tc>
      </w:tr>
      <w:tr w:rsidR="00F64760" w:rsidRPr="00A91B3A" w14:paraId="26F31404" w14:textId="77777777" w:rsidTr="006C78FA">
        <w:trPr>
          <w:trHeight w:val="109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650E0F90"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Обеспечение функций органов местного самоуправления Солонцинского сельского поселения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777F89A"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99 9 00 00190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0891E5D" w14:textId="77777777" w:rsidR="00F64760" w:rsidRPr="00A91B3A"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75E9746" w14:textId="77777777" w:rsidR="00F64760" w:rsidRPr="00A91B3A"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2DE28D3" w14:textId="77777777" w:rsidR="00F64760" w:rsidRPr="00A91B3A"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12E89" w14:textId="4A1A7312" w:rsidR="00F64760" w:rsidRPr="00A91B3A" w:rsidRDefault="00271AEC" w:rsidP="00997899">
            <w:pPr>
              <w:pStyle w:val="a3"/>
              <w:rPr>
                <w:rFonts w:ascii="Times New Roman" w:hAnsi="Times New Roman" w:cs="Times New Roman"/>
                <w:sz w:val="24"/>
                <w:szCs w:val="24"/>
              </w:rPr>
            </w:pPr>
            <w:r>
              <w:rPr>
                <w:rFonts w:ascii="Times New Roman" w:hAnsi="Times New Roman" w:cs="Times New Roman"/>
                <w:sz w:val="24"/>
                <w:szCs w:val="24"/>
              </w:rPr>
              <w:t>1817</w:t>
            </w:r>
          </w:p>
        </w:tc>
      </w:tr>
      <w:tr w:rsidR="00F64760" w:rsidRPr="00A91B3A" w14:paraId="4739D4E5" w14:textId="77777777" w:rsidTr="006C78FA">
        <w:trPr>
          <w:trHeight w:val="109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5653938D"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A91B3A">
              <w:rPr>
                <w:rFonts w:ascii="Times New Roman" w:hAnsi="Times New Roman" w:cs="Times New Roman"/>
                <w:sz w:val="24"/>
                <w:szCs w:val="24"/>
              </w:rPr>
              <w:lastRenderedPageBreak/>
              <w:t>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F50679B"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lastRenderedPageBreak/>
              <w:t>99 9 00 00190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AA387EA"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EA1F758"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69AD4EC"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04</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70F10" w14:textId="3F03FB21" w:rsidR="00F64760" w:rsidRPr="00A91B3A" w:rsidRDefault="00271AEC" w:rsidP="00AD0C15">
            <w:pPr>
              <w:pStyle w:val="a3"/>
              <w:rPr>
                <w:rFonts w:ascii="Times New Roman" w:hAnsi="Times New Roman" w:cs="Times New Roman"/>
                <w:sz w:val="24"/>
                <w:szCs w:val="24"/>
              </w:rPr>
            </w:pPr>
            <w:r>
              <w:rPr>
                <w:rFonts w:ascii="Times New Roman" w:hAnsi="Times New Roman" w:cs="Times New Roman"/>
                <w:sz w:val="24"/>
                <w:szCs w:val="24"/>
              </w:rPr>
              <w:t>810</w:t>
            </w:r>
          </w:p>
        </w:tc>
      </w:tr>
      <w:tr w:rsidR="00F64760" w:rsidRPr="00A91B3A" w14:paraId="11490FF7" w14:textId="77777777" w:rsidTr="006C78FA">
        <w:trPr>
          <w:trHeight w:val="474"/>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10A9273E"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4532507"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99 9 00 00190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4C05D87"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2D0D1AC"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0086DDB"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04</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6B3125" w14:textId="43D86CD3" w:rsidR="00F64760" w:rsidRPr="00A91B3A" w:rsidRDefault="00271AEC" w:rsidP="003E7443">
            <w:pPr>
              <w:pStyle w:val="a3"/>
              <w:rPr>
                <w:rFonts w:ascii="Times New Roman" w:hAnsi="Times New Roman" w:cs="Times New Roman"/>
                <w:sz w:val="24"/>
                <w:szCs w:val="24"/>
              </w:rPr>
            </w:pPr>
            <w:r>
              <w:rPr>
                <w:rFonts w:ascii="Times New Roman" w:hAnsi="Times New Roman" w:cs="Times New Roman"/>
                <w:sz w:val="24"/>
                <w:szCs w:val="24"/>
              </w:rPr>
              <w:t>976</w:t>
            </w:r>
          </w:p>
        </w:tc>
      </w:tr>
      <w:tr w:rsidR="00F64760" w:rsidRPr="00A91B3A" w14:paraId="3D6A3208" w14:textId="77777777" w:rsidTr="006C78FA">
        <w:trPr>
          <w:trHeight w:val="389"/>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3AF6410F"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Межбюджетные трансферты</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42ABD7C" w14:textId="77777777" w:rsidR="00F64760" w:rsidRPr="00A91B3A" w:rsidRDefault="00F64760" w:rsidP="008F158A">
            <w:pPr>
              <w:pStyle w:val="a3"/>
              <w:rPr>
                <w:rFonts w:ascii="Times New Roman" w:hAnsi="Times New Roman" w:cs="Times New Roman"/>
                <w:sz w:val="24"/>
                <w:szCs w:val="24"/>
              </w:rPr>
            </w:pPr>
            <w:r w:rsidRPr="00A91B3A">
              <w:rPr>
                <w:rFonts w:ascii="Times New Roman" w:hAnsi="Times New Roman" w:cs="Times New Roman"/>
                <w:sz w:val="24"/>
                <w:szCs w:val="24"/>
              </w:rPr>
              <w:t>99 9 00 00190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46B3FA24" w14:textId="77777777" w:rsidR="00F64760" w:rsidRPr="00A91B3A" w:rsidRDefault="00F64760" w:rsidP="008F158A">
            <w:pPr>
              <w:pStyle w:val="a3"/>
              <w:rPr>
                <w:rFonts w:ascii="Times New Roman" w:hAnsi="Times New Roman" w:cs="Times New Roman"/>
                <w:sz w:val="24"/>
                <w:szCs w:val="24"/>
              </w:rPr>
            </w:pPr>
            <w:r w:rsidRPr="00A91B3A">
              <w:rPr>
                <w:rFonts w:ascii="Times New Roman" w:hAnsi="Times New Roman" w:cs="Times New Roman"/>
                <w:sz w:val="24"/>
                <w:szCs w:val="24"/>
              </w:rPr>
              <w:t>500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190047C" w14:textId="77777777" w:rsidR="00F64760" w:rsidRPr="00A91B3A" w:rsidRDefault="00F64760" w:rsidP="008F158A">
            <w:pPr>
              <w:pStyle w:val="a3"/>
              <w:rPr>
                <w:rFonts w:ascii="Times New Roman" w:hAnsi="Times New Roman" w:cs="Times New Roman"/>
                <w:sz w:val="24"/>
                <w:szCs w:val="24"/>
              </w:rPr>
            </w:pPr>
            <w:r w:rsidRPr="00A91B3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0D08AE84" w14:textId="77777777" w:rsidR="00F64760" w:rsidRPr="00A91B3A" w:rsidRDefault="00F64760" w:rsidP="008F158A">
            <w:pPr>
              <w:pStyle w:val="a3"/>
              <w:rPr>
                <w:rFonts w:ascii="Times New Roman" w:hAnsi="Times New Roman" w:cs="Times New Roman"/>
                <w:sz w:val="24"/>
                <w:szCs w:val="24"/>
              </w:rPr>
            </w:pPr>
            <w:r w:rsidRPr="00A91B3A">
              <w:rPr>
                <w:rFonts w:ascii="Times New Roman" w:hAnsi="Times New Roman" w:cs="Times New Roman"/>
                <w:sz w:val="24"/>
                <w:szCs w:val="24"/>
              </w:rPr>
              <w:t>04</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BAA8A" w14:textId="77777777" w:rsidR="00F64760" w:rsidRPr="00A91B3A" w:rsidRDefault="00F64760" w:rsidP="00AD0C15">
            <w:pPr>
              <w:pStyle w:val="a3"/>
              <w:rPr>
                <w:rFonts w:ascii="Times New Roman" w:hAnsi="Times New Roman" w:cs="Times New Roman"/>
                <w:sz w:val="24"/>
                <w:szCs w:val="24"/>
              </w:rPr>
            </w:pPr>
            <w:r w:rsidRPr="00A91B3A">
              <w:rPr>
                <w:rFonts w:ascii="Times New Roman" w:hAnsi="Times New Roman" w:cs="Times New Roman"/>
                <w:sz w:val="24"/>
                <w:szCs w:val="24"/>
              </w:rPr>
              <w:t>1</w:t>
            </w:r>
          </w:p>
        </w:tc>
      </w:tr>
      <w:tr w:rsidR="00F64760" w:rsidRPr="00A91B3A" w14:paraId="476B368E" w14:textId="77777777" w:rsidTr="006C78FA">
        <w:trPr>
          <w:trHeight w:val="389"/>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2E0E4073"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3CB4E58"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99 9 00 00190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9898C9D"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800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CE44C9D"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D5BD3E4"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04</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C95CA" w14:textId="3732BB41" w:rsidR="00F64760" w:rsidRPr="00A91B3A" w:rsidRDefault="00271AEC" w:rsidP="00AD0C15">
            <w:pPr>
              <w:pStyle w:val="a3"/>
              <w:rPr>
                <w:rFonts w:ascii="Times New Roman" w:hAnsi="Times New Roman" w:cs="Times New Roman"/>
                <w:sz w:val="24"/>
                <w:szCs w:val="24"/>
              </w:rPr>
            </w:pPr>
            <w:r>
              <w:rPr>
                <w:rFonts w:ascii="Times New Roman" w:hAnsi="Times New Roman" w:cs="Times New Roman"/>
                <w:sz w:val="24"/>
                <w:szCs w:val="24"/>
              </w:rPr>
              <w:t>30</w:t>
            </w:r>
          </w:p>
        </w:tc>
      </w:tr>
      <w:tr w:rsidR="00F64760" w:rsidRPr="00A91B3A" w14:paraId="15B4B9C9" w14:textId="77777777" w:rsidTr="006C78FA">
        <w:trPr>
          <w:trHeight w:val="442"/>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7718CD0F"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Расходы на выплаты по оплате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0D7FB2BC"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99 9 00 00210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6F89A8E" w14:textId="77777777" w:rsidR="00F64760" w:rsidRPr="00A91B3A"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A4E25A2" w14:textId="77777777" w:rsidR="00F64760" w:rsidRPr="00A91B3A"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3068EFE" w14:textId="77777777" w:rsidR="00F64760" w:rsidRPr="00A91B3A"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889A2" w14:textId="1A287E44" w:rsidR="00F64760" w:rsidRPr="00A91B3A" w:rsidRDefault="00271AEC" w:rsidP="00AD0C15">
            <w:pPr>
              <w:pStyle w:val="a3"/>
              <w:rPr>
                <w:rFonts w:ascii="Times New Roman" w:hAnsi="Times New Roman" w:cs="Times New Roman"/>
                <w:sz w:val="24"/>
                <w:szCs w:val="24"/>
              </w:rPr>
            </w:pPr>
            <w:r>
              <w:rPr>
                <w:rFonts w:ascii="Times New Roman" w:hAnsi="Times New Roman" w:cs="Times New Roman"/>
                <w:sz w:val="24"/>
                <w:szCs w:val="24"/>
              </w:rPr>
              <w:t>1040</w:t>
            </w:r>
          </w:p>
        </w:tc>
      </w:tr>
      <w:tr w:rsidR="00F64760" w:rsidRPr="00A91B3A" w14:paraId="5446CEFC" w14:textId="77777777" w:rsidTr="006C78FA">
        <w:trPr>
          <w:trHeight w:val="109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514814C2"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5512DEB"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99 9 00 00210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65B693D"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1BE10CF9"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23BB6EB2"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04</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26C04" w14:textId="4C9F8F42" w:rsidR="00F64760" w:rsidRPr="00A91B3A" w:rsidRDefault="00271AEC" w:rsidP="00AD0C15">
            <w:pPr>
              <w:pStyle w:val="a3"/>
              <w:rPr>
                <w:rFonts w:ascii="Times New Roman" w:hAnsi="Times New Roman" w:cs="Times New Roman"/>
                <w:sz w:val="24"/>
                <w:szCs w:val="24"/>
              </w:rPr>
            </w:pPr>
            <w:r>
              <w:rPr>
                <w:rFonts w:ascii="Times New Roman" w:hAnsi="Times New Roman" w:cs="Times New Roman"/>
                <w:sz w:val="24"/>
                <w:szCs w:val="24"/>
              </w:rPr>
              <w:t>1040</w:t>
            </w:r>
          </w:p>
        </w:tc>
      </w:tr>
      <w:tr w:rsidR="00F64760" w:rsidRPr="00A91B3A" w14:paraId="433B6E08" w14:textId="77777777" w:rsidTr="006C78FA">
        <w:trPr>
          <w:trHeight w:val="109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3B7F8B37"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Обеспечение деятельности (оказание услуг) государственных учреждений (организаций)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70C8583"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99 9 00 00590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66AC5D6" w14:textId="77777777" w:rsidR="00F64760" w:rsidRPr="00A91B3A"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69347503" w14:textId="77777777" w:rsidR="00F64760" w:rsidRPr="00A91B3A"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C79DEDD" w14:textId="77777777" w:rsidR="00F64760" w:rsidRPr="00A91B3A"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797E9" w14:textId="77777777" w:rsidR="00F64760" w:rsidRPr="00A91B3A" w:rsidRDefault="00F64760" w:rsidP="003A2344">
            <w:pPr>
              <w:pStyle w:val="a3"/>
              <w:rPr>
                <w:rFonts w:ascii="Times New Roman" w:hAnsi="Times New Roman" w:cs="Times New Roman"/>
                <w:sz w:val="24"/>
                <w:szCs w:val="24"/>
              </w:rPr>
            </w:pPr>
            <w:r>
              <w:rPr>
                <w:rFonts w:ascii="Times New Roman" w:hAnsi="Times New Roman" w:cs="Times New Roman"/>
                <w:sz w:val="24"/>
                <w:szCs w:val="24"/>
              </w:rPr>
              <w:t>93</w:t>
            </w:r>
          </w:p>
        </w:tc>
      </w:tr>
      <w:tr w:rsidR="00F64760" w:rsidRPr="00A91B3A" w14:paraId="47E81F38" w14:textId="77777777" w:rsidTr="006C78FA">
        <w:trPr>
          <w:trHeight w:val="48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59F8FF13"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05E5165"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99 9 00 00590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D657331"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8012765"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F512CA1"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13</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9D54A"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93</w:t>
            </w:r>
          </w:p>
        </w:tc>
      </w:tr>
      <w:tr w:rsidR="006B332A" w:rsidRPr="00A91B3A" w14:paraId="76DD82EB" w14:textId="77777777" w:rsidTr="006B332A">
        <w:trPr>
          <w:trHeight w:val="43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1013EA0D" w14:textId="7F798D38" w:rsidR="006B332A" w:rsidRPr="00A91B3A" w:rsidRDefault="006B332A" w:rsidP="003A2344">
            <w:pPr>
              <w:pStyle w:val="a3"/>
              <w:rPr>
                <w:rFonts w:ascii="Times New Roman" w:hAnsi="Times New Roman" w:cs="Times New Roman"/>
                <w:sz w:val="24"/>
                <w:szCs w:val="24"/>
              </w:rPr>
            </w:pPr>
            <w:r w:rsidRPr="00C34DCF">
              <w:rPr>
                <w:rFonts w:ascii="Times New Roman" w:eastAsia="Times New Roman" w:hAnsi="Times New Roman" w:cs="Times New Roman"/>
              </w:rPr>
              <w:t>Реализация мероприятий  по землеустройству, землепользованию, градостроительный кадастр</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706AE0A" w14:textId="14111E6E" w:rsidR="006B332A" w:rsidRPr="00A91B3A" w:rsidRDefault="006B332A" w:rsidP="006B332A">
            <w:pPr>
              <w:pStyle w:val="a3"/>
              <w:rPr>
                <w:rFonts w:ascii="Times New Roman" w:hAnsi="Times New Roman" w:cs="Times New Roman"/>
                <w:sz w:val="24"/>
                <w:szCs w:val="24"/>
              </w:rPr>
            </w:pPr>
            <w:r>
              <w:rPr>
                <w:rFonts w:ascii="Times New Roman" w:hAnsi="Times New Roman" w:cs="Times New Roman"/>
                <w:sz w:val="24"/>
                <w:szCs w:val="24"/>
              </w:rPr>
              <w:t>99 9 00 2</w:t>
            </w:r>
            <w:r w:rsidRPr="00A91B3A">
              <w:rPr>
                <w:rFonts w:ascii="Times New Roman" w:hAnsi="Times New Roman" w:cs="Times New Roman"/>
                <w:sz w:val="24"/>
                <w:szCs w:val="24"/>
              </w:rPr>
              <w:t>0</w:t>
            </w:r>
            <w:r>
              <w:rPr>
                <w:rFonts w:ascii="Times New Roman" w:hAnsi="Times New Roman" w:cs="Times New Roman"/>
                <w:sz w:val="24"/>
                <w:szCs w:val="24"/>
              </w:rPr>
              <w:t>46</w:t>
            </w:r>
            <w:r w:rsidRPr="00A91B3A">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64FB41E" w14:textId="77777777" w:rsidR="006B332A" w:rsidRPr="00A91B3A" w:rsidRDefault="006B332A"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ABD8764" w14:textId="77777777" w:rsidR="006B332A" w:rsidRPr="00A91B3A" w:rsidRDefault="006B332A"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3FFCC6A" w14:textId="77777777" w:rsidR="006B332A" w:rsidRPr="00A91B3A" w:rsidRDefault="006B332A"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1C41D" w14:textId="242B4256" w:rsidR="006B332A" w:rsidRPr="00A91B3A" w:rsidRDefault="006B332A" w:rsidP="003A2344">
            <w:pPr>
              <w:pStyle w:val="a3"/>
              <w:rPr>
                <w:rFonts w:ascii="Times New Roman" w:hAnsi="Times New Roman" w:cs="Times New Roman"/>
                <w:sz w:val="24"/>
                <w:szCs w:val="24"/>
              </w:rPr>
            </w:pPr>
            <w:r>
              <w:rPr>
                <w:rFonts w:ascii="Times New Roman" w:hAnsi="Times New Roman" w:cs="Times New Roman"/>
                <w:sz w:val="24"/>
                <w:szCs w:val="24"/>
              </w:rPr>
              <w:t>350</w:t>
            </w:r>
          </w:p>
        </w:tc>
      </w:tr>
      <w:tr w:rsidR="006B332A" w:rsidRPr="00A91B3A" w14:paraId="150D7CBD" w14:textId="77777777" w:rsidTr="006B332A">
        <w:trPr>
          <w:trHeight w:val="43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4B87E3CE" w14:textId="752B9620" w:rsidR="006B332A" w:rsidRPr="00A91B3A" w:rsidRDefault="006B332A" w:rsidP="003A2344">
            <w:pPr>
              <w:pStyle w:val="a3"/>
              <w:rPr>
                <w:rFonts w:ascii="Times New Roman" w:hAnsi="Times New Roman" w:cs="Times New Roman"/>
                <w:sz w:val="24"/>
                <w:szCs w:val="24"/>
              </w:rPr>
            </w:pPr>
            <w:r w:rsidRPr="00C34DCF">
              <w:rPr>
                <w:rFonts w:ascii="Times New Roman" w:eastAsia="Times New Roman" w:hAnsi="Times New Roman" w:cs="Times New Roman"/>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73B2BEE" w14:textId="6B8C26C6" w:rsidR="006B332A" w:rsidRPr="00A91B3A" w:rsidRDefault="006B332A" w:rsidP="006B332A">
            <w:pPr>
              <w:pStyle w:val="a3"/>
              <w:rPr>
                <w:rFonts w:ascii="Times New Roman" w:hAnsi="Times New Roman" w:cs="Times New Roman"/>
                <w:sz w:val="24"/>
                <w:szCs w:val="24"/>
              </w:rPr>
            </w:pPr>
            <w:r>
              <w:rPr>
                <w:rFonts w:ascii="Times New Roman" w:hAnsi="Times New Roman" w:cs="Times New Roman"/>
                <w:sz w:val="24"/>
                <w:szCs w:val="24"/>
              </w:rPr>
              <w:t>99 9 00 2</w:t>
            </w:r>
            <w:r w:rsidRPr="00A91B3A">
              <w:rPr>
                <w:rFonts w:ascii="Times New Roman" w:hAnsi="Times New Roman" w:cs="Times New Roman"/>
                <w:sz w:val="24"/>
                <w:szCs w:val="24"/>
              </w:rPr>
              <w:t>0</w:t>
            </w:r>
            <w:r>
              <w:rPr>
                <w:rFonts w:ascii="Times New Roman" w:hAnsi="Times New Roman" w:cs="Times New Roman"/>
                <w:sz w:val="24"/>
                <w:szCs w:val="24"/>
              </w:rPr>
              <w:t>46</w:t>
            </w:r>
            <w:r w:rsidRPr="00A91B3A">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41117FC" w14:textId="7AB87628" w:rsidR="006B332A" w:rsidRPr="00A91B3A" w:rsidRDefault="006B332A" w:rsidP="003A2344">
            <w:pPr>
              <w:pStyle w:val="a3"/>
              <w:rPr>
                <w:rFonts w:ascii="Times New Roman" w:hAnsi="Times New Roman" w:cs="Times New Roman"/>
                <w:sz w:val="24"/>
                <w:szCs w:val="24"/>
              </w:rPr>
            </w:pPr>
            <w:r>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ED2062C" w14:textId="1199E308" w:rsidR="006B332A" w:rsidRPr="00A91B3A" w:rsidRDefault="006B332A" w:rsidP="003A2344">
            <w:pPr>
              <w:pStyle w:val="a3"/>
              <w:rPr>
                <w:rFonts w:ascii="Times New Roman" w:hAnsi="Times New Roman" w:cs="Times New Roman"/>
                <w:sz w:val="24"/>
                <w:szCs w:val="24"/>
              </w:rPr>
            </w:pPr>
            <w:r>
              <w:rPr>
                <w:rFonts w:ascii="Times New Roman" w:hAnsi="Times New Roman" w:cs="Times New Roman"/>
                <w:sz w:val="24"/>
                <w:szCs w:val="24"/>
              </w:rPr>
              <w:t>04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6A43A7EA" w14:textId="57A75F2E" w:rsidR="006B332A" w:rsidRPr="00A91B3A" w:rsidRDefault="006B332A" w:rsidP="003A2344">
            <w:pPr>
              <w:pStyle w:val="a3"/>
              <w:rPr>
                <w:rFonts w:ascii="Times New Roman" w:hAnsi="Times New Roman" w:cs="Times New Roman"/>
                <w:sz w:val="24"/>
                <w:szCs w:val="24"/>
              </w:rPr>
            </w:pPr>
            <w:r>
              <w:rPr>
                <w:rFonts w:ascii="Times New Roman" w:hAnsi="Times New Roman" w:cs="Times New Roman"/>
                <w:sz w:val="24"/>
                <w:szCs w:val="24"/>
              </w:rPr>
              <w:t>12</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DA55B" w14:textId="4AFB472B" w:rsidR="006B332A" w:rsidRPr="00A91B3A" w:rsidRDefault="006B332A" w:rsidP="003A2344">
            <w:pPr>
              <w:pStyle w:val="a3"/>
              <w:rPr>
                <w:rFonts w:ascii="Times New Roman" w:hAnsi="Times New Roman" w:cs="Times New Roman"/>
                <w:sz w:val="24"/>
                <w:szCs w:val="24"/>
              </w:rPr>
            </w:pPr>
            <w:r>
              <w:rPr>
                <w:rFonts w:ascii="Times New Roman" w:hAnsi="Times New Roman" w:cs="Times New Roman"/>
                <w:sz w:val="24"/>
                <w:szCs w:val="24"/>
              </w:rPr>
              <w:t>350</w:t>
            </w:r>
          </w:p>
        </w:tc>
      </w:tr>
      <w:tr w:rsidR="00F64760" w:rsidRPr="00A91B3A" w14:paraId="4F71B27C" w14:textId="77777777" w:rsidTr="006C78FA">
        <w:trPr>
          <w:trHeight w:val="109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2F028F0C"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Резервный фонд администрации Солонцинского сельского поселения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103681D3"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99 9 00 20550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61F338D" w14:textId="77777777" w:rsidR="00F64760" w:rsidRPr="00A91B3A"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6096F08" w14:textId="77777777" w:rsidR="00F64760" w:rsidRPr="00A91B3A"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2F55255" w14:textId="77777777" w:rsidR="00F64760" w:rsidRPr="00A91B3A"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46B35"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63</w:t>
            </w:r>
          </w:p>
        </w:tc>
      </w:tr>
      <w:tr w:rsidR="00F64760" w:rsidRPr="00A91B3A" w14:paraId="1AE29AA8" w14:textId="77777777" w:rsidTr="006C78FA">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57D91DE8"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Иные бюджетные ассигнования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F5D2579"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99 9 00 20550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37364C7"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800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CEE0D9F"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38D52D2"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11</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F15C3"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63</w:t>
            </w:r>
          </w:p>
        </w:tc>
      </w:tr>
      <w:tr w:rsidR="00F64760" w:rsidRPr="00A91B3A" w14:paraId="3F0C2E9D" w14:textId="77777777" w:rsidTr="00BA32EA">
        <w:trPr>
          <w:trHeight w:val="36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0253D715" w14:textId="77777777" w:rsidR="00F64760" w:rsidRPr="00A91B3A" w:rsidRDefault="00F64760" w:rsidP="008C5CC9">
            <w:pPr>
              <w:pStyle w:val="a3"/>
              <w:rPr>
                <w:rFonts w:ascii="Times New Roman" w:eastAsia="Times New Roman" w:hAnsi="Times New Roman" w:cs="Times New Roman"/>
                <w:sz w:val="24"/>
                <w:szCs w:val="24"/>
              </w:rPr>
            </w:pPr>
            <w:r w:rsidRPr="00281AD7">
              <w:rPr>
                <w:rFonts w:ascii="Times New Roman" w:eastAsia="Times New Roman" w:hAnsi="Times New Roman" w:cs="Times New Roman"/>
                <w:sz w:val="24"/>
                <w:szCs w:val="24"/>
              </w:rPr>
              <w:t>Повышение квалификации, профессиональная подготовка и переподготовка кадров</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56EEF02" w14:textId="77777777" w:rsidR="00F64760" w:rsidRPr="00A91B3A" w:rsidRDefault="00F64760" w:rsidP="00281AD7">
            <w:pPr>
              <w:pStyle w:val="a3"/>
              <w:rPr>
                <w:rFonts w:ascii="Times New Roman" w:hAnsi="Times New Roman" w:cs="Times New Roman"/>
                <w:sz w:val="24"/>
                <w:szCs w:val="24"/>
              </w:rPr>
            </w:pPr>
            <w:r w:rsidRPr="00A91B3A">
              <w:rPr>
                <w:rFonts w:ascii="Times New Roman" w:hAnsi="Times New Roman" w:cs="Times New Roman"/>
                <w:sz w:val="24"/>
                <w:szCs w:val="24"/>
              </w:rPr>
              <w:t>99 9 00 2</w:t>
            </w:r>
            <w:r>
              <w:rPr>
                <w:rFonts w:ascii="Times New Roman" w:hAnsi="Times New Roman" w:cs="Times New Roman"/>
                <w:sz w:val="24"/>
                <w:szCs w:val="24"/>
              </w:rPr>
              <w:t>1010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6BD40A46" w14:textId="77777777" w:rsidR="00F64760" w:rsidRPr="00A91B3A" w:rsidRDefault="00F64760" w:rsidP="00BA32EA">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09B1B83" w14:textId="77777777" w:rsidR="00F64760" w:rsidRPr="00A91B3A" w:rsidRDefault="00F64760" w:rsidP="00BA32EA">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97B42A4" w14:textId="77777777" w:rsidR="00F64760" w:rsidRPr="00A91B3A" w:rsidRDefault="00F64760" w:rsidP="00BA32EA">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83D16" w14:textId="77777777" w:rsidR="00F64760" w:rsidRPr="00A91B3A" w:rsidRDefault="00F64760" w:rsidP="00BA32EA">
            <w:pPr>
              <w:pStyle w:val="a3"/>
              <w:rPr>
                <w:rFonts w:ascii="Times New Roman" w:hAnsi="Times New Roman" w:cs="Times New Roman"/>
                <w:sz w:val="24"/>
                <w:szCs w:val="24"/>
              </w:rPr>
            </w:pPr>
            <w:r>
              <w:rPr>
                <w:rFonts w:ascii="Times New Roman" w:hAnsi="Times New Roman" w:cs="Times New Roman"/>
                <w:sz w:val="24"/>
                <w:szCs w:val="24"/>
              </w:rPr>
              <w:t>12</w:t>
            </w:r>
          </w:p>
        </w:tc>
      </w:tr>
      <w:tr w:rsidR="00F64760" w:rsidRPr="00A91B3A" w14:paraId="4571EAF2" w14:textId="77777777" w:rsidTr="00BA32EA">
        <w:trPr>
          <w:trHeight w:val="49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51650AA9" w14:textId="77777777" w:rsidR="00F64760" w:rsidRPr="00A91B3A" w:rsidRDefault="00F64760" w:rsidP="00BA32EA">
            <w:pPr>
              <w:pStyle w:val="a3"/>
              <w:rPr>
                <w:rFonts w:ascii="Times New Roman" w:hAnsi="Times New Roman" w:cs="Times New Roman"/>
                <w:sz w:val="24"/>
                <w:szCs w:val="24"/>
              </w:rPr>
            </w:pPr>
            <w:r w:rsidRPr="00A91B3A">
              <w:rPr>
                <w:rFonts w:ascii="Times New Roman" w:hAnsi="Times New Roman" w:cs="Times New Roman"/>
                <w:sz w:val="24"/>
                <w:szCs w:val="24"/>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C56D621" w14:textId="77777777" w:rsidR="00F64760" w:rsidRPr="00A91B3A" w:rsidRDefault="00F64760" w:rsidP="00281AD7">
            <w:pPr>
              <w:pStyle w:val="a3"/>
              <w:rPr>
                <w:rFonts w:ascii="Times New Roman" w:hAnsi="Times New Roman" w:cs="Times New Roman"/>
                <w:sz w:val="24"/>
                <w:szCs w:val="24"/>
              </w:rPr>
            </w:pPr>
            <w:r w:rsidRPr="00A91B3A">
              <w:rPr>
                <w:rFonts w:ascii="Times New Roman" w:hAnsi="Times New Roman" w:cs="Times New Roman"/>
                <w:sz w:val="24"/>
                <w:szCs w:val="24"/>
              </w:rPr>
              <w:t>99 9 00 2</w:t>
            </w:r>
            <w:r>
              <w:rPr>
                <w:rFonts w:ascii="Times New Roman" w:hAnsi="Times New Roman" w:cs="Times New Roman"/>
                <w:sz w:val="24"/>
                <w:szCs w:val="24"/>
              </w:rPr>
              <w:t>101</w:t>
            </w:r>
            <w:r w:rsidRPr="00A91B3A">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A617693" w14:textId="77777777" w:rsidR="00F64760" w:rsidRPr="00A91B3A" w:rsidRDefault="00F64760" w:rsidP="00BA32EA">
            <w:pPr>
              <w:pStyle w:val="a3"/>
              <w:rPr>
                <w:rFonts w:ascii="Times New Roman" w:hAnsi="Times New Roman" w:cs="Times New Roman"/>
                <w:sz w:val="24"/>
                <w:szCs w:val="24"/>
              </w:rPr>
            </w:pPr>
            <w:r>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280E9CED" w14:textId="77777777" w:rsidR="00F64760" w:rsidRPr="00A91B3A" w:rsidRDefault="00F64760" w:rsidP="00BA32EA">
            <w:pPr>
              <w:pStyle w:val="a3"/>
              <w:rPr>
                <w:rFonts w:ascii="Times New Roman" w:hAnsi="Times New Roman" w:cs="Times New Roman"/>
                <w:sz w:val="24"/>
                <w:szCs w:val="24"/>
              </w:rPr>
            </w:pPr>
            <w:r w:rsidRPr="00A91B3A">
              <w:rPr>
                <w:rFonts w:ascii="Times New Roman" w:hAnsi="Times New Roman" w:cs="Times New Roman"/>
                <w:sz w:val="24"/>
                <w:szCs w:val="24"/>
              </w:rPr>
              <w:t>0</w:t>
            </w:r>
            <w:r>
              <w:rPr>
                <w:rFonts w:ascii="Times New Roman" w:hAnsi="Times New Roman" w:cs="Times New Roman"/>
                <w:sz w:val="24"/>
                <w:szCs w:val="24"/>
              </w:rPr>
              <w:t>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3A6FA6D" w14:textId="77777777" w:rsidR="00F64760" w:rsidRPr="00A91B3A" w:rsidRDefault="00F64760" w:rsidP="00BA32EA">
            <w:pPr>
              <w:pStyle w:val="a3"/>
              <w:rPr>
                <w:rFonts w:ascii="Times New Roman" w:hAnsi="Times New Roman" w:cs="Times New Roman"/>
                <w:sz w:val="24"/>
                <w:szCs w:val="24"/>
              </w:rPr>
            </w:pPr>
            <w:r>
              <w:rPr>
                <w:rFonts w:ascii="Times New Roman" w:hAnsi="Times New Roman" w:cs="Times New Roman"/>
                <w:sz w:val="24"/>
                <w:szCs w:val="24"/>
              </w:rPr>
              <w:t>05</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208A1" w14:textId="77777777" w:rsidR="00F64760" w:rsidRPr="00A91B3A" w:rsidRDefault="00F64760" w:rsidP="00BA32EA">
            <w:pPr>
              <w:pStyle w:val="a3"/>
              <w:rPr>
                <w:rFonts w:ascii="Times New Roman" w:hAnsi="Times New Roman" w:cs="Times New Roman"/>
                <w:sz w:val="24"/>
                <w:szCs w:val="24"/>
              </w:rPr>
            </w:pPr>
            <w:r>
              <w:rPr>
                <w:rFonts w:ascii="Times New Roman" w:hAnsi="Times New Roman" w:cs="Times New Roman"/>
                <w:sz w:val="24"/>
                <w:szCs w:val="24"/>
              </w:rPr>
              <w:t>12</w:t>
            </w:r>
          </w:p>
        </w:tc>
      </w:tr>
      <w:tr w:rsidR="00F64760" w:rsidRPr="00A91B3A" w14:paraId="0A7C687A" w14:textId="77777777" w:rsidTr="006C78FA">
        <w:trPr>
          <w:trHeight w:val="495"/>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3E4F1351" w14:textId="77777777" w:rsidR="00F64760" w:rsidRPr="00A91B3A" w:rsidRDefault="00F64760" w:rsidP="008C5CC9">
            <w:pPr>
              <w:pStyle w:val="a3"/>
              <w:rPr>
                <w:rFonts w:ascii="Times New Roman" w:eastAsia="Times New Roman" w:hAnsi="Times New Roman" w:cs="Times New Roman"/>
                <w:sz w:val="24"/>
                <w:szCs w:val="24"/>
              </w:rPr>
            </w:pPr>
            <w:r w:rsidRPr="00A91B3A">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A4D640" w14:textId="77777777" w:rsidR="00F64760" w:rsidRPr="00A91B3A" w:rsidRDefault="00F64760" w:rsidP="00A91B3A">
            <w:pPr>
              <w:autoSpaceDE w:val="0"/>
              <w:autoSpaceDN w:val="0"/>
              <w:adjustRightInd w:val="0"/>
              <w:rPr>
                <w:rFonts w:ascii="Times New Roman" w:hAnsi="Times New Roman" w:cs="Times New Roman"/>
                <w:bCs/>
                <w:color w:val="000000"/>
                <w:sz w:val="24"/>
                <w:szCs w:val="24"/>
              </w:rPr>
            </w:pPr>
            <w:r w:rsidRPr="00A91B3A">
              <w:rPr>
                <w:rFonts w:ascii="Times New Roman" w:hAnsi="Times New Roman" w:cs="Times New Roman"/>
                <w:bCs/>
                <w:color w:val="000000"/>
                <w:sz w:val="24"/>
                <w:szCs w:val="24"/>
              </w:rPr>
              <w:t>99 9 00 29990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0BC4E90" w14:textId="77777777" w:rsidR="00F64760" w:rsidRPr="00A91B3A" w:rsidRDefault="00F64760" w:rsidP="008C5CC9">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31EA0C8" w14:textId="77777777" w:rsidR="00F64760" w:rsidRPr="00A91B3A" w:rsidRDefault="00F64760" w:rsidP="008C5CC9">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0B1AE1" w14:textId="77777777" w:rsidR="00F64760" w:rsidRPr="00A91B3A" w:rsidRDefault="00F64760" w:rsidP="008C5CC9">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tcPr>
          <w:p w14:paraId="3A131E41" w14:textId="785A1EFA" w:rsidR="00F64760" w:rsidRPr="00A91B3A" w:rsidRDefault="00271AEC" w:rsidP="008C5CC9">
            <w:pPr>
              <w:pStyle w:val="a3"/>
              <w:rPr>
                <w:rFonts w:ascii="Times New Roman" w:hAnsi="Times New Roman" w:cs="Times New Roman"/>
                <w:sz w:val="24"/>
                <w:szCs w:val="24"/>
              </w:rPr>
            </w:pPr>
            <w:r>
              <w:rPr>
                <w:rFonts w:ascii="Times New Roman" w:hAnsi="Times New Roman" w:cs="Times New Roman"/>
                <w:sz w:val="24"/>
                <w:szCs w:val="24"/>
              </w:rPr>
              <w:t>33</w:t>
            </w:r>
          </w:p>
        </w:tc>
      </w:tr>
      <w:tr w:rsidR="00F64760" w:rsidRPr="00A91B3A" w14:paraId="55B82174" w14:textId="77777777" w:rsidTr="006C78FA">
        <w:trPr>
          <w:trHeight w:val="269"/>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61C0C106" w14:textId="77777777" w:rsidR="00F64760" w:rsidRPr="00A91B3A" w:rsidRDefault="00F64760" w:rsidP="008C5CC9">
            <w:pPr>
              <w:pStyle w:val="a3"/>
              <w:rPr>
                <w:rFonts w:ascii="Times New Roman" w:eastAsia="Times New Roman" w:hAnsi="Times New Roman" w:cs="Times New Roman"/>
                <w:sz w:val="24"/>
                <w:szCs w:val="24"/>
              </w:rPr>
            </w:pPr>
            <w:r w:rsidRPr="00A91B3A">
              <w:rPr>
                <w:rFonts w:ascii="Times New Roman" w:eastAsia="Times New Roman" w:hAnsi="Times New Roman" w:cs="Times New Roman"/>
                <w:sz w:val="24"/>
                <w:szCs w:val="24"/>
              </w:rPr>
              <w:t>Мероприятия</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B9DF91" w14:textId="77777777" w:rsidR="00F64760" w:rsidRPr="00A91B3A" w:rsidRDefault="00F64760" w:rsidP="008C5CC9">
            <w:pPr>
              <w:autoSpaceDE w:val="0"/>
              <w:autoSpaceDN w:val="0"/>
              <w:adjustRightInd w:val="0"/>
              <w:rPr>
                <w:rFonts w:ascii="Times New Roman" w:hAnsi="Times New Roman" w:cs="Times New Roman"/>
                <w:bCs/>
                <w:color w:val="000000"/>
                <w:sz w:val="24"/>
                <w:szCs w:val="24"/>
              </w:rPr>
            </w:pPr>
            <w:r w:rsidRPr="00A91B3A">
              <w:rPr>
                <w:rFonts w:ascii="Times New Roman" w:hAnsi="Times New Roman" w:cs="Times New Roman"/>
                <w:bCs/>
                <w:color w:val="000000"/>
                <w:sz w:val="24"/>
                <w:szCs w:val="24"/>
              </w:rPr>
              <w:t>99 9 00 29990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C29618" w14:textId="77777777" w:rsidR="00F64760" w:rsidRPr="00A91B3A" w:rsidRDefault="00F64760" w:rsidP="008C5CC9">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4F04D715" w14:textId="77777777" w:rsidR="00F64760" w:rsidRPr="00A91B3A" w:rsidRDefault="00F64760" w:rsidP="008C5CC9">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7BC1B98" w14:textId="77777777" w:rsidR="00F64760" w:rsidRPr="00A91B3A" w:rsidRDefault="00F64760" w:rsidP="008C5CC9">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tcPr>
          <w:p w14:paraId="567B5D53" w14:textId="5FBE65E9" w:rsidR="00F64760" w:rsidRPr="00A91B3A" w:rsidRDefault="00271AEC" w:rsidP="008C5CC9">
            <w:pPr>
              <w:pStyle w:val="a3"/>
              <w:rPr>
                <w:rFonts w:ascii="Times New Roman" w:hAnsi="Times New Roman" w:cs="Times New Roman"/>
                <w:sz w:val="24"/>
                <w:szCs w:val="24"/>
              </w:rPr>
            </w:pPr>
            <w:r>
              <w:rPr>
                <w:rFonts w:ascii="Times New Roman" w:hAnsi="Times New Roman" w:cs="Times New Roman"/>
                <w:sz w:val="24"/>
                <w:szCs w:val="24"/>
              </w:rPr>
              <w:t>33</w:t>
            </w:r>
          </w:p>
        </w:tc>
      </w:tr>
      <w:tr w:rsidR="00F64760" w:rsidRPr="00A91B3A" w14:paraId="73B77C66" w14:textId="77777777" w:rsidTr="006C78FA">
        <w:trPr>
          <w:trHeight w:val="568"/>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13E832FD" w14:textId="77777777" w:rsidR="00F64760" w:rsidRPr="00A91B3A" w:rsidRDefault="00F64760" w:rsidP="00F6326E">
            <w:pPr>
              <w:autoSpaceDE w:val="0"/>
              <w:autoSpaceDN w:val="0"/>
              <w:adjustRightInd w:val="0"/>
              <w:rPr>
                <w:rFonts w:ascii="Times New Roman" w:hAnsi="Times New Roman" w:cs="Times New Roman"/>
                <w:color w:val="000000"/>
                <w:sz w:val="24"/>
                <w:szCs w:val="24"/>
              </w:rPr>
            </w:pPr>
            <w:r w:rsidRPr="00A91B3A">
              <w:rPr>
                <w:rFonts w:ascii="Times New Roman" w:hAnsi="Times New Roman" w:cs="Times New Roman"/>
                <w:sz w:val="24"/>
                <w:szCs w:val="24"/>
              </w:rPr>
              <w:lastRenderedPageBreak/>
              <w:t xml:space="preserve">Закупка товаров, работ и услуг для </w:t>
            </w:r>
            <w:proofErr w:type="spellStart"/>
            <w:proofErr w:type="gramStart"/>
            <w:r w:rsidRPr="00A91B3A">
              <w:rPr>
                <w:rFonts w:ascii="Times New Roman" w:hAnsi="Times New Roman" w:cs="Times New Roman"/>
                <w:sz w:val="24"/>
                <w:szCs w:val="24"/>
              </w:rPr>
              <w:t>госу</w:t>
            </w:r>
            <w:proofErr w:type="spellEnd"/>
            <w:r w:rsidRPr="00A91B3A">
              <w:rPr>
                <w:rFonts w:ascii="Times New Roman" w:hAnsi="Times New Roman" w:cs="Times New Roman"/>
                <w:sz w:val="24"/>
                <w:szCs w:val="24"/>
              </w:rPr>
              <w:t>-дарственных</w:t>
            </w:r>
            <w:proofErr w:type="gramEnd"/>
            <w:r w:rsidRPr="00A91B3A">
              <w:rPr>
                <w:rFonts w:ascii="Times New Roman" w:hAnsi="Times New Roman" w:cs="Times New Roman"/>
                <w:sz w:val="24"/>
                <w:szCs w:val="24"/>
              </w:rPr>
              <w:t xml:space="preserve"> (муниципальных) нужд</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F8D133" w14:textId="77777777" w:rsidR="00F64760" w:rsidRPr="00A91B3A" w:rsidRDefault="00F64760" w:rsidP="00F6326E">
            <w:pPr>
              <w:autoSpaceDE w:val="0"/>
              <w:autoSpaceDN w:val="0"/>
              <w:adjustRightInd w:val="0"/>
              <w:rPr>
                <w:rFonts w:ascii="Times New Roman" w:hAnsi="Times New Roman" w:cs="Times New Roman"/>
                <w:bCs/>
                <w:color w:val="000000"/>
                <w:sz w:val="24"/>
                <w:szCs w:val="24"/>
              </w:rPr>
            </w:pPr>
            <w:r w:rsidRPr="00A91B3A">
              <w:rPr>
                <w:rFonts w:ascii="Times New Roman" w:hAnsi="Times New Roman" w:cs="Times New Roman"/>
                <w:bCs/>
                <w:color w:val="000000"/>
                <w:sz w:val="24"/>
                <w:szCs w:val="24"/>
              </w:rPr>
              <w:t>99 9 00 29990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D7E81B2" w14:textId="77777777" w:rsidR="00F64760" w:rsidRPr="00A91B3A" w:rsidRDefault="00F64760" w:rsidP="00F6326E">
            <w:pPr>
              <w:autoSpaceDE w:val="0"/>
              <w:autoSpaceDN w:val="0"/>
              <w:adjustRightInd w:val="0"/>
              <w:rPr>
                <w:rFonts w:ascii="Times New Roman" w:hAnsi="Times New Roman" w:cs="Times New Roman"/>
                <w:bCs/>
                <w:color w:val="000000"/>
                <w:sz w:val="24"/>
                <w:szCs w:val="24"/>
              </w:rPr>
            </w:pPr>
            <w:r w:rsidRPr="00A91B3A">
              <w:rPr>
                <w:rFonts w:ascii="Times New Roman" w:hAnsi="Times New Roman" w:cs="Times New Roman"/>
                <w:bCs/>
                <w:color w:val="000000"/>
                <w:sz w:val="24"/>
                <w:szCs w:val="24"/>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59426048" w14:textId="77777777" w:rsidR="00F64760" w:rsidRPr="00A91B3A" w:rsidRDefault="00F64760" w:rsidP="00F6326E">
            <w:pPr>
              <w:autoSpaceDE w:val="0"/>
              <w:autoSpaceDN w:val="0"/>
              <w:adjustRightInd w:val="0"/>
              <w:rPr>
                <w:rFonts w:ascii="Times New Roman" w:hAnsi="Times New Roman" w:cs="Times New Roman"/>
                <w:bCs/>
                <w:color w:val="000000"/>
                <w:sz w:val="24"/>
                <w:szCs w:val="24"/>
              </w:rPr>
            </w:pPr>
            <w:r w:rsidRPr="00A91B3A">
              <w:rPr>
                <w:rFonts w:ascii="Times New Roman" w:hAnsi="Times New Roman" w:cs="Times New Roman"/>
                <w:bCs/>
                <w:color w:val="000000"/>
                <w:sz w:val="24"/>
                <w:szCs w:val="24"/>
              </w:rPr>
              <w:t>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748318" w14:textId="77777777" w:rsidR="00F64760" w:rsidRPr="00A91B3A" w:rsidRDefault="00F64760" w:rsidP="003E7443">
            <w:pPr>
              <w:autoSpaceDE w:val="0"/>
              <w:autoSpaceDN w:val="0"/>
              <w:adjustRightInd w:val="0"/>
              <w:rPr>
                <w:rFonts w:ascii="Times New Roman" w:hAnsi="Times New Roman" w:cs="Times New Roman"/>
                <w:bCs/>
                <w:color w:val="000000"/>
                <w:sz w:val="24"/>
                <w:szCs w:val="24"/>
              </w:rPr>
            </w:pPr>
            <w:r w:rsidRPr="00A91B3A">
              <w:rPr>
                <w:rFonts w:ascii="Times New Roman" w:hAnsi="Times New Roman" w:cs="Times New Roman"/>
                <w:bCs/>
                <w:color w:val="000000"/>
                <w:sz w:val="24"/>
                <w:szCs w:val="24"/>
              </w:rPr>
              <w:t>1</w:t>
            </w:r>
            <w:r>
              <w:rPr>
                <w:rFonts w:ascii="Times New Roman" w:hAnsi="Times New Roman" w:cs="Times New Roman"/>
                <w:bCs/>
                <w:color w:val="000000"/>
                <w:sz w:val="24"/>
                <w:szCs w:val="24"/>
              </w:rPr>
              <w:t>0</w:t>
            </w:r>
          </w:p>
        </w:tc>
        <w:tc>
          <w:tcPr>
            <w:tcW w:w="1038" w:type="dxa"/>
            <w:tcBorders>
              <w:top w:val="single" w:sz="4" w:space="0" w:color="auto"/>
              <w:left w:val="single" w:sz="4" w:space="0" w:color="auto"/>
              <w:bottom w:val="single" w:sz="4" w:space="0" w:color="auto"/>
              <w:right w:val="single" w:sz="4" w:space="0" w:color="auto"/>
            </w:tcBorders>
            <w:shd w:val="clear" w:color="auto" w:fill="auto"/>
            <w:noWrap/>
          </w:tcPr>
          <w:p w14:paraId="2AD620DD" w14:textId="77777777" w:rsidR="00F64760" w:rsidRPr="00A91B3A" w:rsidRDefault="00F64760" w:rsidP="00F6326E">
            <w:pPr>
              <w:pStyle w:val="a3"/>
              <w:rPr>
                <w:rFonts w:ascii="Times New Roman" w:hAnsi="Times New Roman" w:cs="Times New Roman"/>
                <w:sz w:val="24"/>
                <w:szCs w:val="24"/>
              </w:rPr>
            </w:pPr>
            <w:r w:rsidRPr="00A91B3A">
              <w:rPr>
                <w:rFonts w:ascii="Times New Roman" w:hAnsi="Times New Roman" w:cs="Times New Roman"/>
                <w:sz w:val="24"/>
                <w:szCs w:val="24"/>
              </w:rPr>
              <w:t>3</w:t>
            </w:r>
            <w:r>
              <w:rPr>
                <w:rFonts w:ascii="Times New Roman" w:hAnsi="Times New Roman" w:cs="Times New Roman"/>
                <w:sz w:val="24"/>
                <w:szCs w:val="24"/>
              </w:rPr>
              <w:t>0</w:t>
            </w:r>
          </w:p>
        </w:tc>
      </w:tr>
      <w:tr w:rsidR="00F64760" w:rsidRPr="00A91B3A" w14:paraId="39E7FAA1" w14:textId="77777777" w:rsidTr="006C78FA">
        <w:trPr>
          <w:trHeight w:val="568"/>
        </w:trPr>
        <w:tc>
          <w:tcPr>
            <w:tcW w:w="4860" w:type="dxa"/>
            <w:tcBorders>
              <w:top w:val="single" w:sz="4" w:space="0" w:color="auto"/>
              <w:left w:val="single" w:sz="4" w:space="0" w:color="auto"/>
              <w:bottom w:val="single" w:sz="4" w:space="0" w:color="auto"/>
              <w:right w:val="single" w:sz="4" w:space="0" w:color="auto"/>
            </w:tcBorders>
            <w:shd w:val="clear" w:color="auto" w:fill="auto"/>
          </w:tcPr>
          <w:p w14:paraId="612C4525" w14:textId="77777777" w:rsidR="00F64760" w:rsidRPr="00A91B3A" w:rsidRDefault="00F64760" w:rsidP="008C5CC9">
            <w:pPr>
              <w:autoSpaceDE w:val="0"/>
              <w:autoSpaceDN w:val="0"/>
              <w:adjustRightInd w:val="0"/>
              <w:rPr>
                <w:rFonts w:ascii="Times New Roman" w:hAnsi="Times New Roman" w:cs="Times New Roman"/>
                <w:color w:val="000000"/>
                <w:sz w:val="24"/>
                <w:szCs w:val="24"/>
              </w:rPr>
            </w:pPr>
            <w:r w:rsidRPr="00A91B3A">
              <w:rPr>
                <w:rFonts w:ascii="Times New Roman" w:hAnsi="Times New Roman" w:cs="Times New Roman"/>
                <w:sz w:val="24"/>
                <w:szCs w:val="24"/>
              </w:rPr>
              <w:t xml:space="preserve">Закупка товаров, работ и услуг для </w:t>
            </w:r>
            <w:proofErr w:type="spellStart"/>
            <w:proofErr w:type="gramStart"/>
            <w:r w:rsidRPr="00A91B3A">
              <w:rPr>
                <w:rFonts w:ascii="Times New Roman" w:hAnsi="Times New Roman" w:cs="Times New Roman"/>
                <w:sz w:val="24"/>
                <w:szCs w:val="24"/>
              </w:rPr>
              <w:t>госу</w:t>
            </w:r>
            <w:proofErr w:type="spellEnd"/>
            <w:r w:rsidRPr="00A91B3A">
              <w:rPr>
                <w:rFonts w:ascii="Times New Roman" w:hAnsi="Times New Roman" w:cs="Times New Roman"/>
                <w:sz w:val="24"/>
                <w:szCs w:val="24"/>
              </w:rPr>
              <w:t>-дарственных</w:t>
            </w:r>
            <w:proofErr w:type="gramEnd"/>
            <w:r w:rsidRPr="00A91B3A">
              <w:rPr>
                <w:rFonts w:ascii="Times New Roman" w:hAnsi="Times New Roman" w:cs="Times New Roman"/>
                <w:sz w:val="24"/>
                <w:szCs w:val="24"/>
              </w:rPr>
              <w:t xml:space="preserve"> (муниципальных) нужд</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A659273" w14:textId="77777777" w:rsidR="00F64760" w:rsidRPr="00A91B3A" w:rsidRDefault="00F64760" w:rsidP="008C5CC9">
            <w:pPr>
              <w:autoSpaceDE w:val="0"/>
              <w:autoSpaceDN w:val="0"/>
              <w:adjustRightInd w:val="0"/>
              <w:rPr>
                <w:rFonts w:ascii="Times New Roman" w:hAnsi="Times New Roman" w:cs="Times New Roman"/>
                <w:bCs/>
                <w:color w:val="000000"/>
                <w:sz w:val="24"/>
                <w:szCs w:val="24"/>
              </w:rPr>
            </w:pPr>
            <w:r w:rsidRPr="00A91B3A">
              <w:rPr>
                <w:rFonts w:ascii="Times New Roman" w:hAnsi="Times New Roman" w:cs="Times New Roman"/>
                <w:bCs/>
                <w:color w:val="000000"/>
                <w:sz w:val="24"/>
                <w:szCs w:val="24"/>
              </w:rPr>
              <w:t>99 9 00 29990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5B04934" w14:textId="77777777" w:rsidR="00F64760" w:rsidRPr="00A91B3A" w:rsidRDefault="00F64760" w:rsidP="008C5CC9">
            <w:pPr>
              <w:autoSpaceDE w:val="0"/>
              <w:autoSpaceDN w:val="0"/>
              <w:adjustRightInd w:val="0"/>
              <w:rPr>
                <w:rFonts w:ascii="Times New Roman" w:hAnsi="Times New Roman" w:cs="Times New Roman"/>
                <w:bCs/>
                <w:color w:val="000000"/>
                <w:sz w:val="24"/>
                <w:szCs w:val="24"/>
              </w:rPr>
            </w:pPr>
            <w:r w:rsidRPr="00A91B3A">
              <w:rPr>
                <w:rFonts w:ascii="Times New Roman" w:hAnsi="Times New Roman" w:cs="Times New Roman"/>
                <w:bCs/>
                <w:color w:val="000000"/>
                <w:sz w:val="24"/>
                <w:szCs w:val="24"/>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76F51A71" w14:textId="77777777" w:rsidR="00F64760" w:rsidRPr="00A91B3A" w:rsidRDefault="00F64760" w:rsidP="008C5CC9">
            <w:pPr>
              <w:autoSpaceDE w:val="0"/>
              <w:autoSpaceDN w:val="0"/>
              <w:adjustRightInd w:val="0"/>
              <w:rPr>
                <w:rFonts w:ascii="Times New Roman" w:hAnsi="Times New Roman" w:cs="Times New Roman"/>
                <w:bCs/>
                <w:color w:val="000000"/>
                <w:sz w:val="24"/>
                <w:szCs w:val="24"/>
              </w:rPr>
            </w:pPr>
            <w:r w:rsidRPr="00A91B3A">
              <w:rPr>
                <w:rFonts w:ascii="Times New Roman" w:hAnsi="Times New Roman" w:cs="Times New Roman"/>
                <w:bCs/>
                <w:color w:val="000000"/>
                <w:sz w:val="24"/>
                <w:szCs w:val="24"/>
              </w:rPr>
              <w:t>03</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40456FD" w14:textId="77777777" w:rsidR="00F64760" w:rsidRPr="00A91B3A" w:rsidRDefault="00F64760" w:rsidP="008C5CC9">
            <w:pPr>
              <w:autoSpaceDE w:val="0"/>
              <w:autoSpaceDN w:val="0"/>
              <w:adjustRightInd w:val="0"/>
              <w:rPr>
                <w:rFonts w:ascii="Times New Roman" w:hAnsi="Times New Roman" w:cs="Times New Roman"/>
                <w:bCs/>
                <w:color w:val="000000"/>
                <w:sz w:val="24"/>
                <w:szCs w:val="24"/>
              </w:rPr>
            </w:pPr>
            <w:r w:rsidRPr="00A91B3A">
              <w:rPr>
                <w:rFonts w:ascii="Times New Roman" w:hAnsi="Times New Roman" w:cs="Times New Roman"/>
                <w:bCs/>
                <w:color w:val="000000"/>
                <w:sz w:val="24"/>
                <w:szCs w:val="24"/>
              </w:rPr>
              <w:t>14</w:t>
            </w:r>
          </w:p>
        </w:tc>
        <w:tc>
          <w:tcPr>
            <w:tcW w:w="1038" w:type="dxa"/>
            <w:tcBorders>
              <w:top w:val="single" w:sz="4" w:space="0" w:color="auto"/>
              <w:left w:val="single" w:sz="4" w:space="0" w:color="auto"/>
              <w:bottom w:val="single" w:sz="4" w:space="0" w:color="auto"/>
              <w:right w:val="single" w:sz="4" w:space="0" w:color="auto"/>
            </w:tcBorders>
            <w:shd w:val="clear" w:color="auto" w:fill="auto"/>
            <w:noWrap/>
          </w:tcPr>
          <w:p w14:paraId="2589FE28" w14:textId="3A1F93B0" w:rsidR="00F64760" w:rsidRPr="00A91B3A" w:rsidRDefault="00582FC1" w:rsidP="008C5CC9">
            <w:pPr>
              <w:pStyle w:val="a3"/>
              <w:rPr>
                <w:rFonts w:ascii="Times New Roman" w:hAnsi="Times New Roman" w:cs="Times New Roman"/>
                <w:sz w:val="24"/>
                <w:szCs w:val="24"/>
              </w:rPr>
            </w:pPr>
            <w:r>
              <w:rPr>
                <w:rFonts w:ascii="Times New Roman" w:hAnsi="Times New Roman" w:cs="Times New Roman"/>
                <w:sz w:val="24"/>
                <w:szCs w:val="24"/>
              </w:rPr>
              <w:t>3</w:t>
            </w:r>
          </w:p>
        </w:tc>
      </w:tr>
      <w:tr w:rsidR="00F64760" w:rsidRPr="00A91B3A" w14:paraId="45A4C7E1" w14:textId="77777777" w:rsidTr="006C78FA">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1386D1E0"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Осуществление первичного воинского учета на территориях, где отсутствуют военные комиссариаты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62E3A9E"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99 9 00 51180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68B9ABD" w14:textId="77777777" w:rsidR="00F64760" w:rsidRPr="00A91B3A"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54BC083F" w14:textId="77777777" w:rsidR="00F64760" w:rsidRPr="00A91B3A"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C952C95" w14:textId="77777777" w:rsidR="00F64760" w:rsidRPr="00A91B3A"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C25DA" w14:textId="57008B21" w:rsidR="00F64760" w:rsidRPr="00A91B3A" w:rsidRDefault="006B332A" w:rsidP="003A2344">
            <w:pPr>
              <w:pStyle w:val="a3"/>
              <w:rPr>
                <w:rFonts w:ascii="Times New Roman" w:hAnsi="Times New Roman" w:cs="Times New Roman"/>
                <w:sz w:val="24"/>
                <w:szCs w:val="24"/>
              </w:rPr>
            </w:pPr>
            <w:r>
              <w:rPr>
                <w:rFonts w:ascii="Times New Roman" w:hAnsi="Times New Roman" w:cs="Times New Roman"/>
                <w:sz w:val="24"/>
                <w:szCs w:val="24"/>
              </w:rPr>
              <w:t>135,8</w:t>
            </w:r>
          </w:p>
        </w:tc>
      </w:tr>
      <w:tr w:rsidR="00F64760" w:rsidRPr="00A91B3A" w14:paraId="502D0A83" w14:textId="77777777" w:rsidTr="006C78FA">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5D94D89B"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3246924B"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99 9 00 51180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86714DF"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5988FBF"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8CF58F8"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03</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4FFFA" w14:textId="03581015" w:rsidR="00F64760" w:rsidRPr="00A91B3A" w:rsidRDefault="006B332A" w:rsidP="003A2344">
            <w:pPr>
              <w:pStyle w:val="a3"/>
              <w:rPr>
                <w:rFonts w:ascii="Times New Roman" w:hAnsi="Times New Roman" w:cs="Times New Roman"/>
                <w:sz w:val="24"/>
                <w:szCs w:val="24"/>
              </w:rPr>
            </w:pPr>
            <w:r>
              <w:rPr>
                <w:rFonts w:ascii="Times New Roman" w:hAnsi="Times New Roman" w:cs="Times New Roman"/>
                <w:sz w:val="24"/>
                <w:szCs w:val="24"/>
              </w:rPr>
              <w:t>121</w:t>
            </w:r>
          </w:p>
        </w:tc>
      </w:tr>
      <w:tr w:rsidR="00F64760" w:rsidRPr="00A91B3A" w14:paraId="308C55C2" w14:textId="77777777" w:rsidTr="006C78FA">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6AF9249F"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2FECA37"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99 9 00 51180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33A093E5"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2569208"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3E2D0E94"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03</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51D27" w14:textId="5F78B168" w:rsidR="00F64760" w:rsidRPr="00A91B3A" w:rsidRDefault="006B332A" w:rsidP="003E7443">
            <w:pPr>
              <w:pStyle w:val="a3"/>
              <w:rPr>
                <w:rFonts w:ascii="Times New Roman" w:hAnsi="Times New Roman" w:cs="Times New Roman"/>
                <w:sz w:val="24"/>
                <w:szCs w:val="24"/>
              </w:rPr>
            </w:pPr>
            <w:r>
              <w:rPr>
                <w:rFonts w:ascii="Times New Roman" w:hAnsi="Times New Roman" w:cs="Times New Roman"/>
                <w:sz w:val="24"/>
                <w:szCs w:val="24"/>
              </w:rPr>
              <w:t>14,8</w:t>
            </w:r>
          </w:p>
        </w:tc>
      </w:tr>
      <w:tr w:rsidR="006B332A" w:rsidRPr="00A91B3A" w14:paraId="3155F61E" w14:textId="77777777" w:rsidTr="006C78FA">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759D3DB4" w14:textId="3FD82840" w:rsidR="006B332A" w:rsidRPr="00327734" w:rsidRDefault="006B332A" w:rsidP="00BA32EA">
            <w:pPr>
              <w:pStyle w:val="a3"/>
              <w:rPr>
                <w:rFonts w:ascii="Times New Roman" w:eastAsia="Times New Roman" w:hAnsi="Times New Roman" w:cs="Times New Roman"/>
                <w:bCs/>
                <w:sz w:val="24"/>
                <w:szCs w:val="24"/>
              </w:rPr>
            </w:pPr>
            <w:r w:rsidRPr="00380C9A">
              <w:rPr>
                <w:rFonts w:ascii="Times New Roman" w:eastAsia="Times New Roman" w:hAnsi="Times New Roman" w:cs="Times New Roman"/>
                <w:bCs/>
                <w:sz w:val="24"/>
                <w:szCs w:val="24"/>
              </w:rPr>
              <w:t>Субсидии по оказанию поддержки граждан и их объединений, участвующих в охране общественного порядка</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2C551CAD" w14:textId="5B5F7D37" w:rsidR="006B332A" w:rsidRPr="006B332A" w:rsidRDefault="006B332A" w:rsidP="006B332A">
            <w:pPr>
              <w:pStyle w:val="a3"/>
              <w:rPr>
                <w:rFonts w:ascii="Times New Roman" w:hAnsi="Times New Roman" w:cs="Times New Roman"/>
                <w:sz w:val="24"/>
                <w:szCs w:val="24"/>
                <w:highlight w:val="yellow"/>
              </w:rPr>
            </w:pPr>
            <w:r w:rsidRPr="006B332A">
              <w:rPr>
                <w:rFonts w:ascii="Times New Roman" w:hAnsi="Times New Roman" w:cs="Times New Roman"/>
                <w:sz w:val="24"/>
                <w:szCs w:val="24"/>
              </w:rPr>
              <w:t>99 9 00 70420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839DD1B" w14:textId="77777777" w:rsidR="006B332A" w:rsidRPr="00A91B3A" w:rsidRDefault="006B332A"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EE440DB" w14:textId="77777777" w:rsidR="006B332A" w:rsidRPr="00A91B3A" w:rsidRDefault="006B332A"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598E88D" w14:textId="77777777" w:rsidR="006B332A" w:rsidRPr="00A91B3A" w:rsidRDefault="006B332A"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E3EA4" w14:textId="15842169" w:rsidR="006B332A" w:rsidRDefault="006B332A" w:rsidP="003E7443">
            <w:pPr>
              <w:pStyle w:val="a3"/>
              <w:rPr>
                <w:rFonts w:ascii="Times New Roman" w:hAnsi="Times New Roman" w:cs="Times New Roman"/>
                <w:sz w:val="24"/>
                <w:szCs w:val="24"/>
              </w:rPr>
            </w:pPr>
            <w:r>
              <w:rPr>
                <w:rFonts w:ascii="Times New Roman" w:hAnsi="Times New Roman" w:cs="Times New Roman"/>
                <w:sz w:val="24"/>
                <w:szCs w:val="24"/>
              </w:rPr>
              <w:t>2918,4</w:t>
            </w:r>
          </w:p>
        </w:tc>
      </w:tr>
      <w:tr w:rsidR="006B332A" w:rsidRPr="00A91B3A" w14:paraId="290589CD" w14:textId="77777777" w:rsidTr="006C78FA">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3CFD4397" w14:textId="628CF365" w:rsidR="006B332A" w:rsidRPr="00327734" w:rsidRDefault="006B332A" w:rsidP="00BA32EA">
            <w:pPr>
              <w:pStyle w:val="a3"/>
              <w:rPr>
                <w:rFonts w:ascii="Times New Roman" w:eastAsia="Times New Roman" w:hAnsi="Times New Roman" w:cs="Times New Roman"/>
                <w:bCs/>
                <w:sz w:val="24"/>
                <w:szCs w:val="24"/>
              </w:rPr>
            </w:pPr>
            <w:r w:rsidRPr="00A336C5">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B16C781" w14:textId="171100F8" w:rsidR="006B332A" w:rsidRPr="006B332A" w:rsidRDefault="006B332A" w:rsidP="006B332A">
            <w:pPr>
              <w:pStyle w:val="a3"/>
              <w:rPr>
                <w:rFonts w:ascii="Times New Roman" w:hAnsi="Times New Roman" w:cs="Times New Roman"/>
                <w:sz w:val="24"/>
                <w:szCs w:val="24"/>
              </w:rPr>
            </w:pPr>
            <w:r w:rsidRPr="006B332A">
              <w:rPr>
                <w:rFonts w:ascii="Times New Roman" w:hAnsi="Times New Roman" w:cs="Times New Roman"/>
                <w:sz w:val="24"/>
                <w:szCs w:val="24"/>
              </w:rPr>
              <w:t>99 9 00 70420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13F093EE" w14:textId="025EDB2D" w:rsidR="006B332A" w:rsidRPr="00A91B3A" w:rsidRDefault="006B332A" w:rsidP="003A2344">
            <w:pPr>
              <w:pStyle w:val="a3"/>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F67D2CD" w14:textId="0C0AFFDA" w:rsidR="006B332A" w:rsidRPr="00A91B3A" w:rsidRDefault="006B332A" w:rsidP="003A2344">
            <w:pPr>
              <w:pStyle w:val="a3"/>
              <w:rPr>
                <w:rFonts w:ascii="Times New Roman" w:hAnsi="Times New Roman" w:cs="Times New Roman"/>
                <w:sz w:val="24"/>
                <w:szCs w:val="24"/>
              </w:rPr>
            </w:pPr>
            <w:r>
              <w:rPr>
                <w:rFonts w:ascii="Times New Roman" w:hAnsi="Times New Roman" w:cs="Times New Roman"/>
                <w:sz w:val="24"/>
                <w:szCs w:val="24"/>
              </w:rPr>
              <w:t>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1D0EC4F0" w14:textId="1D061203" w:rsidR="006B332A" w:rsidRPr="00A91B3A" w:rsidRDefault="006B332A" w:rsidP="003A2344">
            <w:pPr>
              <w:pStyle w:val="a3"/>
              <w:rPr>
                <w:rFonts w:ascii="Times New Roman" w:hAnsi="Times New Roman" w:cs="Times New Roman"/>
                <w:sz w:val="24"/>
                <w:szCs w:val="24"/>
              </w:rPr>
            </w:pPr>
            <w:r>
              <w:rPr>
                <w:rFonts w:ascii="Times New Roman" w:hAnsi="Times New Roman" w:cs="Times New Roman"/>
                <w:sz w:val="24"/>
                <w:szCs w:val="24"/>
              </w:rPr>
              <w:t>14</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A5E315" w14:textId="0CEDAFF6" w:rsidR="006B332A" w:rsidRDefault="006B332A" w:rsidP="003E7443">
            <w:pPr>
              <w:pStyle w:val="a3"/>
              <w:rPr>
                <w:rFonts w:ascii="Times New Roman" w:hAnsi="Times New Roman" w:cs="Times New Roman"/>
                <w:sz w:val="24"/>
                <w:szCs w:val="24"/>
              </w:rPr>
            </w:pPr>
            <w:r>
              <w:rPr>
                <w:rFonts w:ascii="Times New Roman" w:hAnsi="Times New Roman" w:cs="Times New Roman"/>
                <w:sz w:val="24"/>
                <w:szCs w:val="24"/>
              </w:rPr>
              <w:t>2918,4</w:t>
            </w:r>
          </w:p>
        </w:tc>
      </w:tr>
      <w:tr w:rsidR="00F64760" w:rsidRPr="00A91B3A" w14:paraId="1B85A7FE" w14:textId="77777777" w:rsidTr="006C78FA">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12C2BF3B" w14:textId="77777777" w:rsidR="00F64760" w:rsidRPr="008F158A" w:rsidRDefault="00F64760" w:rsidP="00BA32EA">
            <w:pPr>
              <w:pStyle w:val="a3"/>
              <w:rPr>
                <w:rFonts w:ascii="Times New Roman" w:eastAsia="Times New Roman" w:hAnsi="Times New Roman" w:cs="Times New Roman"/>
                <w:bCs/>
                <w:sz w:val="24"/>
                <w:szCs w:val="24"/>
              </w:rPr>
            </w:pPr>
            <w:r w:rsidRPr="00327734">
              <w:rPr>
                <w:rFonts w:ascii="Times New Roman" w:eastAsia="Times New Roman" w:hAnsi="Times New Roman" w:cs="Times New Roman"/>
                <w:bCs/>
                <w:sz w:val="24"/>
                <w:szCs w:val="24"/>
              </w:rPr>
              <w:t xml:space="preserve">Осуществление полномочий </w:t>
            </w:r>
            <w:proofErr w:type="gramStart"/>
            <w:r w:rsidRPr="00327734">
              <w:rPr>
                <w:rFonts w:ascii="Times New Roman" w:eastAsia="Times New Roman" w:hAnsi="Times New Roman" w:cs="Times New Roman"/>
                <w:bCs/>
                <w:sz w:val="24"/>
                <w:szCs w:val="24"/>
              </w:rPr>
              <w:t>по организации мероприятий при осуществлении деятельности по обращению с животными без владельцев</w:t>
            </w:r>
            <w:proofErr w:type="gramEnd"/>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542F0669" w14:textId="77777777" w:rsidR="00F64760" w:rsidRPr="00BA32EA" w:rsidRDefault="00F64760" w:rsidP="00BA32EA">
            <w:pPr>
              <w:pStyle w:val="a3"/>
              <w:rPr>
                <w:rFonts w:ascii="Times New Roman" w:hAnsi="Times New Roman" w:cs="Times New Roman"/>
                <w:sz w:val="24"/>
                <w:szCs w:val="24"/>
              </w:rPr>
            </w:pPr>
            <w:r w:rsidRPr="00BA32EA">
              <w:rPr>
                <w:rFonts w:ascii="Times New Roman" w:hAnsi="Times New Roman" w:cs="Times New Roman"/>
                <w:sz w:val="24"/>
                <w:szCs w:val="24"/>
              </w:rPr>
              <w:t>99 9 00 73880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2B15CB07" w14:textId="77777777" w:rsidR="00F64760" w:rsidRPr="00A91B3A"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7E1AA00F" w14:textId="77777777" w:rsidR="00F64760" w:rsidRPr="00A91B3A"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E7B5B74" w14:textId="77777777" w:rsidR="00F64760" w:rsidRPr="00A91B3A"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7062A8" w14:textId="0FFC0C28" w:rsidR="00F64760" w:rsidRPr="007B1575" w:rsidRDefault="007B1575" w:rsidP="003E7443">
            <w:pPr>
              <w:pStyle w:val="a3"/>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,9</w:t>
            </w:r>
          </w:p>
        </w:tc>
      </w:tr>
      <w:tr w:rsidR="00F64760" w:rsidRPr="00A91B3A" w14:paraId="59DC5C64" w14:textId="77777777" w:rsidTr="006C78FA">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718A7065" w14:textId="77777777" w:rsidR="00F64760" w:rsidRPr="00A91B3A" w:rsidRDefault="00F64760" w:rsidP="00BA32EA">
            <w:pPr>
              <w:pStyle w:val="a3"/>
              <w:rPr>
                <w:rFonts w:ascii="Times New Roman" w:hAnsi="Times New Roman" w:cs="Times New Roman"/>
                <w:sz w:val="24"/>
                <w:szCs w:val="24"/>
              </w:rPr>
            </w:pPr>
            <w:r w:rsidRPr="00A91B3A">
              <w:rPr>
                <w:rFonts w:ascii="Times New Roman" w:hAnsi="Times New Roman" w:cs="Times New Roman"/>
                <w:sz w:val="24"/>
                <w:szCs w:val="24"/>
              </w:rPr>
              <w:t>Закупка товаров, работ и услуг для государственных (муниципальных) нужд</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6706CA93" w14:textId="77777777" w:rsidR="00F64760" w:rsidRPr="00A91B3A" w:rsidRDefault="00F64760" w:rsidP="00BA32EA">
            <w:pPr>
              <w:pStyle w:val="a3"/>
              <w:rPr>
                <w:rFonts w:ascii="Times New Roman" w:hAnsi="Times New Roman" w:cs="Times New Roman"/>
                <w:sz w:val="24"/>
                <w:szCs w:val="24"/>
              </w:rPr>
            </w:pPr>
            <w:r w:rsidRPr="00A91B3A">
              <w:rPr>
                <w:rFonts w:ascii="Times New Roman" w:hAnsi="Times New Roman" w:cs="Times New Roman"/>
                <w:sz w:val="24"/>
                <w:szCs w:val="24"/>
              </w:rPr>
              <w:t xml:space="preserve">99 9 00 </w:t>
            </w:r>
            <w:r>
              <w:rPr>
                <w:rFonts w:ascii="Times New Roman" w:hAnsi="Times New Roman" w:cs="Times New Roman"/>
                <w:sz w:val="24"/>
                <w:szCs w:val="24"/>
              </w:rPr>
              <w:t>7388</w:t>
            </w:r>
            <w:r w:rsidRPr="00A91B3A">
              <w:rPr>
                <w:rFonts w:ascii="Times New Roman" w:hAnsi="Times New Roman" w:cs="Times New Roman"/>
                <w:sz w:val="24"/>
                <w:szCs w:val="24"/>
              </w:rPr>
              <w:t>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0A965B39" w14:textId="77777777" w:rsidR="00F64760" w:rsidRPr="00A91B3A" w:rsidRDefault="00F64760" w:rsidP="003A2344">
            <w:pPr>
              <w:pStyle w:val="a3"/>
              <w:rPr>
                <w:rFonts w:ascii="Times New Roman" w:hAnsi="Times New Roman" w:cs="Times New Roman"/>
                <w:sz w:val="24"/>
                <w:szCs w:val="24"/>
              </w:rPr>
            </w:pPr>
            <w:r>
              <w:rPr>
                <w:rFonts w:ascii="Times New Roman" w:hAnsi="Times New Roman" w:cs="Times New Roman"/>
                <w:sz w:val="24"/>
                <w:szCs w:val="24"/>
              </w:rPr>
              <w:t>200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53649D0" w14:textId="77777777" w:rsidR="00F64760" w:rsidRPr="00A91B3A" w:rsidRDefault="00F64760" w:rsidP="003A2344">
            <w:pPr>
              <w:pStyle w:val="a3"/>
              <w:rPr>
                <w:rFonts w:ascii="Times New Roman" w:hAnsi="Times New Roman" w:cs="Times New Roman"/>
                <w:sz w:val="24"/>
                <w:szCs w:val="24"/>
              </w:rPr>
            </w:pPr>
            <w:r>
              <w:rPr>
                <w:rFonts w:ascii="Times New Roman" w:hAnsi="Times New Roman" w:cs="Times New Roman"/>
                <w:sz w:val="24"/>
                <w:szCs w:val="24"/>
              </w:rPr>
              <w:t>04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EBA7B91" w14:textId="77777777" w:rsidR="00F64760" w:rsidRPr="00A91B3A" w:rsidRDefault="00F64760" w:rsidP="003A2344">
            <w:pPr>
              <w:pStyle w:val="a3"/>
              <w:rPr>
                <w:rFonts w:ascii="Times New Roman" w:hAnsi="Times New Roman" w:cs="Times New Roman"/>
                <w:sz w:val="24"/>
                <w:szCs w:val="24"/>
              </w:rPr>
            </w:pPr>
            <w:r>
              <w:rPr>
                <w:rFonts w:ascii="Times New Roman" w:hAnsi="Times New Roman" w:cs="Times New Roman"/>
                <w:sz w:val="24"/>
                <w:szCs w:val="24"/>
              </w:rPr>
              <w:t>05</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33CB2" w14:textId="4F442609" w:rsidR="00F64760" w:rsidRDefault="007B1575" w:rsidP="003E7443">
            <w:pPr>
              <w:pStyle w:val="a3"/>
              <w:rPr>
                <w:rFonts w:ascii="Times New Roman" w:hAnsi="Times New Roman" w:cs="Times New Roman"/>
                <w:sz w:val="24"/>
                <w:szCs w:val="24"/>
              </w:rPr>
            </w:pPr>
            <w:r>
              <w:rPr>
                <w:rFonts w:ascii="Times New Roman" w:hAnsi="Times New Roman" w:cs="Times New Roman"/>
                <w:sz w:val="24"/>
                <w:szCs w:val="24"/>
              </w:rPr>
              <w:t>8,9</w:t>
            </w:r>
          </w:p>
        </w:tc>
      </w:tr>
      <w:tr w:rsidR="007B1575" w:rsidRPr="00A91B3A" w14:paraId="4645E4F6" w14:textId="77777777" w:rsidTr="006C78FA">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51E5B78D" w14:textId="70BF6BB7" w:rsidR="007B1575" w:rsidRPr="00A91B3A" w:rsidRDefault="007B1575" w:rsidP="00BA32EA">
            <w:pPr>
              <w:pStyle w:val="a3"/>
              <w:rPr>
                <w:rFonts w:ascii="Times New Roman" w:hAnsi="Times New Roman" w:cs="Times New Roman"/>
                <w:sz w:val="24"/>
                <w:szCs w:val="24"/>
              </w:rPr>
            </w:pPr>
            <w:r w:rsidRPr="00380C9A">
              <w:rPr>
                <w:rFonts w:ascii="Times New Roman" w:eastAsia="Times New Roman" w:hAnsi="Times New Roman" w:cs="Times New Roman"/>
                <w:bCs/>
                <w:sz w:val="24"/>
                <w:szCs w:val="24"/>
              </w:rPr>
              <w:t>Субсидии по оказанию поддержки граждан и их объединений, участвующих в охране общественного порядка (местная доля)</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4BF9049" w14:textId="26502A99" w:rsidR="007B1575" w:rsidRPr="007B1575" w:rsidRDefault="007B1575" w:rsidP="007B1575">
            <w:pPr>
              <w:pStyle w:val="a3"/>
              <w:rPr>
                <w:rFonts w:ascii="Times New Roman" w:hAnsi="Times New Roman" w:cs="Times New Roman"/>
                <w:sz w:val="24"/>
                <w:szCs w:val="24"/>
              </w:rPr>
            </w:pPr>
            <w:r w:rsidRPr="007B1575">
              <w:rPr>
                <w:rFonts w:ascii="Times New Roman" w:hAnsi="Times New Roman" w:cs="Times New Roman"/>
                <w:sz w:val="24"/>
                <w:szCs w:val="24"/>
              </w:rPr>
              <w:t xml:space="preserve">99 9 00 </w:t>
            </w:r>
            <w:r w:rsidRPr="007B1575">
              <w:rPr>
                <w:rFonts w:ascii="Times New Roman" w:hAnsi="Times New Roman" w:cs="Times New Roman"/>
                <w:sz w:val="24"/>
                <w:szCs w:val="24"/>
                <w:lang w:val="en-US"/>
              </w:rPr>
              <w:t>S</w:t>
            </w:r>
            <w:r w:rsidRPr="007B1575">
              <w:rPr>
                <w:rFonts w:ascii="Times New Roman" w:hAnsi="Times New Roman" w:cs="Times New Roman"/>
                <w:sz w:val="24"/>
                <w:szCs w:val="24"/>
              </w:rPr>
              <w:t>0420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40F2838" w14:textId="77777777" w:rsidR="007B1575" w:rsidRDefault="007B1575"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0486D52C" w14:textId="77777777" w:rsidR="007B1575" w:rsidRDefault="007B1575"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43ACB0F5" w14:textId="77777777" w:rsidR="007B1575" w:rsidRDefault="007B1575"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0D74C7" w14:textId="77777777" w:rsidR="007B1575" w:rsidRDefault="007B1575" w:rsidP="003E7443">
            <w:pPr>
              <w:pStyle w:val="a3"/>
              <w:rPr>
                <w:rFonts w:ascii="Times New Roman" w:hAnsi="Times New Roman" w:cs="Times New Roman"/>
                <w:sz w:val="24"/>
                <w:szCs w:val="24"/>
              </w:rPr>
            </w:pPr>
          </w:p>
        </w:tc>
      </w:tr>
      <w:tr w:rsidR="007B1575" w:rsidRPr="00A91B3A" w14:paraId="48A0FFD8" w14:textId="77777777" w:rsidTr="006C78FA">
        <w:trPr>
          <w:trHeight w:val="271"/>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2E09C7E6" w14:textId="7A944323" w:rsidR="007B1575" w:rsidRPr="00A91B3A" w:rsidRDefault="007B1575" w:rsidP="00BA32EA">
            <w:pPr>
              <w:pStyle w:val="a3"/>
              <w:rPr>
                <w:rFonts w:ascii="Times New Roman" w:hAnsi="Times New Roman" w:cs="Times New Roman"/>
                <w:sz w:val="24"/>
                <w:szCs w:val="24"/>
              </w:rPr>
            </w:pPr>
            <w:r w:rsidRPr="000966CA">
              <w:rPr>
                <w:rFonts w:ascii="Times New Roman" w:eastAsia="Times New Roman" w:hAnsi="Times New Roman" w:cs="Times New Roman"/>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484680E5" w14:textId="5E4080EF" w:rsidR="007B1575" w:rsidRPr="007B1575" w:rsidRDefault="007B1575" w:rsidP="007B1575">
            <w:pPr>
              <w:pStyle w:val="a3"/>
              <w:rPr>
                <w:rFonts w:ascii="Times New Roman" w:hAnsi="Times New Roman" w:cs="Times New Roman"/>
                <w:sz w:val="24"/>
                <w:szCs w:val="24"/>
              </w:rPr>
            </w:pPr>
            <w:r w:rsidRPr="007B1575">
              <w:rPr>
                <w:rFonts w:ascii="Times New Roman" w:hAnsi="Times New Roman" w:cs="Times New Roman"/>
                <w:sz w:val="24"/>
                <w:szCs w:val="24"/>
              </w:rPr>
              <w:t xml:space="preserve">99 9 00 </w:t>
            </w:r>
            <w:r w:rsidRPr="007B1575">
              <w:rPr>
                <w:rFonts w:ascii="Times New Roman" w:hAnsi="Times New Roman" w:cs="Times New Roman"/>
                <w:sz w:val="24"/>
                <w:szCs w:val="24"/>
                <w:lang w:val="en-US"/>
              </w:rPr>
              <w:t>S</w:t>
            </w:r>
            <w:r w:rsidRPr="007B1575">
              <w:rPr>
                <w:rFonts w:ascii="Times New Roman" w:hAnsi="Times New Roman" w:cs="Times New Roman"/>
                <w:sz w:val="24"/>
                <w:szCs w:val="24"/>
              </w:rPr>
              <w:t>0420</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53CBAFD3" w14:textId="6B9F3B98" w:rsidR="007B1575" w:rsidRPr="007B1575" w:rsidRDefault="007B1575" w:rsidP="003A2344">
            <w:pPr>
              <w:pStyle w:val="a3"/>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48251B4D" w14:textId="56BE3033" w:rsidR="007B1575" w:rsidRPr="007B1575" w:rsidRDefault="007B1575" w:rsidP="003A2344">
            <w:pPr>
              <w:pStyle w:val="a3"/>
              <w:rPr>
                <w:rFonts w:ascii="Times New Roman" w:hAnsi="Times New Roman" w:cs="Times New Roman"/>
                <w:sz w:val="24"/>
                <w:szCs w:val="24"/>
                <w:lang w:val="en-US"/>
              </w:rPr>
            </w:pPr>
            <w:r>
              <w:rPr>
                <w:rFonts w:ascii="Times New Roman" w:hAnsi="Times New Roman" w:cs="Times New Roman"/>
                <w:sz w:val="24"/>
                <w:szCs w:val="24"/>
                <w:lang w:val="en-US"/>
              </w:rPr>
              <w:t>03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52953728" w14:textId="594C09A4" w:rsidR="007B1575" w:rsidRPr="007B1575" w:rsidRDefault="007B1575" w:rsidP="003A2344">
            <w:pPr>
              <w:pStyle w:val="a3"/>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1DFBC" w14:textId="551AAEBF" w:rsidR="007B1575" w:rsidRPr="007B1575" w:rsidRDefault="007B1575" w:rsidP="003E7443">
            <w:pPr>
              <w:pStyle w:val="a3"/>
              <w:rPr>
                <w:rFonts w:ascii="Times New Roman" w:hAnsi="Times New Roman" w:cs="Times New Roman"/>
                <w:sz w:val="24"/>
                <w:szCs w:val="24"/>
                <w:lang w:val="en-US"/>
              </w:rPr>
            </w:pPr>
            <w:r>
              <w:rPr>
                <w:rFonts w:ascii="Times New Roman" w:hAnsi="Times New Roman" w:cs="Times New Roman"/>
                <w:sz w:val="24"/>
                <w:szCs w:val="24"/>
                <w:lang w:val="en-US"/>
              </w:rPr>
              <w:t>400</w:t>
            </w:r>
          </w:p>
        </w:tc>
      </w:tr>
      <w:tr w:rsidR="00F64760" w:rsidRPr="00FA4479" w14:paraId="4C417C4D" w14:textId="77777777" w:rsidTr="006C78FA">
        <w:trPr>
          <w:trHeight w:val="369"/>
        </w:trPr>
        <w:tc>
          <w:tcPr>
            <w:tcW w:w="4860" w:type="dxa"/>
            <w:tcBorders>
              <w:top w:val="single" w:sz="4" w:space="0" w:color="auto"/>
              <w:left w:val="single" w:sz="4" w:space="0" w:color="auto"/>
              <w:bottom w:val="single" w:sz="4" w:space="0" w:color="auto"/>
              <w:right w:val="single" w:sz="4" w:space="0" w:color="auto"/>
            </w:tcBorders>
            <w:shd w:val="clear" w:color="auto" w:fill="auto"/>
            <w:vAlign w:val="bottom"/>
          </w:tcPr>
          <w:p w14:paraId="75D15F76" w14:textId="77777777" w:rsidR="00F64760" w:rsidRPr="00A91B3A" w:rsidRDefault="00F64760" w:rsidP="003A2344">
            <w:pPr>
              <w:pStyle w:val="a3"/>
              <w:rPr>
                <w:rFonts w:ascii="Times New Roman" w:hAnsi="Times New Roman" w:cs="Times New Roman"/>
                <w:sz w:val="24"/>
                <w:szCs w:val="24"/>
              </w:rPr>
            </w:pPr>
            <w:r w:rsidRPr="00A91B3A">
              <w:rPr>
                <w:rFonts w:ascii="Times New Roman" w:hAnsi="Times New Roman" w:cs="Times New Roman"/>
                <w:sz w:val="24"/>
                <w:szCs w:val="24"/>
              </w:rPr>
              <w:t xml:space="preserve">ВСЕГО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tcPr>
          <w:p w14:paraId="7C482AB9" w14:textId="77777777" w:rsidR="00F64760" w:rsidRPr="00A91B3A" w:rsidRDefault="00F64760" w:rsidP="003A2344">
            <w:pPr>
              <w:pStyle w:val="a3"/>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14:paraId="779BFAF5" w14:textId="77777777" w:rsidR="00F64760" w:rsidRPr="00A91B3A" w:rsidRDefault="00F64760" w:rsidP="003A2344">
            <w:pPr>
              <w:pStyle w:val="a3"/>
              <w:rPr>
                <w:rFonts w:ascii="Times New Roman" w:hAnsi="Times New Roman" w:cs="Times New Roman"/>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tcPr>
          <w:p w14:paraId="35F77DAB" w14:textId="77777777" w:rsidR="00F64760" w:rsidRPr="00A91B3A" w:rsidRDefault="00F64760" w:rsidP="003A2344">
            <w:pPr>
              <w:pStyle w:val="a3"/>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bottom"/>
          </w:tcPr>
          <w:p w14:paraId="729CDBEA" w14:textId="77777777" w:rsidR="00F64760" w:rsidRPr="00A91B3A" w:rsidRDefault="00F64760" w:rsidP="003A2344">
            <w:pPr>
              <w:pStyle w:val="a3"/>
              <w:rPr>
                <w:rFonts w:ascii="Times New Roman" w:hAnsi="Times New Roman" w:cs="Times New Roman"/>
                <w:sz w:val="24"/>
                <w:szCs w:val="24"/>
              </w:rPr>
            </w:pPr>
          </w:p>
        </w:tc>
        <w:tc>
          <w:tcPr>
            <w:tcW w:w="103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D9533" w14:textId="70B1C879" w:rsidR="00F64760" w:rsidRPr="00FA4479" w:rsidRDefault="007B1575" w:rsidP="003A2344">
            <w:pPr>
              <w:pStyle w:val="a3"/>
              <w:rPr>
                <w:rFonts w:ascii="Times New Roman" w:hAnsi="Times New Roman" w:cs="Times New Roman"/>
                <w:sz w:val="24"/>
                <w:szCs w:val="24"/>
              </w:rPr>
            </w:pPr>
            <w:r>
              <w:rPr>
                <w:rFonts w:ascii="Times New Roman" w:hAnsi="Times New Roman" w:cs="Times New Roman"/>
                <w:sz w:val="24"/>
                <w:szCs w:val="24"/>
              </w:rPr>
              <w:t>9204,5</w:t>
            </w:r>
          </w:p>
        </w:tc>
      </w:tr>
    </w:tbl>
    <w:p w14:paraId="074A6759" w14:textId="77777777" w:rsidR="003A2344" w:rsidRPr="00C34DCF" w:rsidRDefault="003A2344" w:rsidP="003A2344">
      <w:pPr>
        <w:tabs>
          <w:tab w:val="left" w:pos="5820"/>
        </w:tabs>
        <w:rPr>
          <w:rFonts w:ascii="Times New Roman" w:hAnsi="Times New Roman" w:cs="Times New Roman"/>
        </w:rPr>
      </w:pPr>
    </w:p>
    <w:p w14:paraId="4C6B7ED9" w14:textId="77777777" w:rsidR="003A2344" w:rsidRDefault="003A2344">
      <w:pPr>
        <w:rPr>
          <w:rFonts w:ascii="Times New Roman" w:hAnsi="Times New Roman" w:cs="Times New Roman"/>
        </w:rPr>
      </w:pPr>
    </w:p>
    <w:p w14:paraId="52EE298A" w14:textId="77777777" w:rsidR="00FA4479" w:rsidRDefault="00FA4479">
      <w:pPr>
        <w:rPr>
          <w:rFonts w:ascii="Times New Roman" w:hAnsi="Times New Roman" w:cs="Times New Roman"/>
        </w:rPr>
      </w:pPr>
    </w:p>
    <w:p w14:paraId="75E6E2C7" w14:textId="77777777" w:rsidR="006C78FA" w:rsidRPr="00C34DCF" w:rsidRDefault="006C78FA">
      <w:pPr>
        <w:rPr>
          <w:rFonts w:ascii="Times New Roman" w:hAnsi="Times New Roman" w:cs="Times New Roman"/>
        </w:rPr>
      </w:pPr>
    </w:p>
    <w:tbl>
      <w:tblPr>
        <w:tblW w:w="10359" w:type="dxa"/>
        <w:tblInd w:w="-612" w:type="dxa"/>
        <w:tblLayout w:type="fixed"/>
        <w:tblLook w:val="0000" w:firstRow="0" w:lastRow="0" w:firstColumn="0" w:lastColumn="0" w:noHBand="0" w:noVBand="0"/>
      </w:tblPr>
      <w:tblGrid>
        <w:gridCol w:w="10359"/>
      </w:tblGrid>
      <w:tr w:rsidR="00E14B24" w:rsidRPr="009C098C" w14:paraId="7AE74B47" w14:textId="77777777" w:rsidTr="006C78FA">
        <w:trPr>
          <w:trHeight w:val="360"/>
        </w:trPr>
        <w:tc>
          <w:tcPr>
            <w:tcW w:w="10359" w:type="dxa"/>
            <w:tcBorders>
              <w:top w:val="nil"/>
              <w:left w:val="nil"/>
              <w:bottom w:val="nil"/>
              <w:right w:val="nil"/>
            </w:tcBorders>
            <w:shd w:val="clear" w:color="auto" w:fill="auto"/>
            <w:vAlign w:val="bottom"/>
          </w:tcPr>
          <w:p w14:paraId="3596F2A4" w14:textId="43397C3E" w:rsidR="00E14B24" w:rsidRPr="009C098C" w:rsidRDefault="008D778B" w:rsidP="00FC5B35">
            <w:pPr>
              <w:pStyle w:val="a3"/>
              <w:jc w:val="right"/>
              <w:rPr>
                <w:rFonts w:ascii="Times New Roman" w:hAnsi="Times New Roman" w:cs="Times New Roman"/>
                <w:sz w:val="24"/>
                <w:szCs w:val="24"/>
                <w:highlight w:val="yellow"/>
              </w:rPr>
            </w:pPr>
            <w:r w:rsidRPr="00D53BFB">
              <w:rPr>
                <w:rFonts w:ascii="Times New Roman" w:hAnsi="Times New Roman" w:cs="Times New Roman"/>
                <w:sz w:val="24"/>
                <w:szCs w:val="24"/>
              </w:rPr>
              <w:lastRenderedPageBreak/>
              <w:t>Приложение 1</w:t>
            </w:r>
            <w:r w:rsidR="00FC5B35">
              <w:rPr>
                <w:rFonts w:ascii="Times New Roman" w:hAnsi="Times New Roman" w:cs="Times New Roman"/>
                <w:sz w:val="24"/>
                <w:szCs w:val="24"/>
              </w:rPr>
              <w:t>1</w:t>
            </w:r>
          </w:p>
        </w:tc>
      </w:tr>
      <w:tr w:rsidR="00E14B24" w:rsidRPr="00C34DCF" w14:paraId="28482C9A" w14:textId="77777777" w:rsidTr="006C78FA">
        <w:trPr>
          <w:trHeight w:val="360"/>
        </w:trPr>
        <w:tc>
          <w:tcPr>
            <w:tcW w:w="10359" w:type="dxa"/>
            <w:tcBorders>
              <w:top w:val="nil"/>
              <w:left w:val="nil"/>
              <w:bottom w:val="nil"/>
              <w:right w:val="nil"/>
            </w:tcBorders>
            <w:shd w:val="clear" w:color="auto" w:fill="auto"/>
            <w:vAlign w:val="bottom"/>
          </w:tcPr>
          <w:p w14:paraId="163FCA7F" w14:textId="77777777" w:rsidR="00E14B24" w:rsidRPr="00FA4479" w:rsidRDefault="00E14B24" w:rsidP="008D778B">
            <w:pPr>
              <w:pStyle w:val="a3"/>
              <w:jc w:val="right"/>
              <w:rPr>
                <w:rFonts w:ascii="Times New Roman" w:hAnsi="Times New Roman" w:cs="Times New Roman"/>
                <w:sz w:val="24"/>
                <w:szCs w:val="24"/>
              </w:rPr>
            </w:pPr>
            <w:r w:rsidRPr="00FA4479">
              <w:rPr>
                <w:rFonts w:ascii="Times New Roman" w:hAnsi="Times New Roman" w:cs="Times New Roman"/>
                <w:sz w:val="24"/>
                <w:szCs w:val="24"/>
              </w:rPr>
              <w:t xml:space="preserve">                                                             к решению земского собрания </w:t>
            </w:r>
          </w:p>
        </w:tc>
      </w:tr>
      <w:tr w:rsidR="00E14B24" w:rsidRPr="00C34DCF" w14:paraId="04767048" w14:textId="77777777" w:rsidTr="006C78FA">
        <w:trPr>
          <w:trHeight w:val="270"/>
        </w:trPr>
        <w:tc>
          <w:tcPr>
            <w:tcW w:w="10359" w:type="dxa"/>
            <w:tcBorders>
              <w:top w:val="nil"/>
              <w:left w:val="nil"/>
              <w:bottom w:val="nil"/>
              <w:right w:val="nil"/>
            </w:tcBorders>
            <w:shd w:val="clear" w:color="auto" w:fill="auto"/>
            <w:vAlign w:val="bottom"/>
          </w:tcPr>
          <w:p w14:paraId="73E3C7D7" w14:textId="77777777" w:rsidR="00E14B24" w:rsidRPr="00FA4479" w:rsidRDefault="00E14B24" w:rsidP="00E14B24">
            <w:pPr>
              <w:pStyle w:val="a3"/>
              <w:jc w:val="right"/>
              <w:rPr>
                <w:rFonts w:ascii="Times New Roman" w:hAnsi="Times New Roman" w:cs="Times New Roman"/>
                <w:sz w:val="24"/>
                <w:szCs w:val="24"/>
              </w:rPr>
            </w:pPr>
            <w:r w:rsidRPr="00FA4479">
              <w:rPr>
                <w:rFonts w:ascii="Times New Roman" w:hAnsi="Times New Roman" w:cs="Times New Roman"/>
                <w:sz w:val="24"/>
                <w:szCs w:val="24"/>
              </w:rPr>
              <w:t xml:space="preserve">                                                                "О бюджете Солонцинского сельского поселения</w:t>
            </w:r>
          </w:p>
        </w:tc>
      </w:tr>
      <w:tr w:rsidR="00E14B24" w:rsidRPr="00C34DCF" w14:paraId="6EE9C88A" w14:textId="77777777" w:rsidTr="006C78FA">
        <w:trPr>
          <w:trHeight w:val="155"/>
        </w:trPr>
        <w:tc>
          <w:tcPr>
            <w:tcW w:w="10359" w:type="dxa"/>
            <w:tcBorders>
              <w:top w:val="nil"/>
              <w:left w:val="nil"/>
              <w:right w:val="nil"/>
            </w:tcBorders>
            <w:shd w:val="clear" w:color="auto" w:fill="auto"/>
            <w:vAlign w:val="bottom"/>
          </w:tcPr>
          <w:p w14:paraId="4EBE204B" w14:textId="77777777" w:rsidR="00E14B24" w:rsidRPr="00FA4479" w:rsidRDefault="00E14B24" w:rsidP="00E14B24">
            <w:pPr>
              <w:pStyle w:val="a3"/>
              <w:jc w:val="right"/>
              <w:rPr>
                <w:rFonts w:ascii="Times New Roman" w:hAnsi="Times New Roman" w:cs="Times New Roman"/>
                <w:sz w:val="24"/>
                <w:szCs w:val="24"/>
              </w:rPr>
            </w:pPr>
            <w:r w:rsidRPr="00FA4479">
              <w:rPr>
                <w:rFonts w:ascii="Times New Roman" w:hAnsi="Times New Roman" w:cs="Times New Roman"/>
                <w:sz w:val="24"/>
                <w:szCs w:val="24"/>
              </w:rPr>
              <w:t xml:space="preserve">                                                      муниципального района   "Вейделевский район" Белгородской области</w:t>
            </w:r>
          </w:p>
        </w:tc>
      </w:tr>
      <w:tr w:rsidR="00E14B24" w:rsidRPr="00C34DCF" w14:paraId="5D00EBBF" w14:textId="77777777" w:rsidTr="006C78FA">
        <w:trPr>
          <w:trHeight w:val="285"/>
        </w:trPr>
        <w:tc>
          <w:tcPr>
            <w:tcW w:w="10359" w:type="dxa"/>
            <w:tcBorders>
              <w:top w:val="nil"/>
              <w:left w:val="nil"/>
              <w:right w:val="nil"/>
            </w:tcBorders>
            <w:shd w:val="clear" w:color="auto" w:fill="auto"/>
            <w:vAlign w:val="bottom"/>
          </w:tcPr>
          <w:p w14:paraId="19BF5A89" w14:textId="114C2C7F" w:rsidR="00E14B24" w:rsidRPr="00FA4479" w:rsidRDefault="00E14B24" w:rsidP="00BA32EA">
            <w:pPr>
              <w:pStyle w:val="a3"/>
              <w:jc w:val="right"/>
              <w:rPr>
                <w:rFonts w:ascii="Times New Roman" w:hAnsi="Times New Roman" w:cs="Times New Roman"/>
                <w:sz w:val="24"/>
                <w:szCs w:val="24"/>
              </w:rPr>
            </w:pPr>
            <w:r w:rsidRPr="00FA4479">
              <w:rPr>
                <w:rFonts w:ascii="Times New Roman" w:hAnsi="Times New Roman" w:cs="Times New Roman"/>
                <w:sz w:val="24"/>
                <w:szCs w:val="24"/>
              </w:rPr>
              <w:t xml:space="preserve">                                                                 на 202</w:t>
            </w:r>
            <w:r w:rsidR="00426290">
              <w:rPr>
                <w:rFonts w:ascii="Times New Roman" w:hAnsi="Times New Roman" w:cs="Times New Roman"/>
                <w:sz w:val="24"/>
                <w:szCs w:val="24"/>
              </w:rPr>
              <w:t>4</w:t>
            </w:r>
            <w:r w:rsidRPr="00FA4479">
              <w:rPr>
                <w:rFonts w:ascii="Times New Roman" w:hAnsi="Times New Roman" w:cs="Times New Roman"/>
                <w:sz w:val="24"/>
                <w:szCs w:val="24"/>
              </w:rPr>
              <w:t xml:space="preserve"> год и плановый период 202</w:t>
            </w:r>
            <w:r w:rsidR="00426290">
              <w:rPr>
                <w:rFonts w:ascii="Times New Roman" w:hAnsi="Times New Roman" w:cs="Times New Roman"/>
                <w:sz w:val="24"/>
                <w:szCs w:val="24"/>
              </w:rPr>
              <w:t>5</w:t>
            </w:r>
            <w:r w:rsidRPr="00FA4479">
              <w:rPr>
                <w:rFonts w:ascii="Times New Roman" w:hAnsi="Times New Roman" w:cs="Times New Roman"/>
                <w:sz w:val="24"/>
                <w:szCs w:val="24"/>
              </w:rPr>
              <w:t xml:space="preserve"> и 202</w:t>
            </w:r>
            <w:r w:rsidR="00426290">
              <w:rPr>
                <w:rFonts w:ascii="Times New Roman" w:hAnsi="Times New Roman" w:cs="Times New Roman"/>
                <w:sz w:val="24"/>
                <w:szCs w:val="24"/>
              </w:rPr>
              <w:t>6</w:t>
            </w:r>
            <w:r w:rsidRPr="00FA4479">
              <w:rPr>
                <w:rFonts w:ascii="Times New Roman" w:hAnsi="Times New Roman" w:cs="Times New Roman"/>
                <w:sz w:val="24"/>
                <w:szCs w:val="24"/>
              </w:rPr>
              <w:t xml:space="preserve"> годов"</w:t>
            </w:r>
          </w:p>
        </w:tc>
      </w:tr>
      <w:tr w:rsidR="00E14B24" w:rsidRPr="00C34DCF" w14:paraId="2A371087" w14:textId="77777777" w:rsidTr="006C78FA">
        <w:trPr>
          <w:trHeight w:val="195"/>
        </w:trPr>
        <w:tc>
          <w:tcPr>
            <w:tcW w:w="10359" w:type="dxa"/>
            <w:tcBorders>
              <w:top w:val="nil"/>
              <w:left w:val="nil"/>
              <w:right w:val="nil"/>
            </w:tcBorders>
            <w:shd w:val="clear" w:color="auto" w:fill="auto"/>
            <w:vAlign w:val="bottom"/>
          </w:tcPr>
          <w:p w14:paraId="0760DE26" w14:textId="77777777" w:rsidR="00E14B24" w:rsidRPr="00FA4479" w:rsidRDefault="00E14B24" w:rsidP="00E14B24">
            <w:pPr>
              <w:pStyle w:val="a3"/>
              <w:rPr>
                <w:rFonts w:ascii="Times New Roman" w:hAnsi="Times New Roman" w:cs="Times New Roman"/>
                <w:sz w:val="24"/>
                <w:szCs w:val="24"/>
              </w:rPr>
            </w:pPr>
          </w:p>
        </w:tc>
      </w:tr>
      <w:tr w:rsidR="00E14B24" w:rsidRPr="00C34DCF" w14:paraId="3D46A233" w14:textId="77777777" w:rsidTr="006C78FA">
        <w:trPr>
          <w:trHeight w:val="537"/>
        </w:trPr>
        <w:tc>
          <w:tcPr>
            <w:tcW w:w="10359" w:type="dxa"/>
            <w:vMerge w:val="restart"/>
            <w:shd w:val="clear" w:color="auto" w:fill="auto"/>
          </w:tcPr>
          <w:p w14:paraId="1D81D1C7" w14:textId="77777777" w:rsidR="004641BA" w:rsidRPr="00FA4479" w:rsidRDefault="00E14B24" w:rsidP="004641BA">
            <w:pPr>
              <w:pStyle w:val="a3"/>
              <w:jc w:val="center"/>
              <w:rPr>
                <w:rFonts w:ascii="Times New Roman" w:hAnsi="Times New Roman" w:cs="Times New Roman"/>
                <w:sz w:val="24"/>
                <w:szCs w:val="24"/>
              </w:rPr>
            </w:pPr>
            <w:r w:rsidRPr="00FA4479">
              <w:rPr>
                <w:rFonts w:ascii="Times New Roman" w:hAnsi="Times New Roman" w:cs="Times New Roman"/>
                <w:sz w:val="24"/>
                <w:szCs w:val="24"/>
              </w:rPr>
              <w:t>Распределение бюджетных ассигнований по целевым статьям (муниципальным программам Солонцинского сельского поселения и непрограммным направлениям деятельности) группам видов расходов, разделам, подразделам,  классификации расходов бюджета</w:t>
            </w:r>
          </w:p>
          <w:p w14:paraId="185984C1" w14:textId="5508477E" w:rsidR="00E14B24" w:rsidRPr="00FA4479" w:rsidRDefault="00E14B24" w:rsidP="00BA32EA">
            <w:pPr>
              <w:pStyle w:val="a3"/>
              <w:jc w:val="center"/>
              <w:rPr>
                <w:rFonts w:ascii="Times New Roman" w:hAnsi="Times New Roman" w:cs="Times New Roman"/>
                <w:b/>
                <w:sz w:val="24"/>
                <w:szCs w:val="24"/>
              </w:rPr>
            </w:pPr>
            <w:r w:rsidRPr="00FA4479">
              <w:rPr>
                <w:rFonts w:ascii="Times New Roman" w:hAnsi="Times New Roman" w:cs="Times New Roman"/>
                <w:sz w:val="24"/>
                <w:szCs w:val="24"/>
              </w:rPr>
              <w:t xml:space="preserve"> на плановый период 202</w:t>
            </w:r>
            <w:r w:rsidR="00426290">
              <w:rPr>
                <w:rFonts w:ascii="Times New Roman" w:hAnsi="Times New Roman" w:cs="Times New Roman"/>
                <w:sz w:val="24"/>
                <w:szCs w:val="24"/>
              </w:rPr>
              <w:t>5</w:t>
            </w:r>
            <w:r w:rsidRPr="00FA4479">
              <w:rPr>
                <w:rFonts w:ascii="Times New Roman" w:hAnsi="Times New Roman" w:cs="Times New Roman"/>
                <w:sz w:val="24"/>
                <w:szCs w:val="24"/>
              </w:rPr>
              <w:t xml:space="preserve"> и 202</w:t>
            </w:r>
            <w:r w:rsidR="00426290">
              <w:rPr>
                <w:rFonts w:ascii="Times New Roman" w:hAnsi="Times New Roman" w:cs="Times New Roman"/>
                <w:sz w:val="24"/>
                <w:szCs w:val="24"/>
              </w:rPr>
              <w:t>6</w:t>
            </w:r>
            <w:r w:rsidRPr="00FA4479">
              <w:rPr>
                <w:rFonts w:ascii="Times New Roman" w:hAnsi="Times New Roman" w:cs="Times New Roman"/>
                <w:sz w:val="24"/>
                <w:szCs w:val="24"/>
              </w:rPr>
              <w:t xml:space="preserve"> годов.</w:t>
            </w:r>
          </w:p>
        </w:tc>
      </w:tr>
      <w:tr w:rsidR="00E14B24" w:rsidRPr="00C34DCF" w14:paraId="1D80921D" w14:textId="77777777" w:rsidTr="006C78FA">
        <w:trPr>
          <w:trHeight w:val="537"/>
        </w:trPr>
        <w:tc>
          <w:tcPr>
            <w:tcW w:w="10359" w:type="dxa"/>
            <w:vMerge/>
          </w:tcPr>
          <w:p w14:paraId="59C9604F" w14:textId="77777777" w:rsidR="00E14B24" w:rsidRPr="00C34DCF" w:rsidRDefault="00E14B24" w:rsidP="00E14B24">
            <w:pPr>
              <w:pStyle w:val="a3"/>
              <w:rPr>
                <w:rFonts w:ascii="Times New Roman" w:hAnsi="Times New Roman" w:cs="Times New Roman"/>
              </w:rPr>
            </w:pPr>
          </w:p>
        </w:tc>
      </w:tr>
      <w:tr w:rsidR="00E14B24" w:rsidRPr="00C34DCF" w14:paraId="7F389AED" w14:textId="77777777" w:rsidTr="006C78FA">
        <w:trPr>
          <w:trHeight w:val="537"/>
        </w:trPr>
        <w:tc>
          <w:tcPr>
            <w:tcW w:w="10359" w:type="dxa"/>
            <w:vMerge/>
          </w:tcPr>
          <w:p w14:paraId="68722D16" w14:textId="77777777" w:rsidR="00E14B24" w:rsidRPr="00C34DCF" w:rsidRDefault="00E14B24" w:rsidP="00E14B24">
            <w:pPr>
              <w:pStyle w:val="a3"/>
              <w:rPr>
                <w:rFonts w:ascii="Times New Roman" w:hAnsi="Times New Roman" w:cs="Times New Roman"/>
              </w:rPr>
            </w:pPr>
          </w:p>
        </w:tc>
      </w:tr>
      <w:tr w:rsidR="00E14B24" w:rsidRPr="00FA4479" w14:paraId="41E38030" w14:textId="77777777" w:rsidTr="006C78FA">
        <w:trPr>
          <w:trHeight w:val="194"/>
        </w:trPr>
        <w:tc>
          <w:tcPr>
            <w:tcW w:w="10359" w:type="dxa"/>
            <w:tcBorders>
              <w:bottom w:val="single" w:sz="4" w:space="0" w:color="auto"/>
            </w:tcBorders>
            <w:shd w:val="clear" w:color="auto" w:fill="auto"/>
            <w:vAlign w:val="bottom"/>
          </w:tcPr>
          <w:p w14:paraId="399C728E" w14:textId="77777777" w:rsidR="00E14B24" w:rsidRPr="00FA4479" w:rsidRDefault="00E14B24" w:rsidP="00B545E9">
            <w:pPr>
              <w:pStyle w:val="a3"/>
              <w:jc w:val="right"/>
              <w:rPr>
                <w:rFonts w:ascii="Times New Roman" w:hAnsi="Times New Roman" w:cs="Times New Roman"/>
                <w:sz w:val="24"/>
                <w:szCs w:val="24"/>
              </w:rPr>
            </w:pPr>
            <w:r w:rsidRPr="00FA4479">
              <w:rPr>
                <w:rFonts w:ascii="Times New Roman" w:hAnsi="Times New Roman" w:cs="Times New Roman"/>
                <w:sz w:val="24"/>
                <w:szCs w:val="24"/>
              </w:rPr>
              <w:t xml:space="preserve">                                                                  (тыс. рублей)</w:t>
            </w:r>
          </w:p>
        </w:tc>
      </w:tr>
    </w:tbl>
    <w:p w14:paraId="4FB979AB" w14:textId="77777777" w:rsidR="00E14B24" w:rsidRPr="00FA4479" w:rsidRDefault="00E14B24" w:rsidP="00E14B24">
      <w:pPr>
        <w:pStyle w:val="a3"/>
        <w:rPr>
          <w:rFonts w:ascii="Times New Roman" w:hAnsi="Times New Roman" w:cs="Times New Roman"/>
          <w:sz w:val="24"/>
          <w:szCs w:val="24"/>
        </w:rPr>
      </w:pPr>
    </w:p>
    <w:tbl>
      <w:tblPr>
        <w:tblW w:w="10359" w:type="dxa"/>
        <w:tblInd w:w="-612" w:type="dxa"/>
        <w:tblLayout w:type="fixed"/>
        <w:tblLook w:val="0000" w:firstRow="0" w:lastRow="0" w:firstColumn="0" w:lastColumn="0" w:noHBand="0" w:noVBand="0"/>
      </w:tblPr>
      <w:tblGrid>
        <w:gridCol w:w="3981"/>
        <w:gridCol w:w="1779"/>
        <w:gridCol w:w="1056"/>
        <w:gridCol w:w="567"/>
        <w:gridCol w:w="850"/>
        <w:gridCol w:w="992"/>
        <w:gridCol w:w="1134"/>
      </w:tblGrid>
      <w:tr w:rsidR="00E14B24" w:rsidRPr="00FA4479" w14:paraId="3EDAE30D" w14:textId="77777777" w:rsidTr="006C78FA">
        <w:trPr>
          <w:cantSplit/>
          <w:trHeight w:val="191"/>
          <w:tblHeader/>
        </w:trPr>
        <w:tc>
          <w:tcPr>
            <w:tcW w:w="3981" w:type="dxa"/>
            <w:tcBorders>
              <w:top w:val="single" w:sz="4" w:space="0" w:color="auto"/>
              <w:left w:val="single" w:sz="4" w:space="0" w:color="auto"/>
              <w:bottom w:val="single" w:sz="4" w:space="0" w:color="auto"/>
              <w:right w:val="single" w:sz="4" w:space="0" w:color="auto"/>
            </w:tcBorders>
            <w:shd w:val="clear" w:color="auto" w:fill="auto"/>
            <w:vAlign w:val="center"/>
          </w:tcPr>
          <w:p w14:paraId="197D72DC"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Наименование показателя</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7CAC1E50"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Целевая статья</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213CC56"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Вид расхода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92E105"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Раздел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CF7EAB"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Подраздел</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3B37B9" w14:textId="757F7DBE" w:rsidR="00E14B24" w:rsidRPr="00FA4479" w:rsidRDefault="00E14B24" w:rsidP="00BA32EA">
            <w:pPr>
              <w:pStyle w:val="a3"/>
              <w:rPr>
                <w:rFonts w:ascii="Times New Roman" w:hAnsi="Times New Roman" w:cs="Times New Roman"/>
                <w:sz w:val="24"/>
                <w:szCs w:val="24"/>
              </w:rPr>
            </w:pPr>
            <w:r w:rsidRPr="00FA4479">
              <w:rPr>
                <w:rFonts w:ascii="Times New Roman" w:hAnsi="Times New Roman" w:cs="Times New Roman"/>
                <w:sz w:val="24"/>
                <w:szCs w:val="24"/>
              </w:rPr>
              <w:t>Сумма 202</w:t>
            </w:r>
            <w:r w:rsidR="00352C8D">
              <w:rPr>
                <w:rFonts w:ascii="Times New Roman" w:hAnsi="Times New Roman" w:cs="Times New Roman"/>
                <w:sz w:val="24"/>
                <w:szCs w:val="24"/>
              </w:rPr>
              <w:t>5</w:t>
            </w:r>
            <w:r w:rsidRPr="00FA4479">
              <w:rPr>
                <w:rFonts w:ascii="Times New Roman" w:hAnsi="Times New Roman" w:cs="Times New Roman"/>
                <w:sz w:val="24"/>
                <w:szCs w:val="24"/>
              </w:rPr>
              <w:t>г.</w:t>
            </w:r>
          </w:p>
        </w:tc>
        <w:tc>
          <w:tcPr>
            <w:tcW w:w="1134" w:type="dxa"/>
            <w:tcBorders>
              <w:top w:val="single" w:sz="4" w:space="0" w:color="auto"/>
              <w:left w:val="single" w:sz="4" w:space="0" w:color="auto"/>
              <w:bottom w:val="single" w:sz="4" w:space="0" w:color="auto"/>
              <w:right w:val="single" w:sz="4" w:space="0" w:color="auto"/>
            </w:tcBorders>
          </w:tcPr>
          <w:p w14:paraId="32D56044" w14:textId="46BD4EB9" w:rsidR="00E14B24" w:rsidRPr="00FA4479" w:rsidRDefault="00E14B24" w:rsidP="00BA32EA">
            <w:pPr>
              <w:pStyle w:val="a3"/>
              <w:rPr>
                <w:rFonts w:ascii="Times New Roman" w:hAnsi="Times New Roman" w:cs="Times New Roman"/>
                <w:sz w:val="24"/>
                <w:szCs w:val="24"/>
              </w:rPr>
            </w:pPr>
            <w:r w:rsidRPr="00FA4479">
              <w:rPr>
                <w:rFonts w:ascii="Times New Roman" w:hAnsi="Times New Roman" w:cs="Times New Roman"/>
                <w:sz w:val="24"/>
                <w:szCs w:val="24"/>
              </w:rPr>
              <w:t>Сумма 20</w:t>
            </w:r>
            <w:r w:rsidR="00352C8D">
              <w:rPr>
                <w:rFonts w:ascii="Times New Roman" w:hAnsi="Times New Roman" w:cs="Times New Roman"/>
                <w:sz w:val="24"/>
                <w:szCs w:val="24"/>
              </w:rPr>
              <w:t>26</w:t>
            </w:r>
            <w:r w:rsidRPr="00FA4479">
              <w:rPr>
                <w:rFonts w:ascii="Times New Roman" w:hAnsi="Times New Roman" w:cs="Times New Roman"/>
                <w:sz w:val="24"/>
                <w:szCs w:val="24"/>
              </w:rPr>
              <w:t xml:space="preserve"> г.</w:t>
            </w:r>
          </w:p>
        </w:tc>
      </w:tr>
      <w:tr w:rsidR="00E14B24" w:rsidRPr="00FA4479" w14:paraId="55ADE455" w14:textId="77777777" w:rsidTr="006C78FA">
        <w:trPr>
          <w:cantSplit/>
          <w:trHeight w:val="191"/>
          <w:tblHeader/>
        </w:trPr>
        <w:tc>
          <w:tcPr>
            <w:tcW w:w="3981" w:type="dxa"/>
            <w:tcBorders>
              <w:top w:val="single" w:sz="4" w:space="0" w:color="auto"/>
              <w:left w:val="single" w:sz="4" w:space="0" w:color="auto"/>
              <w:bottom w:val="single" w:sz="4" w:space="0" w:color="auto"/>
              <w:right w:val="single" w:sz="4" w:space="0" w:color="auto"/>
            </w:tcBorders>
            <w:shd w:val="clear" w:color="auto" w:fill="auto"/>
            <w:vAlign w:val="center"/>
          </w:tcPr>
          <w:p w14:paraId="6E453519" w14:textId="77777777" w:rsidR="00E14B24" w:rsidRPr="00FA4479" w:rsidRDefault="00E14B24" w:rsidP="00FA4479">
            <w:pPr>
              <w:pStyle w:val="a3"/>
              <w:jc w:val="center"/>
              <w:rPr>
                <w:rFonts w:ascii="Times New Roman" w:hAnsi="Times New Roman" w:cs="Times New Roman"/>
                <w:sz w:val="24"/>
                <w:szCs w:val="24"/>
              </w:rPr>
            </w:pPr>
            <w:r w:rsidRPr="00FA4479">
              <w:rPr>
                <w:rFonts w:ascii="Times New Roman" w:hAnsi="Times New Roman" w:cs="Times New Roman"/>
                <w:sz w:val="24"/>
                <w:szCs w:val="24"/>
              </w:rPr>
              <w:t>1</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7012F5F1" w14:textId="77777777" w:rsidR="00E14B24" w:rsidRPr="00FA4479" w:rsidRDefault="00846D5F" w:rsidP="00FA4479">
            <w:pPr>
              <w:pStyle w:val="a3"/>
              <w:jc w:val="center"/>
              <w:rPr>
                <w:rFonts w:ascii="Times New Roman" w:hAnsi="Times New Roman" w:cs="Times New Roman"/>
                <w:sz w:val="24"/>
                <w:szCs w:val="24"/>
              </w:rPr>
            </w:pPr>
            <w:r w:rsidRPr="00FA4479">
              <w:rPr>
                <w:rFonts w:ascii="Times New Roman" w:hAnsi="Times New Roman" w:cs="Times New Roman"/>
                <w:sz w:val="24"/>
                <w:szCs w:val="24"/>
              </w:rPr>
              <w:t>2</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2272141E" w14:textId="77777777" w:rsidR="00E14B24" w:rsidRPr="00FA4479" w:rsidRDefault="00846D5F" w:rsidP="00FA4479">
            <w:pPr>
              <w:pStyle w:val="a3"/>
              <w:jc w:val="center"/>
              <w:rPr>
                <w:rFonts w:ascii="Times New Roman" w:hAnsi="Times New Roman" w:cs="Times New Roman"/>
                <w:sz w:val="24"/>
                <w:szCs w:val="24"/>
              </w:rPr>
            </w:pPr>
            <w:r w:rsidRPr="00FA4479">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7A763A" w14:textId="77777777" w:rsidR="00E14B24" w:rsidRPr="00FA4479" w:rsidRDefault="00846D5F" w:rsidP="00FA4479">
            <w:pPr>
              <w:pStyle w:val="a3"/>
              <w:jc w:val="center"/>
              <w:rPr>
                <w:rFonts w:ascii="Times New Roman" w:hAnsi="Times New Roman" w:cs="Times New Roman"/>
                <w:sz w:val="24"/>
                <w:szCs w:val="24"/>
              </w:rPr>
            </w:pPr>
            <w:r w:rsidRPr="00FA4479">
              <w:rPr>
                <w:rFonts w:ascii="Times New Roman" w:hAnsi="Times New Roman" w:cs="Times New Roman"/>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1652CF" w14:textId="77777777" w:rsidR="00E14B24" w:rsidRPr="00FA4479" w:rsidRDefault="00846D5F" w:rsidP="00FA4479">
            <w:pPr>
              <w:pStyle w:val="a3"/>
              <w:jc w:val="center"/>
              <w:rPr>
                <w:rFonts w:ascii="Times New Roman" w:hAnsi="Times New Roman" w:cs="Times New Roman"/>
                <w:sz w:val="24"/>
                <w:szCs w:val="24"/>
              </w:rPr>
            </w:pPr>
            <w:r w:rsidRPr="00FA4479">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38A78" w14:textId="77777777" w:rsidR="00E14B24" w:rsidRPr="00FA4479" w:rsidRDefault="00846D5F" w:rsidP="00FA4479">
            <w:pPr>
              <w:pStyle w:val="a3"/>
              <w:jc w:val="center"/>
              <w:rPr>
                <w:rFonts w:ascii="Times New Roman" w:hAnsi="Times New Roman" w:cs="Times New Roman"/>
                <w:sz w:val="24"/>
                <w:szCs w:val="24"/>
              </w:rPr>
            </w:pPr>
            <w:r w:rsidRPr="00FA4479">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5093EB12" w14:textId="77777777" w:rsidR="00E14B24" w:rsidRPr="00FA4479" w:rsidRDefault="00846D5F" w:rsidP="00FA4479">
            <w:pPr>
              <w:pStyle w:val="a3"/>
              <w:jc w:val="center"/>
              <w:rPr>
                <w:rFonts w:ascii="Times New Roman" w:hAnsi="Times New Roman" w:cs="Times New Roman"/>
                <w:sz w:val="24"/>
                <w:szCs w:val="24"/>
              </w:rPr>
            </w:pPr>
            <w:r w:rsidRPr="00FA4479">
              <w:rPr>
                <w:rFonts w:ascii="Times New Roman" w:hAnsi="Times New Roman" w:cs="Times New Roman"/>
                <w:sz w:val="24"/>
                <w:szCs w:val="24"/>
              </w:rPr>
              <w:t>7</w:t>
            </w:r>
          </w:p>
        </w:tc>
      </w:tr>
      <w:tr w:rsidR="00E14B24" w:rsidRPr="00FA4479" w14:paraId="30A5234E" w14:textId="77777777" w:rsidTr="006C78FA">
        <w:trPr>
          <w:trHeight w:val="498"/>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B1D8612"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Муниципальная программа Солонцинского сельского поселения  "   Социально-экономическое развитие Солонцинского сельского поселения муниципального района «Вейделевский район» Белгородской области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06AD1751"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01 0 00 00000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3964296F" w14:textId="77777777" w:rsidR="00E14B24" w:rsidRPr="00FA4479" w:rsidRDefault="00E14B24"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2966B34" w14:textId="77777777" w:rsidR="00E14B24" w:rsidRPr="00FA4479" w:rsidRDefault="00E14B24"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F9B8899" w14:textId="77777777" w:rsidR="00E14B24" w:rsidRPr="00FA4479" w:rsidRDefault="00E14B24"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D44633" w14:textId="0B8D8504" w:rsidR="00E14B24" w:rsidRPr="00FA4479" w:rsidRDefault="00582FC1" w:rsidP="00D76738">
            <w:pPr>
              <w:pStyle w:val="a3"/>
              <w:rPr>
                <w:rFonts w:ascii="Times New Roman" w:hAnsi="Times New Roman" w:cs="Times New Roman"/>
                <w:sz w:val="24"/>
                <w:szCs w:val="24"/>
              </w:rPr>
            </w:pPr>
            <w:r>
              <w:rPr>
                <w:rFonts w:ascii="Times New Roman" w:hAnsi="Times New Roman" w:cs="Times New Roman"/>
                <w:sz w:val="24"/>
                <w:szCs w:val="24"/>
              </w:rPr>
              <w:t>17</w:t>
            </w:r>
            <w:r w:rsidR="00D144A9">
              <w:rPr>
                <w:rFonts w:ascii="Times New Roman" w:hAnsi="Times New Roman" w:cs="Times New Roman"/>
                <w:sz w:val="24"/>
                <w:szCs w:val="24"/>
              </w:rPr>
              <w:t>62</w:t>
            </w: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bottom"/>
          </w:tcPr>
          <w:p w14:paraId="3695ECAB" w14:textId="48D2C50B" w:rsidR="00E14B24" w:rsidRPr="00FA4479" w:rsidRDefault="00D144A9" w:rsidP="00D76738">
            <w:pPr>
              <w:pStyle w:val="a3"/>
              <w:rPr>
                <w:rFonts w:ascii="Times New Roman" w:hAnsi="Times New Roman" w:cs="Times New Roman"/>
                <w:sz w:val="24"/>
                <w:szCs w:val="24"/>
              </w:rPr>
            </w:pPr>
            <w:r>
              <w:rPr>
                <w:rFonts w:ascii="Times New Roman" w:hAnsi="Times New Roman" w:cs="Times New Roman"/>
                <w:sz w:val="24"/>
                <w:szCs w:val="24"/>
              </w:rPr>
              <w:t>1448,8</w:t>
            </w:r>
          </w:p>
        </w:tc>
      </w:tr>
      <w:tr w:rsidR="00E14B24" w:rsidRPr="00FA4479" w14:paraId="45A3C07A" w14:textId="77777777" w:rsidTr="006C78FA">
        <w:trPr>
          <w:trHeight w:val="55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4A48303E"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u w:val="single"/>
              </w:rPr>
              <w:t xml:space="preserve">Подпрограмма </w:t>
            </w:r>
            <w:r w:rsidRPr="00FA4479">
              <w:rPr>
                <w:rFonts w:ascii="Times New Roman" w:hAnsi="Times New Roman" w:cs="Times New Roman"/>
                <w:sz w:val="24"/>
                <w:szCs w:val="24"/>
              </w:rPr>
              <w:t>Развитие дорожной сети Солонцинского сельского поселения »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4E6F8A3F"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01 3 00 00000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281776EB" w14:textId="77777777" w:rsidR="00E14B24" w:rsidRPr="00FA4479" w:rsidRDefault="00E14B24"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739DBA8" w14:textId="77777777" w:rsidR="00E14B24" w:rsidRPr="00FA4479" w:rsidRDefault="00E14B24"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1AC7E0A" w14:textId="77777777" w:rsidR="00E14B24" w:rsidRPr="00FA4479" w:rsidRDefault="00E14B24"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6C46D0" w14:textId="77777777" w:rsidR="00E14B24" w:rsidRPr="00FA4479" w:rsidRDefault="00460947" w:rsidP="00E14B24">
            <w:pPr>
              <w:pStyle w:val="a3"/>
              <w:rPr>
                <w:rFonts w:ascii="Times New Roman" w:hAnsi="Times New Roman" w:cs="Times New Roman"/>
                <w:sz w:val="24"/>
                <w:szCs w:val="24"/>
              </w:rPr>
            </w:pPr>
            <w:r>
              <w:rPr>
                <w:rFonts w:ascii="Times New Roman" w:hAnsi="Times New Roman" w:cs="Times New Roman"/>
                <w:sz w:val="24"/>
                <w:szCs w:val="24"/>
              </w:rPr>
              <w:t>803</w:t>
            </w:r>
          </w:p>
        </w:tc>
        <w:tc>
          <w:tcPr>
            <w:tcW w:w="1134" w:type="dxa"/>
            <w:tcBorders>
              <w:top w:val="single" w:sz="4" w:space="0" w:color="auto"/>
              <w:left w:val="single" w:sz="4" w:space="0" w:color="auto"/>
              <w:bottom w:val="single" w:sz="4" w:space="0" w:color="auto"/>
              <w:right w:val="single" w:sz="4" w:space="0" w:color="auto"/>
            </w:tcBorders>
            <w:vAlign w:val="bottom"/>
          </w:tcPr>
          <w:p w14:paraId="31E552BC" w14:textId="77777777" w:rsidR="00E14B24" w:rsidRPr="00FA4479" w:rsidRDefault="00460947" w:rsidP="00E14B24">
            <w:pPr>
              <w:pStyle w:val="a3"/>
              <w:rPr>
                <w:rFonts w:ascii="Times New Roman" w:hAnsi="Times New Roman" w:cs="Times New Roman"/>
                <w:sz w:val="24"/>
                <w:szCs w:val="24"/>
              </w:rPr>
            </w:pPr>
            <w:r>
              <w:rPr>
                <w:rFonts w:ascii="Times New Roman" w:hAnsi="Times New Roman" w:cs="Times New Roman"/>
                <w:sz w:val="24"/>
                <w:szCs w:val="24"/>
              </w:rPr>
              <w:t>803</w:t>
            </w:r>
          </w:p>
        </w:tc>
      </w:tr>
      <w:tr w:rsidR="00460947" w:rsidRPr="00FA4479" w14:paraId="26722677" w14:textId="77777777" w:rsidTr="006C78FA">
        <w:trPr>
          <w:trHeight w:val="55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361BE6EB" w14:textId="77777777" w:rsidR="00460947" w:rsidRPr="00FA4479" w:rsidRDefault="00460947" w:rsidP="00E14B24">
            <w:pPr>
              <w:pStyle w:val="a3"/>
              <w:rPr>
                <w:rFonts w:ascii="Times New Roman" w:hAnsi="Times New Roman" w:cs="Times New Roman"/>
                <w:b/>
                <w:sz w:val="24"/>
                <w:szCs w:val="24"/>
                <w:highlight w:val="green"/>
                <w:u w:val="single"/>
              </w:rPr>
            </w:pPr>
            <w:r w:rsidRPr="00FA4479">
              <w:rPr>
                <w:rFonts w:ascii="Times New Roman" w:hAnsi="Times New Roman" w:cs="Times New Roman"/>
                <w:sz w:val="24"/>
                <w:szCs w:val="24"/>
              </w:rPr>
              <w:t>Основное мероприятие «Мероприятия по ремонту улично-дорожной сети»</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67769864" w14:textId="77777777" w:rsidR="00460947" w:rsidRPr="00FA4479" w:rsidRDefault="00460947" w:rsidP="00E14B24">
            <w:pPr>
              <w:pStyle w:val="a3"/>
              <w:rPr>
                <w:rFonts w:ascii="Times New Roman" w:hAnsi="Times New Roman" w:cs="Times New Roman"/>
                <w:sz w:val="24"/>
                <w:szCs w:val="24"/>
                <w:highlight w:val="green"/>
              </w:rPr>
            </w:pPr>
            <w:r w:rsidRPr="00FA4479">
              <w:rPr>
                <w:rFonts w:ascii="Times New Roman" w:hAnsi="Times New Roman" w:cs="Times New Roman"/>
                <w:sz w:val="24"/>
                <w:szCs w:val="24"/>
              </w:rPr>
              <w:t>01 3 01 00000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4BC1180F" w14:textId="77777777" w:rsidR="00460947" w:rsidRPr="00FA4479" w:rsidRDefault="00460947" w:rsidP="00E14B24">
            <w:pPr>
              <w:pStyle w:val="a3"/>
              <w:rPr>
                <w:rFonts w:ascii="Times New Roman" w:hAnsi="Times New Roman" w:cs="Times New Roman"/>
                <w:sz w:val="24"/>
                <w:szCs w:val="24"/>
                <w:highlight w:val="green"/>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9C4C839" w14:textId="77777777" w:rsidR="00460947" w:rsidRPr="00FA4479" w:rsidRDefault="00460947"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D420535" w14:textId="77777777" w:rsidR="00460947" w:rsidRPr="00FA4479" w:rsidRDefault="00460947"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CE7535" w14:textId="77777777" w:rsidR="00460947" w:rsidRPr="00FA4479" w:rsidRDefault="00460947" w:rsidP="006C78FA">
            <w:pPr>
              <w:pStyle w:val="a3"/>
              <w:rPr>
                <w:rFonts w:ascii="Times New Roman" w:hAnsi="Times New Roman" w:cs="Times New Roman"/>
                <w:sz w:val="24"/>
                <w:szCs w:val="24"/>
              </w:rPr>
            </w:pPr>
            <w:r>
              <w:rPr>
                <w:rFonts w:ascii="Times New Roman" w:hAnsi="Times New Roman" w:cs="Times New Roman"/>
                <w:sz w:val="24"/>
                <w:szCs w:val="24"/>
              </w:rPr>
              <w:t>803</w:t>
            </w:r>
          </w:p>
        </w:tc>
        <w:tc>
          <w:tcPr>
            <w:tcW w:w="1134" w:type="dxa"/>
            <w:tcBorders>
              <w:top w:val="single" w:sz="4" w:space="0" w:color="auto"/>
              <w:left w:val="single" w:sz="4" w:space="0" w:color="auto"/>
              <w:bottom w:val="single" w:sz="4" w:space="0" w:color="auto"/>
              <w:right w:val="single" w:sz="4" w:space="0" w:color="auto"/>
            </w:tcBorders>
            <w:vAlign w:val="bottom"/>
          </w:tcPr>
          <w:p w14:paraId="73733982" w14:textId="77777777" w:rsidR="00460947" w:rsidRPr="00FA4479" w:rsidRDefault="00460947" w:rsidP="006C78FA">
            <w:pPr>
              <w:pStyle w:val="a3"/>
              <w:rPr>
                <w:rFonts w:ascii="Times New Roman" w:hAnsi="Times New Roman" w:cs="Times New Roman"/>
                <w:sz w:val="24"/>
                <w:szCs w:val="24"/>
              </w:rPr>
            </w:pPr>
            <w:r>
              <w:rPr>
                <w:rFonts w:ascii="Times New Roman" w:hAnsi="Times New Roman" w:cs="Times New Roman"/>
                <w:sz w:val="24"/>
                <w:szCs w:val="24"/>
              </w:rPr>
              <w:t>803</w:t>
            </w:r>
          </w:p>
        </w:tc>
      </w:tr>
      <w:tr w:rsidR="00460947" w:rsidRPr="00FA4479" w14:paraId="0AD20058" w14:textId="77777777" w:rsidTr="006C78FA">
        <w:trPr>
          <w:trHeight w:val="159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43A6EFD"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Содержание и ремонт улично-дорожной сети и мостов общего пользования муниципального значения за счет субвенций из районного бюджета в рамках подпрограммы. "Развитие дорожной сети Солонцинского сельского поселения »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50C08586"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01 3 01 80570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04CF4691" w14:textId="77777777" w:rsidR="00460947" w:rsidRPr="00FA4479" w:rsidRDefault="00460947"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ED2D6D5" w14:textId="77777777" w:rsidR="00460947" w:rsidRPr="00FA4479" w:rsidRDefault="00460947"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9887F06" w14:textId="77777777" w:rsidR="00460947" w:rsidRPr="00FA4479" w:rsidRDefault="00460947"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DD443" w14:textId="77777777" w:rsidR="00460947" w:rsidRPr="00FA4479" w:rsidRDefault="00460947" w:rsidP="006C78FA">
            <w:pPr>
              <w:pStyle w:val="a3"/>
              <w:rPr>
                <w:rFonts w:ascii="Times New Roman" w:hAnsi="Times New Roman" w:cs="Times New Roman"/>
                <w:sz w:val="24"/>
                <w:szCs w:val="24"/>
              </w:rPr>
            </w:pPr>
            <w:r>
              <w:rPr>
                <w:rFonts w:ascii="Times New Roman" w:hAnsi="Times New Roman" w:cs="Times New Roman"/>
                <w:sz w:val="24"/>
                <w:szCs w:val="24"/>
              </w:rPr>
              <w:t>803</w:t>
            </w:r>
          </w:p>
        </w:tc>
        <w:tc>
          <w:tcPr>
            <w:tcW w:w="1134" w:type="dxa"/>
            <w:tcBorders>
              <w:top w:val="single" w:sz="4" w:space="0" w:color="auto"/>
              <w:left w:val="single" w:sz="4" w:space="0" w:color="auto"/>
              <w:bottom w:val="single" w:sz="4" w:space="0" w:color="auto"/>
              <w:right w:val="single" w:sz="4" w:space="0" w:color="auto"/>
            </w:tcBorders>
            <w:vAlign w:val="bottom"/>
          </w:tcPr>
          <w:p w14:paraId="0A44C1F8" w14:textId="77777777" w:rsidR="00460947" w:rsidRPr="00FA4479" w:rsidRDefault="00460947" w:rsidP="006C78FA">
            <w:pPr>
              <w:pStyle w:val="a3"/>
              <w:rPr>
                <w:rFonts w:ascii="Times New Roman" w:hAnsi="Times New Roman" w:cs="Times New Roman"/>
                <w:sz w:val="24"/>
                <w:szCs w:val="24"/>
              </w:rPr>
            </w:pPr>
            <w:r>
              <w:rPr>
                <w:rFonts w:ascii="Times New Roman" w:hAnsi="Times New Roman" w:cs="Times New Roman"/>
                <w:sz w:val="24"/>
                <w:szCs w:val="24"/>
              </w:rPr>
              <w:t>803</w:t>
            </w:r>
          </w:p>
        </w:tc>
      </w:tr>
      <w:tr w:rsidR="00460947" w:rsidRPr="00FA4479" w14:paraId="0637A8AE" w14:textId="77777777" w:rsidTr="006C78FA">
        <w:trPr>
          <w:trHeight w:val="46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3563DAC1"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lastRenderedPageBreak/>
              <w:t>Закупка товаров, работ и услуг для государственных нужд</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52CBED16"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01 3 01 80570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74535010"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B33654E"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DC245F7"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2EC65" w14:textId="405228EE" w:rsidR="00460947" w:rsidRPr="00FA4479" w:rsidRDefault="00D144A9" w:rsidP="00582FC1">
            <w:pPr>
              <w:pStyle w:val="a3"/>
              <w:rPr>
                <w:rFonts w:ascii="Times New Roman" w:hAnsi="Times New Roman" w:cs="Times New Roman"/>
                <w:sz w:val="24"/>
                <w:szCs w:val="24"/>
              </w:rPr>
            </w:pPr>
            <w:r>
              <w:rPr>
                <w:rFonts w:ascii="Times New Roman" w:hAnsi="Times New Roman" w:cs="Times New Roman"/>
                <w:sz w:val="24"/>
                <w:szCs w:val="24"/>
              </w:rPr>
              <w:t>800</w:t>
            </w:r>
          </w:p>
        </w:tc>
        <w:tc>
          <w:tcPr>
            <w:tcW w:w="1134" w:type="dxa"/>
            <w:tcBorders>
              <w:top w:val="single" w:sz="4" w:space="0" w:color="auto"/>
              <w:left w:val="single" w:sz="4" w:space="0" w:color="auto"/>
              <w:bottom w:val="single" w:sz="4" w:space="0" w:color="auto"/>
              <w:right w:val="single" w:sz="4" w:space="0" w:color="auto"/>
            </w:tcBorders>
            <w:vAlign w:val="bottom"/>
          </w:tcPr>
          <w:p w14:paraId="4833CC76" w14:textId="4B681785" w:rsidR="00460947" w:rsidRPr="00FA4479" w:rsidRDefault="00D144A9" w:rsidP="00582FC1">
            <w:pPr>
              <w:pStyle w:val="a3"/>
              <w:rPr>
                <w:rFonts w:ascii="Times New Roman" w:hAnsi="Times New Roman" w:cs="Times New Roman"/>
                <w:sz w:val="24"/>
                <w:szCs w:val="24"/>
              </w:rPr>
            </w:pPr>
            <w:r>
              <w:rPr>
                <w:rFonts w:ascii="Times New Roman" w:hAnsi="Times New Roman" w:cs="Times New Roman"/>
                <w:sz w:val="24"/>
                <w:szCs w:val="24"/>
              </w:rPr>
              <w:t>800</w:t>
            </w:r>
          </w:p>
        </w:tc>
      </w:tr>
      <w:tr w:rsidR="00F64760" w:rsidRPr="00FA4479" w14:paraId="032AA58C" w14:textId="77777777" w:rsidTr="006C78FA">
        <w:trPr>
          <w:trHeight w:val="33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204EDE93" w14:textId="77777777" w:rsidR="00F64760" w:rsidRPr="00F64760" w:rsidRDefault="00F64760" w:rsidP="00E14B24">
            <w:pPr>
              <w:pStyle w:val="a3"/>
              <w:rPr>
                <w:rFonts w:ascii="Times New Roman" w:hAnsi="Times New Roman" w:cs="Times New Roman"/>
                <w:sz w:val="24"/>
                <w:szCs w:val="24"/>
              </w:rPr>
            </w:pPr>
            <w:r w:rsidRPr="00F64760">
              <w:rPr>
                <w:rFonts w:ascii="Times New Roman" w:hAnsi="Times New Roman" w:cs="Times New Roman"/>
                <w:sz w:val="24"/>
                <w:szCs w:val="24"/>
              </w:rPr>
              <w:t>Иные бюджетные ассигнования</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0CBD6C32" w14:textId="77777777" w:rsidR="00F64760" w:rsidRPr="00FA4479" w:rsidRDefault="00F64760" w:rsidP="00F64760">
            <w:pPr>
              <w:pStyle w:val="a3"/>
              <w:rPr>
                <w:rFonts w:ascii="Times New Roman" w:hAnsi="Times New Roman" w:cs="Times New Roman"/>
                <w:sz w:val="24"/>
                <w:szCs w:val="24"/>
              </w:rPr>
            </w:pPr>
            <w:r w:rsidRPr="00FA4479">
              <w:rPr>
                <w:rFonts w:ascii="Times New Roman" w:hAnsi="Times New Roman" w:cs="Times New Roman"/>
                <w:sz w:val="24"/>
                <w:szCs w:val="24"/>
              </w:rPr>
              <w:t>01 3 01 80570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59EC75E1" w14:textId="77777777" w:rsidR="00F64760" w:rsidRPr="00FA4479" w:rsidRDefault="00F64760" w:rsidP="00F64760">
            <w:pPr>
              <w:pStyle w:val="a3"/>
              <w:rPr>
                <w:rFonts w:ascii="Times New Roman" w:hAnsi="Times New Roman" w:cs="Times New Roman"/>
                <w:sz w:val="24"/>
                <w:szCs w:val="24"/>
              </w:rPr>
            </w:pPr>
            <w:r>
              <w:rPr>
                <w:rFonts w:ascii="Times New Roman" w:hAnsi="Times New Roman" w:cs="Times New Roman"/>
                <w:sz w:val="24"/>
                <w:szCs w:val="24"/>
              </w:rPr>
              <w:t>8</w:t>
            </w:r>
            <w:r w:rsidRPr="00FA4479">
              <w:rPr>
                <w:rFonts w:ascii="Times New Roman" w:hAnsi="Times New Roman" w:cs="Times New Roman"/>
                <w:sz w:val="24"/>
                <w:szCs w:val="24"/>
              </w:rPr>
              <w:t>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F733006" w14:textId="77777777" w:rsidR="00F64760" w:rsidRPr="00FA4479" w:rsidRDefault="00F64760" w:rsidP="00F64760">
            <w:pPr>
              <w:pStyle w:val="a3"/>
              <w:rPr>
                <w:rFonts w:ascii="Times New Roman" w:hAnsi="Times New Roman" w:cs="Times New Roman"/>
                <w:sz w:val="24"/>
                <w:szCs w:val="24"/>
              </w:rPr>
            </w:pPr>
            <w:r w:rsidRPr="00FA4479">
              <w:rPr>
                <w:rFonts w:ascii="Times New Roman" w:hAnsi="Times New Roman" w:cs="Times New Roman"/>
                <w:sz w:val="24"/>
                <w:szCs w:val="24"/>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106369C" w14:textId="77777777" w:rsidR="00F64760" w:rsidRPr="00FA4479" w:rsidRDefault="00F64760" w:rsidP="00F64760">
            <w:pPr>
              <w:pStyle w:val="a3"/>
              <w:rPr>
                <w:rFonts w:ascii="Times New Roman" w:hAnsi="Times New Roman" w:cs="Times New Roman"/>
                <w:sz w:val="24"/>
                <w:szCs w:val="24"/>
              </w:rPr>
            </w:pPr>
            <w:r w:rsidRPr="00FA4479">
              <w:rPr>
                <w:rFonts w:ascii="Times New Roman" w:hAnsi="Times New Roman" w:cs="Times New Roman"/>
                <w:sz w:val="24"/>
                <w:szCs w:val="24"/>
              </w:rPr>
              <w:t>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9F61C" w14:textId="2C0C9DAB" w:rsidR="00F64760" w:rsidRPr="00FA4479" w:rsidRDefault="00D144A9" w:rsidP="00F64760">
            <w:pPr>
              <w:pStyle w:val="a3"/>
              <w:rPr>
                <w:rFonts w:ascii="Times New Roman" w:hAnsi="Times New Roman" w:cs="Times New Roman"/>
                <w:sz w:val="24"/>
                <w:szCs w:val="24"/>
              </w:rPr>
            </w:pPr>
            <w:r>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bottom"/>
          </w:tcPr>
          <w:p w14:paraId="6A13582D" w14:textId="019B9A92" w:rsidR="00F64760" w:rsidRPr="00FA4479" w:rsidRDefault="00582FC1" w:rsidP="00F64760">
            <w:pPr>
              <w:pStyle w:val="a3"/>
              <w:rPr>
                <w:rFonts w:ascii="Times New Roman" w:hAnsi="Times New Roman" w:cs="Times New Roman"/>
                <w:sz w:val="24"/>
                <w:szCs w:val="24"/>
              </w:rPr>
            </w:pPr>
            <w:r>
              <w:rPr>
                <w:rFonts w:ascii="Times New Roman" w:hAnsi="Times New Roman" w:cs="Times New Roman"/>
                <w:sz w:val="24"/>
                <w:szCs w:val="24"/>
              </w:rPr>
              <w:t>3</w:t>
            </w:r>
          </w:p>
        </w:tc>
      </w:tr>
      <w:tr w:rsidR="00E14B24" w:rsidRPr="00FA4479" w14:paraId="38360345" w14:textId="77777777" w:rsidTr="006C78FA">
        <w:trPr>
          <w:trHeight w:val="33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61D8E41"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u w:val="single"/>
              </w:rPr>
              <w:t xml:space="preserve">Подпрограмма </w:t>
            </w:r>
            <w:r w:rsidRPr="00FA4479">
              <w:rPr>
                <w:rFonts w:ascii="Times New Roman" w:hAnsi="Times New Roman" w:cs="Times New Roman"/>
                <w:sz w:val="24"/>
                <w:szCs w:val="24"/>
              </w:rPr>
              <w:t xml:space="preserve"> "Развитие благоустройства и жилищно-коммунального хозяйства Солонцинского сельского поселения "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06E71568"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01 4 00 00000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6A2CED54" w14:textId="77777777" w:rsidR="00E14B24" w:rsidRPr="00FA4479" w:rsidRDefault="00E14B24"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8999258" w14:textId="77777777" w:rsidR="00E14B24" w:rsidRPr="00FA4479" w:rsidRDefault="00E14B24"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6902A37" w14:textId="77777777" w:rsidR="00E14B24" w:rsidRPr="00FA4479" w:rsidRDefault="00E14B24"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03734" w14:textId="0941FBBD" w:rsidR="00E14B24" w:rsidRPr="00FA4479" w:rsidRDefault="00D144A9" w:rsidP="00E14B24">
            <w:pPr>
              <w:pStyle w:val="a3"/>
              <w:rPr>
                <w:rFonts w:ascii="Times New Roman" w:hAnsi="Times New Roman" w:cs="Times New Roman"/>
                <w:sz w:val="24"/>
                <w:szCs w:val="24"/>
              </w:rPr>
            </w:pPr>
            <w:r>
              <w:rPr>
                <w:rFonts w:ascii="Times New Roman" w:hAnsi="Times New Roman" w:cs="Times New Roman"/>
                <w:sz w:val="24"/>
                <w:szCs w:val="24"/>
              </w:rPr>
              <w:t>959,5</w:t>
            </w:r>
          </w:p>
        </w:tc>
        <w:tc>
          <w:tcPr>
            <w:tcW w:w="1134" w:type="dxa"/>
            <w:tcBorders>
              <w:top w:val="single" w:sz="4" w:space="0" w:color="auto"/>
              <w:left w:val="single" w:sz="4" w:space="0" w:color="auto"/>
              <w:bottom w:val="single" w:sz="4" w:space="0" w:color="auto"/>
              <w:right w:val="single" w:sz="4" w:space="0" w:color="auto"/>
            </w:tcBorders>
            <w:vAlign w:val="bottom"/>
          </w:tcPr>
          <w:p w14:paraId="0A429AB7" w14:textId="70BE5A0E" w:rsidR="00E14B24" w:rsidRPr="00FA4479" w:rsidRDefault="00D144A9" w:rsidP="00E14B24">
            <w:pPr>
              <w:pStyle w:val="a3"/>
              <w:rPr>
                <w:rFonts w:ascii="Times New Roman" w:hAnsi="Times New Roman" w:cs="Times New Roman"/>
                <w:sz w:val="24"/>
                <w:szCs w:val="24"/>
              </w:rPr>
            </w:pPr>
            <w:r>
              <w:rPr>
                <w:rFonts w:ascii="Times New Roman" w:hAnsi="Times New Roman" w:cs="Times New Roman"/>
                <w:sz w:val="24"/>
                <w:szCs w:val="24"/>
              </w:rPr>
              <w:t>645,8</w:t>
            </w:r>
          </w:p>
        </w:tc>
      </w:tr>
      <w:tr w:rsidR="00E14B24" w:rsidRPr="00FA4479" w14:paraId="2C8C2769" w14:textId="77777777" w:rsidTr="006C78FA">
        <w:trPr>
          <w:trHeight w:val="48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B284F07"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Основное мероприятие «Реализация мероприятий на организацию наружного освещения населенных пунктов»</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246C74AB"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01 4 02 00000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6FC495A4" w14:textId="77777777" w:rsidR="00E14B24" w:rsidRPr="00FA4479" w:rsidRDefault="00E14B24"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3ADA664" w14:textId="77777777" w:rsidR="00E14B24" w:rsidRPr="00FA4479" w:rsidRDefault="00E14B24"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7D5473D" w14:textId="77777777" w:rsidR="00E14B24" w:rsidRPr="00FA4479" w:rsidRDefault="00E14B24"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A9AC4" w14:textId="49848A24" w:rsidR="00E14B24" w:rsidRPr="00FA4479" w:rsidRDefault="00582FC1" w:rsidP="00E14B24">
            <w:pPr>
              <w:pStyle w:val="a3"/>
              <w:rPr>
                <w:rFonts w:ascii="Times New Roman" w:hAnsi="Times New Roman" w:cs="Times New Roman"/>
                <w:sz w:val="24"/>
                <w:szCs w:val="24"/>
              </w:rPr>
            </w:pPr>
            <w:r>
              <w:rPr>
                <w:rFonts w:ascii="Times New Roman" w:hAnsi="Times New Roman" w:cs="Times New Roman"/>
                <w:sz w:val="24"/>
                <w:szCs w:val="24"/>
              </w:rPr>
              <w:t>289,6</w:t>
            </w:r>
          </w:p>
        </w:tc>
        <w:tc>
          <w:tcPr>
            <w:tcW w:w="1134" w:type="dxa"/>
            <w:tcBorders>
              <w:top w:val="single" w:sz="4" w:space="0" w:color="auto"/>
              <w:left w:val="single" w:sz="4" w:space="0" w:color="auto"/>
              <w:bottom w:val="single" w:sz="4" w:space="0" w:color="auto"/>
              <w:right w:val="single" w:sz="4" w:space="0" w:color="auto"/>
            </w:tcBorders>
            <w:vAlign w:val="bottom"/>
          </w:tcPr>
          <w:p w14:paraId="53B04677" w14:textId="2F7E02F7" w:rsidR="00E14B24" w:rsidRPr="00FA4479" w:rsidRDefault="00582FC1" w:rsidP="004D7266">
            <w:pPr>
              <w:pStyle w:val="a3"/>
              <w:rPr>
                <w:rFonts w:ascii="Times New Roman" w:hAnsi="Times New Roman" w:cs="Times New Roman"/>
                <w:sz w:val="24"/>
                <w:szCs w:val="24"/>
              </w:rPr>
            </w:pPr>
            <w:r>
              <w:rPr>
                <w:rFonts w:ascii="Times New Roman" w:hAnsi="Times New Roman" w:cs="Times New Roman"/>
                <w:sz w:val="24"/>
                <w:szCs w:val="24"/>
              </w:rPr>
              <w:t>301,1</w:t>
            </w:r>
          </w:p>
        </w:tc>
      </w:tr>
      <w:tr w:rsidR="00460947" w:rsidRPr="00FA4479" w14:paraId="16061CD9" w14:textId="77777777" w:rsidTr="006C78FA">
        <w:trPr>
          <w:trHeight w:val="40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7D0BB5E"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 xml:space="preserve">Субсидии муниципальному району на осуществление переданных полномочий на организацию наружного освещения населенных пунктов в рамках </w:t>
            </w:r>
            <w:proofErr w:type="spellStart"/>
            <w:r w:rsidRPr="00FA4479">
              <w:rPr>
                <w:rFonts w:ascii="Times New Roman" w:hAnsi="Times New Roman" w:cs="Times New Roman"/>
                <w:sz w:val="24"/>
                <w:szCs w:val="24"/>
              </w:rPr>
              <w:t>подпрограммы"Развитие</w:t>
            </w:r>
            <w:proofErr w:type="spellEnd"/>
            <w:r w:rsidRPr="00FA4479">
              <w:rPr>
                <w:rFonts w:ascii="Times New Roman" w:hAnsi="Times New Roman" w:cs="Times New Roman"/>
                <w:sz w:val="24"/>
                <w:szCs w:val="24"/>
              </w:rPr>
              <w:t xml:space="preserve"> благоустройства и жилищно-коммунального хозяйства Солонцинского сельского поселения" муниципальной программы " Социально-экономическое развитие Солонцинского сельского поселения муниципального района «Вейделевский район» Белгородской области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3DB0BEEB"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01 4 02 81340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409918EF" w14:textId="77777777" w:rsidR="00460947" w:rsidRPr="00FA4479" w:rsidRDefault="00460947"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C5E6150" w14:textId="77777777" w:rsidR="00460947" w:rsidRPr="00FA4479" w:rsidRDefault="00460947"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BC827C2" w14:textId="77777777" w:rsidR="00460947" w:rsidRPr="00FA4479" w:rsidRDefault="00460947"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A1452" w14:textId="32215198" w:rsidR="00460947" w:rsidRPr="00FA4479" w:rsidRDefault="00582FC1" w:rsidP="006C78FA">
            <w:pPr>
              <w:pStyle w:val="a3"/>
              <w:rPr>
                <w:rFonts w:ascii="Times New Roman" w:hAnsi="Times New Roman" w:cs="Times New Roman"/>
                <w:sz w:val="24"/>
                <w:szCs w:val="24"/>
              </w:rPr>
            </w:pPr>
            <w:r>
              <w:rPr>
                <w:rFonts w:ascii="Times New Roman" w:hAnsi="Times New Roman" w:cs="Times New Roman"/>
                <w:sz w:val="24"/>
                <w:szCs w:val="24"/>
              </w:rPr>
              <w:t>289,6</w:t>
            </w:r>
          </w:p>
        </w:tc>
        <w:tc>
          <w:tcPr>
            <w:tcW w:w="1134" w:type="dxa"/>
            <w:tcBorders>
              <w:top w:val="single" w:sz="4" w:space="0" w:color="auto"/>
              <w:left w:val="single" w:sz="4" w:space="0" w:color="auto"/>
              <w:bottom w:val="single" w:sz="4" w:space="0" w:color="auto"/>
              <w:right w:val="single" w:sz="4" w:space="0" w:color="auto"/>
            </w:tcBorders>
            <w:vAlign w:val="bottom"/>
          </w:tcPr>
          <w:p w14:paraId="1FDA5546" w14:textId="2052DB5F" w:rsidR="00460947" w:rsidRPr="00FA4479" w:rsidRDefault="00582FC1" w:rsidP="006C78FA">
            <w:pPr>
              <w:pStyle w:val="a3"/>
              <w:rPr>
                <w:rFonts w:ascii="Times New Roman" w:hAnsi="Times New Roman" w:cs="Times New Roman"/>
                <w:sz w:val="24"/>
                <w:szCs w:val="24"/>
              </w:rPr>
            </w:pPr>
            <w:r>
              <w:rPr>
                <w:rFonts w:ascii="Times New Roman" w:hAnsi="Times New Roman" w:cs="Times New Roman"/>
                <w:sz w:val="24"/>
                <w:szCs w:val="24"/>
              </w:rPr>
              <w:t>301,1</w:t>
            </w:r>
          </w:p>
        </w:tc>
      </w:tr>
      <w:tr w:rsidR="00460947" w:rsidRPr="00FA4479" w14:paraId="1D9AD5D1" w14:textId="77777777" w:rsidTr="006C78FA">
        <w:trPr>
          <w:trHeight w:val="547"/>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38D7013"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Межбюджетные трансферты</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64114811"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01 4 02 81340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060692BD"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53818FA"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4231121"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4DE74" w14:textId="676BA7F9" w:rsidR="00460947" w:rsidRPr="00FA4479" w:rsidRDefault="00582FC1" w:rsidP="006C78FA">
            <w:pPr>
              <w:pStyle w:val="a3"/>
              <w:rPr>
                <w:rFonts w:ascii="Times New Roman" w:hAnsi="Times New Roman" w:cs="Times New Roman"/>
                <w:sz w:val="24"/>
                <w:szCs w:val="24"/>
              </w:rPr>
            </w:pPr>
            <w:r>
              <w:rPr>
                <w:rFonts w:ascii="Times New Roman" w:hAnsi="Times New Roman" w:cs="Times New Roman"/>
                <w:sz w:val="24"/>
                <w:szCs w:val="24"/>
              </w:rPr>
              <w:t>289,6</w:t>
            </w:r>
          </w:p>
        </w:tc>
        <w:tc>
          <w:tcPr>
            <w:tcW w:w="1134" w:type="dxa"/>
            <w:tcBorders>
              <w:top w:val="single" w:sz="4" w:space="0" w:color="auto"/>
              <w:left w:val="single" w:sz="4" w:space="0" w:color="auto"/>
              <w:bottom w:val="single" w:sz="4" w:space="0" w:color="auto"/>
              <w:right w:val="single" w:sz="4" w:space="0" w:color="auto"/>
            </w:tcBorders>
            <w:vAlign w:val="bottom"/>
          </w:tcPr>
          <w:p w14:paraId="72E6DC35" w14:textId="398066B1" w:rsidR="00460947" w:rsidRPr="00FA4479" w:rsidRDefault="00582FC1" w:rsidP="006C78FA">
            <w:pPr>
              <w:pStyle w:val="a3"/>
              <w:rPr>
                <w:rFonts w:ascii="Times New Roman" w:hAnsi="Times New Roman" w:cs="Times New Roman"/>
                <w:sz w:val="24"/>
                <w:szCs w:val="24"/>
              </w:rPr>
            </w:pPr>
            <w:r>
              <w:rPr>
                <w:rFonts w:ascii="Times New Roman" w:hAnsi="Times New Roman" w:cs="Times New Roman"/>
                <w:sz w:val="24"/>
                <w:szCs w:val="24"/>
              </w:rPr>
              <w:t>301,1</w:t>
            </w:r>
          </w:p>
        </w:tc>
      </w:tr>
      <w:tr w:rsidR="00E14B24" w:rsidRPr="00FA4479" w14:paraId="7CA4B7EB" w14:textId="77777777" w:rsidTr="006C78FA">
        <w:trPr>
          <w:trHeight w:val="28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8097071"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Основное мероприятие «Реализация мероприятий по благоустройству»</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7D2B7DC2"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01 4 03 00000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08846C19" w14:textId="77777777" w:rsidR="00E14B24" w:rsidRPr="00FA4479" w:rsidRDefault="00E14B24"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B33AEDB" w14:textId="77777777" w:rsidR="00E14B24" w:rsidRPr="00FA4479" w:rsidRDefault="00E14B24"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8C7F51A" w14:textId="77777777" w:rsidR="00E14B24" w:rsidRPr="00FA4479" w:rsidRDefault="00E14B24"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12D5B6" w14:textId="63337316" w:rsidR="00E14B24" w:rsidRPr="00FA4479" w:rsidRDefault="00582FC1" w:rsidP="00E14B24">
            <w:pPr>
              <w:pStyle w:val="a3"/>
              <w:rPr>
                <w:rFonts w:ascii="Times New Roman" w:hAnsi="Times New Roman" w:cs="Times New Roman"/>
                <w:sz w:val="24"/>
                <w:szCs w:val="24"/>
              </w:rPr>
            </w:pPr>
            <w:r>
              <w:rPr>
                <w:rFonts w:ascii="Times New Roman" w:hAnsi="Times New Roman" w:cs="Times New Roman"/>
                <w:sz w:val="24"/>
                <w:szCs w:val="24"/>
              </w:rPr>
              <w:t>6</w:t>
            </w:r>
            <w:r w:rsidR="00D144A9">
              <w:rPr>
                <w:rFonts w:ascii="Times New Roman" w:hAnsi="Times New Roman" w:cs="Times New Roman"/>
                <w:sz w:val="24"/>
                <w:szCs w:val="24"/>
              </w:rPr>
              <w:t>69,9</w:t>
            </w:r>
          </w:p>
        </w:tc>
        <w:tc>
          <w:tcPr>
            <w:tcW w:w="1134" w:type="dxa"/>
            <w:tcBorders>
              <w:top w:val="single" w:sz="4" w:space="0" w:color="auto"/>
              <w:left w:val="single" w:sz="4" w:space="0" w:color="auto"/>
              <w:bottom w:val="single" w:sz="4" w:space="0" w:color="auto"/>
              <w:right w:val="single" w:sz="4" w:space="0" w:color="auto"/>
            </w:tcBorders>
            <w:vAlign w:val="bottom"/>
          </w:tcPr>
          <w:p w14:paraId="1F9D9D35" w14:textId="43DD0939" w:rsidR="00E14B24" w:rsidRPr="00FA4479" w:rsidRDefault="00D144A9" w:rsidP="00E14B24">
            <w:pPr>
              <w:pStyle w:val="a3"/>
              <w:rPr>
                <w:rFonts w:ascii="Times New Roman" w:hAnsi="Times New Roman" w:cs="Times New Roman"/>
                <w:sz w:val="24"/>
                <w:szCs w:val="24"/>
              </w:rPr>
            </w:pPr>
            <w:r>
              <w:rPr>
                <w:rFonts w:ascii="Times New Roman" w:hAnsi="Times New Roman" w:cs="Times New Roman"/>
                <w:sz w:val="24"/>
                <w:szCs w:val="24"/>
              </w:rPr>
              <w:t>344,7</w:t>
            </w:r>
          </w:p>
        </w:tc>
      </w:tr>
      <w:tr w:rsidR="00460947" w:rsidRPr="00FA4479" w14:paraId="36B863D8" w14:textId="77777777" w:rsidTr="006C78FA">
        <w:trPr>
          <w:trHeight w:val="408"/>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6309F04"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 xml:space="preserve">Реализация мероприятий по благоустройству территорий в рамках подпрограммы "Развитие благоустройства и жилищно-коммунального хозяйства Солонцинского сельского поселения " муниципальной программы " Социально-экономическое развитие Солонцинского сельского поселения муниципального района «Вейделевский район» </w:t>
            </w:r>
            <w:r w:rsidRPr="00FA4479">
              <w:rPr>
                <w:rFonts w:ascii="Times New Roman" w:hAnsi="Times New Roman" w:cs="Times New Roman"/>
                <w:sz w:val="24"/>
                <w:szCs w:val="24"/>
              </w:rPr>
              <w:lastRenderedPageBreak/>
              <w:t>Белгородской области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225144FB"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lastRenderedPageBreak/>
              <w:t>01 4 03 20320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22D01392" w14:textId="77777777" w:rsidR="00460947" w:rsidRPr="00FA4479" w:rsidRDefault="00460947"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38B9F55" w14:textId="77777777" w:rsidR="00460947" w:rsidRPr="00FA4479" w:rsidRDefault="00460947"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E6C4ACF" w14:textId="77777777" w:rsidR="00460947" w:rsidRPr="00FA4479" w:rsidRDefault="00460947"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7EB340" w14:textId="5752CBBB" w:rsidR="00460947" w:rsidRPr="00FA4479" w:rsidRDefault="00582FC1" w:rsidP="006C78FA">
            <w:pPr>
              <w:pStyle w:val="a3"/>
              <w:rPr>
                <w:rFonts w:ascii="Times New Roman" w:hAnsi="Times New Roman" w:cs="Times New Roman"/>
                <w:sz w:val="24"/>
                <w:szCs w:val="24"/>
              </w:rPr>
            </w:pPr>
            <w:r>
              <w:rPr>
                <w:rFonts w:ascii="Times New Roman" w:hAnsi="Times New Roman" w:cs="Times New Roman"/>
                <w:sz w:val="24"/>
                <w:szCs w:val="24"/>
              </w:rPr>
              <w:t>6</w:t>
            </w:r>
            <w:r w:rsidR="00D144A9">
              <w:rPr>
                <w:rFonts w:ascii="Times New Roman" w:hAnsi="Times New Roman" w:cs="Times New Roman"/>
                <w:sz w:val="24"/>
                <w:szCs w:val="24"/>
              </w:rPr>
              <w:t>69,9</w:t>
            </w:r>
          </w:p>
        </w:tc>
        <w:tc>
          <w:tcPr>
            <w:tcW w:w="1134" w:type="dxa"/>
            <w:tcBorders>
              <w:top w:val="single" w:sz="4" w:space="0" w:color="auto"/>
              <w:left w:val="single" w:sz="4" w:space="0" w:color="auto"/>
              <w:bottom w:val="single" w:sz="4" w:space="0" w:color="auto"/>
              <w:right w:val="single" w:sz="4" w:space="0" w:color="auto"/>
            </w:tcBorders>
            <w:vAlign w:val="bottom"/>
          </w:tcPr>
          <w:p w14:paraId="26AF861A" w14:textId="5B0AF77E" w:rsidR="00460947" w:rsidRPr="00FA4479" w:rsidRDefault="00582FC1" w:rsidP="006C78FA">
            <w:pPr>
              <w:pStyle w:val="a3"/>
              <w:rPr>
                <w:rFonts w:ascii="Times New Roman" w:hAnsi="Times New Roman" w:cs="Times New Roman"/>
                <w:sz w:val="24"/>
                <w:szCs w:val="24"/>
              </w:rPr>
            </w:pPr>
            <w:r>
              <w:rPr>
                <w:rFonts w:ascii="Times New Roman" w:hAnsi="Times New Roman" w:cs="Times New Roman"/>
                <w:sz w:val="24"/>
                <w:szCs w:val="24"/>
              </w:rPr>
              <w:t>3</w:t>
            </w:r>
            <w:r w:rsidR="00D144A9">
              <w:rPr>
                <w:rFonts w:ascii="Times New Roman" w:hAnsi="Times New Roman" w:cs="Times New Roman"/>
                <w:sz w:val="24"/>
                <w:szCs w:val="24"/>
              </w:rPr>
              <w:t>44,7</w:t>
            </w:r>
          </w:p>
        </w:tc>
      </w:tr>
      <w:tr w:rsidR="00460947" w:rsidRPr="00FA4479" w14:paraId="4BE4FCCF" w14:textId="77777777" w:rsidTr="006C78FA">
        <w:trPr>
          <w:trHeight w:val="387"/>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ADB2B7C"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252021F8"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01 4 03 20320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5CC3EC7A"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353E5CD"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05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24A3CF61" w14:textId="77777777" w:rsidR="00460947" w:rsidRPr="00FA4479" w:rsidRDefault="00460947" w:rsidP="00E14B24">
            <w:pPr>
              <w:pStyle w:val="a3"/>
              <w:rPr>
                <w:rFonts w:ascii="Times New Roman" w:hAnsi="Times New Roman" w:cs="Times New Roman"/>
                <w:sz w:val="24"/>
                <w:szCs w:val="24"/>
              </w:rPr>
            </w:pPr>
            <w:r w:rsidRPr="00FA4479">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770EA" w14:textId="06FEA799" w:rsidR="00460947" w:rsidRPr="00FA4479" w:rsidRDefault="00582FC1" w:rsidP="006C78FA">
            <w:pPr>
              <w:pStyle w:val="a3"/>
              <w:rPr>
                <w:rFonts w:ascii="Times New Roman" w:hAnsi="Times New Roman" w:cs="Times New Roman"/>
                <w:sz w:val="24"/>
                <w:szCs w:val="24"/>
              </w:rPr>
            </w:pPr>
            <w:r>
              <w:rPr>
                <w:rFonts w:ascii="Times New Roman" w:hAnsi="Times New Roman" w:cs="Times New Roman"/>
                <w:sz w:val="24"/>
                <w:szCs w:val="24"/>
              </w:rPr>
              <w:t>6</w:t>
            </w:r>
            <w:r w:rsidR="00D144A9">
              <w:rPr>
                <w:rFonts w:ascii="Times New Roman" w:hAnsi="Times New Roman" w:cs="Times New Roman"/>
                <w:sz w:val="24"/>
                <w:szCs w:val="24"/>
              </w:rPr>
              <w:t>69,9</w:t>
            </w:r>
          </w:p>
        </w:tc>
        <w:tc>
          <w:tcPr>
            <w:tcW w:w="1134" w:type="dxa"/>
            <w:tcBorders>
              <w:top w:val="single" w:sz="4" w:space="0" w:color="auto"/>
              <w:left w:val="single" w:sz="4" w:space="0" w:color="auto"/>
              <w:bottom w:val="single" w:sz="4" w:space="0" w:color="auto"/>
              <w:right w:val="single" w:sz="4" w:space="0" w:color="auto"/>
            </w:tcBorders>
            <w:vAlign w:val="bottom"/>
          </w:tcPr>
          <w:p w14:paraId="24938F16" w14:textId="446893E8" w:rsidR="00460947" w:rsidRPr="00FA4479" w:rsidRDefault="00582FC1" w:rsidP="006C78FA">
            <w:pPr>
              <w:pStyle w:val="a3"/>
              <w:rPr>
                <w:rFonts w:ascii="Times New Roman" w:hAnsi="Times New Roman" w:cs="Times New Roman"/>
                <w:sz w:val="24"/>
                <w:szCs w:val="24"/>
              </w:rPr>
            </w:pPr>
            <w:r>
              <w:rPr>
                <w:rFonts w:ascii="Times New Roman" w:hAnsi="Times New Roman" w:cs="Times New Roman"/>
                <w:sz w:val="24"/>
                <w:szCs w:val="24"/>
              </w:rPr>
              <w:t>3</w:t>
            </w:r>
            <w:r w:rsidR="00D144A9">
              <w:rPr>
                <w:rFonts w:ascii="Times New Roman" w:hAnsi="Times New Roman" w:cs="Times New Roman"/>
                <w:sz w:val="24"/>
                <w:szCs w:val="24"/>
              </w:rPr>
              <w:t>44,7</w:t>
            </w:r>
          </w:p>
        </w:tc>
      </w:tr>
      <w:tr w:rsidR="00E14B24" w:rsidRPr="00FA4479" w14:paraId="4EB4B232" w14:textId="77777777" w:rsidTr="006C78FA">
        <w:trPr>
          <w:trHeight w:val="351"/>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2AC3656C"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Непрограммная часть</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25169A02"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99 0 00 00000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6F1EF3EC" w14:textId="77777777" w:rsidR="00E14B24" w:rsidRPr="00FA4479" w:rsidRDefault="00E14B24"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180A397" w14:textId="77777777" w:rsidR="00E14B24" w:rsidRPr="00FA4479" w:rsidRDefault="00E14B24"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F109F44" w14:textId="77777777" w:rsidR="00E14B24" w:rsidRPr="00FA4479" w:rsidRDefault="00E14B24"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BAAB27" w14:textId="12C9FD7B" w:rsidR="00E14B24" w:rsidRPr="007B1575" w:rsidRDefault="007B1575" w:rsidP="00D76738">
            <w:pPr>
              <w:pStyle w:val="a3"/>
              <w:rPr>
                <w:rFonts w:ascii="Times New Roman" w:hAnsi="Times New Roman" w:cs="Times New Roman"/>
                <w:sz w:val="24"/>
                <w:szCs w:val="24"/>
              </w:rPr>
            </w:pPr>
            <w:r w:rsidRPr="007B1575">
              <w:rPr>
                <w:rFonts w:ascii="Times New Roman" w:hAnsi="Times New Roman" w:cs="Times New Roman"/>
                <w:sz w:val="24"/>
                <w:szCs w:val="24"/>
              </w:rPr>
              <w:t>2643,2</w:t>
            </w:r>
          </w:p>
        </w:tc>
        <w:tc>
          <w:tcPr>
            <w:tcW w:w="1134" w:type="dxa"/>
            <w:tcBorders>
              <w:top w:val="single" w:sz="4" w:space="0" w:color="auto"/>
              <w:left w:val="single" w:sz="4" w:space="0" w:color="auto"/>
              <w:bottom w:val="single" w:sz="4" w:space="0" w:color="auto"/>
              <w:right w:val="single" w:sz="4" w:space="0" w:color="auto"/>
            </w:tcBorders>
            <w:vAlign w:val="bottom"/>
          </w:tcPr>
          <w:p w14:paraId="1344BA88" w14:textId="3ADCD264" w:rsidR="00E14B24" w:rsidRPr="007B1575" w:rsidRDefault="007B1575" w:rsidP="00460947">
            <w:pPr>
              <w:pStyle w:val="a3"/>
              <w:rPr>
                <w:rFonts w:ascii="Times New Roman" w:hAnsi="Times New Roman" w:cs="Times New Roman"/>
                <w:sz w:val="24"/>
                <w:szCs w:val="24"/>
              </w:rPr>
            </w:pPr>
            <w:r w:rsidRPr="007B1575">
              <w:rPr>
                <w:rFonts w:ascii="Times New Roman" w:hAnsi="Times New Roman" w:cs="Times New Roman"/>
                <w:sz w:val="24"/>
                <w:szCs w:val="24"/>
              </w:rPr>
              <w:t>2374,7</w:t>
            </w:r>
          </w:p>
        </w:tc>
      </w:tr>
      <w:tr w:rsidR="00E14B24" w:rsidRPr="00FA4479" w14:paraId="7F019F53" w14:textId="77777777" w:rsidTr="006C78FA">
        <w:trPr>
          <w:trHeight w:val="109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5250A40"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Непрограммное направление деятельности "Реализация функций местного самоуправления Солонцинского сельского поселения"</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7906E3CE"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99 9 00 00000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185E5CA2" w14:textId="77777777" w:rsidR="00E14B24" w:rsidRPr="00FA4479" w:rsidRDefault="00E14B24"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71483FF" w14:textId="77777777" w:rsidR="00E14B24" w:rsidRPr="00FA4479" w:rsidRDefault="00E14B24"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918C2F9" w14:textId="77777777" w:rsidR="00E14B24" w:rsidRPr="00FA4479" w:rsidRDefault="00E14B24"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FCB5AD" w14:textId="010BB28F" w:rsidR="00E14B24" w:rsidRPr="007B1575" w:rsidRDefault="007B1575" w:rsidP="00CE03E4">
            <w:pPr>
              <w:pStyle w:val="a3"/>
              <w:rPr>
                <w:rFonts w:ascii="Times New Roman" w:hAnsi="Times New Roman" w:cs="Times New Roman"/>
                <w:sz w:val="24"/>
                <w:szCs w:val="24"/>
              </w:rPr>
            </w:pPr>
            <w:r w:rsidRPr="007B1575">
              <w:rPr>
                <w:rFonts w:ascii="Times New Roman" w:hAnsi="Times New Roman" w:cs="Times New Roman"/>
                <w:sz w:val="24"/>
                <w:szCs w:val="24"/>
              </w:rPr>
              <w:t>2643,2</w:t>
            </w:r>
          </w:p>
        </w:tc>
        <w:tc>
          <w:tcPr>
            <w:tcW w:w="1134" w:type="dxa"/>
            <w:tcBorders>
              <w:top w:val="single" w:sz="4" w:space="0" w:color="auto"/>
              <w:left w:val="single" w:sz="4" w:space="0" w:color="auto"/>
              <w:bottom w:val="single" w:sz="4" w:space="0" w:color="auto"/>
              <w:right w:val="single" w:sz="4" w:space="0" w:color="auto"/>
            </w:tcBorders>
            <w:vAlign w:val="bottom"/>
          </w:tcPr>
          <w:p w14:paraId="7AD2AB46" w14:textId="48137C84" w:rsidR="00E14B24" w:rsidRPr="007B1575" w:rsidRDefault="007B1575" w:rsidP="00DA43DC">
            <w:pPr>
              <w:pStyle w:val="a3"/>
              <w:rPr>
                <w:rFonts w:ascii="Times New Roman" w:hAnsi="Times New Roman" w:cs="Times New Roman"/>
                <w:sz w:val="24"/>
                <w:szCs w:val="24"/>
              </w:rPr>
            </w:pPr>
            <w:r w:rsidRPr="007B1575">
              <w:rPr>
                <w:rFonts w:ascii="Times New Roman" w:hAnsi="Times New Roman" w:cs="Times New Roman"/>
                <w:sz w:val="24"/>
                <w:szCs w:val="24"/>
              </w:rPr>
              <w:t>2374,7</w:t>
            </w:r>
          </w:p>
        </w:tc>
      </w:tr>
      <w:tr w:rsidR="00E14B24" w:rsidRPr="00FA4479" w14:paraId="266A60E8" w14:textId="77777777" w:rsidTr="006C78FA">
        <w:trPr>
          <w:trHeight w:val="451"/>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7C4A3FF0" w14:textId="77777777" w:rsidR="00E14B24" w:rsidRPr="00FA4479" w:rsidRDefault="00D76738" w:rsidP="00E14B24">
            <w:pPr>
              <w:pStyle w:val="a3"/>
              <w:rPr>
                <w:rFonts w:ascii="Times New Roman" w:hAnsi="Times New Roman" w:cs="Times New Roman"/>
                <w:sz w:val="24"/>
                <w:szCs w:val="24"/>
              </w:rPr>
            </w:pPr>
            <w:r>
              <w:rPr>
                <w:rFonts w:ascii="Times New Roman" w:hAnsi="Times New Roman" w:cs="Times New Roman"/>
                <w:sz w:val="24"/>
                <w:szCs w:val="24"/>
              </w:rPr>
              <w:t>Межбюджетные трансферты</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4783E614"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99 9 00 80000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2A1E6BE7" w14:textId="77777777" w:rsidR="00E14B24" w:rsidRPr="00FA4479" w:rsidRDefault="00E14B24" w:rsidP="00D76738">
            <w:pPr>
              <w:pStyle w:val="a3"/>
              <w:rPr>
                <w:rFonts w:ascii="Times New Roman" w:hAnsi="Times New Roman" w:cs="Times New Roman"/>
                <w:sz w:val="24"/>
                <w:szCs w:val="24"/>
              </w:rPr>
            </w:pPr>
            <w:r w:rsidRPr="00FA4479">
              <w:rPr>
                <w:rFonts w:ascii="Times New Roman" w:hAnsi="Times New Roman" w:cs="Times New Roman"/>
                <w:sz w:val="24"/>
                <w:szCs w:val="24"/>
              </w:rPr>
              <w:t>5</w:t>
            </w:r>
            <w:r w:rsidR="00D76738">
              <w:rPr>
                <w:rFonts w:ascii="Times New Roman" w:hAnsi="Times New Roman" w:cs="Times New Roman"/>
                <w:sz w:val="24"/>
                <w:szCs w:val="24"/>
              </w:rPr>
              <w:t>0</w:t>
            </w:r>
            <w:r w:rsidRPr="00FA4479">
              <w:rPr>
                <w:rFonts w:ascii="Times New Roman" w:hAnsi="Times New Roman" w:cs="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C1E4034"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F91E913"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7642D" w14:textId="77777777" w:rsidR="00E14B24" w:rsidRPr="00FA4479" w:rsidRDefault="00CE03E4" w:rsidP="00E14B24">
            <w:pPr>
              <w:pStyle w:val="a3"/>
              <w:rPr>
                <w:rFonts w:ascii="Times New Roman" w:hAnsi="Times New Roman" w:cs="Times New Roman"/>
                <w:sz w:val="24"/>
                <w:szCs w:val="24"/>
              </w:rPr>
            </w:pPr>
            <w:r>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bottom"/>
          </w:tcPr>
          <w:p w14:paraId="5FBB103A" w14:textId="77777777" w:rsidR="00E14B24" w:rsidRPr="00FA4479" w:rsidRDefault="00CE03E4" w:rsidP="00E14B24">
            <w:pPr>
              <w:pStyle w:val="a3"/>
              <w:rPr>
                <w:rFonts w:ascii="Times New Roman" w:hAnsi="Times New Roman" w:cs="Times New Roman"/>
                <w:sz w:val="24"/>
                <w:szCs w:val="24"/>
              </w:rPr>
            </w:pPr>
            <w:r>
              <w:rPr>
                <w:rFonts w:ascii="Times New Roman" w:hAnsi="Times New Roman" w:cs="Times New Roman"/>
                <w:sz w:val="24"/>
                <w:szCs w:val="24"/>
              </w:rPr>
              <w:t>2</w:t>
            </w:r>
          </w:p>
        </w:tc>
      </w:tr>
      <w:tr w:rsidR="00E14B24" w:rsidRPr="00FA4479" w14:paraId="42AB58C9" w14:textId="77777777" w:rsidTr="006C78FA">
        <w:trPr>
          <w:trHeight w:val="109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A1463F8"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Обеспечение функций органов местного самоуправления Солонцинского сельского поселения в рамках непрограммного направления деятельности "Реализация функций местного самоуправления Солонцинского сельского поселения"</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5B4C0A11"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99 9 00 00190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0F2B1A60" w14:textId="77777777" w:rsidR="00E14B24" w:rsidRPr="00FA4479" w:rsidRDefault="00E14B24"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39F9372" w14:textId="77777777" w:rsidR="00E14B24" w:rsidRPr="00FA4479" w:rsidRDefault="00E14B24"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BE8233B" w14:textId="77777777" w:rsidR="00E14B24" w:rsidRPr="00FA4479" w:rsidRDefault="00E14B24"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9C455B" w14:textId="7CDB1D1E" w:rsidR="00E14B24" w:rsidRPr="00FA4479" w:rsidRDefault="00582FC1" w:rsidP="00CE03E4">
            <w:pPr>
              <w:pStyle w:val="a3"/>
              <w:rPr>
                <w:rFonts w:ascii="Times New Roman" w:hAnsi="Times New Roman" w:cs="Times New Roman"/>
                <w:sz w:val="24"/>
                <w:szCs w:val="24"/>
              </w:rPr>
            </w:pPr>
            <w:r>
              <w:rPr>
                <w:rFonts w:ascii="Times New Roman" w:hAnsi="Times New Roman" w:cs="Times New Roman"/>
                <w:sz w:val="24"/>
                <w:szCs w:val="24"/>
              </w:rPr>
              <w:t>1293</w:t>
            </w:r>
          </w:p>
        </w:tc>
        <w:tc>
          <w:tcPr>
            <w:tcW w:w="1134" w:type="dxa"/>
            <w:tcBorders>
              <w:top w:val="single" w:sz="4" w:space="0" w:color="auto"/>
              <w:left w:val="single" w:sz="4" w:space="0" w:color="auto"/>
              <w:bottom w:val="single" w:sz="4" w:space="0" w:color="auto"/>
              <w:right w:val="single" w:sz="4" w:space="0" w:color="auto"/>
            </w:tcBorders>
            <w:vAlign w:val="bottom"/>
          </w:tcPr>
          <w:p w14:paraId="0D1D935F" w14:textId="78A75FF7" w:rsidR="00E14B24" w:rsidRPr="00FA4479" w:rsidRDefault="00582FC1" w:rsidP="00CE03E4">
            <w:pPr>
              <w:pStyle w:val="a3"/>
              <w:rPr>
                <w:rFonts w:ascii="Times New Roman" w:hAnsi="Times New Roman" w:cs="Times New Roman"/>
                <w:sz w:val="24"/>
                <w:szCs w:val="24"/>
              </w:rPr>
            </w:pPr>
            <w:r>
              <w:rPr>
                <w:rFonts w:ascii="Times New Roman" w:hAnsi="Times New Roman" w:cs="Times New Roman"/>
                <w:sz w:val="24"/>
                <w:szCs w:val="24"/>
              </w:rPr>
              <w:t>1042</w:t>
            </w:r>
          </w:p>
        </w:tc>
      </w:tr>
      <w:tr w:rsidR="00E14B24" w:rsidRPr="00FA4479" w14:paraId="16DC7CB0" w14:textId="77777777" w:rsidTr="006C78FA">
        <w:trPr>
          <w:trHeight w:val="109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4279F67A"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5BF18FE5"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99 9 00 00190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5D2A1B68"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36A4F1B"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0698EFC"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9F1AA9" w14:textId="154C1CBB" w:rsidR="00E14B24" w:rsidRPr="00FA4479" w:rsidRDefault="00582FC1" w:rsidP="00E14B24">
            <w:pPr>
              <w:pStyle w:val="a3"/>
              <w:rPr>
                <w:rFonts w:ascii="Times New Roman" w:hAnsi="Times New Roman" w:cs="Times New Roman"/>
                <w:sz w:val="24"/>
                <w:szCs w:val="24"/>
              </w:rPr>
            </w:pPr>
            <w:r>
              <w:rPr>
                <w:rFonts w:ascii="Times New Roman" w:hAnsi="Times New Roman" w:cs="Times New Roman"/>
                <w:sz w:val="24"/>
                <w:szCs w:val="24"/>
              </w:rPr>
              <w:t>818</w:t>
            </w:r>
          </w:p>
        </w:tc>
        <w:tc>
          <w:tcPr>
            <w:tcW w:w="1134" w:type="dxa"/>
            <w:tcBorders>
              <w:top w:val="single" w:sz="4" w:space="0" w:color="auto"/>
              <w:left w:val="single" w:sz="4" w:space="0" w:color="auto"/>
              <w:bottom w:val="single" w:sz="4" w:space="0" w:color="auto"/>
              <w:right w:val="single" w:sz="4" w:space="0" w:color="auto"/>
            </w:tcBorders>
            <w:vAlign w:val="bottom"/>
          </w:tcPr>
          <w:p w14:paraId="3ECE9951" w14:textId="53558D19" w:rsidR="00E14B24" w:rsidRPr="00FA4479" w:rsidRDefault="00582FC1" w:rsidP="00E14B24">
            <w:pPr>
              <w:pStyle w:val="a3"/>
              <w:rPr>
                <w:rFonts w:ascii="Times New Roman" w:hAnsi="Times New Roman" w:cs="Times New Roman"/>
                <w:sz w:val="24"/>
                <w:szCs w:val="24"/>
              </w:rPr>
            </w:pPr>
            <w:r>
              <w:rPr>
                <w:rFonts w:ascii="Times New Roman" w:hAnsi="Times New Roman" w:cs="Times New Roman"/>
                <w:sz w:val="24"/>
                <w:szCs w:val="24"/>
              </w:rPr>
              <w:t>827</w:t>
            </w:r>
          </w:p>
        </w:tc>
      </w:tr>
      <w:tr w:rsidR="00E14B24" w:rsidRPr="00FA4479" w14:paraId="174D9B6B" w14:textId="77777777" w:rsidTr="006C78FA">
        <w:trPr>
          <w:trHeight w:val="474"/>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23A8319F"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Закупка товаров, работ и услуг для государственных нужд</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068477C2"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99 9 00 00190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22F2FC89"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ECEC9F1"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E2608E7"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06467" w14:textId="329BAA6E" w:rsidR="00E14B24" w:rsidRPr="00FA4479" w:rsidRDefault="00582FC1" w:rsidP="00CE03E4">
            <w:pPr>
              <w:pStyle w:val="a3"/>
              <w:rPr>
                <w:rFonts w:ascii="Times New Roman" w:hAnsi="Times New Roman" w:cs="Times New Roman"/>
                <w:sz w:val="24"/>
                <w:szCs w:val="24"/>
              </w:rPr>
            </w:pPr>
            <w:r>
              <w:rPr>
                <w:rFonts w:ascii="Times New Roman" w:hAnsi="Times New Roman" w:cs="Times New Roman"/>
                <w:sz w:val="24"/>
                <w:szCs w:val="24"/>
              </w:rPr>
              <w:t>459</w:t>
            </w:r>
          </w:p>
        </w:tc>
        <w:tc>
          <w:tcPr>
            <w:tcW w:w="1134" w:type="dxa"/>
            <w:tcBorders>
              <w:top w:val="single" w:sz="4" w:space="0" w:color="auto"/>
              <w:left w:val="single" w:sz="4" w:space="0" w:color="auto"/>
              <w:bottom w:val="single" w:sz="4" w:space="0" w:color="auto"/>
              <w:right w:val="single" w:sz="4" w:space="0" w:color="auto"/>
            </w:tcBorders>
            <w:vAlign w:val="bottom"/>
          </w:tcPr>
          <w:p w14:paraId="5F889F21" w14:textId="4E7F4165" w:rsidR="00E14B24" w:rsidRPr="00FA4479" w:rsidRDefault="00582FC1" w:rsidP="00CE03E4">
            <w:pPr>
              <w:pStyle w:val="a3"/>
              <w:rPr>
                <w:rFonts w:ascii="Times New Roman" w:hAnsi="Times New Roman" w:cs="Times New Roman"/>
                <w:sz w:val="24"/>
                <w:szCs w:val="24"/>
              </w:rPr>
            </w:pPr>
            <w:r>
              <w:rPr>
                <w:rFonts w:ascii="Times New Roman" w:hAnsi="Times New Roman" w:cs="Times New Roman"/>
                <w:sz w:val="24"/>
                <w:szCs w:val="24"/>
              </w:rPr>
              <w:t>208</w:t>
            </w:r>
          </w:p>
        </w:tc>
      </w:tr>
      <w:tr w:rsidR="00AD0C15" w:rsidRPr="00FA4479" w14:paraId="56FF45C9" w14:textId="77777777" w:rsidTr="006C78FA">
        <w:trPr>
          <w:trHeight w:val="38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75016F7" w14:textId="77777777" w:rsidR="00AD0C15" w:rsidRPr="00FA4479" w:rsidRDefault="00AD0C15" w:rsidP="00E14B24">
            <w:pPr>
              <w:pStyle w:val="a3"/>
              <w:rPr>
                <w:rFonts w:ascii="Times New Roman" w:hAnsi="Times New Roman" w:cs="Times New Roman"/>
                <w:sz w:val="24"/>
                <w:szCs w:val="24"/>
              </w:rPr>
            </w:pPr>
            <w:r w:rsidRPr="00FA4479">
              <w:rPr>
                <w:rFonts w:ascii="Times New Roman" w:hAnsi="Times New Roman" w:cs="Times New Roman"/>
                <w:sz w:val="24"/>
                <w:szCs w:val="24"/>
              </w:rPr>
              <w:t>Межбюджетные трансферты</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768DB2F5" w14:textId="77777777" w:rsidR="00AD0C15" w:rsidRPr="00FA4479" w:rsidRDefault="00AD0C15" w:rsidP="008F158A">
            <w:pPr>
              <w:pStyle w:val="a3"/>
              <w:rPr>
                <w:rFonts w:ascii="Times New Roman" w:hAnsi="Times New Roman" w:cs="Times New Roman"/>
                <w:sz w:val="24"/>
                <w:szCs w:val="24"/>
              </w:rPr>
            </w:pPr>
            <w:r w:rsidRPr="00FA4479">
              <w:rPr>
                <w:rFonts w:ascii="Times New Roman" w:hAnsi="Times New Roman" w:cs="Times New Roman"/>
                <w:sz w:val="24"/>
                <w:szCs w:val="24"/>
              </w:rPr>
              <w:t>99 9 00 00190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351747CE" w14:textId="77777777" w:rsidR="00AD0C15" w:rsidRPr="00FA4479" w:rsidRDefault="00AD0C15" w:rsidP="008F158A">
            <w:pPr>
              <w:pStyle w:val="a3"/>
              <w:rPr>
                <w:rFonts w:ascii="Times New Roman" w:hAnsi="Times New Roman" w:cs="Times New Roman"/>
                <w:sz w:val="24"/>
                <w:szCs w:val="24"/>
              </w:rPr>
            </w:pPr>
            <w:r w:rsidRPr="00FA4479">
              <w:rPr>
                <w:rFonts w:ascii="Times New Roman" w:hAnsi="Times New Roman" w:cs="Times New Roman"/>
                <w:sz w:val="24"/>
                <w:szCs w:val="24"/>
              </w:rPr>
              <w:t>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92A8BC4" w14:textId="77777777" w:rsidR="00AD0C15" w:rsidRPr="00FA4479" w:rsidRDefault="00AD0C15" w:rsidP="008F158A">
            <w:pPr>
              <w:pStyle w:val="a3"/>
              <w:rPr>
                <w:rFonts w:ascii="Times New Roman" w:hAnsi="Times New Roman" w:cs="Times New Roman"/>
                <w:sz w:val="24"/>
                <w:szCs w:val="24"/>
              </w:rPr>
            </w:pPr>
            <w:r w:rsidRPr="00FA4479">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040C78D" w14:textId="77777777" w:rsidR="00AD0C15" w:rsidRPr="00FA4479" w:rsidRDefault="00AD0C15" w:rsidP="008F158A">
            <w:pPr>
              <w:pStyle w:val="a3"/>
              <w:rPr>
                <w:rFonts w:ascii="Times New Roman" w:hAnsi="Times New Roman" w:cs="Times New Roman"/>
                <w:sz w:val="24"/>
                <w:szCs w:val="24"/>
              </w:rPr>
            </w:pPr>
            <w:r w:rsidRPr="00FA4479">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454E5" w14:textId="77777777" w:rsidR="00AD0C15" w:rsidRPr="00FA4479" w:rsidRDefault="00AD0C15" w:rsidP="00E14B24">
            <w:pPr>
              <w:pStyle w:val="a3"/>
              <w:rPr>
                <w:rFonts w:ascii="Times New Roman" w:hAnsi="Times New Roman" w:cs="Times New Roman"/>
                <w:sz w:val="24"/>
                <w:szCs w:val="24"/>
              </w:rPr>
            </w:pPr>
            <w:r w:rsidRPr="00FA4479">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bottom"/>
          </w:tcPr>
          <w:p w14:paraId="52A9CBE1" w14:textId="77777777" w:rsidR="00AD0C15" w:rsidRPr="00FA4479" w:rsidRDefault="00AD0C15" w:rsidP="00E14B24">
            <w:pPr>
              <w:pStyle w:val="a3"/>
              <w:rPr>
                <w:rFonts w:ascii="Times New Roman" w:hAnsi="Times New Roman" w:cs="Times New Roman"/>
                <w:sz w:val="24"/>
                <w:szCs w:val="24"/>
              </w:rPr>
            </w:pPr>
            <w:r w:rsidRPr="00FA4479">
              <w:rPr>
                <w:rFonts w:ascii="Times New Roman" w:hAnsi="Times New Roman" w:cs="Times New Roman"/>
                <w:sz w:val="24"/>
                <w:szCs w:val="24"/>
              </w:rPr>
              <w:t>1</w:t>
            </w:r>
          </w:p>
        </w:tc>
      </w:tr>
      <w:tr w:rsidR="00E14B24" w:rsidRPr="00FA4479" w14:paraId="4F185ED1" w14:textId="77777777" w:rsidTr="006C78FA">
        <w:trPr>
          <w:trHeight w:val="38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A252210"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Иные бюджетные ассигнования</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1D9884D3"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99 9 00 00190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7F2C514A"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2377E64"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5F89B92"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4F054" w14:textId="2EDFF07C" w:rsidR="00E14B24" w:rsidRPr="00FA4479" w:rsidRDefault="004C1F86" w:rsidP="00582FC1">
            <w:pPr>
              <w:pStyle w:val="a3"/>
              <w:rPr>
                <w:rFonts w:ascii="Times New Roman" w:hAnsi="Times New Roman" w:cs="Times New Roman"/>
                <w:sz w:val="24"/>
                <w:szCs w:val="24"/>
              </w:rPr>
            </w:pPr>
            <w:r>
              <w:rPr>
                <w:rFonts w:ascii="Times New Roman" w:hAnsi="Times New Roman" w:cs="Times New Roman"/>
                <w:sz w:val="24"/>
                <w:szCs w:val="24"/>
              </w:rPr>
              <w:t>1</w:t>
            </w:r>
            <w:r w:rsidR="00582FC1">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bottom"/>
          </w:tcPr>
          <w:p w14:paraId="7A349A82" w14:textId="51C63514" w:rsidR="00E14B24" w:rsidRPr="00FA4479" w:rsidRDefault="00582FC1" w:rsidP="00E12A7D">
            <w:pPr>
              <w:pStyle w:val="a3"/>
              <w:rPr>
                <w:rFonts w:ascii="Times New Roman" w:hAnsi="Times New Roman" w:cs="Times New Roman"/>
                <w:sz w:val="24"/>
                <w:szCs w:val="24"/>
              </w:rPr>
            </w:pPr>
            <w:r>
              <w:rPr>
                <w:rFonts w:ascii="Times New Roman" w:hAnsi="Times New Roman" w:cs="Times New Roman"/>
                <w:sz w:val="24"/>
                <w:szCs w:val="24"/>
              </w:rPr>
              <w:t>6</w:t>
            </w:r>
          </w:p>
        </w:tc>
      </w:tr>
      <w:tr w:rsidR="00E14B24" w:rsidRPr="00FA4479" w14:paraId="2803E1D8" w14:textId="77777777" w:rsidTr="006C78FA">
        <w:trPr>
          <w:trHeight w:val="109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74FA5FD9"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Расходы на выплаты по оплате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443C0590"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99 9 00 00210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4DAE375C" w14:textId="77777777" w:rsidR="00E14B24" w:rsidRPr="00FA4479" w:rsidRDefault="00E14B24"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F8E9A4B" w14:textId="77777777" w:rsidR="00E14B24" w:rsidRPr="00FA4479" w:rsidRDefault="00E14B24"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CC1E8DF" w14:textId="77777777" w:rsidR="00E14B24" w:rsidRPr="00FA4479" w:rsidRDefault="00E14B24"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F5A47" w14:textId="60DFF76D" w:rsidR="00E14B24" w:rsidRPr="00FA4479" w:rsidRDefault="00582FC1" w:rsidP="00E14B24">
            <w:pPr>
              <w:pStyle w:val="a3"/>
              <w:rPr>
                <w:rFonts w:ascii="Times New Roman" w:hAnsi="Times New Roman" w:cs="Times New Roman"/>
                <w:sz w:val="24"/>
                <w:szCs w:val="24"/>
              </w:rPr>
            </w:pPr>
            <w:r>
              <w:rPr>
                <w:rFonts w:ascii="Times New Roman" w:hAnsi="Times New Roman" w:cs="Times New Roman"/>
                <w:sz w:val="24"/>
                <w:szCs w:val="24"/>
              </w:rPr>
              <w:t>1050,5</w:t>
            </w:r>
          </w:p>
        </w:tc>
        <w:tc>
          <w:tcPr>
            <w:tcW w:w="1134" w:type="dxa"/>
            <w:tcBorders>
              <w:top w:val="single" w:sz="4" w:space="0" w:color="auto"/>
              <w:left w:val="single" w:sz="4" w:space="0" w:color="auto"/>
              <w:bottom w:val="single" w:sz="4" w:space="0" w:color="auto"/>
              <w:right w:val="single" w:sz="4" w:space="0" w:color="auto"/>
            </w:tcBorders>
            <w:vAlign w:val="bottom"/>
          </w:tcPr>
          <w:p w14:paraId="1607102A" w14:textId="7BF11BD7" w:rsidR="00E14B24" w:rsidRPr="00FA4479" w:rsidRDefault="00582FC1" w:rsidP="00E14B24">
            <w:pPr>
              <w:pStyle w:val="a3"/>
              <w:rPr>
                <w:rFonts w:ascii="Times New Roman" w:hAnsi="Times New Roman" w:cs="Times New Roman"/>
                <w:sz w:val="24"/>
                <w:szCs w:val="24"/>
              </w:rPr>
            </w:pPr>
            <w:r>
              <w:rPr>
                <w:rFonts w:ascii="Times New Roman" w:hAnsi="Times New Roman" w:cs="Times New Roman"/>
                <w:sz w:val="24"/>
                <w:szCs w:val="24"/>
              </w:rPr>
              <w:t>1060,2</w:t>
            </w:r>
          </w:p>
        </w:tc>
      </w:tr>
      <w:tr w:rsidR="00E14B24" w:rsidRPr="00FA4479" w14:paraId="36C34F2E" w14:textId="77777777" w:rsidTr="006C78FA">
        <w:trPr>
          <w:trHeight w:val="391"/>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37FBD2FE"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A4479">
              <w:rPr>
                <w:rFonts w:ascii="Times New Roman" w:hAnsi="Times New Roman" w:cs="Times New Roman"/>
                <w:sz w:val="24"/>
                <w:szCs w:val="24"/>
              </w:rPr>
              <w:lastRenderedPageBreak/>
              <w:t>государственными внебюджетными фондами</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52DA249A"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lastRenderedPageBreak/>
              <w:t>99 9 00 00210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15BB08FB"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3544147"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2590E32"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25FFD" w14:textId="248990AD" w:rsidR="00E14B24" w:rsidRPr="00FA4479" w:rsidRDefault="00582FC1" w:rsidP="00E14B24">
            <w:pPr>
              <w:pStyle w:val="a3"/>
              <w:rPr>
                <w:rFonts w:ascii="Times New Roman" w:hAnsi="Times New Roman" w:cs="Times New Roman"/>
                <w:sz w:val="24"/>
                <w:szCs w:val="24"/>
              </w:rPr>
            </w:pPr>
            <w:r>
              <w:rPr>
                <w:rFonts w:ascii="Times New Roman" w:hAnsi="Times New Roman" w:cs="Times New Roman"/>
                <w:sz w:val="24"/>
                <w:szCs w:val="24"/>
              </w:rPr>
              <w:t>1050,5</w:t>
            </w:r>
          </w:p>
        </w:tc>
        <w:tc>
          <w:tcPr>
            <w:tcW w:w="1134" w:type="dxa"/>
            <w:tcBorders>
              <w:top w:val="single" w:sz="4" w:space="0" w:color="auto"/>
              <w:left w:val="single" w:sz="4" w:space="0" w:color="auto"/>
              <w:bottom w:val="single" w:sz="4" w:space="0" w:color="auto"/>
              <w:right w:val="single" w:sz="4" w:space="0" w:color="auto"/>
            </w:tcBorders>
            <w:vAlign w:val="bottom"/>
          </w:tcPr>
          <w:p w14:paraId="0DA96639" w14:textId="65C89414" w:rsidR="00E14B24" w:rsidRPr="00FA4479" w:rsidRDefault="00582FC1" w:rsidP="00E14B24">
            <w:pPr>
              <w:pStyle w:val="a3"/>
              <w:rPr>
                <w:rFonts w:ascii="Times New Roman" w:hAnsi="Times New Roman" w:cs="Times New Roman"/>
                <w:sz w:val="24"/>
                <w:szCs w:val="24"/>
              </w:rPr>
            </w:pPr>
            <w:r>
              <w:rPr>
                <w:rFonts w:ascii="Times New Roman" w:hAnsi="Times New Roman" w:cs="Times New Roman"/>
                <w:sz w:val="24"/>
                <w:szCs w:val="24"/>
              </w:rPr>
              <w:t>1060,2</w:t>
            </w:r>
          </w:p>
        </w:tc>
      </w:tr>
      <w:tr w:rsidR="00E14B24" w:rsidRPr="00FA4479" w14:paraId="559809DD" w14:textId="77777777" w:rsidTr="006C78FA">
        <w:trPr>
          <w:trHeight w:val="109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7DC17392"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lastRenderedPageBreak/>
              <w:t>Обеспечение деятельности (оказание услуг) государственных учреждений (организаций) в рамках непрограммного направления деятельности «Реализация функций органов местного самоуправления администрации Солонцинского сельского поселения»</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017B9C68"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99 9 00 00590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7E2BF8B3" w14:textId="77777777" w:rsidR="00E14B24" w:rsidRPr="00FA4479" w:rsidRDefault="00E14B24"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7F0F0B3" w14:textId="77777777" w:rsidR="00E14B24" w:rsidRPr="00FA4479" w:rsidRDefault="00E14B24"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14EEA33" w14:textId="77777777" w:rsidR="00E14B24" w:rsidRPr="00FA4479" w:rsidRDefault="00E14B24"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BAB5F" w14:textId="3766D3DC" w:rsidR="00E14B24" w:rsidRPr="00FA4479" w:rsidRDefault="00582FC1" w:rsidP="00E14B24">
            <w:pPr>
              <w:pStyle w:val="a3"/>
              <w:rPr>
                <w:rFonts w:ascii="Times New Roman" w:hAnsi="Times New Roman" w:cs="Times New Roman"/>
                <w:sz w:val="24"/>
                <w:szCs w:val="24"/>
              </w:rPr>
            </w:pPr>
            <w:r>
              <w:rPr>
                <w:rFonts w:ascii="Times New Roman" w:hAnsi="Times New Roman" w:cs="Times New Roman"/>
                <w:sz w:val="24"/>
                <w:szCs w:val="24"/>
              </w:rPr>
              <w:t>4</w:t>
            </w:r>
            <w:r w:rsidR="004C1F86">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bottom"/>
          </w:tcPr>
          <w:p w14:paraId="526A5DA9" w14:textId="1B948254" w:rsidR="00E14B24" w:rsidRPr="00FA4479" w:rsidRDefault="004C1F86" w:rsidP="00E14B24">
            <w:pPr>
              <w:pStyle w:val="a3"/>
              <w:rPr>
                <w:rFonts w:ascii="Times New Roman" w:hAnsi="Times New Roman" w:cs="Times New Roman"/>
                <w:sz w:val="24"/>
                <w:szCs w:val="24"/>
              </w:rPr>
            </w:pPr>
            <w:r>
              <w:rPr>
                <w:rFonts w:ascii="Times New Roman" w:hAnsi="Times New Roman" w:cs="Times New Roman"/>
                <w:sz w:val="24"/>
                <w:szCs w:val="24"/>
              </w:rPr>
              <w:t>2</w:t>
            </w:r>
            <w:r w:rsidR="00582FC1">
              <w:rPr>
                <w:rFonts w:ascii="Times New Roman" w:hAnsi="Times New Roman" w:cs="Times New Roman"/>
                <w:sz w:val="24"/>
                <w:szCs w:val="24"/>
              </w:rPr>
              <w:t>0</w:t>
            </w:r>
          </w:p>
        </w:tc>
      </w:tr>
      <w:tr w:rsidR="00E14B24" w:rsidRPr="00FA4479" w14:paraId="321CF1B6" w14:textId="77777777" w:rsidTr="006C78FA">
        <w:trPr>
          <w:trHeight w:val="644"/>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44BF4B96"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Закупка товаров, работ и услуг для государственных (муниципальных) нужд</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79C38D55"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99 9 00 00590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5E11FFE5"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392E482"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55533C7"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B05082" w14:textId="002DDD88" w:rsidR="00E14B24" w:rsidRPr="00FA4479" w:rsidRDefault="00582FC1" w:rsidP="00E14B24">
            <w:pPr>
              <w:pStyle w:val="a3"/>
              <w:rPr>
                <w:rFonts w:ascii="Times New Roman" w:hAnsi="Times New Roman" w:cs="Times New Roman"/>
                <w:sz w:val="24"/>
                <w:szCs w:val="24"/>
              </w:rPr>
            </w:pPr>
            <w:r>
              <w:rPr>
                <w:rFonts w:ascii="Times New Roman" w:hAnsi="Times New Roman" w:cs="Times New Roman"/>
                <w:sz w:val="24"/>
                <w:szCs w:val="24"/>
              </w:rPr>
              <w:t>4</w:t>
            </w:r>
            <w:r w:rsidR="004C1F86">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bottom"/>
          </w:tcPr>
          <w:p w14:paraId="570D3E54" w14:textId="4392AA8D" w:rsidR="00E14B24" w:rsidRPr="00FA4479" w:rsidRDefault="004C1F86" w:rsidP="00E30F38">
            <w:pPr>
              <w:pStyle w:val="a3"/>
              <w:rPr>
                <w:rFonts w:ascii="Times New Roman" w:hAnsi="Times New Roman" w:cs="Times New Roman"/>
                <w:sz w:val="24"/>
                <w:szCs w:val="24"/>
              </w:rPr>
            </w:pPr>
            <w:r>
              <w:rPr>
                <w:rFonts w:ascii="Times New Roman" w:hAnsi="Times New Roman" w:cs="Times New Roman"/>
                <w:sz w:val="24"/>
                <w:szCs w:val="24"/>
              </w:rPr>
              <w:t>2</w:t>
            </w:r>
            <w:r w:rsidR="00582FC1">
              <w:rPr>
                <w:rFonts w:ascii="Times New Roman" w:hAnsi="Times New Roman" w:cs="Times New Roman"/>
                <w:sz w:val="24"/>
                <w:szCs w:val="24"/>
              </w:rPr>
              <w:t>0</w:t>
            </w:r>
          </w:p>
        </w:tc>
      </w:tr>
      <w:tr w:rsidR="00E14B24" w:rsidRPr="00FA4479" w14:paraId="36CFD322" w14:textId="77777777" w:rsidTr="006C78FA">
        <w:trPr>
          <w:trHeight w:val="109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B719AC0"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Резервный фонд администрации Солонцинского сельского поселения  в рамках непрограммного направления деятельности "Реализация функций местного самоуправления Солонцинского сельского поселения"</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704A8419"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99 9 00 20550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75BAB6CE" w14:textId="77777777" w:rsidR="00E14B24" w:rsidRPr="00FA4479" w:rsidRDefault="00E14B24"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703E344" w14:textId="77777777" w:rsidR="00E14B24" w:rsidRPr="00FA4479" w:rsidRDefault="00E14B24"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B3266DF" w14:textId="77777777" w:rsidR="00E14B24" w:rsidRPr="00FA4479" w:rsidRDefault="00E14B24"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A13136"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vAlign w:val="bottom"/>
          </w:tcPr>
          <w:p w14:paraId="6DE9A0EF"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63</w:t>
            </w:r>
          </w:p>
        </w:tc>
      </w:tr>
      <w:tr w:rsidR="00E14B24" w:rsidRPr="00FA4479" w14:paraId="0FE7682A" w14:textId="77777777" w:rsidTr="006C78FA">
        <w:trPr>
          <w:trHeight w:val="271"/>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DE37ED0"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Иные бюджетные ассигнования</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7B84EBFE" w14:textId="77777777" w:rsidR="00E14B24" w:rsidRPr="004D7266" w:rsidRDefault="00E14B24" w:rsidP="00E14B24">
            <w:pPr>
              <w:pStyle w:val="a3"/>
              <w:rPr>
                <w:rFonts w:ascii="Times New Roman" w:hAnsi="Times New Roman" w:cs="Times New Roman"/>
                <w:sz w:val="24"/>
                <w:szCs w:val="24"/>
              </w:rPr>
            </w:pPr>
            <w:r w:rsidRPr="004D7266">
              <w:rPr>
                <w:rFonts w:ascii="Times New Roman" w:hAnsi="Times New Roman" w:cs="Times New Roman"/>
                <w:sz w:val="24"/>
                <w:szCs w:val="24"/>
              </w:rPr>
              <w:t>99 9 00 20550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355E67D6"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800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1C23A43"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1341D4B0"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892E31"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vAlign w:val="bottom"/>
          </w:tcPr>
          <w:p w14:paraId="2CBDFEDE"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63</w:t>
            </w:r>
          </w:p>
        </w:tc>
      </w:tr>
      <w:tr w:rsidR="004D7266" w:rsidRPr="00FA4479" w14:paraId="694F3758" w14:textId="77777777" w:rsidTr="00027349">
        <w:trPr>
          <w:trHeight w:val="33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3B93BABF" w14:textId="77777777" w:rsidR="004D7266" w:rsidRPr="00A91B3A" w:rsidRDefault="004D7266" w:rsidP="00027349">
            <w:pPr>
              <w:pStyle w:val="a3"/>
              <w:rPr>
                <w:rFonts w:ascii="Times New Roman" w:eastAsia="Times New Roman" w:hAnsi="Times New Roman" w:cs="Times New Roman"/>
                <w:sz w:val="24"/>
                <w:szCs w:val="24"/>
              </w:rPr>
            </w:pPr>
            <w:r w:rsidRPr="00281AD7">
              <w:rPr>
                <w:rFonts w:ascii="Times New Roman" w:eastAsia="Times New Roman" w:hAnsi="Times New Roman" w:cs="Times New Roman"/>
                <w:sz w:val="24"/>
                <w:szCs w:val="24"/>
              </w:rPr>
              <w:t>Повышение квалификации, профессиональная подготовка и переподготовка кадров</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2D7000AA" w14:textId="77777777" w:rsidR="004D7266" w:rsidRPr="00A91B3A" w:rsidRDefault="004D7266" w:rsidP="00027349">
            <w:pPr>
              <w:pStyle w:val="a3"/>
              <w:rPr>
                <w:rFonts w:ascii="Times New Roman" w:hAnsi="Times New Roman" w:cs="Times New Roman"/>
                <w:sz w:val="24"/>
                <w:szCs w:val="24"/>
              </w:rPr>
            </w:pPr>
            <w:r w:rsidRPr="00A91B3A">
              <w:rPr>
                <w:rFonts w:ascii="Times New Roman" w:hAnsi="Times New Roman" w:cs="Times New Roman"/>
                <w:sz w:val="24"/>
                <w:szCs w:val="24"/>
              </w:rPr>
              <w:t>99 9 00 2</w:t>
            </w:r>
            <w:r>
              <w:rPr>
                <w:rFonts w:ascii="Times New Roman" w:hAnsi="Times New Roman" w:cs="Times New Roman"/>
                <w:sz w:val="24"/>
                <w:szCs w:val="24"/>
              </w:rPr>
              <w:t>1010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3CD633FA" w14:textId="77777777" w:rsidR="004D7266" w:rsidRPr="00A91B3A" w:rsidRDefault="004D7266" w:rsidP="00027349">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094DCD5" w14:textId="77777777" w:rsidR="004D7266" w:rsidRPr="00A91B3A" w:rsidRDefault="004D7266" w:rsidP="00027349">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9E89724" w14:textId="77777777" w:rsidR="004D7266" w:rsidRPr="00A91B3A" w:rsidRDefault="004D7266" w:rsidP="00027349">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B3006" w14:textId="2AB7FE7D" w:rsidR="004D7266" w:rsidRPr="00FA4479" w:rsidRDefault="00582FC1" w:rsidP="00E30F38">
            <w:pPr>
              <w:pStyle w:val="a3"/>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316E235B" w14:textId="082B7D9E" w:rsidR="004D7266" w:rsidRPr="00FA4479" w:rsidRDefault="00582FC1" w:rsidP="00E30F38">
            <w:pPr>
              <w:pStyle w:val="a3"/>
              <w:rPr>
                <w:rFonts w:ascii="Times New Roman" w:hAnsi="Times New Roman" w:cs="Times New Roman"/>
                <w:sz w:val="24"/>
                <w:szCs w:val="24"/>
              </w:rPr>
            </w:pPr>
            <w:r>
              <w:rPr>
                <w:rFonts w:ascii="Times New Roman" w:hAnsi="Times New Roman" w:cs="Times New Roman"/>
                <w:sz w:val="24"/>
                <w:szCs w:val="24"/>
              </w:rPr>
              <w:t>3</w:t>
            </w:r>
          </w:p>
        </w:tc>
      </w:tr>
      <w:tr w:rsidR="004D7266" w:rsidRPr="00FA4479" w14:paraId="459812FA" w14:textId="77777777" w:rsidTr="00027349">
        <w:trPr>
          <w:trHeight w:val="33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1F0B0A48" w14:textId="77777777" w:rsidR="004D7266" w:rsidRPr="00A91B3A" w:rsidRDefault="004D7266" w:rsidP="00027349">
            <w:pPr>
              <w:pStyle w:val="a3"/>
              <w:rPr>
                <w:rFonts w:ascii="Times New Roman" w:hAnsi="Times New Roman" w:cs="Times New Roman"/>
                <w:sz w:val="24"/>
                <w:szCs w:val="24"/>
              </w:rPr>
            </w:pPr>
            <w:r w:rsidRPr="00A91B3A">
              <w:rPr>
                <w:rFonts w:ascii="Times New Roman" w:hAnsi="Times New Roman" w:cs="Times New Roman"/>
                <w:sz w:val="24"/>
                <w:szCs w:val="24"/>
              </w:rPr>
              <w:t>Закупка товаров, работ и услуг для государственных (муниципальных) нужд</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0596216F" w14:textId="77777777" w:rsidR="004D7266" w:rsidRPr="00A91B3A" w:rsidRDefault="004D7266" w:rsidP="00027349">
            <w:pPr>
              <w:pStyle w:val="a3"/>
              <w:rPr>
                <w:rFonts w:ascii="Times New Roman" w:hAnsi="Times New Roman" w:cs="Times New Roman"/>
                <w:sz w:val="24"/>
                <w:szCs w:val="24"/>
              </w:rPr>
            </w:pPr>
            <w:r w:rsidRPr="00A91B3A">
              <w:rPr>
                <w:rFonts w:ascii="Times New Roman" w:hAnsi="Times New Roman" w:cs="Times New Roman"/>
                <w:sz w:val="24"/>
                <w:szCs w:val="24"/>
              </w:rPr>
              <w:t>99 9 00 2</w:t>
            </w:r>
            <w:r>
              <w:rPr>
                <w:rFonts w:ascii="Times New Roman" w:hAnsi="Times New Roman" w:cs="Times New Roman"/>
                <w:sz w:val="24"/>
                <w:szCs w:val="24"/>
              </w:rPr>
              <w:t>101</w:t>
            </w:r>
            <w:r w:rsidRPr="00A91B3A">
              <w:rPr>
                <w:rFonts w:ascii="Times New Roman" w:hAnsi="Times New Roman" w:cs="Times New Roman"/>
                <w:sz w:val="24"/>
                <w:szCs w:val="24"/>
              </w:rPr>
              <w:t>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6B8D586B" w14:textId="77777777" w:rsidR="004D7266" w:rsidRPr="00A91B3A" w:rsidRDefault="004D7266" w:rsidP="00027349">
            <w:pPr>
              <w:pStyle w:val="a3"/>
              <w:rPr>
                <w:rFonts w:ascii="Times New Roman" w:hAnsi="Times New Roman" w:cs="Times New Roman"/>
                <w:sz w:val="24"/>
                <w:szCs w:val="24"/>
              </w:rPr>
            </w:pPr>
            <w:r>
              <w:rPr>
                <w:rFonts w:ascii="Times New Roman" w:hAnsi="Times New Roman" w:cs="Times New Roman"/>
                <w:sz w:val="24"/>
                <w:szCs w:val="24"/>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885EA72" w14:textId="77777777" w:rsidR="004D7266" w:rsidRPr="00A91B3A" w:rsidRDefault="004D7266" w:rsidP="00027349">
            <w:pPr>
              <w:pStyle w:val="a3"/>
              <w:rPr>
                <w:rFonts w:ascii="Times New Roman" w:hAnsi="Times New Roman" w:cs="Times New Roman"/>
                <w:sz w:val="24"/>
                <w:szCs w:val="24"/>
              </w:rPr>
            </w:pPr>
            <w:r w:rsidRPr="00A91B3A">
              <w:rPr>
                <w:rFonts w:ascii="Times New Roman" w:hAnsi="Times New Roman" w:cs="Times New Roman"/>
                <w:sz w:val="24"/>
                <w:szCs w:val="24"/>
              </w:rPr>
              <w:t>0</w:t>
            </w:r>
            <w:r>
              <w:rPr>
                <w:rFonts w:ascii="Times New Roman" w:hAnsi="Times New Roman" w:cs="Times New Roman"/>
                <w:sz w:val="24"/>
                <w:szCs w:val="24"/>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47FEEB5" w14:textId="77777777" w:rsidR="004D7266" w:rsidRPr="00A91B3A" w:rsidRDefault="004D7266" w:rsidP="00027349">
            <w:pPr>
              <w:pStyle w:val="a3"/>
              <w:rPr>
                <w:rFonts w:ascii="Times New Roman" w:hAnsi="Times New Roman" w:cs="Times New Roman"/>
                <w:sz w:val="24"/>
                <w:szCs w:val="24"/>
              </w:rPr>
            </w:pPr>
            <w:r>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560AF" w14:textId="12110FC8" w:rsidR="004D7266" w:rsidRPr="00FA4479" w:rsidRDefault="00582FC1" w:rsidP="00E30F38">
            <w:pPr>
              <w:pStyle w:val="a3"/>
              <w:rPr>
                <w:rFonts w:ascii="Times New Roman" w:hAnsi="Times New Roman" w:cs="Times New Roman"/>
                <w:sz w:val="24"/>
                <w:szCs w:val="24"/>
              </w:rPr>
            </w:pPr>
            <w:r>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228AE5A1" w14:textId="24757AAC" w:rsidR="004D7266" w:rsidRPr="00FA4479" w:rsidRDefault="00582FC1" w:rsidP="00E30F38">
            <w:pPr>
              <w:pStyle w:val="a3"/>
              <w:rPr>
                <w:rFonts w:ascii="Times New Roman" w:hAnsi="Times New Roman" w:cs="Times New Roman"/>
                <w:sz w:val="24"/>
                <w:szCs w:val="24"/>
              </w:rPr>
            </w:pPr>
            <w:r>
              <w:rPr>
                <w:rFonts w:ascii="Times New Roman" w:hAnsi="Times New Roman" w:cs="Times New Roman"/>
                <w:sz w:val="24"/>
                <w:szCs w:val="24"/>
              </w:rPr>
              <w:t>3</w:t>
            </w:r>
          </w:p>
        </w:tc>
      </w:tr>
      <w:tr w:rsidR="00D76738" w:rsidRPr="00FA4479" w14:paraId="659127F5" w14:textId="77777777" w:rsidTr="006C78FA">
        <w:trPr>
          <w:trHeight w:val="330"/>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761CD137" w14:textId="77777777" w:rsidR="00D76738" w:rsidRPr="00A91B3A" w:rsidRDefault="00D76738" w:rsidP="008C5CC9">
            <w:pPr>
              <w:pStyle w:val="a3"/>
              <w:rPr>
                <w:rFonts w:ascii="Times New Roman" w:eastAsia="Times New Roman" w:hAnsi="Times New Roman" w:cs="Times New Roman"/>
                <w:sz w:val="24"/>
                <w:szCs w:val="24"/>
              </w:rPr>
            </w:pPr>
            <w:r w:rsidRPr="00A91B3A">
              <w:rPr>
                <w:rFonts w:ascii="Times New Roman" w:eastAsia="Times New Roman" w:hAnsi="Times New Roman" w:cs="Times New Roman"/>
                <w:sz w:val="24"/>
                <w:szCs w:val="24"/>
              </w:rPr>
              <w:t>Непрограммное направление деятельности «Реализация функций органов местного самоуправления администрации Солонцинского сельского поселения»</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4A93275C" w14:textId="77777777" w:rsidR="00D76738" w:rsidRPr="00FA4479" w:rsidRDefault="00D76738" w:rsidP="00D76738">
            <w:pPr>
              <w:pStyle w:val="a3"/>
              <w:jc w:val="center"/>
              <w:rPr>
                <w:rFonts w:ascii="Times New Roman" w:hAnsi="Times New Roman" w:cs="Times New Roman"/>
                <w:sz w:val="24"/>
                <w:szCs w:val="24"/>
              </w:rPr>
            </w:pPr>
            <w:r w:rsidRPr="00FA4479">
              <w:rPr>
                <w:rFonts w:ascii="Times New Roman" w:hAnsi="Times New Roman" w:cs="Times New Roman"/>
                <w:sz w:val="24"/>
                <w:szCs w:val="24"/>
              </w:rPr>
              <w:t>99 9 00 2</w:t>
            </w:r>
            <w:r>
              <w:rPr>
                <w:rFonts w:ascii="Times New Roman" w:hAnsi="Times New Roman" w:cs="Times New Roman"/>
                <w:sz w:val="24"/>
                <w:szCs w:val="24"/>
              </w:rPr>
              <w:t>999</w:t>
            </w:r>
            <w:r w:rsidRPr="00FA4479">
              <w:rPr>
                <w:rFonts w:ascii="Times New Roman" w:hAnsi="Times New Roman" w:cs="Times New Roman"/>
                <w:sz w:val="24"/>
                <w:szCs w:val="24"/>
              </w:rPr>
              <w:t>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A59E258" w14:textId="77777777" w:rsidR="00D76738" w:rsidRPr="00FA4479" w:rsidRDefault="00D76738" w:rsidP="008C5CC9">
            <w:pPr>
              <w:pStyle w:val="a3"/>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4D0F5A" w14:textId="77777777" w:rsidR="00D76738" w:rsidRPr="00FA4479" w:rsidRDefault="00D76738" w:rsidP="008C5CC9">
            <w:pPr>
              <w:pStyle w:val="a3"/>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52D12D" w14:textId="77777777" w:rsidR="00D76738" w:rsidRPr="00FA4479" w:rsidRDefault="00D76738" w:rsidP="008C5CC9">
            <w:pPr>
              <w:pStyle w:val="a3"/>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F9140" w14:textId="46B7B6DA" w:rsidR="00D76738" w:rsidRPr="00FA4479" w:rsidRDefault="00582FC1" w:rsidP="00E30F38">
            <w:pPr>
              <w:pStyle w:val="a3"/>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14:paraId="57E41F49" w14:textId="39BB776A" w:rsidR="00D76738" w:rsidRPr="00FA4479" w:rsidRDefault="00582FC1" w:rsidP="00E30F38">
            <w:pPr>
              <w:pStyle w:val="a3"/>
              <w:rPr>
                <w:rFonts w:ascii="Times New Roman" w:hAnsi="Times New Roman" w:cs="Times New Roman"/>
                <w:sz w:val="24"/>
                <w:szCs w:val="24"/>
              </w:rPr>
            </w:pPr>
            <w:r>
              <w:rPr>
                <w:rFonts w:ascii="Times New Roman" w:hAnsi="Times New Roman" w:cs="Times New Roman"/>
                <w:sz w:val="24"/>
                <w:szCs w:val="24"/>
              </w:rPr>
              <w:t>6</w:t>
            </w:r>
          </w:p>
        </w:tc>
      </w:tr>
      <w:tr w:rsidR="00D76738" w:rsidRPr="00FA4479" w14:paraId="43587583" w14:textId="77777777" w:rsidTr="006C78FA">
        <w:trPr>
          <w:trHeight w:val="309"/>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CB6C630" w14:textId="77777777" w:rsidR="00D76738" w:rsidRPr="00A91B3A" w:rsidRDefault="00D76738" w:rsidP="008C5CC9">
            <w:pPr>
              <w:pStyle w:val="a3"/>
              <w:rPr>
                <w:rFonts w:ascii="Times New Roman" w:eastAsia="Times New Roman" w:hAnsi="Times New Roman" w:cs="Times New Roman"/>
                <w:sz w:val="24"/>
                <w:szCs w:val="24"/>
              </w:rPr>
            </w:pPr>
            <w:r w:rsidRPr="00A91B3A">
              <w:rPr>
                <w:rFonts w:ascii="Times New Roman" w:eastAsia="Times New Roman" w:hAnsi="Times New Roman" w:cs="Times New Roman"/>
                <w:sz w:val="24"/>
                <w:szCs w:val="24"/>
              </w:rPr>
              <w:t>Мероприятия</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5ADDCD4B" w14:textId="77777777" w:rsidR="00D76738" w:rsidRDefault="00D76738" w:rsidP="00D76738">
            <w:pPr>
              <w:jc w:val="center"/>
            </w:pPr>
            <w:r w:rsidRPr="00001EDA">
              <w:rPr>
                <w:rFonts w:ascii="Times New Roman" w:hAnsi="Times New Roman" w:cs="Times New Roman"/>
                <w:sz w:val="24"/>
                <w:szCs w:val="24"/>
              </w:rPr>
              <w:t>99 9 00 2</w:t>
            </w:r>
            <w:r>
              <w:rPr>
                <w:rFonts w:ascii="Times New Roman" w:hAnsi="Times New Roman" w:cs="Times New Roman"/>
                <w:sz w:val="24"/>
                <w:szCs w:val="24"/>
              </w:rPr>
              <w:t>999</w:t>
            </w:r>
            <w:r w:rsidRPr="00001EDA">
              <w:rPr>
                <w:rFonts w:ascii="Times New Roman" w:hAnsi="Times New Roman" w:cs="Times New Roman"/>
                <w:sz w:val="24"/>
                <w:szCs w:val="24"/>
              </w:rPr>
              <w:t>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A199662" w14:textId="77777777" w:rsidR="00D76738" w:rsidRPr="00FA4479" w:rsidRDefault="00D76738" w:rsidP="008C5CC9">
            <w:pPr>
              <w:pStyle w:val="a3"/>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AAE2CE" w14:textId="77777777" w:rsidR="00D76738" w:rsidRPr="00FA4479" w:rsidRDefault="00D76738" w:rsidP="008C5CC9">
            <w:pPr>
              <w:pStyle w:val="a3"/>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BAAF7" w14:textId="77777777" w:rsidR="00D76738" w:rsidRPr="00FA4479" w:rsidRDefault="00D76738" w:rsidP="008C5CC9">
            <w:pPr>
              <w:pStyle w:val="a3"/>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A8D10" w14:textId="7249E309" w:rsidR="00D76738" w:rsidRPr="00FA4479" w:rsidRDefault="00582FC1" w:rsidP="00E30F38">
            <w:pPr>
              <w:pStyle w:val="a3"/>
              <w:rPr>
                <w:rFonts w:ascii="Times New Roman" w:hAnsi="Times New Roman" w:cs="Times New Roman"/>
                <w:sz w:val="24"/>
                <w:szCs w:val="24"/>
              </w:rPr>
            </w:pPr>
            <w:r>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14:paraId="72B275A7" w14:textId="1F20C930" w:rsidR="00D76738" w:rsidRPr="00FA4479" w:rsidRDefault="00582FC1" w:rsidP="00E30F38">
            <w:pPr>
              <w:pStyle w:val="a3"/>
              <w:rPr>
                <w:rFonts w:ascii="Times New Roman" w:hAnsi="Times New Roman" w:cs="Times New Roman"/>
                <w:sz w:val="24"/>
                <w:szCs w:val="24"/>
              </w:rPr>
            </w:pPr>
            <w:r>
              <w:rPr>
                <w:rFonts w:ascii="Times New Roman" w:hAnsi="Times New Roman" w:cs="Times New Roman"/>
                <w:sz w:val="24"/>
                <w:szCs w:val="24"/>
              </w:rPr>
              <w:t>6</w:t>
            </w:r>
          </w:p>
        </w:tc>
      </w:tr>
      <w:tr w:rsidR="00E30F38" w:rsidRPr="00FA4479" w14:paraId="7E208CC9" w14:textId="77777777" w:rsidTr="004D7266">
        <w:trPr>
          <w:trHeight w:val="937"/>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33A10785" w14:textId="77777777" w:rsidR="00E30F38" w:rsidRPr="00FA4479" w:rsidRDefault="00E30F38" w:rsidP="006C78FA">
            <w:pPr>
              <w:autoSpaceDE w:val="0"/>
              <w:autoSpaceDN w:val="0"/>
              <w:adjustRightInd w:val="0"/>
              <w:rPr>
                <w:rFonts w:ascii="Times New Roman" w:hAnsi="Times New Roman" w:cs="Times New Roman"/>
                <w:color w:val="000000"/>
                <w:sz w:val="24"/>
                <w:szCs w:val="24"/>
              </w:rPr>
            </w:pPr>
            <w:r w:rsidRPr="00FA4479">
              <w:rPr>
                <w:rFonts w:ascii="Times New Roman" w:hAnsi="Times New Roman" w:cs="Times New Roman"/>
                <w:sz w:val="24"/>
                <w:szCs w:val="24"/>
              </w:rPr>
              <w:t xml:space="preserve">Закупка товаров, работ и услуг для </w:t>
            </w:r>
            <w:proofErr w:type="spellStart"/>
            <w:proofErr w:type="gramStart"/>
            <w:r w:rsidRPr="00FA4479">
              <w:rPr>
                <w:rFonts w:ascii="Times New Roman" w:hAnsi="Times New Roman" w:cs="Times New Roman"/>
                <w:sz w:val="24"/>
                <w:szCs w:val="24"/>
              </w:rPr>
              <w:t>госу</w:t>
            </w:r>
            <w:proofErr w:type="spellEnd"/>
            <w:r w:rsidRPr="00FA4479">
              <w:rPr>
                <w:rFonts w:ascii="Times New Roman" w:hAnsi="Times New Roman" w:cs="Times New Roman"/>
                <w:sz w:val="24"/>
                <w:szCs w:val="24"/>
              </w:rPr>
              <w:t>-дарственных</w:t>
            </w:r>
            <w:proofErr w:type="gramEnd"/>
            <w:r w:rsidRPr="00FA4479">
              <w:rPr>
                <w:rFonts w:ascii="Times New Roman" w:hAnsi="Times New Roman" w:cs="Times New Roman"/>
                <w:sz w:val="24"/>
                <w:szCs w:val="24"/>
              </w:rPr>
              <w:t xml:space="preserve"> (муниципальных) нужд</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43AA467E" w14:textId="77777777" w:rsidR="00E30F38" w:rsidRDefault="00E30F38" w:rsidP="006C78FA">
            <w:pPr>
              <w:jc w:val="center"/>
            </w:pPr>
            <w:r w:rsidRPr="00001EDA">
              <w:rPr>
                <w:rFonts w:ascii="Times New Roman" w:hAnsi="Times New Roman" w:cs="Times New Roman"/>
                <w:sz w:val="24"/>
                <w:szCs w:val="24"/>
              </w:rPr>
              <w:t>99 9 00 2</w:t>
            </w:r>
            <w:r>
              <w:rPr>
                <w:rFonts w:ascii="Times New Roman" w:hAnsi="Times New Roman" w:cs="Times New Roman"/>
                <w:sz w:val="24"/>
                <w:szCs w:val="24"/>
              </w:rPr>
              <w:t>999</w:t>
            </w:r>
            <w:r w:rsidRPr="00001EDA">
              <w:rPr>
                <w:rFonts w:ascii="Times New Roman" w:hAnsi="Times New Roman" w:cs="Times New Roman"/>
                <w:sz w:val="24"/>
                <w:szCs w:val="24"/>
              </w:rPr>
              <w:t>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65F2D0E" w14:textId="77777777" w:rsidR="00E30F38" w:rsidRPr="00FA4479" w:rsidRDefault="00E30F38" w:rsidP="006C78FA">
            <w:pPr>
              <w:pStyle w:val="a3"/>
              <w:jc w:val="center"/>
              <w:rPr>
                <w:rFonts w:ascii="Times New Roman" w:hAnsi="Times New Roman" w:cs="Times New Roman"/>
                <w:sz w:val="24"/>
                <w:szCs w:val="24"/>
              </w:rPr>
            </w:pPr>
            <w:r w:rsidRPr="00FA4479">
              <w:rPr>
                <w:rFonts w:ascii="Times New Roman" w:hAnsi="Times New Roman" w:cs="Times New Roman"/>
                <w:sz w:val="24"/>
                <w:szCs w:val="24"/>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5077C2" w14:textId="77777777" w:rsidR="00E30F38" w:rsidRPr="00FA4479" w:rsidRDefault="00E30F38" w:rsidP="006C78FA">
            <w:pPr>
              <w:pStyle w:val="a3"/>
              <w:jc w:val="center"/>
              <w:rPr>
                <w:rFonts w:ascii="Times New Roman" w:hAnsi="Times New Roman" w:cs="Times New Roman"/>
                <w:sz w:val="24"/>
                <w:szCs w:val="24"/>
              </w:rPr>
            </w:pPr>
            <w:r w:rsidRPr="00FA4479">
              <w:rPr>
                <w:rFonts w:ascii="Times New Roman" w:hAnsi="Times New Roman" w:cs="Times New Roman"/>
                <w:sz w:val="24"/>
                <w:szCs w:val="24"/>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0F291C" w14:textId="77777777" w:rsidR="00E30F38" w:rsidRPr="00FA4479" w:rsidRDefault="00E30F38" w:rsidP="006C78FA">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91CFF" w14:textId="048F2337" w:rsidR="00E30F38" w:rsidRPr="00FA4479" w:rsidRDefault="00582FC1" w:rsidP="00E30F38">
            <w:pPr>
              <w:pStyle w:val="a3"/>
              <w:rPr>
                <w:rFonts w:ascii="Times New Roman" w:hAnsi="Times New Roman" w:cs="Times New Roman"/>
                <w:sz w:val="24"/>
                <w:szCs w:val="24"/>
              </w:rPr>
            </w:pPr>
            <w:r>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vAlign w:val="center"/>
          </w:tcPr>
          <w:p w14:paraId="78CA25FE" w14:textId="02469CC6" w:rsidR="00E30F38" w:rsidRPr="00FA4479" w:rsidRDefault="004C1F86" w:rsidP="00E30F38">
            <w:pPr>
              <w:pStyle w:val="a3"/>
              <w:rPr>
                <w:rFonts w:ascii="Times New Roman" w:hAnsi="Times New Roman" w:cs="Times New Roman"/>
                <w:sz w:val="24"/>
                <w:szCs w:val="24"/>
              </w:rPr>
            </w:pPr>
            <w:r>
              <w:rPr>
                <w:rFonts w:ascii="Times New Roman" w:hAnsi="Times New Roman" w:cs="Times New Roman"/>
                <w:sz w:val="24"/>
                <w:szCs w:val="24"/>
              </w:rPr>
              <w:t>6</w:t>
            </w:r>
          </w:p>
        </w:tc>
      </w:tr>
      <w:tr w:rsidR="00D76738" w:rsidRPr="00FA4479" w14:paraId="6A7117D3" w14:textId="77777777" w:rsidTr="006C78FA">
        <w:trPr>
          <w:trHeight w:val="816"/>
        </w:trPr>
        <w:tc>
          <w:tcPr>
            <w:tcW w:w="3981" w:type="dxa"/>
            <w:tcBorders>
              <w:top w:val="single" w:sz="4" w:space="0" w:color="auto"/>
              <w:left w:val="single" w:sz="4" w:space="0" w:color="auto"/>
              <w:bottom w:val="single" w:sz="4" w:space="0" w:color="auto"/>
              <w:right w:val="single" w:sz="4" w:space="0" w:color="auto"/>
            </w:tcBorders>
            <w:shd w:val="clear" w:color="auto" w:fill="auto"/>
          </w:tcPr>
          <w:p w14:paraId="41C6039D" w14:textId="77777777" w:rsidR="00D76738" w:rsidRPr="00FA4479" w:rsidRDefault="00D76738" w:rsidP="008C5CC9">
            <w:pPr>
              <w:autoSpaceDE w:val="0"/>
              <w:autoSpaceDN w:val="0"/>
              <w:adjustRightInd w:val="0"/>
              <w:rPr>
                <w:rFonts w:ascii="Times New Roman" w:hAnsi="Times New Roman" w:cs="Times New Roman"/>
                <w:color w:val="000000"/>
                <w:sz w:val="24"/>
                <w:szCs w:val="24"/>
              </w:rPr>
            </w:pPr>
            <w:r w:rsidRPr="00FA4479">
              <w:rPr>
                <w:rFonts w:ascii="Times New Roman" w:hAnsi="Times New Roman" w:cs="Times New Roman"/>
                <w:sz w:val="24"/>
                <w:szCs w:val="24"/>
              </w:rPr>
              <w:t xml:space="preserve">Закупка товаров, работ и услуг для </w:t>
            </w:r>
            <w:proofErr w:type="spellStart"/>
            <w:proofErr w:type="gramStart"/>
            <w:r w:rsidRPr="00FA4479">
              <w:rPr>
                <w:rFonts w:ascii="Times New Roman" w:hAnsi="Times New Roman" w:cs="Times New Roman"/>
                <w:sz w:val="24"/>
                <w:szCs w:val="24"/>
              </w:rPr>
              <w:t>госу</w:t>
            </w:r>
            <w:proofErr w:type="spellEnd"/>
            <w:r w:rsidRPr="00FA4479">
              <w:rPr>
                <w:rFonts w:ascii="Times New Roman" w:hAnsi="Times New Roman" w:cs="Times New Roman"/>
                <w:sz w:val="24"/>
                <w:szCs w:val="24"/>
              </w:rPr>
              <w:t>-дарственных</w:t>
            </w:r>
            <w:proofErr w:type="gramEnd"/>
            <w:r w:rsidRPr="00FA4479">
              <w:rPr>
                <w:rFonts w:ascii="Times New Roman" w:hAnsi="Times New Roman" w:cs="Times New Roman"/>
                <w:sz w:val="24"/>
                <w:szCs w:val="24"/>
              </w:rPr>
              <w:t xml:space="preserve"> (муниципальных) нужд</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center"/>
          </w:tcPr>
          <w:p w14:paraId="64857CF8" w14:textId="77777777" w:rsidR="00D76738" w:rsidRDefault="00D76738" w:rsidP="00D76738">
            <w:pPr>
              <w:jc w:val="center"/>
            </w:pPr>
            <w:r w:rsidRPr="00001EDA">
              <w:rPr>
                <w:rFonts w:ascii="Times New Roman" w:hAnsi="Times New Roman" w:cs="Times New Roman"/>
                <w:sz w:val="24"/>
                <w:szCs w:val="24"/>
              </w:rPr>
              <w:t>99 9 00 2</w:t>
            </w:r>
            <w:r>
              <w:rPr>
                <w:rFonts w:ascii="Times New Roman" w:hAnsi="Times New Roman" w:cs="Times New Roman"/>
                <w:sz w:val="24"/>
                <w:szCs w:val="24"/>
              </w:rPr>
              <w:t>999</w:t>
            </w:r>
            <w:r w:rsidRPr="00001EDA">
              <w:rPr>
                <w:rFonts w:ascii="Times New Roman" w:hAnsi="Times New Roman" w:cs="Times New Roman"/>
                <w:sz w:val="24"/>
                <w:szCs w:val="24"/>
              </w:rPr>
              <w:t>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70181540" w14:textId="77777777" w:rsidR="00D76738" w:rsidRPr="00FA4479" w:rsidRDefault="00D76738" w:rsidP="008C5CC9">
            <w:pPr>
              <w:pStyle w:val="a3"/>
              <w:jc w:val="center"/>
              <w:rPr>
                <w:rFonts w:ascii="Times New Roman" w:hAnsi="Times New Roman" w:cs="Times New Roman"/>
                <w:sz w:val="24"/>
                <w:szCs w:val="24"/>
              </w:rPr>
            </w:pPr>
            <w:r w:rsidRPr="00FA4479">
              <w:rPr>
                <w:rFonts w:ascii="Times New Roman" w:hAnsi="Times New Roman" w:cs="Times New Roman"/>
                <w:sz w:val="24"/>
                <w:szCs w:val="24"/>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F42C50" w14:textId="77777777" w:rsidR="00D76738" w:rsidRPr="00FA4479" w:rsidRDefault="00D76738" w:rsidP="008C5CC9">
            <w:pPr>
              <w:pStyle w:val="a3"/>
              <w:jc w:val="center"/>
              <w:rPr>
                <w:rFonts w:ascii="Times New Roman" w:hAnsi="Times New Roman" w:cs="Times New Roman"/>
                <w:sz w:val="24"/>
                <w:szCs w:val="24"/>
              </w:rPr>
            </w:pPr>
            <w:r w:rsidRPr="00FA4479">
              <w:rPr>
                <w:rFonts w:ascii="Times New Roman" w:hAnsi="Times New Roman" w:cs="Times New Roman"/>
                <w:sz w:val="24"/>
                <w:szCs w:val="24"/>
              </w:rPr>
              <w:t>03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54E0D7" w14:textId="77777777" w:rsidR="00D76738" w:rsidRPr="00FA4479" w:rsidRDefault="00D76738" w:rsidP="008C5CC9">
            <w:pPr>
              <w:pStyle w:val="a3"/>
              <w:jc w:val="center"/>
              <w:rPr>
                <w:rFonts w:ascii="Times New Roman" w:hAnsi="Times New Roman" w:cs="Times New Roman"/>
                <w:sz w:val="24"/>
                <w:szCs w:val="24"/>
              </w:rPr>
            </w:pPr>
            <w:r w:rsidRPr="00FA4479">
              <w:rPr>
                <w:rFonts w:ascii="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2618A" w14:textId="0F0FAACD" w:rsidR="00D76738" w:rsidRPr="00FA4479" w:rsidRDefault="00582FC1" w:rsidP="00E30F38">
            <w:pPr>
              <w:pStyle w:val="a3"/>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14:paraId="74A49EE8" w14:textId="245A23F4" w:rsidR="00D76738" w:rsidRPr="00FA4479" w:rsidRDefault="00582FC1" w:rsidP="00582FC1">
            <w:pPr>
              <w:pStyle w:val="a3"/>
              <w:rPr>
                <w:rFonts w:ascii="Times New Roman" w:hAnsi="Times New Roman" w:cs="Times New Roman"/>
                <w:sz w:val="24"/>
                <w:szCs w:val="24"/>
              </w:rPr>
            </w:pPr>
            <w:r>
              <w:rPr>
                <w:rFonts w:ascii="Times New Roman" w:hAnsi="Times New Roman" w:cs="Times New Roman"/>
                <w:sz w:val="24"/>
                <w:szCs w:val="24"/>
              </w:rPr>
              <w:t>0</w:t>
            </w:r>
          </w:p>
        </w:tc>
      </w:tr>
      <w:tr w:rsidR="00E14B24" w:rsidRPr="00FA4479" w14:paraId="07EEFE10" w14:textId="77777777" w:rsidTr="006C78FA">
        <w:trPr>
          <w:trHeight w:val="109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FABE913"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 xml:space="preserve">Осуществление первичного воинского учета на территориях, где отсутствуют военные комиссариаты в рамках непрограммного направления деятельности "Реализация функций органов местного самоуправления </w:t>
            </w:r>
            <w:r w:rsidRPr="00FA4479">
              <w:rPr>
                <w:rFonts w:ascii="Times New Roman" w:hAnsi="Times New Roman" w:cs="Times New Roman"/>
                <w:sz w:val="24"/>
                <w:szCs w:val="24"/>
              </w:rPr>
              <w:lastRenderedPageBreak/>
              <w:t>администрации Солонцинского сельского поселения"</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51193533"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lastRenderedPageBreak/>
              <w:t>99 9 00 51180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4F1AC150" w14:textId="77777777" w:rsidR="00E14B24" w:rsidRPr="00FA4479" w:rsidRDefault="00E14B24"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0770775" w14:textId="77777777" w:rsidR="00E14B24" w:rsidRPr="00FA4479" w:rsidRDefault="00E14B24"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0165F4D7" w14:textId="77777777" w:rsidR="00E14B24" w:rsidRPr="00FA4479" w:rsidRDefault="00E14B24"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E8DB5" w14:textId="1E159D2B" w:rsidR="00E14B24" w:rsidRPr="00FA4479" w:rsidRDefault="00856EB9" w:rsidP="00E30F38">
            <w:pPr>
              <w:pStyle w:val="a3"/>
              <w:rPr>
                <w:rFonts w:ascii="Times New Roman" w:hAnsi="Times New Roman" w:cs="Times New Roman"/>
                <w:sz w:val="24"/>
                <w:szCs w:val="24"/>
              </w:rPr>
            </w:pPr>
            <w:r>
              <w:rPr>
                <w:rFonts w:ascii="Times New Roman" w:hAnsi="Times New Roman" w:cs="Times New Roman"/>
                <w:sz w:val="24"/>
                <w:szCs w:val="24"/>
              </w:rPr>
              <w:t>151,5</w:t>
            </w:r>
          </w:p>
        </w:tc>
        <w:tc>
          <w:tcPr>
            <w:tcW w:w="1134" w:type="dxa"/>
            <w:tcBorders>
              <w:top w:val="single" w:sz="4" w:space="0" w:color="auto"/>
              <w:left w:val="single" w:sz="4" w:space="0" w:color="auto"/>
              <w:bottom w:val="single" w:sz="4" w:space="0" w:color="auto"/>
              <w:right w:val="single" w:sz="4" w:space="0" w:color="auto"/>
            </w:tcBorders>
            <w:vAlign w:val="bottom"/>
          </w:tcPr>
          <w:p w14:paraId="0F3F3C0A" w14:textId="7F084AE4" w:rsidR="00E14B24" w:rsidRPr="00FA4479" w:rsidRDefault="00856EB9" w:rsidP="00E30F38">
            <w:pPr>
              <w:pStyle w:val="a3"/>
              <w:rPr>
                <w:rFonts w:ascii="Times New Roman" w:hAnsi="Times New Roman" w:cs="Times New Roman"/>
                <w:sz w:val="24"/>
                <w:szCs w:val="24"/>
              </w:rPr>
            </w:pPr>
            <w:r>
              <w:rPr>
                <w:rFonts w:ascii="Times New Roman" w:hAnsi="Times New Roman" w:cs="Times New Roman"/>
                <w:sz w:val="24"/>
                <w:szCs w:val="24"/>
              </w:rPr>
              <w:t>165,5</w:t>
            </w:r>
          </w:p>
        </w:tc>
      </w:tr>
      <w:tr w:rsidR="00E14B24" w:rsidRPr="00FA4479" w14:paraId="08ECF0AA" w14:textId="77777777" w:rsidTr="006C78FA">
        <w:trPr>
          <w:trHeight w:val="1095"/>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769568A7"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5CDCBB63"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99 9 00 51180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1B0DB463"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7CDF142"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32AD7321"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268018" w14:textId="0A69A3AE" w:rsidR="00E14B24" w:rsidRPr="00FA4479" w:rsidRDefault="00856EB9" w:rsidP="00E30F38">
            <w:pPr>
              <w:pStyle w:val="a3"/>
              <w:rPr>
                <w:rFonts w:ascii="Times New Roman" w:hAnsi="Times New Roman" w:cs="Times New Roman"/>
                <w:sz w:val="24"/>
                <w:szCs w:val="24"/>
              </w:rPr>
            </w:pPr>
            <w:r>
              <w:rPr>
                <w:rFonts w:ascii="Times New Roman" w:hAnsi="Times New Roman" w:cs="Times New Roman"/>
                <w:sz w:val="24"/>
                <w:szCs w:val="24"/>
              </w:rPr>
              <w:t>126</w:t>
            </w:r>
          </w:p>
        </w:tc>
        <w:tc>
          <w:tcPr>
            <w:tcW w:w="1134" w:type="dxa"/>
            <w:tcBorders>
              <w:top w:val="single" w:sz="4" w:space="0" w:color="auto"/>
              <w:left w:val="single" w:sz="4" w:space="0" w:color="auto"/>
              <w:bottom w:val="single" w:sz="4" w:space="0" w:color="auto"/>
              <w:right w:val="single" w:sz="4" w:space="0" w:color="auto"/>
            </w:tcBorders>
            <w:vAlign w:val="bottom"/>
          </w:tcPr>
          <w:p w14:paraId="370D0105" w14:textId="7F7EEAE7" w:rsidR="00E14B24" w:rsidRPr="00FA4479" w:rsidRDefault="00856EB9" w:rsidP="00E14B24">
            <w:pPr>
              <w:pStyle w:val="a3"/>
              <w:rPr>
                <w:rFonts w:ascii="Times New Roman" w:hAnsi="Times New Roman" w:cs="Times New Roman"/>
                <w:sz w:val="24"/>
                <w:szCs w:val="24"/>
              </w:rPr>
            </w:pPr>
            <w:r>
              <w:rPr>
                <w:rFonts w:ascii="Times New Roman" w:hAnsi="Times New Roman" w:cs="Times New Roman"/>
                <w:sz w:val="24"/>
                <w:szCs w:val="24"/>
              </w:rPr>
              <w:t>132</w:t>
            </w:r>
          </w:p>
        </w:tc>
      </w:tr>
      <w:tr w:rsidR="00E14B24" w:rsidRPr="00FA4479" w14:paraId="768FD440" w14:textId="77777777" w:rsidTr="006C78FA">
        <w:trPr>
          <w:trHeight w:val="401"/>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4D9670E"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Закупка товаров, работ и услуг для государственных нужд</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23532787" w14:textId="77777777" w:rsidR="00E14B24" w:rsidRPr="004D7266" w:rsidRDefault="00E14B24" w:rsidP="00E14B24">
            <w:pPr>
              <w:pStyle w:val="a3"/>
              <w:rPr>
                <w:rFonts w:ascii="Times New Roman" w:hAnsi="Times New Roman" w:cs="Times New Roman"/>
                <w:sz w:val="24"/>
                <w:szCs w:val="24"/>
              </w:rPr>
            </w:pPr>
            <w:r w:rsidRPr="004D7266">
              <w:rPr>
                <w:rFonts w:ascii="Times New Roman" w:hAnsi="Times New Roman" w:cs="Times New Roman"/>
                <w:sz w:val="24"/>
                <w:szCs w:val="24"/>
              </w:rPr>
              <w:t>99 9 00 51180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48203CA9"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7C3F856"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541AC605"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B924C" w14:textId="6D7C3690" w:rsidR="00E14B24" w:rsidRPr="00FA4479" w:rsidRDefault="00856EB9" w:rsidP="00E30F38">
            <w:pPr>
              <w:pStyle w:val="a3"/>
              <w:rPr>
                <w:rFonts w:ascii="Times New Roman" w:hAnsi="Times New Roman" w:cs="Times New Roman"/>
                <w:sz w:val="24"/>
                <w:szCs w:val="24"/>
              </w:rPr>
            </w:pPr>
            <w:r>
              <w:rPr>
                <w:rFonts w:ascii="Times New Roman" w:hAnsi="Times New Roman" w:cs="Times New Roman"/>
                <w:sz w:val="24"/>
                <w:szCs w:val="24"/>
              </w:rPr>
              <w:t>25,5</w:t>
            </w:r>
          </w:p>
        </w:tc>
        <w:tc>
          <w:tcPr>
            <w:tcW w:w="1134" w:type="dxa"/>
            <w:tcBorders>
              <w:top w:val="single" w:sz="4" w:space="0" w:color="auto"/>
              <w:left w:val="single" w:sz="4" w:space="0" w:color="auto"/>
              <w:bottom w:val="single" w:sz="4" w:space="0" w:color="auto"/>
              <w:right w:val="single" w:sz="4" w:space="0" w:color="auto"/>
            </w:tcBorders>
            <w:vAlign w:val="bottom"/>
          </w:tcPr>
          <w:p w14:paraId="7C983756" w14:textId="308E4AEB" w:rsidR="00E14B24" w:rsidRPr="00FA4479" w:rsidRDefault="00856EB9" w:rsidP="00E30F38">
            <w:pPr>
              <w:pStyle w:val="a3"/>
              <w:rPr>
                <w:rFonts w:ascii="Times New Roman" w:hAnsi="Times New Roman" w:cs="Times New Roman"/>
                <w:sz w:val="24"/>
                <w:szCs w:val="24"/>
              </w:rPr>
            </w:pPr>
            <w:r>
              <w:rPr>
                <w:rFonts w:ascii="Times New Roman" w:hAnsi="Times New Roman" w:cs="Times New Roman"/>
                <w:sz w:val="24"/>
                <w:szCs w:val="24"/>
              </w:rPr>
              <w:t>33,5</w:t>
            </w:r>
          </w:p>
        </w:tc>
      </w:tr>
      <w:tr w:rsidR="004D7266" w:rsidRPr="00FA4479" w14:paraId="5AA512A3" w14:textId="77777777" w:rsidTr="006C78FA">
        <w:trPr>
          <w:trHeight w:val="401"/>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6CE9EC1" w14:textId="77777777" w:rsidR="004D7266" w:rsidRPr="008F158A" w:rsidRDefault="004D7266" w:rsidP="00027349">
            <w:pPr>
              <w:pStyle w:val="a3"/>
              <w:rPr>
                <w:rFonts w:ascii="Times New Roman" w:eastAsia="Times New Roman" w:hAnsi="Times New Roman" w:cs="Times New Roman"/>
                <w:bCs/>
                <w:sz w:val="24"/>
                <w:szCs w:val="24"/>
              </w:rPr>
            </w:pPr>
            <w:r w:rsidRPr="00327734">
              <w:rPr>
                <w:rFonts w:ascii="Times New Roman" w:eastAsia="Times New Roman" w:hAnsi="Times New Roman" w:cs="Times New Roman"/>
                <w:bCs/>
                <w:sz w:val="24"/>
                <w:szCs w:val="24"/>
              </w:rPr>
              <w:t>Осуществление полномочий по организации мероприятий при осуществлении деятельности по обращению с животными без владельцев</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3FACFD33" w14:textId="77777777" w:rsidR="004D7266" w:rsidRPr="00BA32EA" w:rsidRDefault="004D7266" w:rsidP="00027349">
            <w:pPr>
              <w:pStyle w:val="a3"/>
              <w:rPr>
                <w:rFonts w:ascii="Times New Roman" w:hAnsi="Times New Roman" w:cs="Times New Roman"/>
                <w:sz w:val="24"/>
                <w:szCs w:val="24"/>
              </w:rPr>
            </w:pPr>
            <w:r w:rsidRPr="00BA32EA">
              <w:rPr>
                <w:rFonts w:ascii="Times New Roman" w:hAnsi="Times New Roman" w:cs="Times New Roman"/>
                <w:sz w:val="24"/>
                <w:szCs w:val="24"/>
              </w:rPr>
              <w:t>99 9 00 73880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6A7A5202" w14:textId="77777777" w:rsidR="004D7266" w:rsidRPr="00A91B3A" w:rsidRDefault="004D7266" w:rsidP="00027349">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1A917AD" w14:textId="77777777" w:rsidR="004D7266" w:rsidRPr="00A91B3A" w:rsidRDefault="004D7266" w:rsidP="00027349">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EFE38D6" w14:textId="77777777" w:rsidR="004D7266" w:rsidRPr="00A91B3A" w:rsidRDefault="004D7266" w:rsidP="00027349">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D766A5" w14:textId="77777777" w:rsidR="004D7266" w:rsidRDefault="004D7266" w:rsidP="00E30F38">
            <w:pPr>
              <w:pStyle w:val="a3"/>
              <w:rPr>
                <w:rFonts w:ascii="Times New Roman" w:hAnsi="Times New Roman" w:cs="Times New Roman"/>
                <w:sz w:val="24"/>
                <w:szCs w:val="24"/>
              </w:rPr>
            </w:pPr>
            <w:r>
              <w:rPr>
                <w:rFonts w:ascii="Times New Roman" w:hAnsi="Times New Roman" w:cs="Times New Roman"/>
                <w:sz w:val="24"/>
                <w:szCs w:val="24"/>
              </w:rPr>
              <w:t>18,2</w:t>
            </w:r>
          </w:p>
        </w:tc>
        <w:tc>
          <w:tcPr>
            <w:tcW w:w="1134" w:type="dxa"/>
            <w:tcBorders>
              <w:top w:val="single" w:sz="4" w:space="0" w:color="auto"/>
              <w:left w:val="single" w:sz="4" w:space="0" w:color="auto"/>
              <w:bottom w:val="single" w:sz="4" w:space="0" w:color="auto"/>
              <w:right w:val="single" w:sz="4" w:space="0" w:color="auto"/>
            </w:tcBorders>
            <w:vAlign w:val="bottom"/>
          </w:tcPr>
          <w:p w14:paraId="5789C05A" w14:textId="7BEBBDE8" w:rsidR="004D7266" w:rsidRDefault="00582FC1" w:rsidP="00E30F38">
            <w:pPr>
              <w:pStyle w:val="a3"/>
              <w:rPr>
                <w:rFonts w:ascii="Times New Roman" w:hAnsi="Times New Roman" w:cs="Times New Roman"/>
                <w:sz w:val="24"/>
                <w:szCs w:val="24"/>
              </w:rPr>
            </w:pPr>
            <w:r>
              <w:rPr>
                <w:rFonts w:ascii="Times New Roman" w:hAnsi="Times New Roman" w:cs="Times New Roman"/>
                <w:sz w:val="24"/>
                <w:szCs w:val="24"/>
              </w:rPr>
              <w:t>13</w:t>
            </w:r>
          </w:p>
        </w:tc>
      </w:tr>
      <w:tr w:rsidR="004D7266" w:rsidRPr="00FA4479" w14:paraId="34A3DB19" w14:textId="77777777" w:rsidTr="006C78FA">
        <w:trPr>
          <w:trHeight w:val="401"/>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9C8DE2C" w14:textId="77777777" w:rsidR="004D7266" w:rsidRPr="00A91B3A" w:rsidRDefault="004D7266" w:rsidP="00027349">
            <w:pPr>
              <w:pStyle w:val="a3"/>
              <w:rPr>
                <w:rFonts w:ascii="Times New Roman" w:hAnsi="Times New Roman" w:cs="Times New Roman"/>
                <w:sz w:val="24"/>
                <w:szCs w:val="24"/>
              </w:rPr>
            </w:pPr>
            <w:r w:rsidRPr="00A91B3A">
              <w:rPr>
                <w:rFonts w:ascii="Times New Roman" w:hAnsi="Times New Roman" w:cs="Times New Roman"/>
                <w:sz w:val="24"/>
                <w:szCs w:val="24"/>
              </w:rPr>
              <w:t>Закупка товаров, работ и услуг для государственных (муниципальных) нужд</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79FFE11F" w14:textId="77777777" w:rsidR="004D7266" w:rsidRPr="00A91B3A" w:rsidRDefault="004D7266" w:rsidP="00027349">
            <w:pPr>
              <w:pStyle w:val="a3"/>
              <w:rPr>
                <w:rFonts w:ascii="Times New Roman" w:hAnsi="Times New Roman" w:cs="Times New Roman"/>
                <w:sz w:val="24"/>
                <w:szCs w:val="24"/>
              </w:rPr>
            </w:pPr>
            <w:r w:rsidRPr="00A91B3A">
              <w:rPr>
                <w:rFonts w:ascii="Times New Roman" w:hAnsi="Times New Roman" w:cs="Times New Roman"/>
                <w:sz w:val="24"/>
                <w:szCs w:val="24"/>
              </w:rPr>
              <w:t xml:space="preserve">99 9 00 </w:t>
            </w:r>
            <w:r>
              <w:rPr>
                <w:rFonts w:ascii="Times New Roman" w:hAnsi="Times New Roman" w:cs="Times New Roman"/>
                <w:sz w:val="24"/>
                <w:szCs w:val="24"/>
              </w:rPr>
              <w:t>7388</w:t>
            </w:r>
            <w:r w:rsidRPr="00A91B3A">
              <w:rPr>
                <w:rFonts w:ascii="Times New Roman" w:hAnsi="Times New Roman" w:cs="Times New Roman"/>
                <w:sz w:val="24"/>
                <w:szCs w:val="24"/>
              </w:rPr>
              <w:t>0</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686C69BB" w14:textId="77777777" w:rsidR="004D7266" w:rsidRPr="00A91B3A" w:rsidRDefault="004D7266" w:rsidP="00027349">
            <w:pPr>
              <w:pStyle w:val="a3"/>
              <w:rPr>
                <w:rFonts w:ascii="Times New Roman" w:hAnsi="Times New Roman" w:cs="Times New Roman"/>
                <w:sz w:val="24"/>
                <w:szCs w:val="24"/>
              </w:rPr>
            </w:pPr>
            <w:r>
              <w:rPr>
                <w:rFonts w:ascii="Times New Roman" w:hAnsi="Times New Roman" w:cs="Times New Roman"/>
                <w:sz w:val="24"/>
                <w:szCs w:val="24"/>
              </w:rPr>
              <w:t>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221145C" w14:textId="77777777" w:rsidR="004D7266" w:rsidRPr="00A91B3A" w:rsidRDefault="004D7266" w:rsidP="00027349">
            <w:pPr>
              <w:pStyle w:val="a3"/>
              <w:rPr>
                <w:rFonts w:ascii="Times New Roman" w:hAnsi="Times New Roman" w:cs="Times New Roman"/>
                <w:sz w:val="24"/>
                <w:szCs w:val="24"/>
              </w:rPr>
            </w:pPr>
            <w:r>
              <w:rPr>
                <w:rFonts w:ascii="Times New Roman" w:hAnsi="Times New Roman" w:cs="Times New Roman"/>
                <w:sz w:val="24"/>
                <w:szCs w:val="24"/>
              </w:rPr>
              <w:t>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6A16D6B3" w14:textId="77777777" w:rsidR="004D7266" w:rsidRPr="00A91B3A" w:rsidRDefault="004D7266" w:rsidP="00027349">
            <w:pPr>
              <w:pStyle w:val="a3"/>
              <w:rPr>
                <w:rFonts w:ascii="Times New Roman" w:hAnsi="Times New Roman" w:cs="Times New Roman"/>
                <w:sz w:val="24"/>
                <w:szCs w:val="24"/>
              </w:rPr>
            </w:pPr>
            <w:r>
              <w:rPr>
                <w:rFonts w:ascii="Times New Roman" w:hAnsi="Times New Roman" w:cs="Times New Roman"/>
                <w:sz w:val="24"/>
                <w:szCs w:val="24"/>
              </w:rPr>
              <w:t>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78399" w14:textId="77777777" w:rsidR="004D7266" w:rsidRDefault="004D7266" w:rsidP="00E30F38">
            <w:pPr>
              <w:pStyle w:val="a3"/>
              <w:rPr>
                <w:rFonts w:ascii="Times New Roman" w:hAnsi="Times New Roman" w:cs="Times New Roman"/>
                <w:sz w:val="24"/>
                <w:szCs w:val="24"/>
              </w:rPr>
            </w:pPr>
            <w:r>
              <w:rPr>
                <w:rFonts w:ascii="Times New Roman" w:hAnsi="Times New Roman" w:cs="Times New Roman"/>
                <w:sz w:val="24"/>
                <w:szCs w:val="24"/>
              </w:rPr>
              <w:t>18,2</w:t>
            </w:r>
          </w:p>
        </w:tc>
        <w:tc>
          <w:tcPr>
            <w:tcW w:w="1134" w:type="dxa"/>
            <w:tcBorders>
              <w:top w:val="single" w:sz="4" w:space="0" w:color="auto"/>
              <w:left w:val="single" w:sz="4" w:space="0" w:color="auto"/>
              <w:bottom w:val="single" w:sz="4" w:space="0" w:color="auto"/>
              <w:right w:val="single" w:sz="4" w:space="0" w:color="auto"/>
            </w:tcBorders>
            <w:vAlign w:val="bottom"/>
          </w:tcPr>
          <w:p w14:paraId="31C02DA5" w14:textId="6DF82B5C" w:rsidR="004D7266" w:rsidRDefault="00582FC1" w:rsidP="00E30F38">
            <w:pPr>
              <w:pStyle w:val="a3"/>
              <w:rPr>
                <w:rFonts w:ascii="Times New Roman" w:hAnsi="Times New Roman" w:cs="Times New Roman"/>
                <w:sz w:val="24"/>
                <w:szCs w:val="24"/>
              </w:rPr>
            </w:pPr>
            <w:r>
              <w:rPr>
                <w:rFonts w:ascii="Times New Roman" w:hAnsi="Times New Roman" w:cs="Times New Roman"/>
                <w:sz w:val="24"/>
                <w:szCs w:val="24"/>
              </w:rPr>
              <w:t>13</w:t>
            </w:r>
          </w:p>
        </w:tc>
      </w:tr>
      <w:tr w:rsidR="00A44B97" w:rsidRPr="00FA4479" w14:paraId="7021A5EF" w14:textId="77777777" w:rsidTr="006C78FA">
        <w:trPr>
          <w:trHeight w:val="408"/>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0D1924DA" w14:textId="77777777" w:rsidR="00A44B97" w:rsidRPr="00FA4479" w:rsidRDefault="00A44B97" w:rsidP="00E14B24">
            <w:pPr>
              <w:pStyle w:val="a3"/>
              <w:rPr>
                <w:rFonts w:ascii="Times New Roman" w:hAnsi="Times New Roman" w:cs="Times New Roman"/>
                <w:sz w:val="24"/>
                <w:szCs w:val="24"/>
              </w:rPr>
            </w:pPr>
            <w:r>
              <w:rPr>
                <w:rFonts w:ascii="Times New Roman" w:hAnsi="Times New Roman" w:cs="Times New Roman"/>
                <w:sz w:val="24"/>
                <w:szCs w:val="24"/>
              </w:rPr>
              <w:t>Условно-утвержденные расходы</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18A77FB6" w14:textId="77777777" w:rsidR="00A44B97" w:rsidRPr="00FA4479" w:rsidRDefault="00A44B97" w:rsidP="00E14B24">
            <w:pPr>
              <w:pStyle w:val="a3"/>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6CDB2BA7" w14:textId="77777777" w:rsidR="00A44B97" w:rsidRPr="00FA4479" w:rsidRDefault="00A44B97"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2F268AE6" w14:textId="77777777" w:rsidR="00A44B97" w:rsidRPr="00FA4479" w:rsidRDefault="00A44B97"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74AB5C50" w14:textId="77777777" w:rsidR="00A44B97" w:rsidRPr="00FA4479" w:rsidRDefault="00A44B97"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16331" w14:textId="0DB128F4" w:rsidR="00A44B97" w:rsidRPr="00FA4479" w:rsidRDefault="00582FC1" w:rsidP="00E14B24">
            <w:pPr>
              <w:pStyle w:val="a3"/>
              <w:rPr>
                <w:rFonts w:ascii="Times New Roman" w:hAnsi="Times New Roman" w:cs="Times New Roman"/>
                <w:sz w:val="24"/>
                <w:szCs w:val="24"/>
              </w:rPr>
            </w:pPr>
            <w:r>
              <w:rPr>
                <w:rFonts w:ascii="Times New Roman" w:hAnsi="Times New Roman" w:cs="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vAlign w:val="bottom"/>
          </w:tcPr>
          <w:p w14:paraId="694751FF" w14:textId="2F7B8364" w:rsidR="00A44B97" w:rsidRPr="00FA4479" w:rsidRDefault="00582FC1" w:rsidP="00E14B24">
            <w:pPr>
              <w:pStyle w:val="a3"/>
              <w:rPr>
                <w:rFonts w:ascii="Times New Roman" w:hAnsi="Times New Roman" w:cs="Times New Roman"/>
                <w:sz w:val="24"/>
                <w:szCs w:val="24"/>
              </w:rPr>
            </w:pPr>
            <w:r>
              <w:rPr>
                <w:rFonts w:ascii="Times New Roman" w:hAnsi="Times New Roman" w:cs="Times New Roman"/>
                <w:sz w:val="24"/>
                <w:szCs w:val="24"/>
              </w:rPr>
              <w:t>151</w:t>
            </w:r>
          </w:p>
        </w:tc>
      </w:tr>
      <w:tr w:rsidR="00E14B24" w:rsidRPr="00FA4479" w14:paraId="7481D949" w14:textId="77777777" w:rsidTr="006C78FA">
        <w:trPr>
          <w:trHeight w:val="408"/>
        </w:trPr>
        <w:tc>
          <w:tcPr>
            <w:tcW w:w="3981" w:type="dxa"/>
            <w:tcBorders>
              <w:top w:val="single" w:sz="4" w:space="0" w:color="auto"/>
              <w:left w:val="single" w:sz="4" w:space="0" w:color="auto"/>
              <w:bottom w:val="single" w:sz="4" w:space="0" w:color="auto"/>
              <w:right w:val="single" w:sz="4" w:space="0" w:color="auto"/>
            </w:tcBorders>
            <w:shd w:val="clear" w:color="auto" w:fill="auto"/>
            <w:vAlign w:val="bottom"/>
          </w:tcPr>
          <w:p w14:paraId="55E7BD28" w14:textId="77777777" w:rsidR="00E14B24" w:rsidRPr="00FA4479" w:rsidRDefault="00E14B24" w:rsidP="00E14B24">
            <w:pPr>
              <w:pStyle w:val="a3"/>
              <w:rPr>
                <w:rFonts w:ascii="Times New Roman" w:hAnsi="Times New Roman" w:cs="Times New Roman"/>
                <w:sz w:val="24"/>
                <w:szCs w:val="24"/>
              </w:rPr>
            </w:pPr>
            <w:r w:rsidRPr="00FA4479">
              <w:rPr>
                <w:rFonts w:ascii="Times New Roman" w:hAnsi="Times New Roman" w:cs="Times New Roman"/>
                <w:sz w:val="24"/>
                <w:szCs w:val="24"/>
              </w:rPr>
              <w:t xml:space="preserve">ВСЕГО </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14:paraId="365080C6" w14:textId="77777777" w:rsidR="00E14B24" w:rsidRPr="00FA4479" w:rsidRDefault="00E14B24" w:rsidP="00E14B24">
            <w:pPr>
              <w:pStyle w:val="a3"/>
              <w:rPr>
                <w:rFonts w:ascii="Times New Roman" w:hAnsi="Times New Roman" w:cs="Times New Roman"/>
                <w:sz w:val="24"/>
                <w:szCs w:val="24"/>
              </w:rPr>
            </w:pPr>
          </w:p>
        </w:tc>
        <w:tc>
          <w:tcPr>
            <w:tcW w:w="1056" w:type="dxa"/>
            <w:tcBorders>
              <w:top w:val="single" w:sz="4" w:space="0" w:color="auto"/>
              <w:left w:val="single" w:sz="4" w:space="0" w:color="auto"/>
              <w:bottom w:val="single" w:sz="4" w:space="0" w:color="auto"/>
              <w:right w:val="single" w:sz="4" w:space="0" w:color="auto"/>
            </w:tcBorders>
            <w:shd w:val="clear" w:color="auto" w:fill="auto"/>
            <w:vAlign w:val="bottom"/>
          </w:tcPr>
          <w:p w14:paraId="4968EC38" w14:textId="77777777" w:rsidR="00E14B24" w:rsidRPr="00FA4479" w:rsidRDefault="00E14B24" w:rsidP="00E14B24">
            <w:pPr>
              <w:pStyle w:val="a3"/>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93AF456" w14:textId="77777777" w:rsidR="00E14B24" w:rsidRPr="00FA4479" w:rsidRDefault="00E14B24" w:rsidP="00E14B24">
            <w:pPr>
              <w:pStyle w:val="a3"/>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14:paraId="45BC78D5" w14:textId="77777777" w:rsidR="00E14B24" w:rsidRPr="00FA4479" w:rsidRDefault="00E14B24" w:rsidP="00E14B24">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46B4D" w14:textId="7CE498E5" w:rsidR="00E14B24" w:rsidRPr="00FA4479" w:rsidRDefault="00856EB9" w:rsidP="00E14B24">
            <w:pPr>
              <w:pStyle w:val="a3"/>
              <w:rPr>
                <w:rFonts w:ascii="Times New Roman" w:hAnsi="Times New Roman" w:cs="Times New Roman"/>
                <w:sz w:val="24"/>
                <w:szCs w:val="24"/>
              </w:rPr>
            </w:pPr>
            <w:r>
              <w:rPr>
                <w:rFonts w:ascii="Times New Roman" w:hAnsi="Times New Roman" w:cs="Times New Roman"/>
                <w:sz w:val="24"/>
                <w:szCs w:val="24"/>
              </w:rPr>
              <w:t>4494,7</w:t>
            </w:r>
          </w:p>
        </w:tc>
        <w:tc>
          <w:tcPr>
            <w:tcW w:w="1134" w:type="dxa"/>
            <w:tcBorders>
              <w:top w:val="single" w:sz="4" w:space="0" w:color="auto"/>
              <w:left w:val="single" w:sz="4" w:space="0" w:color="auto"/>
              <w:bottom w:val="single" w:sz="4" w:space="0" w:color="auto"/>
              <w:right w:val="single" w:sz="4" w:space="0" w:color="auto"/>
            </w:tcBorders>
            <w:vAlign w:val="bottom"/>
          </w:tcPr>
          <w:p w14:paraId="0F4566B5" w14:textId="3B67CC10" w:rsidR="00E14B24" w:rsidRPr="00FA4479" w:rsidRDefault="00856EB9" w:rsidP="00E14B24">
            <w:pPr>
              <w:pStyle w:val="a3"/>
              <w:rPr>
                <w:rFonts w:ascii="Times New Roman" w:hAnsi="Times New Roman" w:cs="Times New Roman"/>
                <w:sz w:val="24"/>
                <w:szCs w:val="24"/>
              </w:rPr>
            </w:pPr>
            <w:r>
              <w:rPr>
                <w:rFonts w:ascii="Times New Roman" w:hAnsi="Times New Roman" w:cs="Times New Roman"/>
                <w:sz w:val="24"/>
                <w:szCs w:val="24"/>
              </w:rPr>
              <w:t>3974,5</w:t>
            </w:r>
          </w:p>
        </w:tc>
      </w:tr>
    </w:tbl>
    <w:p w14:paraId="3479B3D1" w14:textId="77777777" w:rsidR="00E14B24" w:rsidRPr="00C34DCF" w:rsidRDefault="00E14B24" w:rsidP="00E14B24">
      <w:pPr>
        <w:tabs>
          <w:tab w:val="left" w:pos="5820"/>
        </w:tabs>
        <w:rPr>
          <w:rFonts w:ascii="Times New Roman" w:hAnsi="Times New Roman" w:cs="Times New Roman"/>
        </w:rPr>
      </w:pPr>
    </w:p>
    <w:p w14:paraId="3BF41ACA" w14:textId="77777777" w:rsidR="003A2344" w:rsidRPr="00C34DCF" w:rsidRDefault="003A2344">
      <w:pPr>
        <w:rPr>
          <w:rFonts w:ascii="Times New Roman" w:hAnsi="Times New Roman" w:cs="Times New Roman"/>
        </w:rPr>
      </w:pPr>
    </w:p>
    <w:p w14:paraId="1EB48443" w14:textId="77777777" w:rsidR="00E14B24" w:rsidRDefault="00E14B24">
      <w:pPr>
        <w:rPr>
          <w:rFonts w:ascii="Times New Roman" w:hAnsi="Times New Roman" w:cs="Times New Roman"/>
        </w:rPr>
      </w:pPr>
    </w:p>
    <w:p w14:paraId="0E42BFC1" w14:textId="77777777" w:rsidR="00FA4479" w:rsidRDefault="00FA4479">
      <w:pPr>
        <w:rPr>
          <w:rFonts w:ascii="Times New Roman" w:hAnsi="Times New Roman" w:cs="Times New Roman"/>
        </w:rPr>
      </w:pPr>
    </w:p>
    <w:p w14:paraId="31C3188B" w14:textId="77777777" w:rsidR="00FA4479" w:rsidRDefault="00FA4479">
      <w:pPr>
        <w:rPr>
          <w:rFonts w:ascii="Times New Roman" w:hAnsi="Times New Roman" w:cs="Times New Roman"/>
        </w:rPr>
      </w:pPr>
    </w:p>
    <w:p w14:paraId="249166A3" w14:textId="77777777" w:rsidR="00FA4479" w:rsidRDefault="00FA4479">
      <w:pPr>
        <w:rPr>
          <w:rFonts w:ascii="Times New Roman" w:hAnsi="Times New Roman" w:cs="Times New Roman"/>
        </w:rPr>
      </w:pPr>
    </w:p>
    <w:p w14:paraId="791B4265" w14:textId="77777777" w:rsidR="00FA4479" w:rsidRDefault="00FA4479">
      <w:pPr>
        <w:rPr>
          <w:rFonts w:ascii="Times New Roman" w:hAnsi="Times New Roman" w:cs="Times New Roman"/>
        </w:rPr>
      </w:pPr>
    </w:p>
    <w:p w14:paraId="25CF0BF6" w14:textId="77777777" w:rsidR="00FA4479" w:rsidRDefault="00FA4479">
      <w:pPr>
        <w:rPr>
          <w:rFonts w:ascii="Times New Roman" w:hAnsi="Times New Roman" w:cs="Times New Roman"/>
        </w:rPr>
      </w:pPr>
    </w:p>
    <w:p w14:paraId="130AAC2B" w14:textId="77777777" w:rsidR="00FA4479" w:rsidRDefault="00FA4479">
      <w:pPr>
        <w:rPr>
          <w:rFonts w:ascii="Times New Roman" w:hAnsi="Times New Roman" w:cs="Times New Roman"/>
        </w:rPr>
      </w:pPr>
    </w:p>
    <w:p w14:paraId="1B7BB242" w14:textId="77777777" w:rsidR="006C78FA" w:rsidRDefault="006C78FA">
      <w:pPr>
        <w:rPr>
          <w:rFonts w:ascii="Times New Roman" w:hAnsi="Times New Roman" w:cs="Times New Roman"/>
        </w:rPr>
      </w:pPr>
    </w:p>
    <w:p w14:paraId="73725023" w14:textId="77777777" w:rsidR="00CE03E4" w:rsidRDefault="00CE03E4">
      <w:pPr>
        <w:rPr>
          <w:rFonts w:ascii="Times New Roman" w:hAnsi="Times New Roman" w:cs="Times New Roman"/>
        </w:rPr>
      </w:pPr>
    </w:p>
    <w:p w14:paraId="03793778" w14:textId="77777777" w:rsidR="004C1F86" w:rsidRDefault="004C1F86">
      <w:pPr>
        <w:rPr>
          <w:rFonts w:ascii="Times New Roman" w:hAnsi="Times New Roman" w:cs="Times New Roman"/>
        </w:rPr>
      </w:pPr>
    </w:p>
    <w:p w14:paraId="5C51A7AC" w14:textId="77777777" w:rsidR="004C1F86" w:rsidRDefault="004C1F86">
      <w:pPr>
        <w:rPr>
          <w:rFonts w:ascii="Times New Roman" w:hAnsi="Times New Roman" w:cs="Times New Roman"/>
        </w:rPr>
      </w:pPr>
    </w:p>
    <w:p w14:paraId="439A4A59" w14:textId="77777777" w:rsidR="00D53BFB" w:rsidRPr="00C34DCF" w:rsidRDefault="00D53BFB">
      <w:pPr>
        <w:rPr>
          <w:rFonts w:ascii="Times New Roman" w:hAnsi="Times New Roman" w:cs="Times New Roman"/>
        </w:rPr>
      </w:pPr>
    </w:p>
    <w:tbl>
      <w:tblPr>
        <w:tblW w:w="9538" w:type="dxa"/>
        <w:tblInd w:w="93" w:type="dxa"/>
        <w:tblLook w:val="04A0" w:firstRow="1" w:lastRow="0" w:firstColumn="1" w:lastColumn="0" w:noHBand="0" w:noVBand="1"/>
      </w:tblPr>
      <w:tblGrid>
        <w:gridCol w:w="6252"/>
        <w:gridCol w:w="1134"/>
        <w:gridCol w:w="1134"/>
        <w:gridCol w:w="1018"/>
      </w:tblGrid>
      <w:tr w:rsidR="004C58E8" w:rsidRPr="00977DAC" w14:paraId="01927997" w14:textId="77777777" w:rsidTr="006C78FA">
        <w:trPr>
          <w:trHeight w:val="332"/>
        </w:trPr>
        <w:tc>
          <w:tcPr>
            <w:tcW w:w="9538" w:type="dxa"/>
            <w:gridSpan w:val="4"/>
            <w:tcBorders>
              <w:top w:val="nil"/>
              <w:left w:val="nil"/>
              <w:bottom w:val="nil"/>
              <w:right w:val="nil"/>
            </w:tcBorders>
            <w:shd w:val="clear" w:color="auto" w:fill="auto"/>
            <w:noWrap/>
          </w:tcPr>
          <w:p w14:paraId="11232282" w14:textId="77777777" w:rsidR="004C58E8" w:rsidRPr="00856EB9" w:rsidRDefault="004C58E8" w:rsidP="004C58E8">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lastRenderedPageBreak/>
              <w:t xml:space="preserve">    </w:t>
            </w:r>
          </w:p>
          <w:p w14:paraId="0BEF9777" w14:textId="7809B301" w:rsidR="004C58E8" w:rsidRPr="00856EB9" w:rsidRDefault="004C58E8" w:rsidP="00FC5B35">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Приложение №1</w:t>
            </w:r>
            <w:r w:rsidR="00FC5B35" w:rsidRPr="00856EB9">
              <w:rPr>
                <w:rFonts w:ascii="Times New Roman" w:eastAsia="Times New Roman" w:hAnsi="Times New Roman" w:cs="Times New Roman"/>
                <w:sz w:val="24"/>
                <w:szCs w:val="24"/>
              </w:rPr>
              <w:t>2</w:t>
            </w:r>
          </w:p>
        </w:tc>
      </w:tr>
      <w:tr w:rsidR="004C58E8" w:rsidRPr="00977DAC" w14:paraId="5ABD3F10" w14:textId="77777777" w:rsidTr="006C78FA">
        <w:trPr>
          <w:trHeight w:val="232"/>
        </w:trPr>
        <w:tc>
          <w:tcPr>
            <w:tcW w:w="9538" w:type="dxa"/>
            <w:gridSpan w:val="4"/>
            <w:tcBorders>
              <w:top w:val="nil"/>
              <w:left w:val="nil"/>
              <w:bottom w:val="nil"/>
              <w:right w:val="nil"/>
            </w:tcBorders>
            <w:shd w:val="clear" w:color="auto" w:fill="auto"/>
            <w:noWrap/>
          </w:tcPr>
          <w:p w14:paraId="6B4F42A9" w14:textId="77777777" w:rsidR="004C58E8" w:rsidRPr="00856EB9" w:rsidRDefault="004C58E8" w:rsidP="004C58E8">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 xml:space="preserve">к  решению земского собрания                                                                                                </w:t>
            </w:r>
          </w:p>
        </w:tc>
      </w:tr>
      <w:tr w:rsidR="004C58E8" w:rsidRPr="00977DAC" w14:paraId="2948BC2C" w14:textId="77777777" w:rsidTr="006C78FA">
        <w:trPr>
          <w:trHeight w:val="217"/>
        </w:trPr>
        <w:tc>
          <w:tcPr>
            <w:tcW w:w="9538" w:type="dxa"/>
            <w:gridSpan w:val="4"/>
            <w:tcBorders>
              <w:top w:val="nil"/>
              <w:left w:val="nil"/>
              <w:bottom w:val="nil"/>
              <w:right w:val="nil"/>
            </w:tcBorders>
            <w:shd w:val="clear" w:color="auto" w:fill="auto"/>
            <w:noWrap/>
          </w:tcPr>
          <w:p w14:paraId="29291CF5" w14:textId="77777777" w:rsidR="004C58E8" w:rsidRPr="00856EB9" w:rsidRDefault="004C58E8" w:rsidP="004C58E8">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 xml:space="preserve">«О бюджете Солонцинского сельского поселения </w:t>
            </w:r>
          </w:p>
        </w:tc>
      </w:tr>
      <w:tr w:rsidR="004C58E8" w:rsidRPr="00977DAC" w14:paraId="300A9174" w14:textId="77777777" w:rsidTr="006C78FA">
        <w:trPr>
          <w:trHeight w:val="106"/>
        </w:trPr>
        <w:tc>
          <w:tcPr>
            <w:tcW w:w="9538" w:type="dxa"/>
            <w:gridSpan w:val="4"/>
            <w:tcBorders>
              <w:top w:val="nil"/>
              <w:left w:val="nil"/>
              <w:bottom w:val="nil"/>
              <w:right w:val="nil"/>
            </w:tcBorders>
            <w:shd w:val="clear" w:color="auto" w:fill="auto"/>
            <w:noWrap/>
          </w:tcPr>
          <w:p w14:paraId="66679D4D" w14:textId="77777777" w:rsidR="004C58E8" w:rsidRPr="00856EB9" w:rsidRDefault="004C58E8" w:rsidP="004C58E8">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муниципального района «Вейделевский район»</w:t>
            </w:r>
          </w:p>
        </w:tc>
      </w:tr>
      <w:tr w:rsidR="004C58E8" w:rsidRPr="00977DAC" w14:paraId="2409D0B9" w14:textId="77777777" w:rsidTr="006C78FA">
        <w:trPr>
          <w:trHeight w:val="106"/>
        </w:trPr>
        <w:tc>
          <w:tcPr>
            <w:tcW w:w="9538" w:type="dxa"/>
            <w:gridSpan w:val="4"/>
            <w:tcBorders>
              <w:top w:val="nil"/>
              <w:left w:val="nil"/>
              <w:bottom w:val="nil"/>
              <w:right w:val="nil"/>
            </w:tcBorders>
            <w:shd w:val="clear" w:color="auto" w:fill="auto"/>
            <w:noWrap/>
          </w:tcPr>
          <w:p w14:paraId="207AD9FF" w14:textId="7D9705DF" w:rsidR="004C58E8" w:rsidRPr="00856EB9" w:rsidRDefault="004C58E8" w:rsidP="00E7095C">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Белгородской области на 202</w:t>
            </w:r>
            <w:r w:rsidR="00352C8D" w:rsidRPr="00856EB9">
              <w:rPr>
                <w:rFonts w:ascii="Times New Roman" w:eastAsia="Times New Roman" w:hAnsi="Times New Roman" w:cs="Times New Roman"/>
                <w:sz w:val="24"/>
                <w:szCs w:val="24"/>
              </w:rPr>
              <w:t>4</w:t>
            </w:r>
            <w:r w:rsidRPr="00856EB9">
              <w:rPr>
                <w:rFonts w:ascii="Times New Roman" w:eastAsia="Times New Roman" w:hAnsi="Times New Roman" w:cs="Times New Roman"/>
                <w:sz w:val="24"/>
                <w:szCs w:val="24"/>
              </w:rPr>
              <w:t xml:space="preserve"> год</w:t>
            </w:r>
          </w:p>
        </w:tc>
      </w:tr>
      <w:tr w:rsidR="004C58E8" w:rsidRPr="00977DAC" w14:paraId="35DA37F3" w14:textId="77777777" w:rsidTr="006C78FA">
        <w:trPr>
          <w:trHeight w:val="106"/>
        </w:trPr>
        <w:tc>
          <w:tcPr>
            <w:tcW w:w="9538" w:type="dxa"/>
            <w:gridSpan w:val="4"/>
            <w:tcBorders>
              <w:top w:val="nil"/>
              <w:left w:val="nil"/>
              <w:bottom w:val="nil"/>
              <w:right w:val="nil"/>
            </w:tcBorders>
            <w:shd w:val="clear" w:color="auto" w:fill="auto"/>
            <w:noWrap/>
          </w:tcPr>
          <w:p w14:paraId="27990ED1" w14:textId="3F6A2F10" w:rsidR="004C58E8" w:rsidRPr="00856EB9" w:rsidRDefault="004C58E8" w:rsidP="00E7095C">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и плановый период 202</w:t>
            </w:r>
            <w:r w:rsidR="00352C8D" w:rsidRPr="00856EB9">
              <w:rPr>
                <w:rFonts w:ascii="Times New Roman" w:eastAsia="Times New Roman" w:hAnsi="Times New Roman" w:cs="Times New Roman"/>
                <w:sz w:val="24"/>
                <w:szCs w:val="24"/>
              </w:rPr>
              <w:t>5</w:t>
            </w:r>
            <w:r w:rsidR="00E7095C" w:rsidRPr="00856EB9">
              <w:rPr>
                <w:rFonts w:ascii="Times New Roman" w:eastAsia="Times New Roman" w:hAnsi="Times New Roman" w:cs="Times New Roman"/>
                <w:sz w:val="24"/>
                <w:szCs w:val="24"/>
              </w:rPr>
              <w:t xml:space="preserve"> </w:t>
            </w:r>
            <w:r w:rsidRPr="00856EB9">
              <w:rPr>
                <w:rFonts w:ascii="Times New Roman" w:eastAsia="Times New Roman" w:hAnsi="Times New Roman" w:cs="Times New Roman"/>
                <w:sz w:val="24"/>
                <w:szCs w:val="24"/>
              </w:rPr>
              <w:t>и 202</w:t>
            </w:r>
            <w:r w:rsidR="00352C8D" w:rsidRPr="00856EB9">
              <w:rPr>
                <w:rFonts w:ascii="Times New Roman" w:eastAsia="Times New Roman" w:hAnsi="Times New Roman" w:cs="Times New Roman"/>
                <w:sz w:val="24"/>
                <w:szCs w:val="24"/>
              </w:rPr>
              <w:t>6</w:t>
            </w:r>
            <w:r w:rsidRPr="00856EB9">
              <w:rPr>
                <w:rFonts w:ascii="Times New Roman" w:eastAsia="Times New Roman" w:hAnsi="Times New Roman" w:cs="Times New Roman"/>
                <w:sz w:val="24"/>
                <w:szCs w:val="24"/>
              </w:rPr>
              <w:t xml:space="preserve"> годов»</w:t>
            </w:r>
          </w:p>
        </w:tc>
      </w:tr>
      <w:tr w:rsidR="004C58E8" w:rsidRPr="00977DAC" w14:paraId="7E2BA65F" w14:textId="77777777" w:rsidTr="006C78FA">
        <w:trPr>
          <w:trHeight w:val="513"/>
        </w:trPr>
        <w:tc>
          <w:tcPr>
            <w:tcW w:w="9538" w:type="dxa"/>
            <w:gridSpan w:val="4"/>
            <w:tcBorders>
              <w:top w:val="nil"/>
              <w:left w:val="nil"/>
              <w:bottom w:val="nil"/>
              <w:right w:val="nil"/>
            </w:tcBorders>
            <w:shd w:val="clear" w:color="auto" w:fill="auto"/>
            <w:noWrap/>
            <w:vAlign w:val="bottom"/>
          </w:tcPr>
          <w:p w14:paraId="0FA13ED2" w14:textId="77777777" w:rsidR="004C58E8" w:rsidRPr="00856EB9" w:rsidRDefault="004C58E8" w:rsidP="004C58E8">
            <w:pPr>
              <w:spacing w:after="0" w:line="240" w:lineRule="auto"/>
              <w:jc w:val="center"/>
              <w:rPr>
                <w:rFonts w:ascii="Times New Roman" w:eastAsia="Times New Roman" w:hAnsi="Times New Roman" w:cs="Times New Roman"/>
                <w:sz w:val="24"/>
                <w:szCs w:val="24"/>
              </w:rPr>
            </w:pPr>
          </w:p>
          <w:p w14:paraId="37F3B417" w14:textId="73CAFA73" w:rsidR="002F586E" w:rsidRPr="00856EB9" w:rsidRDefault="004C58E8" w:rsidP="00FA4479">
            <w:pPr>
              <w:spacing w:after="0" w:line="240" w:lineRule="auto"/>
              <w:jc w:val="center"/>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Распределение межбюджетных трансфертов, получаемых из районного бюджета в виде субвенций и дотаций на выравнивание бюджетн</w:t>
            </w:r>
            <w:r w:rsidR="00FA4479" w:rsidRPr="00856EB9">
              <w:rPr>
                <w:rFonts w:ascii="Times New Roman" w:eastAsia="Times New Roman" w:hAnsi="Times New Roman" w:cs="Times New Roman"/>
                <w:sz w:val="24"/>
                <w:szCs w:val="24"/>
              </w:rPr>
              <w:t>ой обеспеченности на 202</w:t>
            </w:r>
            <w:r w:rsidR="00352C8D" w:rsidRPr="00856EB9">
              <w:rPr>
                <w:rFonts w:ascii="Times New Roman" w:eastAsia="Times New Roman" w:hAnsi="Times New Roman" w:cs="Times New Roman"/>
                <w:sz w:val="24"/>
                <w:szCs w:val="24"/>
              </w:rPr>
              <w:t>4</w:t>
            </w:r>
            <w:r w:rsidR="00FA4479" w:rsidRPr="00856EB9">
              <w:rPr>
                <w:rFonts w:ascii="Times New Roman" w:eastAsia="Times New Roman" w:hAnsi="Times New Roman" w:cs="Times New Roman"/>
                <w:sz w:val="24"/>
                <w:szCs w:val="24"/>
              </w:rPr>
              <w:t xml:space="preserve"> год и </w:t>
            </w:r>
          </w:p>
          <w:p w14:paraId="1B5099DE" w14:textId="4733E2AF" w:rsidR="004C58E8" w:rsidRPr="00856EB9" w:rsidRDefault="004C58E8" w:rsidP="00E7095C">
            <w:pPr>
              <w:spacing w:after="0" w:line="240" w:lineRule="auto"/>
              <w:jc w:val="center"/>
              <w:rPr>
                <w:rFonts w:ascii="Times New Roman" w:eastAsia="Times New Roman" w:hAnsi="Times New Roman" w:cs="Times New Roman"/>
                <w:sz w:val="24"/>
                <w:szCs w:val="24"/>
              </w:rPr>
            </w:pPr>
            <w:r w:rsidRPr="00856EB9">
              <w:rPr>
                <w:rFonts w:ascii="Times New Roman" w:eastAsia="Times New Roman" w:hAnsi="Times New Roman" w:cs="Times New Roman"/>
                <w:bCs/>
                <w:sz w:val="24"/>
                <w:szCs w:val="24"/>
              </w:rPr>
              <w:t xml:space="preserve"> планов</w:t>
            </w:r>
            <w:r w:rsidR="00FA4479" w:rsidRPr="00856EB9">
              <w:rPr>
                <w:rFonts w:ascii="Times New Roman" w:eastAsia="Times New Roman" w:hAnsi="Times New Roman" w:cs="Times New Roman"/>
                <w:bCs/>
                <w:sz w:val="24"/>
                <w:szCs w:val="24"/>
              </w:rPr>
              <w:t>ый</w:t>
            </w:r>
            <w:r w:rsidRPr="00856EB9">
              <w:rPr>
                <w:rFonts w:ascii="Times New Roman" w:eastAsia="Times New Roman" w:hAnsi="Times New Roman" w:cs="Times New Roman"/>
                <w:bCs/>
                <w:sz w:val="24"/>
                <w:szCs w:val="24"/>
              </w:rPr>
              <w:t xml:space="preserve"> период 202</w:t>
            </w:r>
            <w:r w:rsidR="00352C8D" w:rsidRPr="00856EB9">
              <w:rPr>
                <w:rFonts w:ascii="Times New Roman" w:eastAsia="Times New Roman" w:hAnsi="Times New Roman" w:cs="Times New Roman"/>
                <w:bCs/>
                <w:sz w:val="24"/>
                <w:szCs w:val="24"/>
              </w:rPr>
              <w:t>5</w:t>
            </w:r>
            <w:r w:rsidRPr="00856EB9">
              <w:rPr>
                <w:rFonts w:ascii="Times New Roman" w:eastAsia="Times New Roman" w:hAnsi="Times New Roman" w:cs="Times New Roman"/>
                <w:bCs/>
                <w:sz w:val="24"/>
                <w:szCs w:val="24"/>
              </w:rPr>
              <w:t xml:space="preserve"> и 202</w:t>
            </w:r>
            <w:r w:rsidR="00352C8D" w:rsidRPr="00856EB9">
              <w:rPr>
                <w:rFonts w:ascii="Times New Roman" w:eastAsia="Times New Roman" w:hAnsi="Times New Roman" w:cs="Times New Roman"/>
                <w:bCs/>
                <w:sz w:val="24"/>
                <w:szCs w:val="24"/>
              </w:rPr>
              <w:t>6</w:t>
            </w:r>
            <w:r w:rsidRPr="00856EB9">
              <w:rPr>
                <w:rFonts w:ascii="Times New Roman" w:eastAsia="Times New Roman" w:hAnsi="Times New Roman" w:cs="Times New Roman"/>
                <w:bCs/>
                <w:sz w:val="24"/>
                <w:szCs w:val="24"/>
              </w:rPr>
              <w:t xml:space="preserve"> годов</w:t>
            </w:r>
          </w:p>
        </w:tc>
      </w:tr>
      <w:tr w:rsidR="004C58E8" w:rsidRPr="004C58E8" w14:paraId="7C207180" w14:textId="77777777" w:rsidTr="006C78FA">
        <w:trPr>
          <w:trHeight w:val="166"/>
        </w:trPr>
        <w:tc>
          <w:tcPr>
            <w:tcW w:w="6252" w:type="dxa"/>
            <w:tcBorders>
              <w:top w:val="nil"/>
              <w:left w:val="nil"/>
              <w:bottom w:val="nil"/>
              <w:right w:val="nil"/>
            </w:tcBorders>
            <w:shd w:val="clear" w:color="auto" w:fill="auto"/>
            <w:noWrap/>
            <w:vAlign w:val="bottom"/>
          </w:tcPr>
          <w:p w14:paraId="6B9A8AB6" w14:textId="77777777" w:rsidR="004C58E8" w:rsidRPr="004C58E8" w:rsidRDefault="004C58E8" w:rsidP="004C58E8">
            <w:pPr>
              <w:spacing w:after="0" w:line="240" w:lineRule="auto"/>
              <w:rPr>
                <w:rFonts w:ascii="Times New Roman" w:eastAsia="Times New Roman" w:hAnsi="Times New Roman" w:cs="Times New Roman"/>
                <w:b/>
                <w:bCs/>
                <w:sz w:val="28"/>
                <w:szCs w:val="28"/>
              </w:rPr>
            </w:pPr>
          </w:p>
        </w:tc>
        <w:tc>
          <w:tcPr>
            <w:tcW w:w="3286" w:type="dxa"/>
            <w:gridSpan w:val="3"/>
            <w:tcBorders>
              <w:top w:val="nil"/>
              <w:left w:val="nil"/>
              <w:bottom w:val="nil"/>
              <w:right w:val="nil"/>
            </w:tcBorders>
            <w:shd w:val="clear" w:color="auto" w:fill="auto"/>
            <w:noWrap/>
            <w:vAlign w:val="bottom"/>
          </w:tcPr>
          <w:p w14:paraId="22C8603B" w14:textId="77777777" w:rsidR="004C58E8" w:rsidRPr="004C58E8" w:rsidRDefault="004C58E8" w:rsidP="004C58E8">
            <w:pPr>
              <w:spacing w:after="0" w:line="240" w:lineRule="auto"/>
              <w:jc w:val="right"/>
              <w:rPr>
                <w:rFonts w:ascii="Times New Roman" w:eastAsia="Times New Roman" w:hAnsi="Times New Roman" w:cs="Times New Roman"/>
                <w:sz w:val="28"/>
                <w:szCs w:val="28"/>
              </w:rPr>
            </w:pPr>
          </w:p>
        </w:tc>
      </w:tr>
      <w:tr w:rsidR="004C58E8" w:rsidRPr="004C58E8" w14:paraId="42A1ABBC" w14:textId="77777777" w:rsidTr="006C78FA">
        <w:trPr>
          <w:trHeight w:val="377"/>
        </w:trPr>
        <w:tc>
          <w:tcPr>
            <w:tcW w:w="6252" w:type="dxa"/>
            <w:tcBorders>
              <w:top w:val="nil"/>
              <w:left w:val="nil"/>
              <w:bottom w:val="single" w:sz="8" w:space="0" w:color="auto"/>
              <w:right w:val="nil"/>
            </w:tcBorders>
            <w:shd w:val="clear" w:color="auto" w:fill="auto"/>
            <w:noWrap/>
            <w:vAlign w:val="bottom"/>
          </w:tcPr>
          <w:p w14:paraId="03AF32F1" w14:textId="77777777" w:rsidR="004C58E8" w:rsidRPr="004C58E8" w:rsidRDefault="002F586E" w:rsidP="002F58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286" w:type="dxa"/>
            <w:gridSpan w:val="3"/>
            <w:tcBorders>
              <w:top w:val="nil"/>
              <w:left w:val="nil"/>
              <w:bottom w:val="nil"/>
              <w:right w:val="nil"/>
            </w:tcBorders>
            <w:shd w:val="clear" w:color="auto" w:fill="auto"/>
            <w:noWrap/>
            <w:vAlign w:val="bottom"/>
          </w:tcPr>
          <w:p w14:paraId="7341E957" w14:textId="77777777" w:rsidR="004C58E8" w:rsidRPr="004C58E8" w:rsidRDefault="004C58E8" w:rsidP="002F586E">
            <w:pPr>
              <w:spacing w:after="0" w:line="240" w:lineRule="auto"/>
              <w:jc w:val="right"/>
              <w:rPr>
                <w:rFonts w:ascii="Times New Roman" w:eastAsia="Times New Roman" w:hAnsi="Times New Roman" w:cs="Times New Roman"/>
                <w:sz w:val="24"/>
                <w:szCs w:val="24"/>
              </w:rPr>
            </w:pPr>
            <w:r w:rsidRPr="004C58E8">
              <w:rPr>
                <w:rFonts w:ascii="Times New Roman" w:eastAsia="Times New Roman" w:hAnsi="Times New Roman" w:cs="Times New Roman"/>
                <w:sz w:val="24"/>
                <w:szCs w:val="24"/>
              </w:rPr>
              <w:t>(</w:t>
            </w:r>
            <w:proofErr w:type="spellStart"/>
            <w:r w:rsidRPr="004C58E8">
              <w:rPr>
                <w:rFonts w:ascii="Times New Roman" w:eastAsia="Times New Roman" w:hAnsi="Times New Roman" w:cs="Times New Roman"/>
                <w:sz w:val="24"/>
                <w:szCs w:val="24"/>
              </w:rPr>
              <w:t>тыс</w:t>
            </w:r>
            <w:proofErr w:type="gramStart"/>
            <w:r w:rsidRPr="004C58E8">
              <w:rPr>
                <w:rFonts w:ascii="Times New Roman" w:eastAsia="Times New Roman" w:hAnsi="Times New Roman" w:cs="Times New Roman"/>
                <w:sz w:val="24"/>
                <w:szCs w:val="24"/>
              </w:rPr>
              <w:t>.р</w:t>
            </w:r>
            <w:proofErr w:type="gramEnd"/>
            <w:r w:rsidRPr="004C58E8">
              <w:rPr>
                <w:rFonts w:ascii="Times New Roman" w:eastAsia="Times New Roman" w:hAnsi="Times New Roman" w:cs="Times New Roman"/>
                <w:sz w:val="24"/>
                <w:szCs w:val="24"/>
              </w:rPr>
              <w:t>ублей</w:t>
            </w:r>
            <w:proofErr w:type="spellEnd"/>
            <w:r w:rsidRPr="004C58E8">
              <w:rPr>
                <w:rFonts w:ascii="Times New Roman" w:eastAsia="Times New Roman" w:hAnsi="Times New Roman" w:cs="Times New Roman"/>
                <w:sz w:val="24"/>
                <w:szCs w:val="24"/>
              </w:rPr>
              <w:t>)</w:t>
            </w:r>
          </w:p>
        </w:tc>
      </w:tr>
      <w:tr w:rsidR="004C58E8" w:rsidRPr="004C58E8" w14:paraId="1DFDC638" w14:textId="77777777" w:rsidTr="00582FC1">
        <w:trPr>
          <w:trHeight w:val="980"/>
        </w:trPr>
        <w:tc>
          <w:tcPr>
            <w:tcW w:w="6252" w:type="dxa"/>
            <w:tcBorders>
              <w:top w:val="single" w:sz="8" w:space="0" w:color="auto"/>
              <w:left w:val="single" w:sz="4" w:space="0" w:color="auto"/>
              <w:bottom w:val="single" w:sz="4" w:space="0" w:color="auto"/>
              <w:right w:val="single" w:sz="4" w:space="0" w:color="auto"/>
            </w:tcBorders>
            <w:shd w:val="clear" w:color="auto" w:fill="auto"/>
            <w:vAlign w:val="center"/>
          </w:tcPr>
          <w:p w14:paraId="4F463253" w14:textId="77777777" w:rsidR="004C58E8" w:rsidRPr="004C58E8" w:rsidRDefault="004C58E8" w:rsidP="00E1207A">
            <w:pPr>
              <w:spacing w:after="0" w:line="240" w:lineRule="auto"/>
              <w:jc w:val="center"/>
              <w:rPr>
                <w:rFonts w:ascii="Times New Roman" w:eastAsia="Times New Roman" w:hAnsi="Times New Roman" w:cs="Times New Roman"/>
                <w:bCs/>
                <w:sz w:val="24"/>
                <w:szCs w:val="24"/>
              </w:rPr>
            </w:pPr>
            <w:r w:rsidRPr="004C58E8">
              <w:rPr>
                <w:rFonts w:ascii="Times New Roman" w:eastAsia="Times New Roman" w:hAnsi="Times New Roman" w:cs="Times New Roman"/>
                <w:bCs/>
                <w:sz w:val="24"/>
                <w:szCs w:val="24"/>
              </w:rPr>
              <w:t xml:space="preserve">Наименование </w:t>
            </w:r>
            <w:r w:rsidR="00E1207A">
              <w:rPr>
                <w:rFonts w:ascii="Times New Roman" w:eastAsia="Times New Roman" w:hAnsi="Times New Roman" w:cs="Times New Roman"/>
                <w:bCs/>
                <w:sz w:val="24"/>
                <w:szCs w:val="24"/>
              </w:rPr>
              <w:t>показателя</w:t>
            </w:r>
          </w:p>
        </w:tc>
        <w:tc>
          <w:tcPr>
            <w:tcW w:w="1134" w:type="dxa"/>
            <w:tcBorders>
              <w:top w:val="single" w:sz="8" w:space="0" w:color="auto"/>
              <w:left w:val="nil"/>
              <w:bottom w:val="single" w:sz="4" w:space="0" w:color="auto"/>
              <w:right w:val="single" w:sz="4" w:space="0" w:color="auto"/>
            </w:tcBorders>
            <w:shd w:val="clear" w:color="auto" w:fill="auto"/>
            <w:vAlign w:val="center"/>
          </w:tcPr>
          <w:p w14:paraId="53056AA0" w14:textId="19C26C9E" w:rsidR="004C58E8" w:rsidRPr="00582FC1" w:rsidRDefault="004C58E8" w:rsidP="00E7095C">
            <w:pPr>
              <w:spacing w:after="0" w:line="240" w:lineRule="auto"/>
              <w:jc w:val="center"/>
              <w:rPr>
                <w:rFonts w:ascii="Times New Roman" w:eastAsia="Times New Roman" w:hAnsi="Times New Roman" w:cs="Times New Roman"/>
                <w:bCs/>
                <w:sz w:val="24"/>
                <w:szCs w:val="24"/>
              </w:rPr>
            </w:pPr>
            <w:r w:rsidRPr="00582FC1">
              <w:rPr>
                <w:rFonts w:ascii="Times New Roman" w:eastAsia="Times New Roman" w:hAnsi="Times New Roman" w:cs="Times New Roman"/>
                <w:bCs/>
                <w:sz w:val="24"/>
                <w:szCs w:val="24"/>
              </w:rPr>
              <w:t>202</w:t>
            </w:r>
            <w:r w:rsidR="00352C8D" w:rsidRPr="00582FC1">
              <w:rPr>
                <w:rFonts w:ascii="Times New Roman" w:eastAsia="Times New Roman" w:hAnsi="Times New Roman" w:cs="Times New Roman"/>
                <w:bCs/>
                <w:sz w:val="24"/>
                <w:szCs w:val="24"/>
              </w:rPr>
              <w:t>4</w:t>
            </w:r>
            <w:r w:rsidRPr="00582FC1">
              <w:rPr>
                <w:rFonts w:ascii="Times New Roman" w:eastAsia="Times New Roman" w:hAnsi="Times New Roman" w:cs="Times New Roman"/>
                <w:bCs/>
                <w:sz w:val="24"/>
                <w:szCs w:val="24"/>
              </w:rPr>
              <w:t xml:space="preserve"> год</w:t>
            </w:r>
          </w:p>
        </w:tc>
        <w:tc>
          <w:tcPr>
            <w:tcW w:w="1134" w:type="dxa"/>
            <w:tcBorders>
              <w:top w:val="single" w:sz="8" w:space="0" w:color="auto"/>
              <w:left w:val="single" w:sz="4" w:space="0" w:color="auto"/>
              <w:bottom w:val="single" w:sz="4" w:space="0" w:color="auto"/>
              <w:right w:val="single" w:sz="4" w:space="0" w:color="auto"/>
            </w:tcBorders>
            <w:shd w:val="clear" w:color="auto" w:fill="auto"/>
            <w:vAlign w:val="center"/>
          </w:tcPr>
          <w:p w14:paraId="11D8591D" w14:textId="39915ACD" w:rsidR="004C58E8" w:rsidRPr="00582FC1" w:rsidRDefault="004C58E8" w:rsidP="00E7095C">
            <w:pPr>
              <w:spacing w:after="0" w:line="240" w:lineRule="auto"/>
              <w:jc w:val="center"/>
              <w:rPr>
                <w:rFonts w:ascii="Times New Roman" w:eastAsia="Times New Roman" w:hAnsi="Times New Roman" w:cs="Times New Roman"/>
                <w:sz w:val="24"/>
                <w:szCs w:val="24"/>
              </w:rPr>
            </w:pPr>
            <w:r w:rsidRPr="00582FC1">
              <w:rPr>
                <w:rFonts w:ascii="Times New Roman" w:eastAsia="Times New Roman" w:hAnsi="Times New Roman" w:cs="Times New Roman"/>
                <w:bCs/>
                <w:sz w:val="24"/>
                <w:szCs w:val="24"/>
              </w:rPr>
              <w:t>202</w:t>
            </w:r>
            <w:r w:rsidR="00352C8D" w:rsidRPr="00582FC1">
              <w:rPr>
                <w:rFonts w:ascii="Times New Roman" w:eastAsia="Times New Roman" w:hAnsi="Times New Roman" w:cs="Times New Roman"/>
                <w:bCs/>
                <w:sz w:val="24"/>
                <w:szCs w:val="24"/>
              </w:rPr>
              <w:t>5</w:t>
            </w:r>
            <w:r w:rsidRPr="00582FC1">
              <w:rPr>
                <w:rFonts w:ascii="Times New Roman" w:eastAsia="Times New Roman" w:hAnsi="Times New Roman" w:cs="Times New Roman"/>
                <w:bCs/>
                <w:sz w:val="24"/>
                <w:szCs w:val="24"/>
              </w:rPr>
              <w:t xml:space="preserve"> год</w:t>
            </w:r>
          </w:p>
        </w:tc>
        <w:tc>
          <w:tcPr>
            <w:tcW w:w="1018" w:type="dxa"/>
            <w:tcBorders>
              <w:top w:val="single" w:sz="8" w:space="0" w:color="auto"/>
              <w:left w:val="single" w:sz="4" w:space="0" w:color="auto"/>
              <w:bottom w:val="single" w:sz="4" w:space="0" w:color="auto"/>
              <w:right w:val="single" w:sz="8" w:space="0" w:color="auto"/>
            </w:tcBorders>
            <w:shd w:val="clear" w:color="auto" w:fill="auto"/>
            <w:vAlign w:val="center"/>
          </w:tcPr>
          <w:p w14:paraId="33DF70F9" w14:textId="17CEDDE5" w:rsidR="004C58E8" w:rsidRPr="00582FC1" w:rsidRDefault="004C58E8" w:rsidP="00E7095C">
            <w:pPr>
              <w:spacing w:after="0" w:line="240" w:lineRule="auto"/>
              <w:jc w:val="center"/>
              <w:rPr>
                <w:rFonts w:ascii="Times New Roman" w:eastAsia="Times New Roman" w:hAnsi="Times New Roman" w:cs="Times New Roman"/>
                <w:sz w:val="24"/>
                <w:szCs w:val="24"/>
              </w:rPr>
            </w:pPr>
            <w:r w:rsidRPr="00582FC1">
              <w:rPr>
                <w:rFonts w:ascii="Times New Roman" w:eastAsia="Times New Roman" w:hAnsi="Times New Roman" w:cs="Times New Roman"/>
                <w:bCs/>
                <w:sz w:val="24"/>
                <w:szCs w:val="24"/>
              </w:rPr>
              <w:t>202</w:t>
            </w:r>
            <w:r w:rsidR="00352C8D" w:rsidRPr="00582FC1">
              <w:rPr>
                <w:rFonts w:ascii="Times New Roman" w:eastAsia="Times New Roman" w:hAnsi="Times New Roman" w:cs="Times New Roman"/>
                <w:bCs/>
                <w:sz w:val="24"/>
                <w:szCs w:val="24"/>
              </w:rPr>
              <w:t>6</w:t>
            </w:r>
            <w:r w:rsidRPr="00582FC1">
              <w:rPr>
                <w:rFonts w:ascii="Times New Roman" w:eastAsia="Times New Roman" w:hAnsi="Times New Roman" w:cs="Times New Roman"/>
                <w:bCs/>
                <w:sz w:val="24"/>
                <w:szCs w:val="24"/>
              </w:rPr>
              <w:t xml:space="preserve"> год</w:t>
            </w:r>
          </w:p>
        </w:tc>
      </w:tr>
      <w:tr w:rsidR="004C58E8" w:rsidRPr="004C58E8" w14:paraId="6E48D26F" w14:textId="77777777" w:rsidTr="00582FC1">
        <w:trPr>
          <w:trHeight w:val="231"/>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14:paraId="2BAA09F1" w14:textId="77777777" w:rsidR="004C58E8" w:rsidRPr="004C58E8" w:rsidRDefault="004C58E8" w:rsidP="004C58E8">
            <w:pPr>
              <w:spacing w:after="0" w:line="240" w:lineRule="auto"/>
              <w:jc w:val="center"/>
              <w:rPr>
                <w:rFonts w:ascii="Times New Roman" w:eastAsia="Times New Roman" w:hAnsi="Times New Roman" w:cs="Times New Roman"/>
                <w:bCs/>
                <w:sz w:val="24"/>
                <w:szCs w:val="24"/>
              </w:rPr>
            </w:pPr>
            <w:r w:rsidRPr="004C58E8">
              <w:rPr>
                <w:rFonts w:ascii="Times New Roman" w:eastAsia="Times New Roman" w:hAnsi="Times New Roman" w:cs="Times New Roman"/>
                <w:bCs/>
                <w:sz w:val="24"/>
                <w:szCs w:val="24"/>
              </w:rPr>
              <w:t>2</w:t>
            </w:r>
          </w:p>
        </w:tc>
        <w:tc>
          <w:tcPr>
            <w:tcW w:w="1134" w:type="dxa"/>
            <w:tcBorders>
              <w:top w:val="nil"/>
              <w:left w:val="nil"/>
              <w:bottom w:val="single" w:sz="4" w:space="0" w:color="auto"/>
              <w:right w:val="single" w:sz="4" w:space="0" w:color="auto"/>
            </w:tcBorders>
            <w:shd w:val="clear" w:color="auto" w:fill="auto"/>
            <w:vAlign w:val="center"/>
          </w:tcPr>
          <w:p w14:paraId="354C33D9" w14:textId="77777777" w:rsidR="004C58E8" w:rsidRPr="004C58E8" w:rsidRDefault="004C58E8" w:rsidP="004C58E8">
            <w:pPr>
              <w:spacing w:after="0" w:line="240" w:lineRule="auto"/>
              <w:jc w:val="center"/>
              <w:rPr>
                <w:rFonts w:ascii="Times New Roman" w:eastAsia="Times New Roman" w:hAnsi="Times New Roman" w:cs="Times New Roman"/>
                <w:bCs/>
                <w:sz w:val="24"/>
                <w:szCs w:val="24"/>
              </w:rPr>
            </w:pPr>
            <w:r w:rsidRPr="004C58E8">
              <w:rPr>
                <w:rFonts w:ascii="Times New Roman" w:eastAsia="Times New Roman" w:hAnsi="Times New Roman" w:cs="Times New Roman"/>
                <w:bCs/>
                <w:sz w:val="24"/>
                <w:szCs w:val="24"/>
              </w:rPr>
              <w:t>2</w:t>
            </w:r>
          </w:p>
        </w:tc>
        <w:tc>
          <w:tcPr>
            <w:tcW w:w="1134" w:type="dxa"/>
            <w:tcBorders>
              <w:top w:val="nil"/>
              <w:left w:val="single" w:sz="4" w:space="0" w:color="auto"/>
              <w:bottom w:val="single" w:sz="4" w:space="0" w:color="auto"/>
              <w:right w:val="single" w:sz="4" w:space="0" w:color="auto"/>
            </w:tcBorders>
            <w:shd w:val="clear" w:color="auto" w:fill="auto"/>
            <w:vAlign w:val="center"/>
          </w:tcPr>
          <w:p w14:paraId="476DE8BE" w14:textId="77777777" w:rsidR="004C58E8" w:rsidRPr="004C58E8" w:rsidRDefault="004C58E8" w:rsidP="004C58E8">
            <w:pPr>
              <w:spacing w:after="0" w:line="240" w:lineRule="auto"/>
              <w:jc w:val="center"/>
              <w:rPr>
                <w:rFonts w:ascii="Times New Roman" w:eastAsia="Times New Roman" w:hAnsi="Times New Roman" w:cs="Times New Roman"/>
                <w:bCs/>
                <w:sz w:val="24"/>
                <w:szCs w:val="24"/>
              </w:rPr>
            </w:pPr>
            <w:r w:rsidRPr="004C58E8">
              <w:rPr>
                <w:rFonts w:ascii="Times New Roman" w:eastAsia="Times New Roman" w:hAnsi="Times New Roman" w:cs="Times New Roman"/>
                <w:bCs/>
                <w:sz w:val="24"/>
                <w:szCs w:val="24"/>
              </w:rPr>
              <w:t>3</w:t>
            </w:r>
          </w:p>
        </w:tc>
        <w:tc>
          <w:tcPr>
            <w:tcW w:w="1018" w:type="dxa"/>
            <w:tcBorders>
              <w:top w:val="nil"/>
              <w:left w:val="single" w:sz="4" w:space="0" w:color="auto"/>
              <w:bottom w:val="single" w:sz="4" w:space="0" w:color="auto"/>
              <w:right w:val="single" w:sz="8" w:space="0" w:color="auto"/>
            </w:tcBorders>
            <w:shd w:val="clear" w:color="auto" w:fill="auto"/>
            <w:vAlign w:val="center"/>
          </w:tcPr>
          <w:p w14:paraId="5E86A3DA" w14:textId="77777777" w:rsidR="004C58E8" w:rsidRPr="004C58E8" w:rsidRDefault="004C58E8" w:rsidP="004C58E8">
            <w:pPr>
              <w:spacing w:after="0" w:line="240" w:lineRule="auto"/>
              <w:jc w:val="center"/>
              <w:rPr>
                <w:rFonts w:ascii="Times New Roman" w:eastAsia="Times New Roman" w:hAnsi="Times New Roman" w:cs="Times New Roman"/>
                <w:bCs/>
                <w:sz w:val="24"/>
                <w:szCs w:val="24"/>
              </w:rPr>
            </w:pPr>
            <w:r w:rsidRPr="004C58E8">
              <w:rPr>
                <w:rFonts w:ascii="Times New Roman" w:eastAsia="Times New Roman" w:hAnsi="Times New Roman" w:cs="Times New Roman"/>
                <w:bCs/>
                <w:sz w:val="24"/>
                <w:szCs w:val="24"/>
              </w:rPr>
              <w:t>4</w:t>
            </w:r>
          </w:p>
        </w:tc>
      </w:tr>
      <w:tr w:rsidR="004C58E8" w:rsidRPr="004C58E8" w14:paraId="78E98474" w14:textId="77777777" w:rsidTr="00582FC1">
        <w:trPr>
          <w:trHeight w:val="920"/>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14:paraId="7ABDF045" w14:textId="77777777" w:rsidR="004C58E8" w:rsidRPr="004C58E8" w:rsidRDefault="004C58E8" w:rsidP="004C58E8">
            <w:pPr>
              <w:spacing w:after="0" w:line="240" w:lineRule="auto"/>
              <w:rPr>
                <w:rFonts w:ascii="Times New Roman" w:eastAsia="Times New Roman" w:hAnsi="Times New Roman" w:cs="Times New Roman"/>
                <w:sz w:val="24"/>
                <w:szCs w:val="24"/>
              </w:rPr>
            </w:pPr>
            <w:r w:rsidRPr="004C58E8">
              <w:rPr>
                <w:rFonts w:ascii="Times New Roman" w:eastAsia="Times New Roman" w:hAnsi="Times New Roman" w:cs="Times New Roman"/>
                <w:sz w:val="24"/>
                <w:szCs w:val="24"/>
              </w:rPr>
              <w:t>Субвенции на осуществление полномочий по первичному  воинскому учету на территориях, где отсутствуют военные комиссариаты</w:t>
            </w:r>
            <w:r w:rsidR="00BC0B7B">
              <w:rPr>
                <w:rFonts w:ascii="Times New Roman" w:eastAsia="Times New Roman" w:hAnsi="Times New Roman" w:cs="Times New Roman"/>
                <w:sz w:val="24"/>
                <w:szCs w:val="24"/>
              </w:rPr>
              <w:t xml:space="preserve"> и по </w:t>
            </w:r>
            <w:r w:rsidR="00BC0B7B" w:rsidRPr="00BC0B7B">
              <w:rPr>
                <w:rFonts w:ascii="Times New Roman" w:eastAsia="Times New Roman" w:hAnsi="Times New Roman" w:cs="Times New Roman"/>
                <w:sz w:val="24"/>
                <w:szCs w:val="24"/>
              </w:rPr>
              <w:t>обращению с животными без владельцев</w:t>
            </w:r>
          </w:p>
        </w:tc>
        <w:tc>
          <w:tcPr>
            <w:tcW w:w="1134" w:type="dxa"/>
            <w:tcBorders>
              <w:top w:val="nil"/>
              <w:left w:val="nil"/>
              <w:bottom w:val="single" w:sz="4" w:space="0" w:color="auto"/>
              <w:right w:val="single" w:sz="4" w:space="0" w:color="auto"/>
            </w:tcBorders>
            <w:shd w:val="clear" w:color="auto" w:fill="auto"/>
            <w:vAlign w:val="center"/>
          </w:tcPr>
          <w:p w14:paraId="63B78252" w14:textId="27023495" w:rsidR="004C58E8" w:rsidRPr="004C58E8" w:rsidRDefault="00502A43" w:rsidP="004C5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144,7</w:t>
            </w:r>
          </w:p>
        </w:tc>
        <w:tc>
          <w:tcPr>
            <w:tcW w:w="1134" w:type="dxa"/>
            <w:tcBorders>
              <w:top w:val="nil"/>
              <w:left w:val="single" w:sz="4" w:space="0" w:color="auto"/>
              <w:bottom w:val="single" w:sz="4" w:space="0" w:color="auto"/>
              <w:right w:val="single" w:sz="4" w:space="0" w:color="auto"/>
            </w:tcBorders>
            <w:shd w:val="clear" w:color="auto" w:fill="auto"/>
            <w:vAlign w:val="center"/>
          </w:tcPr>
          <w:p w14:paraId="120F7C5A" w14:textId="118B4A28" w:rsidR="004C58E8" w:rsidRPr="004C58E8" w:rsidRDefault="00977DAC" w:rsidP="004C58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169,7</w:t>
            </w:r>
          </w:p>
        </w:tc>
        <w:tc>
          <w:tcPr>
            <w:tcW w:w="1018" w:type="dxa"/>
            <w:tcBorders>
              <w:top w:val="nil"/>
              <w:left w:val="single" w:sz="4" w:space="0" w:color="auto"/>
              <w:bottom w:val="single" w:sz="4" w:space="0" w:color="auto"/>
              <w:right w:val="single" w:sz="8" w:space="0" w:color="auto"/>
            </w:tcBorders>
            <w:shd w:val="clear" w:color="auto" w:fill="auto"/>
            <w:vAlign w:val="center"/>
          </w:tcPr>
          <w:p w14:paraId="77224622" w14:textId="5352B157" w:rsidR="004C58E8" w:rsidRPr="004C58E8" w:rsidRDefault="00977DAC" w:rsidP="00E709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178,5</w:t>
            </w:r>
          </w:p>
        </w:tc>
      </w:tr>
      <w:tr w:rsidR="00A8175D" w:rsidRPr="004C58E8" w14:paraId="6D9FA4A8" w14:textId="77777777" w:rsidTr="00582FC1">
        <w:trPr>
          <w:trHeight w:val="391"/>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tcPr>
          <w:p w14:paraId="318B4AF4" w14:textId="77777777" w:rsidR="00A8175D" w:rsidRPr="00E03E7D" w:rsidRDefault="00A8175D" w:rsidP="00A8175D">
            <w:pPr>
              <w:tabs>
                <w:tab w:val="left" w:pos="9214"/>
                <w:tab w:val="left" w:pos="9356"/>
              </w:tabs>
              <w:spacing w:after="0" w:line="240" w:lineRule="auto"/>
              <w:rPr>
                <w:rFonts w:ascii="Times New Roman" w:eastAsia="Times New Roman" w:hAnsi="Times New Roman" w:cs="Times New Roman"/>
                <w:sz w:val="24"/>
                <w:szCs w:val="24"/>
              </w:rPr>
            </w:pPr>
            <w:r w:rsidRPr="00D611C6">
              <w:rPr>
                <w:rFonts w:ascii="Times New Roman" w:eastAsia="Times New Roman" w:hAnsi="Times New Roman" w:cs="Times New Roman"/>
                <w:sz w:val="24"/>
                <w:szCs w:val="24"/>
              </w:rPr>
              <w:t>Субсидии бюджетам бюджетной системы Российской Федерации (межбюджетные субсидии)</w:t>
            </w:r>
          </w:p>
        </w:tc>
        <w:tc>
          <w:tcPr>
            <w:tcW w:w="1134" w:type="dxa"/>
            <w:tcBorders>
              <w:top w:val="single" w:sz="4" w:space="0" w:color="auto"/>
              <w:left w:val="nil"/>
              <w:bottom w:val="nil"/>
              <w:right w:val="single" w:sz="4" w:space="0" w:color="auto"/>
            </w:tcBorders>
            <w:shd w:val="clear" w:color="auto" w:fill="auto"/>
            <w:vAlign w:val="center"/>
          </w:tcPr>
          <w:p w14:paraId="47C7535F" w14:textId="7001A602" w:rsidR="00A8175D" w:rsidRDefault="006E1691" w:rsidP="00A817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2918,4</w:t>
            </w:r>
          </w:p>
        </w:tc>
        <w:tc>
          <w:tcPr>
            <w:tcW w:w="1134" w:type="dxa"/>
            <w:tcBorders>
              <w:top w:val="single" w:sz="4" w:space="0" w:color="auto"/>
              <w:left w:val="single" w:sz="4" w:space="0" w:color="auto"/>
              <w:bottom w:val="nil"/>
              <w:right w:val="single" w:sz="4" w:space="0" w:color="auto"/>
            </w:tcBorders>
            <w:shd w:val="clear" w:color="auto" w:fill="auto"/>
            <w:vAlign w:val="center"/>
          </w:tcPr>
          <w:p w14:paraId="44D65075" w14:textId="77777777" w:rsidR="00A8175D" w:rsidRDefault="00A8175D" w:rsidP="00A817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18" w:type="dxa"/>
            <w:tcBorders>
              <w:top w:val="single" w:sz="4" w:space="0" w:color="auto"/>
              <w:left w:val="single" w:sz="4" w:space="0" w:color="auto"/>
              <w:bottom w:val="nil"/>
              <w:right w:val="single" w:sz="8" w:space="0" w:color="auto"/>
            </w:tcBorders>
            <w:shd w:val="clear" w:color="auto" w:fill="auto"/>
            <w:vAlign w:val="center"/>
          </w:tcPr>
          <w:p w14:paraId="6CD97663" w14:textId="77777777" w:rsidR="00A8175D" w:rsidRDefault="00A8175D" w:rsidP="00A817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A8175D" w:rsidRPr="004C58E8" w14:paraId="7B5B8B61" w14:textId="77777777" w:rsidTr="00582FC1">
        <w:trPr>
          <w:trHeight w:val="391"/>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14:paraId="207CA211" w14:textId="77777777" w:rsidR="00A8175D" w:rsidRPr="004C58E8" w:rsidRDefault="00A8175D" w:rsidP="00A8175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Межбюджетные трансферты</w:t>
            </w:r>
            <w:r w:rsidRPr="004C58E8">
              <w:rPr>
                <w:rFonts w:ascii="Times New Roman" w:eastAsia="Times New Roman" w:hAnsi="Times New Roman" w:cs="Times New Roman"/>
                <w:sz w:val="24"/>
                <w:szCs w:val="24"/>
              </w:rPr>
              <w:t>, полученные из районного бюджета на дорожное хозяйство</w:t>
            </w:r>
          </w:p>
        </w:tc>
        <w:tc>
          <w:tcPr>
            <w:tcW w:w="1134" w:type="dxa"/>
            <w:tcBorders>
              <w:top w:val="single" w:sz="4" w:space="0" w:color="auto"/>
              <w:left w:val="nil"/>
              <w:bottom w:val="nil"/>
              <w:right w:val="single" w:sz="4" w:space="0" w:color="auto"/>
            </w:tcBorders>
            <w:shd w:val="clear" w:color="auto" w:fill="auto"/>
            <w:vAlign w:val="center"/>
          </w:tcPr>
          <w:p w14:paraId="68622257" w14:textId="77777777" w:rsidR="00A8175D" w:rsidRPr="004C58E8" w:rsidRDefault="00A8175D" w:rsidP="00A817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c>
          <w:tcPr>
            <w:tcW w:w="1134" w:type="dxa"/>
            <w:tcBorders>
              <w:top w:val="single" w:sz="4" w:space="0" w:color="auto"/>
              <w:left w:val="single" w:sz="4" w:space="0" w:color="auto"/>
              <w:bottom w:val="nil"/>
              <w:right w:val="single" w:sz="4" w:space="0" w:color="auto"/>
            </w:tcBorders>
            <w:shd w:val="clear" w:color="auto" w:fill="auto"/>
            <w:vAlign w:val="center"/>
          </w:tcPr>
          <w:p w14:paraId="17CC5E57" w14:textId="77777777" w:rsidR="00A8175D" w:rsidRPr="004C58E8" w:rsidRDefault="00A8175D" w:rsidP="00A817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c>
          <w:tcPr>
            <w:tcW w:w="1018" w:type="dxa"/>
            <w:tcBorders>
              <w:top w:val="single" w:sz="4" w:space="0" w:color="auto"/>
              <w:left w:val="single" w:sz="4" w:space="0" w:color="auto"/>
              <w:bottom w:val="nil"/>
              <w:right w:val="single" w:sz="8" w:space="0" w:color="auto"/>
            </w:tcBorders>
            <w:shd w:val="clear" w:color="auto" w:fill="auto"/>
            <w:vAlign w:val="center"/>
          </w:tcPr>
          <w:p w14:paraId="164BF751" w14:textId="77777777" w:rsidR="00A8175D" w:rsidRPr="004C58E8" w:rsidRDefault="00A8175D" w:rsidP="00A817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803</w:t>
            </w:r>
          </w:p>
        </w:tc>
      </w:tr>
      <w:tr w:rsidR="00A8175D" w:rsidRPr="004C58E8" w14:paraId="0E47B781" w14:textId="77777777" w:rsidTr="00582FC1">
        <w:trPr>
          <w:trHeight w:val="229"/>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tcPr>
          <w:p w14:paraId="01FF07D8" w14:textId="77777777" w:rsidR="00A8175D" w:rsidRPr="004C58E8" w:rsidRDefault="00A8175D" w:rsidP="00A8175D">
            <w:pPr>
              <w:spacing w:after="0" w:line="240" w:lineRule="auto"/>
              <w:rPr>
                <w:rFonts w:ascii="Times New Roman" w:eastAsia="Times New Roman" w:hAnsi="Times New Roman" w:cs="Times New Roman"/>
                <w:sz w:val="24"/>
                <w:szCs w:val="24"/>
              </w:rPr>
            </w:pPr>
            <w:r w:rsidRPr="004C58E8">
              <w:rPr>
                <w:rFonts w:ascii="Times New Roman" w:eastAsia="Times New Roman" w:hAnsi="Times New Roman" w:cs="Times New Roman"/>
                <w:sz w:val="24"/>
                <w:szCs w:val="24"/>
              </w:rPr>
              <w:t>Дотация на выравнивание бюджетной обеспеченности сельского поселения</w:t>
            </w:r>
          </w:p>
        </w:tc>
        <w:tc>
          <w:tcPr>
            <w:tcW w:w="1134" w:type="dxa"/>
            <w:tcBorders>
              <w:top w:val="single" w:sz="4" w:space="0" w:color="auto"/>
              <w:left w:val="nil"/>
              <w:bottom w:val="nil"/>
              <w:right w:val="single" w:sz="4" w:space="0" w:color="auto"/>
            </w:tcBorders>
            <w:shd w:val="clear" w:color="auto" w:fill="auto"/>
            <w:vAlign w:val="center"/>
          </w:tcPr>
          <w:p w14:paraId="2FDCA9D5" w14:textId="00D9E5A5" w:rsidR="00A8175D" w:rsidRPr="004C58E8" w:rsidRDefault="006E1691" w:rsidP="00A817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4586,4</w:t>
            </w:r>
          </w:p>
        </w:tc>
        <w:tc>
          <w:tcPr>
            <w:tcW w:w="1134" w:type="dxa"/>
            <w:tcBorders>
              <w:top w:val="single" w:sz="4" w:space="0" w:color="auto"/>
              <w:left w:val="single" w:sz="4" w:space="0" w:color="auto"/>
              <w:bottom w:val="nil"/>
              <w:right w:val="single" w:sz="4" w:space="0" w:color="auto"/>
            </w:tcBorders>
            <w:shd w:val="clear" w:color="auto" w:fill="auto"/>
            <w:vAlign w:val="center"/>
          </w:tcPr>
          <w:p w14:paraId="3F6C2B58" w14:textId="77777777" w:rsidR="00A8175D" w:rsidRPr="004C58E8" w:rsidRDefault="00A8175D" w:rsidP="00A817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2750</w:t>
            </w:r>
          </w:p>
        </w:tc>
        <w:tc>
          <w:tcPr>
            <w:tcW w:w="1018" w:type="dxa"/>
            <w:tcBorders>
              <w:top w:val="single" w:sz="4" w:space="0" w:color="auto"/>
              <w:left w:val="single" w:sz="4" w:space="0" w:color="auto"/>
              <w:bottom w:val="nil"/>
              <w:right w:val="single" w:sz="8" w:space="0" w:color="auto"/>
            </w:tcBorders>
            <w:shd w:val="clear" w:color="auto" w:fill="auto"/>
            <w:vAlign w:val="center"/>
          </w:tcPr>
          <w:p w14:paraId="33C7AD14" w14:textId="0AAE1556" w:rsidR="00A8175D" w:rsidRPr="004C58E8" w:rsidRDefault="00352C8D" w:rsidP="00A8175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2201</w:t>
            </w:r>
          </w:p>
        </w:tc>
      </w:tr>
      <w:tr w:rsidR="00A8175D" w:rsidRPr="004C58E8" w14:paraId="70EAE727" w14:textId="77777777" w:rsidTr="00582FC1">
        <w:trPr>
          <w:trHeight w:val="467"/>
        </w:trPr>
        <w:tc>
          <w:tcPr>
            <w:tcW w:w="6252" w:type="dxa"/>
            <w:tcBorders>
              <w:top w:val="single" w:sz="4" w:space="0" w:color="auto"/>
              <w:left w:val="single" w:sz="4" w:space="0" w:color="auto"/>
              <w:bottom w:val="single" w:sz="8" w:space="0" w:color="auto"/>
              <w:right w:val="single" w:sz="4" w:space="0" w:color="auto"/>
            </w:tcBorders>
            <w:shd w:val="clear" w:color="auto" w:fill="auto"/>
            <w:vAlign w:val="center"/>
          </w:tcPr>
          <w:p w14:paraId="70577E2B" w14:textId="77777777" w:rsidR="00A8175D" w:rsidRPr="004C58E8" w:rsidRDefault="00A8175D" w:rsidP="00A8175D">
            <w:pPr>
              <w:spacing w:after="0" w:line="240" w:lineRule="auto"/>
              <w:rPr>
                <w:rFonts w:ascii="Times New Roman" w:eastAsia="Times New Roman" w:hAnsi="Times New Roman" w:cs="Times New Roman"/>
                <w:bCs/>
                <w:sz w:val="24"/>
                <w:szCs w:val="24"/>
              </w:rPr>
            </w:pPr>
            <w:r w:rsidRPr="004C58E8">
              <w:rPr>
                <w:rFonts w:ascii="Times New Roman" w:eastAsia="Times New Roman" w:hAnsi="Times New Roman" w:cs="Times New Roman"/>
                <w:bCs/>
                <w:sz w:val="24"/>
                <w:szCs w:val="24"/>
              </w:rPr>
              <w:t>Всего межбюджетных трансфертов</w:t>
            </w:r>
          </w:p>
        </w:tc>
        <w:tc>
          <w:tcPr>
            <w:tcW w:w="1134" w:type="dxa"/>
            <w:tcBorders>
              <w:top w:val="single" w:sz="4" w:space="0" w:color="auto"/>
              <w:left w:val="nil"/>
              <w:bottom w:val="single" w:sz="8" w:space="0" w:color="auto"/>
              <w:right w:val="single" w:sz="4" w:space="0" w:color="auto"/>
            </w:tcBorders>
            <w:shd w:val="clear" w:color="auto" w:fill="auto"/>
            <w:vAlign w:val="center"/>
          </w:tcPr>
          <w:p w14:paraId="67901B33" w14:textId="5062A3B6" w:rsidR="00A8175D" w:rsidRPr="002402E1" w:rsidRDefault="00977DAC" w:rsidP="00A8175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8452,5</w:t>
            </w:r>
          </w:p>
        </w:tc>
        <w:tc>
          <w:tcPr>
            <w:tcW w:w="1134" w:type="dxa"/>
            <w:tcBorders>
              <w:top w:val="single" w:sz="4" w:space="0" w:color="auto"/>
              <w:left w:val="single" w:sz="4" w:space="0" w:color="auto"/>
              <w:bottom w:val="single" w:sz="8" w:space="0" w:color="auto"/>
              <w:right w:val="single" w:sz="4" w:space="0" w:color="auto"/>
            </w:tcBorders>
            <w:shd w:val="clear" w:color="auto" w:fill="auto"/>
            <w:vAlign w:val="center"/>
          </w:tcPr>
          <w:p w14:paraId="1E705CCE" w14:textId="0ABE2855" w:rsidR="00A8175D" w:rsidRPr="002402E1" w:rsidRDefault="00977DAC" w:rsidP="00A8175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3722,7</w:t>
            </w:r>
          </w:p>
        </w:tc>
        <w:tc>
          <w:tcPr>
            <w:tcW w:w="1018" w:type="dxa"/>
            <w:tcBorders>
              <w:top w:val="single" w:sz="4" w:space="0" w:color="auto"/>
              <w:left w:val="single" w:sz="4" w:space="0" w:color="auto"/>
              <w:bottom w:val="single" w:sz="8" w:space="0" w:color="auto"/>
              <w:right w:val="single" w:sz="8" w:space="0" w:color="auto"/>
            </w:tcBorders>
            <w:shd w:val="clear" w:color="auto" w:fill="auto"/>
            <w:vAlign w:val="center"/>
          </w:tcPr>
          <w:p w14:paraId="57A5062E" w14:textId="36A5B4C9" w:rsidR="00A8175D" w:rsidRPr="002402E1" w:rsidRDefault="00352C8D" w:rsidP="00A8175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31</w:t>
            </w:r>
            <w:r w:rsidR="00977DAC">
              <w:rPr>
                <w:rFonts w:ascii="Times New Roman" w:eastAsia="Times New Roman" w:hAnsi="Times New Roman" w:cs="Times New Roman"/>
                <w:bCs/>
                <w:sz w:val="24"/>
                <w:szCs w:val="24"/>
              </w:rPr>
              <w:t>72,5</w:t>
            </w:r>
          </w:p>
        </w:tc>
      </w:tr>
    </w:tbl>
    <w:p w14:paraId="7EB2B834" w14:textId="77777777" w:rsidR="00E14B24" w:rsidRPr="00FC7130" w:rsidRDefault="00E14B24">
      <w:pPr>
        <w:rPr>
          <w:rFonts w:ascii="Times New Roman" w:hAnsi="Times New Roman" w:cs="Times New Roman"/>
        </w:rPr>
      </w:pPr>
    </w:p>
    <w:p w14:paraId="2951989B" w14:textId="77777777" w:rsidR="00E14B24" w:rsidRPr="00C34DCF" w:rsidRDefault="00E14B24">
      <w:pPr>
        <w:rPr>
          <w:rFonts w:ascii="Times New Roman" w:hAnsi="Times New Roman" w:cs="Times New Roman"/>
        </w:rPr>
      </w:pPr>
    </w:p>
    <w:p w14:paraId="3A583392" w14:textId="77777777" w:rsidR="00E14B24" w:rsidRPr="00C34DCF" w:rsidRDefault="00E14B24">
      <w:pPr>
        <w:rPr>
          <w:rFonts w:ascii="Times New Roman" w:hAnsi="Times New Roman" w:cs="Times New Roman"/>
        </w:rPr>
      </w:pPr>
    </w:p>
    <w:p w14:paraId="64BF49E5" w14:textId="77777777" w:rsidR="00E14B24" w:rsidRPr="00C34DCF" w:rsidRDefault="00E14B24">
      <w:pPr>
        <w:rPr>
          <w:rFonts w:ascii="Times New Roman" w:hAnsi="Times New Roman" w:cs="Times New Roman"/>
        </w:rPr>
      </w:pPr>
    </w:p>
    <w:p w14:paraId="1982B893" w14:textId="77777777" w:rsidR="00E14B24" w:rsidRPr="00C34DCF" w:rsidRDefault="00E14B24">
      <w:pPr>
        <w:rPr>
          <w:rFonts w:ascii="Times New Roman" w:hAnsi="Times New Roman" w:cs="Times New Roman"/>
        </w:rPr>
      </w:pPr>
    </w:p>
    <w:p w14:paraId="46EFA5D6" w14:textId="77777777" w:rsidR="00E14B24" w:rsidRPr="00C34DCF" w:rsidRDefault="00E14B24">
      <w:pPr>
        <w:rPr>
          <w:rFonts w:ascii="Times New Roman" w:hAnsi="Times New Roman" w:cs="Times New Roman"/>
        </w:rPr>
      </w:pPr>
    </w:p>
    <w:tbl>
      <w:tblPr>
        <w:tblW w:w="9654" w:type="dxa"/>
        <w:tblInd w:w="93" w:type="dxa"/>
        <w:tblLook w:val="04A0" w:firstRow="1" w:lastRow="0" w:firstColumn="1" w:lastColumn="0" w:noHBand="0" w:noVBand="1"/>
      </w:tblPr>
      <w:tblGrid>
        <w:gridCol w:w="6252"/>
        <w:gridCol w:w="1134"/>
        <w:gridCol w:w="1231"/>
        <w:gridCol w:w="1037"/>
      </w:tblGrid>
      <w:tr w:rsidR="00911A58" w:rsidRPr="00856EB9" w14:paraId="338C1CA3" w14:textId="77777777" w:rsidTr="006C78FA">
        <w:trPr>
          <w:trHeight w:val="332"/>
        </w:trPr>
        <w:tc>
          <w:tcPr>
            <w:tcW w:w="9654" w:type="dxa"/>
            <w:gridSpan w:val="4"/>
            <w:tcBorders>
              <w:top w:val="nil"/>
              <w:left w:val="nil"/>
              <w:bottom w:val="nil"/>
              <w:right w:val="nil"/>
            </w:tcBorders>
            <w:shd w:val="clear" w:color="auto" w:fill="auto"/>
            <w:noWrap/>
          </w:tcPr>
          <w:p w14:paraId="72B9D2B0" w14:textId="77777777" w:rsidR="00911A58" w:rsidRPr="00856EB9" w:rsidRDefault="00911A58" w:rsidP="00911A58">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 xml:space="preserve">             </w:t>
            </w:r>
          </w:p>
          <w:p w14:paraId="5DD4A2DF" w14:textId="77777777" w:rsidR="00911A58" w:rsidRPr="00856EB9" w:rsidRDefault="00911A58" w:rsidP="00911A58">
            <w:pPr>
              <w:spacing w:after="0" w:line="240" w:lineRule="auto"/>
              <w:rPr>
                <w:rFonts w:ascii="Times New Roman" w:eastAsia="Times New Roman" w:hAnsi="Times New Roman" w:cs="Times New Roman"/>
                <w:sz w:val="24"/>
                <w:szCs w:val="24"/>
              </w:rPr>
            </w:pPr>
          </w:p>
          <w:p w14:paraId="41792572" w14:textId="77777777" w:rsidR="00FA4479" w:rsidRPr="00856EB9" w:rsidRDefault="00FA4479" w:rsidP="00911A58">
            <w:pPr>
              <w:spacing w:after="0" w:line="240" w:lineRule="auto"/>
              <w:rPr>
                <w:rFonts w:ascii="Times New Roman" w:eastAsia="Times New Roman" w:hAnsi="Times New Roman" w:cs="Times New Roman"/>
                <w:sz w:val="24"/>
                <w:szCs w:val="24"/>
              </w:rPr>
            </w:pPr>
          </w:p>
          <w:p w14:paraId="5F9E577C" w14:textId="77777777" w:rsidR="00FA4479" w:rsidRPr="00856EB9" w:rsidRDefault="00FA4479" w:rsidP="00911A58">
            <w:pPr>
              <w:spacing w:after="0" w:line="240" w:lineRule="auto"/>
              <w:rPr>
                <w:rFonts w:ascii="Times New Roman" w:eastAsia="Times New Roman" w:hAnsi="Times New Roman" w:cs="Times New Roman"/>
                <w:sz w:val="24"/>
                <w:szCs w:val="24"/>
              </w:rPr>
            </w:pPr>
          </w:p>
          <w:p w14:paraId="588F1E6A" w14:textId="77777777" w:rsidR="00FA4479" w:rsidRPr="00856EB9" w:rsidRDefault="00FA4479" w:rsidP="00911A58">
            <w:pPr>
              <w:spacing w:after="0" w:line="240" w:lineRule="auto"/>
              <w:rPr>
                <w:rFonts w:ascii="Times New Roman" w:eastAsia="Times New Roman" w:hAnsi="Times New Roman" w:cs="Times New Roman"/>
                <w:sz w:val="24"/>
                <w:szCs w:val="24"/>
              </w:rPr>
            </w:pPr>
          </w:p>
          <w:p w14:paraId="058EB7B5" w14:textId="77777777" w:rsidR="00FA4479" w:rsidRPr="00856EB9" w:rsidRDefault="00FA4479" w:rsidP="00911A58">
            <w:pPr>
              <w:spacing w:after="0" w:line="240" w:lineRule="auto"/>
              <w:rPr>
                <w:rFonts w:ascii="Times New Roman" w:eastAsia="Times New Roman" w:hAnsi="Times New Roman" w:cs="Times New Roman"/>
                <w:sz w:val="24"/>
                <w:szCs w:val="24"/>
              </w:rPr>
            </w:pPr>
          </w:p>
          <w:p w14:paraId="4F2A3D25" w14:textId="77777777" w:rsidR="00FA4479" w:rsidRPr="00856EB9" w:rsidRDefault="00FA4479" w:rsidP="00911A58">
            <w:pPr>
              <w:spacing w:after="0" w:line="240" w:lineRule="auto"/>
              <w:rPr>
                <w:rFonts w:ascii="Times New Roman" w:eastAsia="Times New Roman" w:hAnsi="Times New Roman" w:cs="Times New Roman"/>
                <w:sz w:val="24"/>
                <w:szCs w:val="24"/>
              </w:rPr>
            </w:pPr>
          </w:p>
          <w:p w14:paraId="22789C98" w14:textId="77777777" w:rsidR="00FA4479" w:rsidRPr="00856EB9" w:rsidRDefault="00FA4479" w:rsidP="00911A58">
            <w:pPr>
              <w:spacing w:after="0" w:line="240" w:lineRule="auto"/>
              <w:rPr>
                <w:rFonts w:ascii="Times New Roman" w:eastAsia="Times New Roman" w:hAnsi="Times New Roman" w:cs="Times New Roman"/>
                <w:sz w:val="24"/>
                <w:szCs w:val="24"/>
              </w:rPr>
            </w:pPr>
          </w:p>
          <w:p w14:paraId="081C3921" w14:textId="77777777" w:rsidR="00FA4479" w:rsidRPr="00856EB9" w:rsidRDefault="00FA4479" w:rsidP="00911A58">
            <w:pPr>
              <w:spacing w:after="0" w:line="240" w:lineRule="auto"/>
              <w:rPr>
                <w:rFonts w:ascii="Times New Roman" w:eastAsia="Times New Roman" w:hAnsi="Times New Roman" w:cs="Times New Roman"/>
                <w:sz w:val="24"/>
                <w:szCs w:val="24"/>
              </w:rPr>
            </w:pPr>
          </w:p>
          <w:p w14:paraId="3DC86C86" w14:textId="77777777" w:rsidR="00FA4479" w:rsidRPr="00856EB9" w:rsidRDefault="00FA4479" w:rsidP="00911A58">
            <w:pPr>
              <w:spacing w:after="0" w:line="240" w:lineRule="auto"/>
              <w:rPr>
                <w:rFonts w:ascii="Times New Roman" w:eastAsia="Times New Roman" w:hAnsi="Times New Roman" w:cs="Times New Roman"/>
                <w:sz w:val="24"/>
                <w:szCs w:val="24"/>
              </w:rPr>
            </w:pPr>
          </w:p>
          <w:p w14:paraId="4CF819BC" w14:textId="77777777" w:rsidR="00FA4479" w:rsidRPr="00856EB9" w:rsidRDefault="00FA4479" w:rsidP="00911A58">
            <w:pPr>
              <w:spacing w:after="0" w:line="240" w:lineRule="auto"/>
              <w:rPr>
                <w:rFonts w:ascii="Times New Roman" w:eastAsia="Times New Roman" w:hAnsi="Times New Roman" w:cs="Times New Roman"/>
                <w:sz w:val="24"/>
                <w:szCs w:val="24"/>
              </w:rPr>
            </w:pPr>
          </w:p>
          <w:p w14:paraId="65001EF5" w14:textId="77777777" w:rsidR="00FA4479" w:rsidRPr="00856EB9" w:rsidRDefault="00FA4479" w:rsidP="00911A58">
            <w:pPr>
              <w:spacing w:after="0" w:line="240" w:lineRule="auto"/>
              <w:rPr>
                <w:rFonts w:ascii="Times New Roman" w:eastAsia="Times New Roman" w:hAnsi="Times New Roman" w:cs="Times New Roman"/>
                <w:sz w:val="24"/>
                <w:szCs w:val="24"/>
              </w:rPr>
            </w:pPr>
          </w:p>
          <w:p w14:paraId="50B078CA" w14:textId="77777777" w:rsidR="00E7095C" w:rsidRPr="00856EB9" w:rsidRDefault="00E7095C" w:rsidP="00911A58">
            <w:pPr>
              <w:spacing w:after="0" w:line="240" w:lineRule="auto"/>
              <w:rPr>
                <w:rFonts w:ascii="Times New Roman" w:eastAsia="Times New Roman" w:hAnsi="Times New Roman" w:cs="Times New Roman"/>
                <w:sz w:val="24"/>
                <w:szCs w:val="24"/>
              </w:rPr>
            </w:pPr>
          </w:p>
          <w:p w14:paraId="1D16CAC8" w14:textId="77777777" w:rsidR="00E7095C" w:rsidRPr="00856EB9" w:rsidRDefault="00E7095C" w:rsidP="00911A58">
            <w:pPr>
              <w:spacing w:after="0" w:line="240" w:lineRule="auto"/>
              <w:rPr>
                <w:rFonts w:ascii="Times New Roman" w:eastAsia="Times New Roman" w:hAnsi="Times New Roman" w:cs="Times New Roman"/>
                <w:sz w:val="24"/>
                <w:szCs w:val="24"/>
              </w:rPr>
            </w:pPr>
          </w:p>
          <w:p w14:paraId="0E6E15A1" w14:textId="77777777" w:rsidR="00911A58" w:rsidRPr="00856EB9" w:rsidRDefault="00911A58" w:rsidP="00911A58">
            <w:pPr>
              <w:spacing w:after="0" w:line="240" w:lineRule="auto"/>
              <w:rPr>
                <w:rFonts w:ascii="Times New Roman" w:eastAsia="Times New Roman" w:hAnsi="Times New Roman" w:cs="Times New Roman"/>
                <w:sz w:val="24"/>
                <w:szCs w:val="24"/>
              </w:rPr>
            </w:pPr>
          </w:p>
          <w:p w14:paraId="30407318" w14:textId="59EA130F" w:rsidR="00911A58" w:rsidRPr="00856EB9" w:rsidRDefault="00911A58" w:rsidP="00FC5B35">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Приложение №1</w:t>
            </w:r>
            <w:r w:rsidR="00FC5B35" w:rsidRPr="00856EB9">
              <w:rPr>
                <w:rFonts w:ascii="Times New Roman" w:eastAsia="Times New Roman" w:hAnsi="Times New Roman" w:cs="Times New Roman"/>
                <w:sz w:val="24"/>
                <w:szCs w:val="24"/>
              </w:rPr>
              <w:t>3</w:t>
            </w:r>
          </w:p>
        </w:tc>
      </w:tr>
      <w:tr w:rsidR="00911A58" w:rsidRPr="00856EB9" w14:paraId="4BF1A75B" w14:textId="77777777" w:rsidTr="006C78FA">
        <w:trPr>
          <w:trHeight w:val="232"/>
        </w:trPr>
        <w:tc>
          <w:tcPr>
            <w:tcW w:w="9654" w:type="dxa"/>
            <w:gridSpan w:val="4"/>
            <w:tcBorders>
              <w:top w:val="nil"/>
              <w:left w:val="nil"/>
              <w:bottom w:val="nil"/>
              <w:right w:val="nil"/>
            </w:tcBorders>
            <w:shd w:val="clear" w:color="auto" w:fill="auto"/>
            <w:noWrap/>
          </w:tcPr>
          <w:p w14:paraId="2133668B" w14:textId="77777777" w:rsidR="00911A58" w:rsidRPr="00856EB9" w:rsidRDefault="00911A58" w:rsidP="00911A58">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lastRenderedPageBreak/>
              <w:t xml:space="preserve">к  решению земского собрания                                                                                                </w:t>
            </w:r>
          </w:p>
        </w:tc>
      </w:tr>
      <w:tr w:rsidR="00911A58" w:rsidRPr="00856EB9" w14:paraId="03D31904" w14:textId="77777777" w:rsidTr="006C78FA">
        <w:trPr>
          <w:trHeight w:val="217"/>
        </w:trPr>
        <w:tc>
          <w:tcPr>
            <w:tcW w:w="9654" w:type="dxa"/>
            <w:gridSpan w:val="4"/>
            <w:tcBorders>
              <w:top w:val="nil"/>
              <w:left w:val="nil"/>
              <w:bottom w:val="nil"/>
              <w:right w:val="nil"/>
            </w:tcBorders>
            <w:shd w:val="clear" w:color="auto" w:fill="auto"/>
            <w:noWrap/>
          </w:tcPr>
          <w:p w14:paraId="10AE2521" w14:textId="77777777" w:rsidR="00911A58" w:rsidRPr="00856EB9" w:rsidRDefault="00911A58" w:rsidP="00911A58">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 xml:space="preserve">«О бюджете Солонцинского сельского поселения </w:t>
            </w:r>
          </w:p>
        </w:tc>
      </w:tr>
      <w:tr w:rsidR="00911A58" w:rsidRPr="00856EB9" w14:paraId="694A1B96" w14:textId="77777777" w:rsidTr="006C78FA">
        <w:trPr>
          <w:trHeight w:val="106"/>
        </w:trPr>
        <w:tc>
          <w:tcPr>
            <w:tcW w:w="9654" w:type="dxa"/>
            <w:gridSpan w:val="4"/>
            <w:tcBorders>
              <w:top w:val="nil"/>
              <w:left w:val="nil"/>
              <w:bottom w:val="nil"/>
              <w:right w:val="nil"/>
            </w:tcBorders>
            <w:shd w:val="clear" w:color="auto" w:fill="auto"/>
            <w:noWrap/>
          </w:tcPr>
          <w:p w14:paraId="54736081" w14:textId="77777777" w:rsidR="00911A58" w:rsidRPr="00856EB9" w:rsidRDefault="00911A58" w:rsidP="00911A58">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муниципального района «Вейделевский район»</w:t>
            </w:r>
          </w:p>
        </w:tc>
      </w:tr>
      <w:tr w:rsidR="00911A58" w:rsidRPr="00856EB9" w14:paraId="41702165" w14:textId="77777777" w:rsidTr="006C78FA">
        <w:trPr>
          <w:trHeight w:val="106"/>
        </w:trPr>
        <w:tc>
          <w:tcPr>
            <w:tcW w:w="9654" w:type="dxa"/>
            <w:gridSpan w:val="4"/>
            <w:tcBorders>
              <w:top w:val="nil"/>
              <w:left w:val="nil"/>
              <w:bottom w:val="nil"/>
              <w:right w:val="nil"/>
            </w:tcBorders>
            <w:shd w:val="clear" w:color="auto" w:fill="auto"/>
            <w:noWrap/>
          </w:tcPr>
          <w:p w14:paraId="5B114AD1" w14:textId="7D20F705" w:rsidR="00911A58" w:rsidRPr="00856EB9" w:rsidRDefault="00911A58" w:rsidP="00E7095C">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Белгородской области на 202</w:t>
            </w:r>
            <w:r w:rsidR="00352C8D" w:rsidRPr="00856EB9">
              <w:rPr>
                <w:rFonts w:ascii="Times New Roman" w:eastAsia="Times New Roman" w:hAnsi="Times New Roman" w:cs="Times New Roman"/>
                <w:sz w:val="24"/>
                <w:szCs w:val="24"/>
              </w:rPr>
              <w:t>4</w:t>
            </w:r>
            <w:r w:rsidRPr="00856EB9">
              <w:rPr>
                <w:rFonts w:ascii="Times New Roman" w:eastAsia="Times New Roman" w:hAnsi="Times New Roman" w:cs="Times New Roman"/>
                <w:sz w:val="24"/>
                <w:szCs w:val="24"/>
              </w:rPr>
              <w:t xml:space="preserve"> год</w:t>
            </w:r>
          </w:p>
        </w:tc>
      </w:tr>
      <w:tr w:rsidR="00911A58" w:rsidRPr="00856EB9" w14:paraId="66456F1E" w14:textId="77777777" w:rsidTr="006C78FA">
        <w:trPr>
          <w:trHeight w:val="106"/>
        </w:trPr>
        <w:tc>
          <w:tcPr>
            <w:tcW w:w="9654" w:type="dxa"/>
            <w:gridSpan w:val="4"/>
            <w:tcBorders>
              <w:top w:val="nil"/>
              <w:left w:val="nil"/>
              <w:bottom w:val="nil"/>
              <w:right w:val="nil"/>
            </w:tcBorders>
            <w:shd w:val="clear" w:color="auto" w:fill="auto"/>
            <w:noWrap/>
          </w:tcPr>
          <w:p w14:paraId="05BE07FF" w14:textId="737C48E9" w:rsidR="00911A58" w:rsidRPr="00856EB9" w:rsidRDefault="00911A58" w:rsidP="00E7095C">
            <w:pPr>
              <w:spacing w:after="0" w:line="240" w:lineRule="auto"/>
              <w:jc w:val="right"/>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и плановый период 202</w:t>
            </w:r>
            <w:r w:rsidR="00352C8D" w:rsidRPr="00856EB9">
              <w:rPr>
                <w:rFonts w:ascii="Times New Roman" w:eastAsia="Times New Roman" w:hAnsi="Times New Roman" w:cs="Times New Roman"/>
                <w:sz w:val="24"/>
                <w:szCs w:val="24"/>
              </w:rPr>
              <w:t>5</w:t>
            </w:r>
            <w:r w:rsidRPr="00856EB9">
              <w:rPr>
                <w:rFonts w:ascii="Times New Roman" w:eastAsia="Times New Roman" w:hAnsi="Times New Roman" w:cs="Times New Roman"/>
                <w:sz w:val="24"/>
                <w:szCs w:val="24"/>
              </w:rPr>
              <w:t xml:space="preserve"> и 202</w:t>
            </w:r>
            <w:r w:rsidR="00352C8D" w:rsidRPr="00856EB9">
              <w:rPr>
                <w:rFonts w:ascii="Times New Roman" w:eastAsia="Times New Roman" w:hAnsi="Times New Roman" w:cs="Times New Roman"/>
                <w:sz w:val="24"/>
                <w:szCs w:val="24"/>
              </w:rPr>
              <w:t>6</w:t>
            </w:r>
            <w:r w:rsidRPr="00856EB9">
              <w:rPr>
                <w:rFonts w:ascii="Times New Roman" w:eastAsia="Times New Roman" w:hAnsi="Times New Roman" w:cs="Times New Roman"/>
                <w:sz w:val="24"/>
                <w:szCs w:val="24"/>
              </w:rPr>
              <w:t xml:space="preserve"> годов»</w:t>
            </w:r>
          </w:p>
        </w:tc>
      </w:tr>
      <w:tr w:rsidR="00911A58" w:rsidRPr="00856EB9" w14:paraId="74151CF1" w14:textId="77777777" w:rsidTr="006C78FA">
        <w:trPr>
          <w:trHeight w:val="513"/>
        </w:trPr>
        <w:tc>
          <w:tcPr>
            <w:tcW w:w="9654" w:type="dxa"/>
            <w:gridSpan w:val="4"/>
            <w:tcBorders>
              <w:top w:val="nil"/>
              <w:left w:val="nil"/>
              <w:bottom w:val="nil"/>
              <w:right w:val="nil"/>
            </w:tcBorders>
            <w:shd w:val="clear" w:color="auto" w:fill="auto"/>
            <w:noWrap/>
            <w:vAlign w:val="bottom"/>
          </w:tcPr>
          <w:p w14:paraId="10C4B58E" w14:textId="77777777" w:rsidR="00911A58" w:rsidRPr="00856EB9" w:rsidRDefault="00911A58" w:rsidP="00911A58">
            <w:pPr>
              <w:spacing w:after="0" w:line="240" w:lineRule="auto"/>
              <w:jc w:val="center"/>
              <w:rPr>
                <w:rFonts w:ascii="Times New Roman" w:eastAsia="Times New Roman" w:hAnsi="Times New Roman" w:cs="Times New Roman"/>
                <w:sz w:val="24"/>
                <w:szCs w:val="24"/>
              </w:rPr>
            </w:pPr>
          </w:p>
          <w:p w14:paraId="6575D263" w14:textId="4E1E4CB7" w:rsidR="00911A58" w:rsidRPr="00856EB9" w:rsidRDefault="00911A58" w:rsidP="00E7095C">
            <w:pPr>
              <w:spacing w:after="0" w:line="240" w:lineRule="auto"/>
              <w:jc w:val="center"/>
              <w:rPr>
                <w:rFonts w:ascii="Times New Roman" w:eastAsia="Times New Roman" w:hAnsi="Times New Roman" w:cs="Times New Roman"/>
                <w:sz w:val="24"/>
                <w:szCs w:val="24"/>
              </w:rPr>
            </w:pPr>
            <w:r w:rsidRPr="00856EB9">
              <w:rPr>
                <w:rFonts w:ascii="Times New Roman" w:eastAsia="Times New Roman" w:hAnsi="Times New Roman" w:cs="Times New Roman"/>
                <w:sz w:val="24"/>
                <w:szCs w:val="24"/>
              </w:rPr>
              <w:t>Распределение межбюджетных трансфертов, передаваемых из бюджета поселения в</w:t>
            </w:r>
            <w:r w:rsidR="00FA4479" w:rsidRPr="00856EB9">
              <w:rPr>
                <w:rFonts w:ascii="Times New Roman" w:eastAsia="Times New Roman" w:hAnsi="Times New Roman" w:cs="Times New Roman"/>
                <w:sz w:val="24"/>
                <w:szCs w:val="24"/>
              </w:rPr>
              <w:t xml:space="preserve"> районный бюджет на 202</w:t>
            </w:r>
            <w:r w:rsidR="00352C8D" w:rsidRPr="00856EB9">
              <w:rPr>
                <w:rFonts w:ascii="Times New Roman" w:eastAsia="Times New Roman" w:hAnsi="Times New Roman" w:cs="Times New Roman"/>
                <w:sz w:val="24"/>
                <w:szCs w:val="24"/>
              </w:rPr>
              <w:t>4</w:t>
            </w:r>
            <w:r w:rsidR="00FA4479" w:rsidRPr="00856EB9">
              <w:rPr>
                <w:rFonts w:ascii="Times New Roman" w:eastAsia="Times New Roman" w:hAnsi="Times New Roman" w:cs="Times New Roman"/>
                <w:sz w:val="24"/>
                <w:szCs w:val="24"/>
              </w:rPr>
              <w:t xml:space="preserve"> год </w:t>
            </w:r>
            <w:r w:rsidR="00FA4479" w:rsidRPr="00856EB9">
              <w:rPr>
                <w:rFonts w:ascii="Times New Roman" w:eastAsia="Times New Roman" w:hAnsi="Times New Roman" w:cs="Times New Roman"/>
                <w:bCs/>
                <w:sz w:val="24"/>
                <w:szCs w:val="24"/>
              </w:rPr>
              <w:t xml:space="preserve"> и плановый</w:t>
            </w:r>
            <w:r w:rsidRPr="00856EB9">
              <w:rPr>
                <w:rFonts w:ascii="Times New Roman" w:eastAsia="Times New Roman" w:hAnsi="Times New Roman" w:cs="Times New Roman"/>
                <w:bCs/>
                <w:sz w:val="24"/>
                <w:szCs w:val="24"/>
              </w:rPr>
              <w:t xml:space="preserve"> период 202</w:t>
            </w:r>
            <w:r w:rsidR="00352C8D" w:rsidRPr="00856EB9">
              <w:rPr>
                <w:rFonts w:ascii="Times New Roman" w:eastAsia="Times New Roman" w:hAnsi="Times New Roman" w:cs="Times New Roman"/>
                <w:bCs/>
                <w:sz w:val="24"/>
                <w:szCs w:val="24"/>
              </w:rPr>
              <w:t>5</w:t>
            </w:r>
            <w:r w:rsidRPr="00856EB9">
              <w:rPr>
                <w:rFonts w:ascii="Times New Roman" w:eastAsia="Times New Roman" w:hAnsi="Times New Roman" w:cs="Times New Roman"/>
                <w:bCs/>
                <w:sz w:val="24"/>
                <w:szCs w:val="24"/>
              </w:rPr>
              <w:t xml:space="preserve"> и 202</w:t>
            </w:r>
            <w:r w:rsidR="00352C8D" w:rsidRPr="00856EB9">
              <w:rPr>
                <w:rFonts w:ascii="Times New Roman" w:eastAsia="Times New Roman" w:hAnsi="Times New Roman" w:cs="Times New Roman"/>
                <w:bCs/>
                <w:sz w:val="24"/>
                <w:szCs w:val="24"/>
              </w:rPr>
              <w:t>6</w:t>
            </w:r>
            <w:r w:rsidRPr="00856EB9">
              <w:rPr>
                <w:rFonts w:ascii="Times New Roman" w:eastAsia="Times New Roman" w:hAnsi="Times New Roman" w:cs="Times New Roman"/>
                <w:bCs/>
                <w:sz w:val="24"/>
                <w:szCs w:val="24"/>
              </w:rPr>
              <w:t xml:space="preserve"> годов</w:t>
            </w:r>
          </w:p>
        </w:tc>
      </w:tr>
      <w:tr w:rsidR="00911A58" w:rsidRPr="00911A58" w14:paraId="155ADB98" w14:textId="77777777" w:rsidTr="006C78FA">
        <w:trPr>
          <w:trHeight w:val="166"/>
        </w:trPr>
        <w:tc>
          <w:tcPr>
            <w:tcW w:w="6252" w:type="dxa"/>
            <w:tcBorders>
              <w:top w:val="nil"/>
              <w:left w:val="nil"/>
              <w:bottom w:val="nil"/>
              <w:right w:val="nil"/>
            </w:tcBorders>
            <w:shd w:val="clear" w:color="auto" w:fill="auto"/>
            <w:noWrap/>
            <w:vAlign w:val="bottom"/>
          </w:tcPr>
          <w:p w14:paraId="690448DA" w14:textId="77777777" w:rsidR="00911A58" w:rsidRPr="00FA4479" w:rsidRDefault="00911A58" w:rsidP="00911A58">
            <w:pPr>
              <w:spacing w:after="0" w:line="240" w:lineRule="auto"/>
              <w:rPr>
                <w:rFonts w:ascii="Times New Roman" w:eastAsia="Times New Roman" w:hAnsi="Times New Roman" w:cs="Times New Roman"/>
                <w:b/>
                <w:bCs/>
                <w:sz w:val="24"/>
                <w:szCs w:val="24"/>
              </w:rPr>
            </w:pPr>
          </w:p>
        </w:tc>
        <w:tc>
          <w:tcPr>
            <w:tcW w:w="3402" w:type="dxa"/>
            <w:gridSpan w:val="3"/>
            <w:tcBorders>
              <w:top w:val="nil"/>
              <w:left w:val="nil"/>
              <w:bottom w:val="nil"/>
              <w:right w:val="nil"/>
            </w:tcBorders>
            <w:shd w:val="clear" w:color="auto" w:fill="auto"/>
            <w:noWrap/>
            <w:vAlign w:val="bottom"/>
          </w:tcPr>
          <w:p w14:paraId="646BC469" w14:textId="77777777" w:rsidR="00911A58" w:rsidRPr="00FA4479" w:rsidRDefault="00911A58" w:rsidP="00911A58">
            <w:pPr>
              <w:spacing w:after="0" w:line="240" w:lineRule="auto"/>
              <w:jc w:val="right"/>
              <w:rPr>
                <w:rFonts w:ascii="Times New Roman" w:eastAsia="Times New Roman" w:hAnsi="Times New Roman" w:cs="Times New Roman"/>
                <w:sz w:val="24"/>
                <w:szCs w:val="24"/>
              </w:rPr>
            </w:pPr>
          </w:p>
        </w:tc>
      </w:tr>
      <w:tr w:rsidR="00911A58" w:rsidRPr="00911A58" w14:paraId="0081AD2D" w14:textId="77777777" w:rsidTr="006C78FA">
        <w:trPr>
          <w:trHeight w:val="377"/>
        </w:trPr>
        <w:tc>
          <w:tcPr>
            <w:tcW w:w="6252" w:type="dxa"/>
            <w:tcBorders>
              <w:top w:val="nil"/>
              <w:left w:val="nil"/>
              <w:bottom w:val="single" w:sz="8" w:space="0" w:color="auto"/>
              <w:right w:val="nil"/>
            </w:tcBorders>
            <w:shd w:val="clear" w:color="auto" w:fill="auto"/>
            <w:noWrap/>
            <w:vAlign w:val="bottom"/>
          </w:tcPr>
          <w:p w14:paraId="59A71BD3" w14:textId="77777777" w:rsidR="00911A58" w:rsidRPr="00FA4479" w:rsidRDefault="00911A58" w:rsidP="00911A58">
            <w:pPr>
              <w:spacing w:after="0" w:line="240" w:lineRule="auto"/>
              <w:rPr>
                <w:rFonts w:ascii="Times New Roman" w:eastAsia="Times New Roman" w:hAnsi="Times New Roman" w:cs="Times New Roman"/>
                <w:sz w:val="24"/>
                <w:szCs w:val="24"/>
              </w:rPr>
            </w:pPr>
          </w:p>
        </w:tc>
        <w:tc>
          <w:tcPr>
            <w:tcW w:w="3402" w:type="dxa"/>
            <w:gridSpan w:val="3"/>
            <w:tcBorders>
              <w:top w:val="nil"/>
              <w:left w:val="nil"/>
              <w:bottom w:val="nil"/>
              <w:right w:val="nil"/>
            </w:tcBorders>
            <w:shd w:val="clear" w:color="auto" w:fill="auto"/>
            <w:noWrap/>
            <w:vAlign w:val="bottom"/>
          </w:tcPr>
          <w:p w14:paraId="7AE36409" w14:textId="77777777" w:rsidR="00911A58" w:rsidRPr="00FA4479" w:rsidRDefault="00911A58" w:rsidP="00911A58">
            <w:pPr>
              <w:spacing w:after="0" w:line="240" w:lineRule="auto"/>
              <w:rPr>
                <w:rFonts w:ascii="Times New Roman" w:eastAsia="Times New Roman" w:hAnsi="Times New Roman" w:cs="Times New Roman"/>
                <w:sz w:val="24"/>
                <w:szCs w:val="24"/>
              </w:rPr>
            </w:pPr>
            <w:r w:rsidRPr="00FA4479">
              <w:rPr>
                <w:rFonts w:ascii="Times New Roman" w:eastAsia="Times New Roman" w:hAnsi="Times New Roman" w:cs="Times New Roman"/>
                <w:sz w:val="24"/>
                <w:szCs w:val="24"/>
              </w:rPr>
              <w:t xml:space="preserve">             (</w:t>
            </w:r>
            <w:proofErr w:type="spellStart"/>
            <w:r w:rsidRPr="00FA4479">
              <w:rPr>
                <w:rFonts w:ascii="Times New Roman" w:eastAsia="Times New Roman" w:hAnsi="Times New Roman" w:cs="Times New Roman"/>
                <w:sz w:val="24"/>
                <w:szCs w:val="24"/>
              </w:rPr>
              <w:t>тыс</w:t>
            </w:r>
            <w:proofErr w:type="gramStart"/>
            <w:r w:rsidRPr="00FA4479">
              <w:rPr>
                <w:rFonts w:ascii="Times New Roman" w:eastAsia="Times New Roman" w:hAnsi="Times New Roman" w:cs="Times New Roman"/>
                <w:sz w:val="24"/>
                <w:szCs w:val="24"/>
              </w:rPr>
              <w:t>.р</w:t>
            </w:r>
            <w:proofErr w:type="gramEnd"/>
            <w:r w:rsidRPr="00FA4479">
              <w:rPr>
                <w:rFonts w:ascii="Times New Roman" w:eastAsia="Times New Roman" w:hAnsi="Times New Roman" w:cs="Times New Roman"/>
                <w:sz w:val="24"/>
                <w:szCs w:val="24"/>
              </w:rPr>
              <w:t>ублей</w:t>
            </w:r>
            <w:proofErr w:type="spellEnd"/>
            <w:r w:rsidRPr="00FA4479">
              <w:rPr>
                <w:rFonts w:ascii="Times New Roman" w:eastAsia="Times New Roman" w:hAnsi="Times New Roman" w:cs="Times New Roman"/>
                <w:sz w:val="24"/>
                <w:szCs w:val="24"/>
              </w:rPr>
              <w:t>)</w:t>
            </w:r>
          </w:p>
        </w:tc>
      </w:tr>
      <w:tr w:rsidR="00911A58" w:rsidRPr="00911A58" w14:paraId="364CB3FC" w14:textId="77777777" w:rsidTr="006C78FA">
        <w:trPr>
          <w:trHeight w:val="980"/>
        </w:trPr>
        <w:tc>
          <w:tcPr>
            <w:tcW w:w="6252" w:type="dxa"/>
            <w:tcBorders>
              <w:top w:val="single" w:sz="8" w:space="0" w:color="auto"/>
              <w:left w:val="single" w:sz="4" w:space="0" w:color="auto"/>
              <w:bottom w:val="single" w:sz="4" w:space="0" w:color="auto"/>
              <w:right w:val="single" w:sz="4" w:space="0" w:color="auto"/>
            </w:tcBorders>
            <w:shd w:val="clear" w:color="auto" w:fill="auto"/>
            <w:vAlign w:val="center"/>
          </w:tcPr>
          <w:p w14:paraId="09DD4D3A" w14:textId="77777777" w:rsidR="00911A58" w:rsidRPr="00FA4479" w:rsidRDefault="00911A58" w:rsidP="00E1207A">
            <w:pPr>
              <w:spacing w:after="0" w:line="240" w:lineRule="auto"/>
              <w:jc w:val="center"/>
              <w:rPr>
                <w:rFonts w:ascii="Times New Roman" w:eastAsia="Times New Roman" w:hAnsi="Times New Roman" w:cs="Times New Roman"/>
                <w:bCs/>
                <w:sz w:val="24"/>
                <w:szCs w:val="24"/>
              </w:rPr>
            </w:pPr>
            <w:r w:rsidRPr="00FA4479">
              <w:rPr>
                <w:rFonts w:ascii="Times New Roman" w:eastAsia="Times New Roman" w:hAnsi="Times New Roman" w:cs="Times New Roman"/>
                <w:bCs/>
                <w:sz w:val="24"/>
                <w:szCs w:val="24"/>
              </w:rPr>
              <w:t xml:space="preserve">Наименование </w:t>
            </w:r>
            <w:r w:rsidR="00E1207A">
              <w:rPr>
                <w:rFonts w:ascii="Times New Roman" w:eastAsia="Times New Roman" w:hAnsi="Times New Roman" w:cs="Times New Roman"/>
                <w:bCs/>
                <w:sz w:val="24"/>
                <w:szCs w:val="24"/>
              </w:rPr>
              <w:t>показателя</w:t>
            </w:r>
          </w:p>
        </w:tc>
        <w:tc>
          <w:tcPr>
            <w:tcW w:w="1134" w:type="dxa"/>
            <w:tcBorders>
              <w:top w:val="single" w:sz="8" w:space="0" w:color="auto"/>
              <w:left w:val="nil"/>
              <w:bottom w:val="single" w:sz="4" w:space="0" w:color="auto"/>
              <w:right w:val="single" w:sz="4" w:space="0" w:color="auto"/>
            </w:tcBorders>
            <w:shd w:val="clear" w:color="auto" w:fill="auto"/>
            <w:vAlign w:val="center"/>
          </w:tcPr>
          <w:p w14:paraId="09E84E31" w14:textId="5EA79706" w:rsidR="00911A58" w:rsidRPr="00FA4479" w:rsidRDefault="00911A58" w:rsidP="00E7095C">
            <w:pPr>
              <w:spacing w:after="0" w:line="240" w:lineRule="auto"/>
              <w:jc w:val="center"/>
              <w:rPr>
                <w:rFonts w:ascii="Times New Roman" w:eastAsia="Times New Roman" w:hAnsi="Times New Roman" w:cs="Times New Roman"/>
                <w:bCs/>
                <w:sz w:val="24"/>
                <w:szCs w:val="24"/>
              </w:rPr>
            </w:pPr>
            <w:r w:rsidRPr="00FA4479">
              <w:rPr>
                <w:rFonts w:ascii="Times New Roman" w:eastAsia="Times New Roman" w:hAnsi="Times New Roman" w:cs="Times New Roman"/>
                <w:bCs/>
                <w:sz w:val="24"/>
                <w:szCs w:val="24"/>
              </w:rPr>
              <w:t>202</w:t>
            </w:r>
            <w:r w:rsidR="00352C8D">
              <w:rPr>
                <w:rFonts w:ascii="Times New Roman" w:eastAsia="Times New Roman" w:hAnsi="Times New Roman" w:cs="Times New Roman"/>
                <w:bCs/>
                <w:sz w:val="24"/>
                <w:szCs w:val="24"/>
              </w:rPr>
              <w:t>4</w:t>
            </w:r>
            <w:r w:rsidRPr="00FA4479">
              <w:rPr>
                <w:rFonts w:ascii="Times New Roman" w:eastAsia="Times New Roman" w:hAnsi="Times New Roman" w:cs="Times New Roman"/>
                <w:bCs/>
                <w:sz w:val="24"/>
                <w:szCs w:val="24"/>
              </w:rPr>
              <w:t xml:space="preserve"> год</w:t>
            </w:r>
          </w:p>
        </w:tc>
        <w:tc>
          <w:tcPr>
            <w:tcW w:w="1276" w:type="dxa"/>
            <w:tcBorders>
              <w:top w:val="single" w:sz="8" w:space="0" w:color="auto"/>
              <w:left w:val="single" w:sz="4" w:space="0" w:color="auto"/>
              <w:bottom w:val="single" w:sz="4" w:space="0" w:color="auto"/>
              <w:right w:val="single" w:sz="4" w:space="0" w:color="auto"/>
            </w:tcBorders>
            <w:shd w:val="clear" w:color="auto" w:fill="auto"/>
            <w:vAlign w:val="center"/>
          </w:tcPr>
          <w:p w14:paraId="300C5B8C" w14:textId="2E7A620B" w:rsidR="00911A58" w:rsidRPr="00FA4479" w:rsidRDefault="00911A58" w:rsidP="00E7095C">
            <w:pPr>
              <w:spacing w:after="0" w:line="240" w:lineRule="auto"/>
              <w:jc w:val="center"/>
              <w:rPr>
                <w:rFonts w:ascii="Times New Roman" w:eastAsia="Times New Roman" w:hAnsi="Times New Roman" w:cs="Times New Roman"/>
                <w:sz w:val="24"/>
                <w:szCs w:val="24"/>
              </w:rPr>
            </w:pPr>
            <w:r w:rsidRPr="00FA4479">
              <w:rPr>
                <w:rFonts w:ascii="Times New Roman" w:eastAsia="Times New Roman" w:hAnsi="Times New Roman" w:cs="Times New Roman"/>
                <w:bCs/>
                <w:sz w:val="24"/>
                <w:szCs w:val="24"/>
              </w:rPr>
              <w:t>202</w:t>
            </w:r>
            <w:r w:rsidR="00352C8D">
              <w:rPr>
                <w:rFonts w:ascii="Times New Roman" w:eastAsia="Times New Roman" w:hAnsi="Times New Roman" w:cs="Times New Roman"/>
                <w:bCs/>
                <w:sz w:val="24"/>
                <w:szCs w:val="24"/>
              </w:rPr>
              <w:t>5</w:t>
            </w:r>
            <w:r w:rsidRPr="00FA4479">
              <w:rPr>
                <w:rFonts w:ascii="Times New Roman" w:eastAsia="Times New Roman" w:hAnsi="Times New Roman" w:cs="Times New Roman"/>
                <w:bCs/>
                <w:sz w:val="24"/>
                <w:szCs w:val="24"/>
              </w:rPr>
              <w:t xml:space="preserve"> год</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tcPr>
          <w:p w14:paraId="6520CC5B" w14:textId="08946845" w:rsidR="00911A58" w:rsidRPr="00FA4479" w:rsidRDefault="00911A58" w:rsidP="00E7095C">
            <w:pPr>
              <w:spacing w:after="0" w:line="240" w:lineRule="auto"/>
              <w:jc w:val="center"/>
              <w:rPr>
                <w:rFonts w:ascii="Times New Roman" w:eastAsia="Times New Roman" w:hAnsi="Times New Roman" w:cs="Times New Roman"/>
                <w:sz w:val="24"/>
                <w:szCs w:val="24"/>
              </w:rPr>
            </w:pPr>
            <w:r w:rsidRPr="00FA4479">
              <w:rPr>
                <w:rFonts w:ascii="Times New Roman" w:eastAsia="Times New Roman" w:hAnsi="Times New Roman" w:cs="Times New Roman"/>
                <w:bCs/>
                <w:sz w:val="24"/>
                <w:szCs w:val="24"/>
              </w:rPr>
              <w:t>202</w:t>
            </w:r>
            <w:r w:rsidR="00352C8D">
              <w:rPr>
                <w:rFonts w:ascii="Times New Roman" w:eastAsia="Times New Roman" w:hAnsi="Times New Roman" w:cs="Times New Roman"/>
                <w:bCs/>
                <w:sz w:val="24"/>
                <w:szCs w:val="24"/>
              </w:rPr>
              <w:t>6</w:t>
            </w:r>
            <w:r w:rsidRPr="00FA4479">
              <w:rPr>
                <w:rFonts w:ascii="Times New Roman" w:eastAsia="Times New Roman" w:hAnsi="Times New Roman" w:cs="Times New Roman"/>
                <w:bCs/>
                <w:sz w:val="24"/>
                <w:szCs w:val="24"/>
              </w:rPr>
              <w:t>год</w:t>
            </w:r>
          </w:p>
        </w:tc>
      </w:tr>
      <w:tr w:rsidR="00911A58" w:rsidRPr="00911A58" w14:paraId="749A504B" w14:textId="77777777" w:rsidTr="006C78FA">
        <w:trPr>
          <w:trHeight w:val="231"/>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14:paraId="37A1A283" w14:textId="77777777" w:rsidR="00911A58" w:rsidRPr="00FA4479" w:rsidRDefault="00911A58" w:rsidP="00911A58">
            <w:pPr>
              <w:spacing w:after="0" w:line="240" w:lineRule="auto"/>
              <w:jc w:val="center"/>
              <w:rPr>
                <w:rFonts w:ascii="Times New Roman" w:eastAsia="Times New Roman" w:hAnsi="Times New Roman" w:cs="Times New Roman"/>
                <w:bCs/>
                <w:sz w:val="24"/>
                <w:szCs w:val="24"/>
              </w:rPr>
            </w:pPr>
            <w:r w:rsidRPr="00FA4479">
              <w:rPr>
                <w:rFonts w:ascii="Times New Roman" w:eastAsia="Times New Roman" w:hAnsi="Times New Roman" w:cs="Times New Roman"/>
                <w:bCs/>
                <w:sz w:val="24"/>
                <w:szCs w:val="24"/>
              </w:rPr>
              <w:t>1</w:t>
            </w:r>
          </w:p>
        </w:tc>
        <w:tc>
          <w:tcPr>
            <w:tcW w:w="1134" w:type="dxa"/>
            <w:tcBorders>
              <w:top w:val="nil"/>
              <w:left w:val="nil"/>
              <w:bottom w:val="single" w:sz="4" w:space="0" w:color="auto"/>
              <w:right w:val="single" w:sz="4" w:space="0" w:color="auto"/>
            </w:tcBorders>
            <w:shd w:val="clear" w:color="auto" w:fill="auto"/>
            <w:vAlign w:val="center"/>
          </w:tcPr>
          <w:p w14:paraId="4EE45EDF" w14:textId="77777777" w:rsidR="00911A58" w:rsidRPr="00FA4479" w:rsidRDefault="00911A58" w:rsidP="00911A58">
            <w:pPr>
              <w:spacing w:after="0" w:line="240" w:lineRule="auto"/>
              <w:jc w:val="center"/>
              <w:rPr>
                <w:rFonts w:ascii="Times New Roman" w:eastAsia="Times New Roman" w:hAnsi="Times New Roman" w:cs="Times New Roman"/>
                <w:bCs/>
                <w:sz w:val="24"/>
                <w:szCs w:val="24"/>
              </w:rPr>
            </w:pPr>
            <w:r w:rsidRPr="00FA4479">
              <w:rPr>
                <w:rFonts w:ascii="Times New Roman" w:eastAsia="Times New Roman" w:hAnsi="Times New Roman" w:cs="Times New Roman"/>
                <w:bCs/>
                <w:sz w:val="24"/>
                <w:szCs w:val="24"/>
              </w:rPr>
              <w:t>2</w:t>
            </w:r>
          </w:p>
        </w:tc>
        <w:tc>
          <w:tcPr>
            <w:tcW w:w="1276" w:type="dxa"/>
            <w:tcBorders>
              <w:top w:val="nil"/>
              <w:left w:val="single" w:sz="4" w:space="0" w:color="auto"/>
              <w:bottom w:val="single" w:sz="4" w:space="0" w:color="auto"/>
              <w:right w:val="single" w:sz="4" w:space="0" w:color="auto"/>
            </w:tcBorders>
            <w:shd w:val="clear" w:color="auto" w:fill="auto"/>
            <w:vAlign w:val="center"/>
          </w:tcPr>
          <w:p w14:paraId="2A185E57" w14:textId="77777777" w:rsidR="00911A58" w:rsidRPr="00FA4479" w:rsidRDefault="00911A58" w:rsidP="00911A58">
            <w:pPr>
              <w:spacing w:after="0" w:line="240" w:lineRule="auto"/>
              <w:jc w:val="center"/>
              <w:rPr>
                <w:rFonts w:ascii="Times New Roman" w:eastAsia="Times New Roman" w:hAnsi="Times New Roman" w:cs="Times New Roman"/>
                <w:bCs/>
                <w:sz w:val="24"/>
                <w:szCs w:val="24"/>
              </w:rPr>
            </w:pPr>
            <w:r w:rsidRPr="00FA4479">
              <w:rPr>
                <w:rFonts w:ascii="Times New Roman" w:eastAsia="Times New Roman" w:hAnsi="Times New Roman" w:cs="Times New Roman"/>
                <w:bCs/>
                <w:sz w:val="24"/>
                <w:szCs w:val="24"/>
              </w:rPr>
              <w:t>3</w:t>
            </w:r>
          </w:p>
        </w:tc>
        <w:tc>
          <w:tcPr>
            <w:tcW w:w="992" w:type="dxa"/>
            <w:tcBorders>
              <w:top w:val="nil"/>
              <w:left w:val="single" w:sz="4" w:space="0" w:color="auto"/>
              <w:bottom w:val="single" w:sz="4" w:space="0" w:color="auto"/>
              <w:right w:val="single" w:sz="8" w:space="0" w:color="auto"/>
            </w:tcBorders>
            <w:shd w:val="clear" w:color="auto" w:fill="auto"/>
            <w:vAlign w:val="center"/>
          </w:tcPr>
          <w:p w14:paraId="03E7F478" w14:textId="77777777" w:rsidR="00911A58" w:rsidRPr="00FA4479" w:rsidRDefault="00911A58" w:rsidP="00911A58">
            <w:pPr>
              <w:spacing w:after="0" w:line="240" w:lineRule="auto"/>
              <w:jc w:val="center"/>
              <w:rPr>
                <w:rFonts w:ascii="Times New Roman" w:eastAsia="Times New Roman" w:hAnsi="Times New Roman" w:cs="Times New Roman"/>
                <w:bCs/>
                <w:sz w:val="24"/>
                <w:szCs w:val="24"/>
              </w:rPr>
            </w:pPr>
            <w:r w:rsidRPr="00FA4479">
              <w:rPr>
                <w:rFonts w:ascii="Times New Roman" w:eastAsia="Times New Roman" w:hAnsi="Times New Roman" w:cs="Times New Roman"/>
                <w:bCs/>
                <w:sz w:val="24"/>
                <w:szCs w:val="24"/>
              </w:rPr>
              <w:t>4</w:t>
            </w:r>
          </w:p>
        </w:tc>
      </w:tr>
      <w:tr w:rsidR="00911A58" w:rsidRPr="00911A58" w14:paraId="39FCB955" w14:textId="77777777" w:rsidTr="006C78FA">
        <w:trPr>
          <w:trHeight w:val="391"/>
        </w:trPr>
        <w:tc>
          <w:tcPr>
            <w:tcW w:w="6252" w:type="dxa"/>
            <w:tcBorders>
              <w:top w:val="single" w:sz="4" w:space="0" w:color="auto"/>
              <w:left w:val="single" w:sz="4" w:space="0" w:color="auto"/>
              <w:bottom w:val="single" w:sz="4" w:space="0" w:color="auto"/>
              <w:right w:val="single" w:sz="4" w:space="0" w:color="auto"/>
            </w:tcBorders>
            <w:shd w:val="clear" w:color="auto" w:fill="auto"/>
            <w:vAlign w:val="center"/>
          </w:tcPr>
          <w:p w14:paraId="5F074FFF" w14:textId="77777777" w:rsidR="00911A58" w:rsidRPr="00FA4479" w:rsidRDefault="00911A58" w:rsidP="00911A58">
            <w:pPr>
              <w:spacing w:after="0" w:line="240" w:lineRule="auto"/>
              <w:rPr>
                <w:rFonts w:ascii="Times New Roman" w:eastAsia="Times New Roman" w:hAnsi="Times New Roman" w:cs="Times New Roman"/>
                <w:sz w:val="24"/>
                <w:szCs w:val="24"/>
              </w:rPr>
            </w:pPr>
            <w:r w:rsidRPr="00FA4479">
              <w:rPr>
                <w:rFonts w:ascii="Times New Roman" w:eastAsia="Times New Roman" w:hAnsi="Times New Roman" w:cs="Times New Roman"/>
                <w:bCs/>
                <w:sz w:val="24"/>
                <w:szCs w:val="24"/>
              </w:rPr>
              <w:t>Межбюджетные трансферты на осуществление переданных полномочий контрольно-ревизионной комиссии</w:t>
            </w:r>
          </w:p>
        </w:tc>
        <w:tc>
          <w:tcPr>
            <w:tcW w:w="1134" w:type="dxa"/>
            <w:tcBorders>
              <w:top w:val="single" w:sz="4" w:space="0" w:color="auto"/>
              <w:left w:val="nil"/>
              <w:bottom w:val="nil"/>
              <w:right w:val="single" w:sz="4" w:space="0" w:color="auto"/>
            </w:tcBorders>
            <w:shd w:val="clear" w:color="auto" w:fill="auto"/>
            <w:vAlign w:val="center"/>
          </w:tcPr>
          <w:p w14:paraId="3694C221" w14:textId="77777777" w:rsidR="00911A58" w:rsidRPr="00FA4479" w:rsidRDefault="00B31A54" w:rsidP="00911A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Borders>
              <w:top w:val="single" w:sz="4" w:space="0" w:color="auto"/>
              <w:left w:val="single" w:sz="4" w:space="0" w:color="auto"/>
              <w:bottom w:val="nil"/>
              <w:right w:val="single" w:sz="4" w:space="0" w:color="auto"/>
            </w:tcBorders>
            <w:shd w:val="clear" w:color="auto" w:fill="auto"/>
            <w:vAlign w:val="center"/>
          </w:tcPr>
          <w:p w14:paraId="03E83353" w14:textId="77777777" w:rsidR="00911A58" w:rsidRPr="00FA4479" w:rsidRDefault="00B31A54" w:rsidP="00911A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nil"/>
              <w:right w:val="single" w:sz="8" w:space="0" w:color="auto"/>
            </w:tcBorders>
            <w:shd w:val="clear" w:color="auto" w:fill="auto"/>
            <w:vAlign w:val="center"/>
          </w:tcPr>
          <w:p w14:paraId="7E05A7A1" w14:textId="77777777" w:rsidR="00911A58" w:rsidRPr="00FA4479" w:rsidRDefault="00B31A54" w:rsidP="00911A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911A58" w:rsidRPr="00911A58" w14:paraId="58AC2A87" w14:textId="77777777" w:rsidTr="006C78FA">
        <w:trPr>
          <w:trHeight w:val="229"/>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tcPr>
          <w:p w14:paraId="2F5ED6CF" w14:textId="77777777" w:rsidR="00911A58" w:rsidRPr="00FA4479" w:rsidRDefault="00911A58" w:rsidP="00911A58">
            <w:pPr>
              <w:spacing w:after="0" w:line="240" w:lineRule="auto"/>
              <w:rPr>
                <w:rFonts w:ascii="Times New Roman" w:eastAsia="Times New Roman" w:hAnsi="Times New Roman" w:cs="Times New Roman"/>
                <w:sz w:val="24"/>
                <w:szCs w:val="24"/>
              </w:rPr>
            </w:pPr>
            <w:r w:rsidRPr="00FA4479">
              <w:rPr>
                <w:rFonts w:ascii="Times New Roman" w:eastAsia="Times New Roman" w:hAnsi="Times New Roman" w:cs="Times New Roman"/>
                <w:bCs/>
                <w:sz w:val="24"/>
                <w:szCs w:val="24"/>
              </w:rPr>
              <w:t>Межбюджетные трансферты на осуществление переданных полномочий</w:t>
            </w:r>
            <w:r w:rsidRPr="00FA4479">
              <w:rPr>
                <w:rFonts w:ascii="Times New Roman" w:eastAsia="Times New Roman" w:hAnsi="Times New Roman" w:cs="Times New Roman"/>
                <w:sz w:val="24"/>
                <w:szCs w:val="24"/>
              </w:rPr>
              <w:t xml:space="preserve"> по закупочной деятельности</w:t>
            </w:r>
          </w:p>
        </w:tc>
        <w:tc>
          <w:tcPr>
            <w:tcW w:w="1134" w:type="dxa"/>
            <w:tcBorders>
              <w:top w:val="single" w:sz="4" w:space="0" w:color="auto"/>
              <w:left w:val="nil"/>
              <w:bottom w:val="nil"/>
              <w:right w:val="single" w:sz="4" w:space="0" w:color="auto"/>
            </w:tcBorders>
            <w:shd w:val="clear" w:color="auto" w:fill="auto"/>
            <w:vAlign w:val="center"/>
          </w:tcPr>
          <w:p w14:paraId="64639060" w14:textId="77777777" w:rsidR="00911A58" w:rsidRPr="00FA4479" w:rsidRDefault="00911A58" w:rsidP="00911A58">
            <w:pPr>
              <w:spacing w:after="0" w:line="240" w:lineRule="auto"/>
              <w:jc w:val="center"/>
              <w:rPr>
                <w:rFonts w:ascii="Times New Roman" w:eastAsia="Times New Roman" w:hAnsi="Times New Roman" w:cs="Times New Roman"/>
                <w:sz w:val="24"/>
                <w:szCs w:val="24"/>
              </w:rPr>
            </w:pPr>
            <w:r w:rsidRPr="00FA4479">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nil"/>
              <w:right w:val="single" w:sz="4" w:space="0" w:color="auto"/>
            </w:tcBorders>
            <w:shd w:val="clear" w:color="auto" w:fill="auto"/>
            <w:vAlign w:val="center"/>
          </w:tcPr>
          <w:p w14:paraId="5AA69029" w14:textId="77777777" w:rsidR="00911A58" w:rsidRPr="00FA4479" w:rsidRDefault="00911A58" w:rsidP="00911A58">
            <w:pPr>
              <w:spacing w:after="0" w:line="240" w:lineRule="auto"/>
              <w:jc w:val="center"/>
              <w:rPr>
                <w:rFonts w:ascii="Times New Roman" w:eastAsia="Times New Roman" w:hAnsi="Times New Roman" w:cs="Times New Roman"/>
                <w:sz w:val="24"/>
                <w:szCs w:val="24"/>
              </w:rPr>
            </w:pPr>
            <w:r w:rsidRPr="00FA4479">
              <w:rPr>
                <w:rFonts w:ascii="Times New Roman" w:eastAsia="Times New Roman" w:hAnsi="Times New Roman" w:cs="Times New Roman"/>
                <w:sz w:val="24"/>
                <w:szCs w:val="24"/>
              </w:rPr>
              <w:t>1</w:t>
            </w:r>
          </w:p>
        </w:tc>
        <w:tc>
          <w:tcPr>
            <w:tcW w:w="992" w:type="dxa"/>
            <w:tcBorders>
              <w:top w:val="single" w:sz="4" w:space="0" w:color="auto"/>
              <w:left w:val="single" w:sz="4" w:space="0" w:color="auto"/>
              <w:bottom w:val="nil"/>
              <w:right w:val="single" w:sz="8" w:space="0" w:color="auto"/>
            </w:tcBorders>
            <w:shd w:val="clear" w:color="auto" w:fill="auto"/>
            <w:vAlign w:val="center"/>
          </w:tcPr>
          <w:p w14:paraId="42F55434" w14:textId="77777777" w:rsidR="00911A58" w:rsidRPr="00FA4479" w:rsidRDefault="00911A58" w:rsidP="00911A58">
            <w:pPr>
              <w:spacing w:after="0" w:line="240" w:lineRule="auto"/>
              <w:jc w:val="center"/>
              <w:rPr>
                <w:rFonts w:ascii="Times New Roman" w:eastAsia="Times New Roman" w:hAnsi="Times New Roman" w:cs="Times New Roman"/>
                <w:sz w:val="24"/>
                <w:szCs w:val="24"/>
              </w:rPr>
            </w:pPr>
            <w:r w:rsidRPr="00FA4479">
              <w:rPr>
                <w:rFonts w:ascii="Times New Roman" w:eastAsia="Times New Roman" w:hAnsi="Times New Roman" w:cs="Times New Roman"/>
                <w:sz w:val="24"/>
                <w:szCs w:val="24"/>
              </w:rPr>
              <w:t>1</w:t>
            </w:r>
          </w:p>
        </w:tc>
      </w:tr>
      <w:tr w:rsidR="00911A58" w:rsidRPr="00911A58" w14:paraId="565743E1" w14:textId="77777777" w:rsidTr="006C78FA">
        <w:trPr>
          <w:trHeight w:val="229"/>
        </w:trPr>
        <w:tc>
          <w:tcPr>
            <w:tcW w:w="6252" w:type="dxa"/>
            <w:tcBorders>
              <w:top w:val="single" w:sz="4" w:space="0" w:color="auto"/>
              <w:left w:val="single" w:sz="4" w:space="0" w:color="auto"/>
              <w:bottom w:val="single" w:sz="4" w:space="0" w:color="auto"/>
              <w:right w:val="single" w:sz="4" w:space="0" w:color="auto"/>
            </w:tcBorders>
            <w:shd w:val="clear" w:color="auto" w:fill="auto"/>
            <w:vAlign w:val="bottom"/>
          </w:tcPr>
          <w:p w14:paraId="5FE85C80" w14:textId="77777777" w:rsidR="00911A58" w:rsidRPr="00FA4479" w:rsidRDefault="00911A58" w:rsidP="00911A58">
            <w:pPr>
              <w:spacing w:after="0" w:line="240" w:lineRule="auto"/>
              <w:rPr>
                <w:rFonts w:ascii="Times New Roman" w:eastAsia="Times New Roman" w:hAnsi="Times New Roman" w:cs="Times New Roman"/>
                <w:bCs/>
                <w:sz w:val="24"/>
                <w:szCs w:val="24"/>
              </w:rPr>
            </w:pPr>
            <w:r w:rsidRPr="00FA4479">
              <w:rPr>
                <w:rFonts w:ascii="Times New Roman" w:eastAsia="Times New Roman" w:hAnsi="Times New Roman" w:cs="Times New Roman"/>
                <w:bCs/>
                <w:sz w:val="24"/>
                <w:szCs w:val="24"/>
              </w:rPr>
              <w:t>Межбюджетные трансферты на осуществление переданных полномочий на организацию наружного освещения населенных пунктов</w:t>
            </w:r>
          </w:p>
        </w:tc>
        <w:tc>
          <w:tcPr>
            <w:tcW w:w="1134" w:type="dxa"/>
            <w:tcBorders>
              <w:top w:val="single" w:sz="4" w:space="0" w:color="auto"/>
              <w:left w:val="nil"/>
              <w:bottom w:val="nil"/>
              <w:right w:val="single" w:sz="4" w:space="0" w:color="auto"/>
            </w:tcBorders>
            <w:shd w:val="clear" w:color="auto" w:fill="auto"/>
            <w:vAlign w:val="center"/>
          </w:tcPr>
          <w:p w14:paraId="70318412" w14:textId="4F936869" w:rsidR="00911A58" w:rsidRPr="00FA4479" w:rsidRDefault="00352C8D" w:rsidP="00E7095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278,4</w:t>
            </w:r>
          </w:p>
        </w:tc>
        <w:tc>
          <w:tcPr>
            <w:tcW w:w="1276" w:type="dxa"/>
            <w:tcBorders>
              <w:top w:val="single" w:sz="4" w:space="0" w:color="auto"/>
              <w:left w:val="single" w:sz="4" w:space="0" w:color="auto"/>
              <w:bottom w:val="nil"/>
              <w:right w:val="single" w:sz="4" w:space="0" w:color="auto"/>
            </w:tcBorders>
            <w:shd w:val="clear" w:color="auto" w:fill="auto"/>
            <w:vAlign w:val="center"/>
          </w:tcPr>
          <w:p w14:paraId="36A4A41F" w14:textId="1331AF5F" w:rsidR="00911A58" w:rsidRPr="00FA4479" w:rsidRDefault="00352C8D" w:rsidP="00911A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289,6</w:t>
            </w:r>
          </w:p>
        </w:tc>
        <w:tc>
          <w:tcPr>
            <w:tcW w:w="992" w:type="dxa"/>
            <w:tcBorders>
              <w:top w:val="single" w:sz="4" w:space="0" w:color="auto"/>
              <w:left w:val="single" w:sz="4" w:space="0" w:color="auto"/>
              <w:bottom w:val="nil"/>
              <w:right w:val="single" w:sz="8" w:space="0" w:color="auto"/>
            </w:tcBorders>
            <w:shd w:val="clear" w:color="auto" w:fill="auto"/>
            <w:vAlign w:val="center"/>
          </w:tcPr>
          <w:p w14:paraId="6538FD38" w14:textId="458E3980" w:rsidR="00911A58" w:rsidRPr="00FA4479" w:rsidRDefault="00352C8D" w:rsidP="00911A5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301,1</w:t>
            </w:r>
          </w:p>
        </w:tc>
      </w:tr>
      <w:tr w:rsidR="00911A58" w:rsidRPr="00911A58" w14:paraId="2EC1D8AF" w14:textId="77777777" w:rsidTr="006C78FA">
        <w:trPr>
          <w:trHeight w:val="467"/>
        </w:trPr>
        <w:tc>
          <w:tcPr>
            <w:tcW w:w="6252" w:type="dxa"/>
            <w:tcBorders>
              <w:top w:val="single" w:sz="4" w:space="0" w:color="auto"/>
              <w:left w:val="single" w:sz="4" w:space="0" w:color="auto"/>
              <w:bottom w:val="single" w:sz="8" w:space="0" w:color="auto"/>
              <w:right w:val="single" w:sz="4" w:space="0" w:color="auto"/>
            </w:tcBorders>
            <w:shd w:val="clear" w:color="auto" w:fill="auto"/>
            <w:vAlign w:val="center"/>
          </w:tcPr>
          <w:p w14:paraId="6CD3F636" w14:textId="77777777" w:rsidR="00911A58" w:rsidRPr="00FA4479" w:rsidRDefault="00911A58" w:rsidP="00911A58">
            <w:pPr>
              <w:spacing w:after="0" w:line="240" w:lineRule="auto"/>
              <w:rPr>
                <w:rFonts w:ascii="Times New Roman" w:eastAsia="Times New Roman" w:hAnsi="Times New Roman" w:cs="Times New Roman"/>
                <w:bCs/>
                <w:sz w:val="24"/>
                <w:szCs w:val="24"/>
              </w:rPr>
            </w:pPr>
            <w:r w:rsidRPr="00FA4479">
              <w:rPr>
                <w:rFonts w:ascii="Times New Roman" w:eastAsia="Times New Roman" w:hAnsi="Times New Roman" w:cs="Times New Roman"/>
                <w:bCs/>
                <w:sz w:val="24"/>
                <w:szCs w:val="24"/>
              </w:rPr>
              <w:t>Всего межбюджетных трансфертов</w:t>
            </w:r>
          </w:p>
        </w:tc>
        <w:tc>
          <w:tcPr>
            <w:tcW w:w="1134" w:type="dxa"/>
            <w:tcBorders>
              <w:top w:val="single" w:sz="4" w:space="0" w:color="auto"/>
              <w:left w:val="nil"/>
              <w:bottom w:val="single" w:sz="8" w:space="0" w:color="auto"/>
              <w:right w:val="single" w:sz="4" w:space="0" w:color="auto"/>
            </w:tcBorders>
            <w:shd w:val="clear" w:color="auto" w:fill="auto"/>
            <w:vAlign w:val="center"/>
          </w:tcPr>
          <w:p w14:paraId="1A996FE7" w14:textId="24C32840" w:rsidR="00911A58" w:rsidRPr="00FA4479" w:rsidRDefault="00352C8D" w:rsidP="00B31A5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281,4</w:t>
            </w:r>
          </w:p>
        </w:tc>
        <w:tc>
          <w:tcPr>
            <w:tcW w:w="1276" w:type="dxa"/>
            <w:tcBorders>
              <w:top w:val="single" w:sz="4" w:space="0" w:color="auto"/>
              <w:left w:val="single" w:sz="4" w:space="0" w:color="auto"/>
              <w:bottom w:val="single" w:sz="8" w:space="0" w:color="auto"/>
              <w:right w:val="single" w:sz="4" w:space="0" w:color="auto"/>
            </w:tcBorders>
            <w:shd w:val="clear" w:color="auto" w:fill="auto"/>
            <w:vAlign w:val="center"/>
          </w:tcPr>
          <w:p w14:paraId="0B66B52E" w14:textId="5F87AA91" w:rsidR="00911A58" w:rsidRPr="00FA4479" w:rsidRDefault="00E7095C" w:rsidP="00B31A5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352C8D">
              <w:rPr>
                <w:rFonts w:ascii="Times New Roman" w:eastAsia="Times New Roman" w:hAnsi="Times New Roman" w:cs="Times New Roman"/>
                <w:bCs/>
                <w:sz w:val="24"/>
                <w:szCs w:val="24"/>
              </w:rPr>
              <w:t>92,6</w:t>
            </w:r>
          </w:p>
        </w:tc>
        <w:tc>
          <w:tcPr>
            <w:tcW w:w="992" w:type="dxa"/>
            <w:tcBorders>
              <w:top w:val="single" w:sz="4" w:space="0" w:color="auto"/>
              <w:left w:val="single" w:sz="4" w:space="0" w:color="auto"/>
              <w:bottom w:val="single" w:sz="8" w:space="0" w:color="auto"/>
              <w:right w:val="single" w:sz="8" w:space="0" w:color="auto"/>
            </w:tcBorders>
            <w:shd w:val="clear" w:color="auto" w:fill="auto"/>
            <w:vAlign w:val="center"/>
          </w:tcPr>
          <w:p w14:paraId="7E416B64" w14:textId="3F81D93C" w:rsidR="00911A58" w:rsidRPr="00FA4479" w:rsidRDefault="00352C8D" w:rsidP="00B31A54">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304,1</w:t>
            </w:r>
          </w:p>
        </w:tc>
      </w:tr>
    </w:tbl>
    <w:p w14:paraId="5DA28711" w14:textId="77777777" w:rsidR="00E14B24" w:rsidRPr="00C34DCF" w:rsidRDefault="00E14B24">
      <w:pPr>
        <w:rPr>
          <w:rFonts w:ascii="Times New Roman" w:hAnsi="Times New Roman" w:cs="Times New Roman"/>
        </w:rPr>
      </w:pPr>
    </w:p>
    <w:p w14:paraId="3F247AAE" w14:textId="77777777" w:rsidR="00E14B24" w:rsidRPr="00C34DCF" w:rsidRDefault="00E14B24">
      <w:pPr>
        <w:rPr>
          <w:rFonts w:ascii="Times New Roman" w:hAnsi="Times New Roman" w:cs="Times New Roman"/>
        </w:rPr>
      </w:pPr>
    </w:p>
    <w:p w14:paraId="75834770" w14:textId="77777777" w:rsidR="00E14B24" w:rsidRPr="00C34DCF" w:rsidRDefault="00E14B24">
      <w:pPr>
        <w:rPr>
          <w:rFonts w:ascii="Times New Roman" w:hAnsi="Times New Roman" w:cs="Times New Roman"/>
        </w:rPr>
      </w:pPr>
    </w:p>
    <w:p w14:paraId="485898E9" w14:textId="77777777" w:rsidR="00E14B24" w:rsidRPr="00C34DCF" w:rsidRDefault="00E14B24">
      <w:pPr>
        <w:rPr>
          <w:rFonts w:ascii="Times New Roman" w:hAnsi="Times New Roman" w:cs="Times New Roman"/>
        </w:rPr>
      </w:pPr>
    </w:p>
    <w:p w14:paraId="09EEFAFD" w14:textId="77777777" w:rsidR="00E14B24" w:rsidRPr="00C34DCF" w:rsidRDefault="00E30F38" w:rsidP="00E30F38">
      <w:pPr>
        <w:tabs>
          <w:tab w:val="left" w:pos="2940"/>
        </w:tabs>
        <w:rPr>
          <w:rFonts w:ascii="Times New Roman" w:hAnsi="Times New Roman" w:cs="Times New Roman"/>
        </w:rPr>
      </w:pPr>
      <w:r>
        <w:rPr>
          <w:rFonts w:ascii="Times New Roman" w:hAnsi="Times New Roman" w:cs="Times New Roman"/>
        </w:rPr>
        <w:tab/>
        <w:t>________________________________________</w:t>
      </w:r>
    </w:p>
    <w:p w14:paraId="301F754E" w14:textId="77777777" w:rsidR="00E14B24" w:rsidRPr="00C34DCF" w:rsidRDefault="00E14B24">
      <w:pPr>
        <w:rPr>
          <w:rFonts w:ascii="Times New Roman" w:hAnsi="Times New Roman" w:cs="Times New Roman"/>
        </w:rPr>
      </w:pPr>
    </w:p>
    <w:p w14:paraId="41E4106C" w14:textId="77777777" w:rsidR="00E14B24" w:rsidRPr="00C34DCF" w:rsidRDefault="00E14B24">
      <w:pPr>
        <w:rPr>
          <w:rFonts w:ascii="Times New Roman" w:hAnsi="Times New Roman" w:cs="Times New Roman"/>
        </w:rPr>
      </w:pPr>
    </w:p>
    <w:p w14:paraId="6556C5F7" w14:textId="77777777" w:rsidR="00E14B24" w:rsidRPr="00C34DCF" w:rsidRDefault="00E14B24">
      <w:pPr>
        <w:rPr>
          <w:rFonts w:ascii="Times New Roman" w:hAnsi="Times New Roman" w:cs="Times New Roman"/>
        </w:rPr>
      </w:pPr>
    </w:p>
    <w:sectPr w:rsidR="00E14B24" w:rsidRPr="00C34DCF" w:rsidSect="00E34F43">
      <w:headerReference w:type="default" r:id="rId10"/>
      <w:pgSz w:w="11906" w:h="16838"/>
      <w:pgMar w:top="851" w:right="851" w:bottom="73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70A2E" w14:textId="77777777" w:rsidR="009A70D6" w:rsidRDefault="009A70D6" w:rsidP="00594621">
      <w:pPr>
        <w:spacing w:after="0" w:line="240" w:lineRule="auto"/>
      </w:pPr>
      <w:r>
        <w:separator/>
      </w:r>
    </w:p>
  </w:endnote>
  <w:endnote w:type="continuationSeparator" w:id="0">
    <w:p w14:paraId="7E64CCAF" w14:textId="77777777" w:rsidR="009A70D6" w:rsidRDefault="009A70D6" w:rsidP="00594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ECFFE" w14:textId="77777777" w:rsidR="009A70D6" w:rsidRDefault="009A70D6" w:rsidP="00594621">
      <w:pPr>
        <w:spacing w:after="0" w:line="240" w:lineRule="auto"/>
      </w:pPr>
      <w:r>
        <w:separator/>
      </w:r>
    </w:p>
  </w:footnote>
  <w:footnote w:type="continuationSeparator" w:id="0">
    <w:p w14:paraId="25AE4EA0" w14:textId="77777777" w:rsidR="009A70D6" w:rsidRDefault="009A70D6" w:rsidP="005946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46359"/>
      <w:docPartObj>
        <w:docPartGallery w:val="Page Numbers (Top of Page)"/>
        <w:docPartUnique/>
      </w:docPartObj>
    </w:sdtPr>
    <w:sdtEndPr/>
    <w:sdtContent>
      <w:p w14:paraId="418E6D4F" w14:textId="77777777" w:rsidR="00FB6AEB" w:rsidRDefault="00FB6AEB">
        <w:pPr>
          <w:pStyle w:val="ac"/>
          <w:jc w:val="center"/>
        </w:pPr>
        <w:r>
          <w:fldChar w:fldCharType="begin"/>
        </w:r>
        <w:r>
          <w:instrText>PAGE   \* MERGEFORMAT</w:instrText>
        </w:r>
        <w:r>
          <w:fldChar w:fldCharType="separate"/>
        </w:r>
        <w:r w:rsidR="003F4ECD">
          <w:rPr>
            <w:noProof/>
          </w:rPr>
          <w:t>46</w:t>
        </w:r>
        <w:r>
          <w:fldChar w:fldCharType="end"/>
        </w:r>
      </w:p>
    </w:sdtContent>
  </w:sdt>
  <w:p w14:paraId="100441AD" w14:textId="77777777" w:rsidR="00FB6AEB" w:rsidRDefault="00FB6AE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94FD8"/>
    <w:multiLevelType w:val="multilevel"/>
    <w:tmpl w:val="F0B4AFA0"/>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0310A42"/>
    <w:multiLevelType w:val="hybridMultilevel"/>
    <w:tmpl w:val="6750DC3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09F351A"/>
    <w:multiLevelType w:val="multilevel"/>
    <w:tmpl w:val="DA220A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5EC331DF"/>
    <w:multiLevelType w:val="hybridMultilevel"/>
    <w:tmpl w:val="DA220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827E68"/>
    <w:multiLevelType w:val="hybridMultilevel"/>
    <w:tmpl w:val="787A45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C60649D"/>
    <w:multiLevelType w:val="hybridMultilevel"/>
    <w:tmpl w:val="F0B4AFA0"/>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D5F15EB"/>
    <w:multiLevelType w:val="multilevel"/>
    <w:tmpl w:val="DA220AF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53C"/>
    <w:rsid w:val="00005B82"/>
    <w:rsid w:val="00015A96"/>
    <w:rsid w:val="0001645D"/>
    <w:rsid w:val="0002083C"/>
    <w:rsid w:val="000247D2"/>
    <w:rsid w:val="00027349"/>
    <w:rsid w:val="00033290"/>
    <w:rsid w:val="00035321"/>
    <w:rsid w:val="000503FA"/>
    <w:rsid w:val="00051077"/>
    <w:rsid w:val="0005270A"/>
    <w:rsid w:val="00055A2F"/>
    <w:rsid w:val="00056121"/>
    <w:rsid w:val="00073EA0"/>
    <w:rsid w:val="000869DE"/>
    <w:rsid w:val="0009077F"/>
    <w:rsid w:val="000A202E"/>
    <w:rsid w:val="000A2785"/>
    <w:rsid w:val="000B0AA1"/>
    <w:rsid w:val="000B498D"/>
    <w:rsid w:val="000C14EF"/>
    <w:rsid w:val="000D381A"/>
    <w:rsid w:val="000F5D70"/>
    <w:rsid w:val="0010230F"/>
    <w:rsid w:val="00116CC5"/>
    <w:rsid w:val="00131F3E"/>
    <w:rsid w:val="001327B3"/>
    <w:rsid w:val="00132FB5"/>
    <w:rsid w:val="001335EC"/>
    <w:rsid w:val="001421A9"/>
    <w:rsid w:val="00164C3A"/>
    <w:rsid w:val="00183C18"/>
    <w:rsid w:val="0018621C"/>
    <w:rsid w:val="0018625A"/>
    <w:rsid w:val="001901C4"/>
    <w:rsid w:val="001A1EB5"/>
    <w:rsid w:val="001A5B3F"/>
    <w:rsid w:val="001B5E69"/>
    <w:rsid w:val="001D3CAC"/>
    <w:rsid w:val="001D72A5"/>
    <w:rsid w:val="001D7CCD"/>
    <w:rsid w:val="001E1B9A"/>
    <w:rsid w:val="001E65F0"/>
    <w:rsid w:val="001F542A"/>
    <w:rsid w:val="001F649F"/>
    <w:rsid w:val="00205DD7"/>
    <w:rsid w:val="0021120E"/>
    <w:rsid w:val="0021437A"/>
    <w:rsid w:val="0021585D"/>
    <w:rsid w:val="002222B6"/>
    <w:rsid w:val="00222E3A"/>
    <w:rsid w:val="002266CD"/>
    <w:rsid w:val="002402E1"/>
    <w:rsid w:val="00244EB4"/>
    <w:rsid w:val="00246A59"/>
    <w:rsid w:val="002540A9"/>
    <w:rsid w:val="00271AEC"/>
    <w:rsid w:val="002728B3"/>
    <w:rsid w:val="00281AD7"/>
    <w:rsid w:val="00284CC4"/>
    <w:rsid w:val="00286174"/>
    <w:rsid w:val="00295F97"/>
    <w:rsid w:val="002B4842"/>
    <w:rsid w:val="002D1707"/>
    <w:rsid w:val="002D3D64"/>
    <w:rsid w:val="002E24CE"/>
    <w:rsid w:val="002F120A"/>
    <w:rsid w:val="002F5381"/>
    <w:rsid w:val="002F586E"/>
    <w:rsid w:val="00307143"/>
    <w:rsid w:val="00313912"/>
    <w:rsid w:val="003170C8"/>
    <w:rsid w:val="00322F11"/>
    <w:rsid w:val="00326CCF"/>
    <w:rsid w:val="00327734"/>
    <w:rsid w:val="00327DAB"/>
    <w:rsid w:val="00333FB5"/>
    <w:rsid w:val="0033640E"/>
    <w:rsid w:val="00337331"/>
    <w:rsid w:val="00340741"/>
    <w:rsid w:val="00346D3D"/>
    <w:rsid w:val="00352B0A"/>
    <w:rsid w:val="00352C8D"/>
    <w:rsid w:val="00366C22"/>
    <w:rsid w:val="0037014E"/>
    <w:rsid w:val="0038323A"/>
    <w:rsid w:val="00387EA1"/>
    <w:rsid w:val="00392BFE"/>
    <w:rsid w:val="003A2344"/>
    <w:rsid w:val="003A3E16"/>
    <w:rsid w:val="003B0BC1"/>
    <w:rsid w:val="003C02E9"/>
    <w:rsid w:val="003C20EA"/>
    <w:rsid w:val="003C374C"/>
    <w:rsid w:val="003C5608"/>
    <w:rsid w:val="003E1983"/>
    <w:rsid w:val="003E242E"/>
    <w:rsid w:val="003E4EE5"/>
    <w:rsid w:val="003E7443"/>
    <w:rsid w:val="003F4ECD"/>
    <w:rsid w:val="003F6932"/>
    <w:rsid w:val="00402FFF"/>
    <w:rsid w:val="00412AEA"/>
    <w:rsid w:val="00422B7D"/>
    <w:rsid w:val="00426290"/>
    <w:rsid w:val="00441D2F"/>
    <w:rsid w:val="00443E12"/>
    <w:rsid w:val="004560BD"/>
    <w:rsid w:val="00460947"/>
    <w:rsid w:val="004641BA"/>
    <w:rsid w:val="00466B50"/>
    <w:rsid w:val="00467A65"/>
    <w:rsid w:val="00482161"/>
    <w:rsid w:val="00483B1A"/>
    <w:rsid w:val="004A69EB"/>
    <w:rsid w:val="004B01C6"/>
    <w:rsid w:val="004B2063"/>
    <w:rsid w:val="004C083D"/>
    <w:rsid w:val="004C1F86"/>
    <w:rsid w:val="004C445F"/>
    <w:rsid w:val="004C58E8"/>
    <w:rsid w:val="004C59FA"/>
    <w:rsid w:val="004D1177"/>
    <w:rsid w:val="004D1F56"/>
    <w:rsid w:val="004D6D3A"/>
    <w:rsid w:val="004D7266"/>
    <w:rsid w:val="004F1AC5"/>
    <w:rsid w:val="004F484E"/>
    <w:rsid w:val="00502A43"/>
    <w:rsid w:val="00503990"/>
    <w:rsid w:val="0050453C"/>
    <w:rsid w:val="005242D9"/>
    <w:rsid w:val="00540DE6"/>
    <w:rsid w:val="0054141A"/>
    <w:rsid w:val="00554848"/>
    <w:rsid w:val="0055553B"/>
    <w:rsid w:val="00556DB4"/>
    <w:rsid w:val="0056283B"/>
    <w:rsid w:val="00565ECF"/>
    <w:rsid w:val="0056753C"/>
    <w:rsid w:val="00582FC1"/>
    <w:rsid w:val="00590C31"/>
    <w:rsid w:val="005922C3"/>
    <w:rsid w:val="00594621"/>
    <w:rsid w:val="00594C91"/>
    <w:rsid w:val="005976EB"/>
    <w:rsid w:val="005A0539"/>
    <w:rsid w:val="005A6732"/>
    <w:rsid w:val="005C44CA"/>
    <w:rsid w:val="005C6B8C"/>
    <w:rsid w:val="005C75AC"/>
    <w:rsid w:val="005F106F"/>
    <w:rsid w:val="005F4D2E"/>
    <w:rsid w:val="006160EB"/>
    <w:rsid w:val="00640085"/>
    <w:rsid w:val="006814BD"/>
    <w:rsid w:val="00691281"/>
    <w:rsid w:val="00696642"/>
    <w:rsid w:val="006A1637"/>
    <w:rsid w:val="006A2FB6"/>
    <w:rsid w:val="006A6A37"/>
    <w:rsid w:val="006B332A"/>
    <w:rsid w:val="006C775D"/>
    <w:rsid w:val="006C78FA"/>
    <w:rsid w:val="006E14B6"/>
    <w:rsid w:val="006E1691"/>
    <w:rsid w:val="006E2520"/>
    <w:rsid w:val="006E4782"/>
    <w:rsid w:val="006E54D8"/>
    <w:rsid w:val="006F3F10"/>
    <w:rsid w:val="006F479E"/>
    <w:rsid w:val="00700883"/>
    <w:rsid w:val="0070463E"/>
    <w:rsid w:val="00712E0D"/>
    <w:rsid w:val="00716850"/>
    <w:rsid w:val="00721F02"/>
    <w:rsid w:val="00725AC5"/>
    <w:rsid w:val="00745FC4"/>
    <w:rsid w:val="00746870"/>
    <w:rsid w:val="00756781"/>
    <w:rsid w:val="007626AD"/>
    <w:rsid w:val="00782321"/>
    <w:rsid w:val="00793E86"/>
    <w:rsid w:val="007955F3"/>
    <w:rsid w:val="007B1575"/>
    <w:rsid w:val="007B4083"/>
    <w:rsid w:val="007C4C53"/>
    <w:rsid w:val="007C62D8"/>
    <w:rsid w:val="007D1B47"/>
    <w:rsid w:val="007E64E7"/>
    <w:rsid w:val="007F7368"/>
    <w:rsid w:val="0083107C"/>
    <w:rsid w:val="00835A1A"/>
    <w:rsid w:val="00846D5F"/>
    <w:rsid w:val="00856EB9"/>
    <w:rsid w:val="0086179C"/>
    <w:rsid w:val="00867D3B"/>
    <w:rsid w:val="00876028"/>
    <w:rsid w:val="0088764A"/>
    <w:rsid w:val="0089033C"/>
    <w:rsid w:val="008A53E8"/>
    <w:rsid w:val="008A629B"/>
    <w:rsid w:val="008B024A"/>
    <w:rsid w:val="008C0163"/>
    <w:rsid w:val="008C0AC1"/>
    <w:rsid w:val="008C1750"/>
    <w:rsid w:val="008C5CC9"/>
    <w:rsid w:val="008D26A0"/>
    <w:rsid w:val="008D4438"/>
    <w:rsid w:val="008D778B"/>
    <w:rsid w:val="008E31DD"/>
    <w:rsid w:val="008E3DB6"/>
    <w:rsid w:val="008E5D73"/>
    <w:rsid w:val="008F158A"/>
    <w:rsid w:val="008F355F"/>
    <w:rsid w:val="00906625"/>
    <w:rsid w:val="00911A58"/>
    <w:rsid w:val="0091389C"/>
    <w:rsid w:val="009206C1"/>
    <w:rsid w:val="00936A73"/>
    <w:rsid w:val="00942B6B"/>
    <w:rsid w:val="009511F5"/>
    <w:rsid w:val="009665EF"/>
    <w:rsid w:val="0097298F"/>
    <w:rsid w:val="00975607"/>
    <w:rsid w:val="0097765B"/>
    <w:rsid w:val="00977DAC"/>
    <w:rsid w:val="00980056"/>
    <w:rsid w:val="00992703"/>
    <w:rsid w:val="009940FC"/>
    <w:rsid w:val="00994D50"/>
    <w:rsid w:val="00997899"/>
    <w:rsid w:val="009A1045"/>
    <w:rsid w:val="009A5353"/>
    <w:rsid w:val="009A70D6"/>
    <w:rsid w:val="009B64C9"/>
    <w:rsid w:val="009B64D3"/>
    <w:rsid w:val="009C098C"/>
    <w:rsid w:val="009D0EA2"/>
    <w:rsid w:val="009D41FB"/>
    <w:rsid w:val="009E1E24"/>
    <w:rsid w:val="009E3E97"/>
    <w:rsid w:val="009E61F7"/>
    <w:rsid w:val="009F1EF8"/>
    <w:rsid w:val="00A0658B"/>
    <w:rsid w:val="00A11B59"/>
    <w:rsid w:val="00A22A9E"/>
    <w:rsid w:val="00A24C08"/>
    <w:rsid w:val="00A324E2"/>
    <w:rsid w:val="00A44B97"/>
    <w:rsid w:val="00A45A78"/>
    <w:rsid w:val="00A50E5F"/>
    <w:rsid w:val="00A606B3"/>
    <w:rsid w:val="00A752CD"/>
    <w:rsid w:val="00A8175D"/>
    <w:rsid w:val="00A8496D"/>
    <w:rsid w:val="00A91B3A"/>
    <w:rsid w:val="00A95668"/>
    <w:rsid w:val="00AB086E"/>
    <w:rsid w:val="00AB19E3"/>
    <w:rsid w:val="00AB1F3C"/>
    <w:rsid w:val="00AB5348"/>
    <w:rsid w:val="00AD0C15"/>
    <w:rsid w:val="00AD7C35"/>
    <w:rsid w:val="00B11B0F"/>
    <w:rsid w:val="00B216DE"/>
    <w:rsid w:val="00B247DF"/>
    <w:rsid w:val="00B31A54"/>
    <w:rsid w:val="00B31C27"/>
    <w:rsid w:val="00B46075"/>
    <w:rsid w:val="00B46976"/>
    <w:rsid w:val="00B545E9"/>
    <w:rsid w:val="00B54C82"/>
    <w:rsid w:val="00B61B02"/>
    <w:rsid w:val="00B72853"/>
    <w:rsid w:val="00B73CA1"/>
    <w:rsid w:val="00B74409"/>
    <w:rsid w:val="00B76EBB"/>
    <w:rsid w:val="00B80897"/>
    <w:rsid w:val="00B831CD"/>
    <w:rsid w:val="00B878D5"/>
    <w:rsid w:val="00B90600"/>
    <w:rsid w:val="00BA32EA"/>
    <w:rsid w:val="00BB072D"/>
    <w:rsid w:val="00BC0B7B"/>
    <w:rsid w:val="00BC0C0F"/>
    <w:rsid w:val="00BC41D0"/>
    <w:rsid w:val="00BC4797"/>
    <w:rsid w:val="00BD256B"/>
    <w:rsid w:val="00BD2D77"/>
    <w:rsid w:val="00BD62AE"/>
    <w:rsid w:val="00BD6AFA"/>
    <w:rsid w:val="00BD6F60"/>
    <w:rsid w:val="00BE55F7"/>
    <w:rsid w:val="00BF299D"/>
    <w:rsid w:val="00BF4916"/>
    <w:rsid w:val="00BF798C"/>
    <w:rsid w:val="00C01773"/>
    <w:rsid w:val="00C0383B"/>
    <w:rsid w:val="00C0502A"/>
    <w:rsid w:val="00C108A5"/>
    <w:rsid w:val="00C17C84"/>
    <w:rsid w:val="00C34DCF"/>
    <w:rsid w:val="00C37EDF"/>
    <w:rsid w:val="00C41A93"/>
    <w:rsid w:val="00C433F6"/>
    <w:rsid w:val="00C44499"/>
    <w:rsid w:val="00C45339"/>
    <w:rsid w:val="00C54B71"/>
    <w:rsid w:val="00C5614A"/>
    <w:rsid w:val="00C6008A"/>
    <w:rsid w:val="00C74A6B"/>
    <w:rsid w:val="00C75B96"/>
    <w:rsid w:val="00C84E38"/>
    <w:rsid w:val="00CA044B"/>
    <w:rsid w:val="00CA1CB4"/>
    <w:rsid w:val="00CB229A"/>
    <w:rsid w:val="00CE03E4"/>
    <w:rsid w:val="00CE5423"/>
    <w:rsid w:val="00CF1F9F"/>
    <w:rsid w:val="00D0534D"/>
    <w:rsid w:val="00D057CA"/>
    <w:rsid w:val="00D05F1B"/>
    <w:rsid w:val="00D144A9"/>
    <w:rsid w:val="00D367DC"/>
    <w:rsid w:val="00D43283"/>
    <w:rsid w:val="00D450EC"/>
    <w:rsid w:val="00D53BFB"/>
    <w:rsid w:val="00D53D16"/>
    <w:rsid w:val="00D57F05"/>
    <w:rsid w:val="00D57FE8"/>
    <w:rsid w:val="00D611C6"/>
    <w:rsid w:val="00D61860"/>
    <w:rsid w:val="00D76738"/>
    <w:rsid w:val="00D82C8D"/>
    <w:rsid w:val="00DA43DC"/>
    <w:rsid w:val="00DA47C7"/>
    <w:rsid w:val="00DC1A84"/>
    <w:rsid w:val="00DC3360"/>
    <w:rsid w:val="00DD15EE"/>
    <w:rsid w:val="00DD26B7"/>
    <w:rsid w:val="00DE0ADD"/>
    <w:rsid w:val="00E03E7D"/>
    <w:rsid w:val="00E1207A"/>
    <w:rsid w:val="00E12A7D"/>
    <w:rsid w:val="00E13805"/>
    <w:rsid w:val="00E14B24"/>
    <w:rsid w:val="00E21E27"/>
    <w:rsid w:val="00E30F38"/>
    <w:rsid w:val="00E347A5"/>
    <w:rsid w:val="00E34F43"/>
    <w:rsid w:val="00E35450"/>
    <w:rsid w:val="00E46232"/>
    <w:rsid w:val="00E6057A"/>
    <w:rsid w:val="00E7095C"/>
    <w:rsid w:val="00E727A4"/>
    <w:rsid w:val="00E743D3"/>
    <w:rsid w:val="00EA008B"/>
    <w:rsid w:val="00EA1E81"/>
    <w:rsid w:val="00EB0207"/>
    <w:rsid w:val="00EB19C4"/>
    <w:rsid w:val="00EB3182"/>
    <w:rsid w:val="00EB6D64"/>
    <w:rsid w:val="00EC0460"/>
    <w:rsid w:val="00EC58B0"/>
    <w:rsid w:val="00ED0853"/>
    <w:rsid w:val="00EF32B0"/>
    <w:rsid w:val="00F05687"/>
    <w:rsid w:val="00F10076"/>
    <w:rsid w:val="00F140F7"/>
    <w:rsid w:val="00F152A9"/>
    <w:rsid w:val="00F22078"/>
    <w:rsid w:val="00F23A56"/>
    <w:rsid w:val="00F27117"/>
    <w:rsid w:val="00F30C71"/>
    <w:rsid w:val="00F4232C"/>
    <w:rsid w:val="00F45616"/>
    <w:rsid w:val="00F53B7C"/>
    <w:rsid w:val="00F62C1D"/>
    <w:rsid w:val="00F6326E"/>
    <w:rsid w:val="00F64760"/>
    <w:rsid w:val="00F67DB8"/>
    <w:rsid w:val="00F76B7D"/>
    <w:rsid w:val="00F809BA"/>
    <w:rsid w:val="00F83F98"/>
    <w:rsid w:val="00F90AA7"/>
    <w:rsid w:val="00F91FCF"/>
    <w:rsid w:val="00FA4479"/>
    <w:rsid w:val="00FB22E0"/>
    <w:rsid w:val="00FB3630"/>
    <w:rsid w:val="00FB6AEB"/>
    <w:rsid w:val="00FC0817"/>
    <w:rsid w:val="00FC5B35"/>
    <w:rsid w:val="00FC7130"/>
    <w:rsid w:val="00FD0A3E"/>
    <w:rsid w:val="00FD492F"/>
    <w:rsid w:val="00FD708C"/>
    <w:rsid w:val="00FE1EC1"/>
    <w:rsid w:val="00FF1230"/>
    <w:rsid w:val="00FF2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B2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2344"/>
    <w:pPr>
      <w:keepNext/>
      <w:spacing w:after="0" w:line="240" w:lineRule="auto"/>
      <w:jc w:val="center"/>
      <w:outlineLvl w:val="0"/>
    </w:pPr>
    <w:rPr>
      <w:rFonts w:ascii="Times New Roman" w:eastAsia="Times New Roman" w:hAnsi="Times New Roman" w:cs="Times New Roman"/>
      <w:b/>
      <w:sz w:val="48"/>
      <w:szCs w:val="20"/>
    </w:rPr>
  </w:style>
  <w:style w:type="paragraph" w:styleId="6">
    <w:name w:val="heading 6"/>
    <w:basedOn w:val="a"/>
    <w:next w:val="a"/>
    <w:link w:val="60"/>
    <w:qFormat/>
    <w:rsid w:val="003A2344"/>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453C"/>
    <w:pPr>
      <w:spacing w:after="0" w:line="240" w:lineRule="auto"/>
    </w:pPr>
  </w:style>
  <w:style w:type="paragraph" w:styleId="a4">
    <w:name w:val="annotation text"/>
    <w:basedOn w:val="a"/>
    <w:link w:val="a5"/>
    <w:semiHidden/>
    <w:rsid w:val="003A2344"/>
    <w:pPr>
      <w:spacing w:after="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semiHidden/>
    <w:rsid w:val="003A2344"/>
    <w:rPr>
      <w:rFonts w:ascii="Times New Roman" w:eastAsia="Times New Roman" w:hAnsi="Times New Roman" w:cs="Times New Roman"/>
      <w:sz w:val="20"/>
      <w:szCs w:val="20"/>
    </w:rPr>
  </w:style>
  <w:style w:type="paragraph" w:customStyle="1" w:styleId="a6">
    <w:name w:val="Знак Знак Знак Знак"/>
    <w:basedOn w:val="a"/>
    <w:rsid w:val="003A2344"/>
    <w:pPr>
      <w:spacing w:after="160" w:line="240" w:lineRule="exact"/>
    </w:pPr>
    <w:rPr>
      <w:rFonts w:ascii="Verdana" w:eastAsia="Times New Roman" w:hAnsi="Verdana" w:cs="Times New Roman"/>
      <w:sz w:val="24"/>
      <w:szCs w:val="24"/>
      <w:lang w:val="en-US" w:eastAsia="en-US"/>
    </w:rPr>
  </w:style>
  <w:style w:type="character" w:customStyle="1" w:styleId="10">
    <w:name w:val="Заголовок 1 Знак"/>
    <w:basedOn w:val="a0"/>
    <w:link w:val="1"/>
    <w:rsid w:val="003A2344"/>
    <w:rPr>
      <w:rFonts w:ascii="Times New Roman" w:eastAsia="Times New Roman" w:hAnsi="Times New Roman" w:cs="Times New Roman"/>
      <w:b/>
      <w:sz w:val="48"/>
      <w:szCs w:val="20"/>
    </w:rPr>
  </w:style>
  <w:style w:type="character" w:customStyle="1" w:styleId="60">
    <w:name w:val="Заголовок 6 Знак"/>
    <w:basedOn w:val="a0"/>
    <w:link w:val="6"/>
    <w:rsid w:val="003A2344"/>
    <w:rPr>
      <w:rFonts w:ascii="Times New Roman" w:eastAsia="Times New Roman" w:hAnsi="Times New Roman" w:cs="Times New Roman"/>
      <w:b/>
      <w:bCs/>
    </w:rPr>
  </w:style>
  <w:style w:type="paragraph" w:styleId="a7">
    <w:name w:val="footer"/>
    <w:basedOn w:val="a"/>
    <w:link w:val="a8"/>
    <w:rsid w:val="003A2344"/>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a8">
    <w:name w:val="Нижний колонтитул Знак"/>
    <w:basedOn w:val="a0"/>
    <w:link w:val="a7"/>
    <w:rsid w:val="003A2344"/>
    <w:rPr>
      <w:rFonts w:ascii="Times New Roman" w:eastAsia="Times New Roman" w:hAnsi="Times New Roman" w:cs="Times New Roman"/>
      <w:sz w:val="28"/>
      <w:szCs w:val="20"/>
    </w:rPr>
  </w:style>
  <w:style w:type="character" w:styleId="a9">
    <w:name w:val="page number"/>
    <w:basedOn w:val="a0"/>
    <w:rsid w:val="003A2344"/>
  </w:style>
  <w:style w:type="paragraph" w:styleId="aa">
    <w:name w:val="Body Text"/>
    <w:basedOn w:val="a"/>
    <w:link w:val="ab"/>
    <w:rsid w:val="003A2344"/>
    <w:pPr>
      <w:spacing w:after="0" w:line="240" w:lineRule="auto"/>
    </w:pPr>
    <w:rPr>
      <w:rFonts w:ascii="Times New Roman" w:eastAsia="Times New Roman" w:hAnsi="Times New Roman" w:cs="Times New Roman"/>
      <w:szCs w:val="20"/>
    </w:rPr>
  </w:style>
  <w:style w:type="character" w:customStyle="1" w:styleId="ab">
    <w:name w:val="Основной текст Знак"/>
    <w:basedOn w:val="a0"/>
    <w:link w:val="aa"/>
    <w:rsid w:val="003A2344"/>
    <w:rPr>
      <w:rFonts w:ascii="Times New Roman" w:eastAsia="Times New Roman" w:hAnsi="Times New Roman" w:cs="Times New Roman"/>
      <w:szCs w:val="20"/>
    </w:rPr>
  </w:style>
  <w:style w:type="paragraph" w:styleId="ac">
    <w:name w:val="header"/>
    <w:basedOn w:val="a"/>
    <w:link w:val="ad"/>
    <w:uiPriority w:val="99"/>
    <w:rsid w:val="003A234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3A2344"/>
    <w:rPr>
      <w:rFonts w:ascii="Times New Roman" w:eastAsia="Times New Roman" w:hAnsi="Times New Roman" w:cs="Times New Roman"/>
      <w:sz w:val="20"/>
      <w:szCs w:val="20"/>
    </w:rPr>
  </w:style>
  <w:style w:type="table" w:styleId="ae">
    <w:name w:val="Table Grid"/>
    <w:basedOn w:val="a1"/>
    <w:rsid w:val="003A23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A234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3A2344"/>
    <w:pPr>
      <w:widowControl w:val="0"/>
      <w:autoSpaceDE w:val="0"/>
      <w:autoSpaceDN w:val="0"/>
      <w:adjustRightInd w:val="0"/>
      <w:spacing w:after="0" w:line="240" w:lineRule="auto"/>
      <w:ind w:firstLine="720"/>
    </w:pPr>
    <w:rPr>
      <w:rFonts w:ascii="Times New Roman" w:eastAsia="Times New Roman" w:hAnsi="Times New Roman" w:cs="Times New Roman"/>
      <w:sz w:val="28"/>
      <w:szCs w:val="28"/>
    </w:rPr>
  </w:style>
  <w:style w:type="paragraph" w:styleId="af">
    <w:name w:val="Balloon Text"/>
    <w:basedOn w:val="a"/>
    <w:link w:val="af0"/>
    <w:semiHidden/>
    <w:rsid w:val="003A234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3A2344"/>
    <w:rPr>
      <w:rFonts w:ascii="Tahoma" w:eastAsia="Times New Roman" w:hAnsi="Tahoma" w:cs="Tahoma"/>
      <w:sz w:val="16"/>
      <w:szCs w:val="16"/>
    </w:rPr>
  </w:style>
  <w:style w:type="character" w:customStyle="1" w:styleId="af1">
    <w:name w:val="Гипертекстовая ссылка"/>
    <w:rsid w:val="003A2344"/>
    <w:rPr>
      <w:color w:val="106BBE"/>
    </w:rPr>
  </w:style>
  <w:style w:type="paragraph" w:customStyle="1" w:styleId="af2">
    <w:name w:val="Прижатый влево"/>
    <w:basedOn w:val="a"/>
    <w:next w:val="a"/>
    <w:rsid w:val="003A2344"/>
    <w:pPr>
      <w:widowControl w:val="0"/>
      <w:autoSpaceDE w:val="0"/>
      <w:autoSpaceDN w:val="0"/>
      <w:adjustRightInd w:val="0"/>
      <w:spacing w:after="0" w:line="240" w:lineRule="auto"/>
    </w:pPr>
    <w:rPr>
      <w:rFonts w:ascii="Arial" w:eastAsia="Times New Roman" w:hAnsi="Arial" w:cs="Arial"/>
      <w:sz w:val="24"/>
      <w:szCs w:val="24"/>
    </w:rPr>
  </w:style>
  <w:style w:type="character" w:styleId="af3">
    <w:name w:val="Hyperlink"/>
    <w:uiPriority w:val="99"/>
    <w:unhideWhenUsed/>
    <w:rsid w:val="003A2344"/>
    <w:rPr>
      <w:color w:val="0000FF"/>
      <w:u w:val="single"/>
    </w:rPr>
  </w:style>
  <w:style w:type="character" w:styleId="af4">
    <w:name w:val="FollowedHyperlink"/>
    <w:uiPriority w:val="99"/>
    <w:unhideWhenUsed/>
    <w:rsid w:val="003A2344"/>
    <w:rPr>
      <w:color w:val="800080"/>
      <w:u w:val="single"/>
    </w:rPr>
  </w:style>
  <w:style w:type="paragraph" w:customStyle="1" w:styleId="xl67">
    <w:name w:val="xl67"/>
    <w:basedOn w:val="a"/>
    <w:rsid w:val="003A2344"/>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a"/>
    <w:rsid w:val="003A2344"/>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9">
    <w:name w:val="xl69"/>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3A234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1">
    <w:name w:val="xl71"/>
    <w:basedOn w:val="a"/>
    <w:rsid w:val="003A2344"/>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3A234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4">
    <w:name w:val="xl74"/>
    <w:basedOn w:val="a"/>
    <w:rsid w:val="003A234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
    <w:rsid w:val="003A2344"/>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6">
    <w:name w:val="xl76"/>
    <w:basedOn w:val="a"/>
    <w:rsid w:val="003A234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7">
    <w:name w:val="xl77"/>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8">
    <w:name w:val="xl78"/>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0">
    <w:name w:val="xl80"/>
    <w:basedOn w:val="a"/>
    <w:rsid w:val="003A234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1">
    <w:name w:val="xl81"/>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2">
    <w:name w:val="xl82"/>
    <w:basedOn w:val="a"/>
    <w:rsid w:val="003A2344"/>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3">
    <w:name w:val="xl83"/>
    <w:basedOn w:val="a"/>
    <w:rsid w:val="003A234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
    <w:name w:val="xl84"/>
    <w:basedOn w:val="a"/>
    <w:rsid w:val="003A2344"/>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5">
    <w:name w:val="xl85"/>
    <w:basedOn w:val="a"/>
    <w:rsid w:val="003A2344"/>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6">
    <w:name w:val="xl86"/>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a"/>
    <w:rsid w:val="003A234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8">
    <w:name w:val="xl88"/>
    <w:basedOn w:val="a"/>
    <w:rsid w:val="003A2344"/>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9">
    <w:name w:val="xl89"/>
    <w:basedOn w:val="a"/>
    <w:rsid w:val="003A2344"/>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rsid w:val="003A2344"/>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1">
    <w:name w:val="xl91"/>
    <w:basedOn w:val="a"/>
    <w:rsid w:val="003A2344"/>
    <w:pPr>
      <w:pBdr>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2">
    <w:name w:val="xl92"/>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3">
    <w:name w:val="xl93"/>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a"/>
    <w:rsid w:val="003A234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7">
    <w:name w:val="xl97"/>
    <w:basedOn w:val="a"/>
    <w:rsid w:val="003A2344"/>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3A234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9">
    <w:name w:val="xl99"/>
    <w:basedOn w:val="a"/>
    <w:rsid w:val="003A234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00">
    <w:name w:val="xl100"/>
    <w:basedOn w:val="a"/>
    <w:rsid w:val="003A234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3A234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2">
    <w:name w:val="xl102"/>
    <w:basedOn w:val="a"/>
    <w:rsid w:val="003A234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3">
    <w:name w:val="xl103"/>
    <w:basedOn w:val="a"/>
    <w:rsid w:val="003A234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04">
    <w:name w:val="xl104"/>
    <w:basedOn w:val="a"/>
    <w:rsid w:val="003A2344"/>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5">
    <w:name w:val="xl105"/>
    <w:basedOn w:val="a"/>
    <w:rsid w:val="003A2344"/>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6">
    <w:name w:val="xl106"/>
    <w:basedOn w:val="a"/>
    <w:rsid w:val="003A234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7">
    <w:name w:val="xl107"/>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
    <w:rsid w:val="003A234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A234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3A234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
    <w:rsid w:val="003A234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
    <w:rsid w:val="003A234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a"/>
    <w:rsid w:val="003A234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
    <w:rsid w:val="003A2344"/>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5">
    <w:name w:val="xl115"/>
    <w:basedOn w:val="a"/>
    <w:rsid w:val="003A234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6">
    <w:name w:val="xl116"/>
    <w:basedOn w:val="a"/>
    <w:rsid w:val="003A23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7">
    <w:name w:val="xl117"/>
    <w:basedOn w:val="a"/>
    <w:rsid w:val="003A2344"/>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8">
    <w:name w:val="xl118"/>
    <w:basedOn w:val="a"/>
    <w:rsid w:val="003A23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9">
    <w:name w:val="xl119"/>
    <w:basedOn w:val="a"/>
    <w:rsid w:val="003A2344"/>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3A234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1">
    <w:name w:val="xl121"/>
    <w:basedOn w:val="a"/>
    <w:rsid w:val="003A234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a"/>
    <w:rsid w:val="003A234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3">
    <w:name w:val="xl123"/>
    <w:basedOn w:val="a"/>
    <w:rsid w:val="003A23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4">
    <w:name w:val="xl124"/>
    <w:basedOn w:val="a"/>
    <w:rsid w:val="003A234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rsid w:val="003A2344"/>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6">
    <w:name w:val="xl126"/>
    <w:basedOn w:val="a"/>
    <w:rsid w:val="003A2344"/>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7">
    <w:name w:val="xl127"/>
    <w:basedOn w:val="a"/>
    <w:rsid w:val="003A2344"/>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8">
    <w:name w:val="xl128"/>
    <w:basedOn w:val="a"/>
    <w:rsid w:val="003A2344"/>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9">
    <w:name w:val="xl129"/>
    <w:basedOn w:val="a"/>
    <w:rsid w:val="003A2344"/>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0">
    <w:name w:val="xl130"/>
    <w:basedOn w:val="a"/>
    <w:rsid w:val="003A234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31">
    <w:name w:val="xl131"/>
    <w:basedOn w:val="a"/>
    <w:rsid w:val="003A234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32">
    <w:name w:val="xl132"/>
    <w:basedOn w:val="a"/>
    <w:rsid w:val="003A234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33">
    <w:name w:val="xl133"/>
    <w:basedOn w:val="a"/>
    <w:rsid w:val="003A2344"/>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4">
    <w:name w:val="xl134"/>
    <w:basedOn w:val="a"/>
    <w:rsid w:val="003A234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35">
    <w:name w:val="xl135"/>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3A23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37">
    <w:name w:val="xl137"/>
    <w:basedOn w:val="a"/>
    <w:rsid w:val="003A2344"/>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8">
    <w:name w:val="xl138"/>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3A2344"/>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40">
    <w:name w:val="xl140"/>
    <w:basedOn w:val="a"/>
    <w:rsid w:val="003A2344"/>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3A234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42">
    <w:name w:val="xl142"/>
    <w:basedOn w:val="a"/>
    <w:rsid w:val="003A234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3">
    <w:name w:val="xl143"/>
    <w:basedOn w:val="a"/>
    <w:rsid w:val="003A234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44">
    <w:name w:val="xl144"/>
    <w:basedOn w:val="a"/>
    <w:rsid w:val="003A234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3A2344"/>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46">
    <w:name w:val="xl146"/>
    <w:basedOn w:val="a"/>
    <w:rsid w:val="003A234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7">
    <w:name w:val="xl147"/>
    <w:basedOn w:val="a"/>
    <w:rsid w:val="003A234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
    <w:rsid w:val="003A234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a"/>
    <w:rsid w:val="003A234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
    <w:rsid w:val="003A2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3A2344"/>
    <w:pP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
    <w:rsid w:val="003A2344"/>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54">
    <w:name w:val="xl154"/>
    <w:basedOn w:val="a"/>
    <w:rsid w:val="003A2344"/>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55">
    <w:name w:val="xl155"/>
    <w:basedOn w:val="a"/>
    <w:rsid w:val="003A2344"/>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
    <w:rsid w:val="003A23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7">
    <w:name w:val="xl157"/>
    <w:basedOn w:val="a"/>
    <w:rsid w:val="003A23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58">
    <w:name w:val="xl158"/>
    <w:basedOn w:val="a"/>
    <w:rsid w:val="003A234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3A234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a"/>
    <w:rsid w:val="003A234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1">
    <w:name w:val="xl161"/>
    <w:basedOn w:val="a"/>
    <w:rsid w:val="003A2344"/>
    <w:pPr>
      <w:pBdr>
        <w:left w:val="single" w:sz="8" w:space="0" w:color="auto"/>
        <w:right w:val="single" w:sz="8" w:space="0" w:color="auto"/>
      </w:pBdr>
      <w:spacing w:before="100" w:beforeAutospacing="1" w:after="100" w:afterAutospacing="1" w:line="240" w:lineRule="auto"/>
      <w:jc w:val="right"/>
    </w:pPr>
    <w:rPr>
      <w:rFonts w:ascii="Arial" w:eastAsia="Times New Roman" w:hAnsi="Arial" w:cs="Arial"/>
    </w:rPr>
  </w:style>
  <w:style w:type="paragraph" w:customStyle="1" w:styleId="xl162">
    <w:name w:val="xl162"/>
    <w:basedOn w:val="a"/>
    <w:rsid w:val="003A2344"/>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63">
    <w:name w:val="xl163"/>
    <w:basedOn w:val="a"/>
    <w:rsid w:val="003A23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64">
    <w:name w:val="xl164"/>
    <w:basedOn w:val="a"/>
    <w:rsid w:val="003A234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5">
    <w:name w:val="xl165"/>
    <w:basedOn w:val="a"/>
    <w:rsid w:val="003A23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
    <w:rsid w:val="003A23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3A23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8">
    <w:name w:val="xl168"/>
    <w:basedOn w:val="a"/>
    <w:rsid w:val="003A234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9">
    <w:name w:val="xl169"/>
    <w:basedOn w:val="a"/>
    <w:rsid w:val="003A2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
    <w:rsid w:val="003A23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1">
    <w:name w:val="xl171"/>
    <w:basedOn w:val="a"/>
    <w:rsid w:val="003A234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72">
    <w:name w:val="xl172"/>
    <w:basedOn w:val="a"/>
    <w:rsid w:val="003A234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
    <w:rsid w:val="003A234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4">
    <w:name w:val="xl174"/>
    <w:basedOn w:val="a"/>
    <w:rsid w:val="003A234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a"/>
    <w:rsid w:val="003A234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6">
    <w:name w:val="xl176"/>
    <w:basedOn w:val="a"/>
    <w:rsid w:val="003A234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7">
    <w:name w:val="xl177"/>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
    <w:rsid w:val="003A2344"/>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80">
    <w:name w:val="xl180"/>
    <w:basedOn w:val="a"/>
    <w:rsid w:val="003A234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81">
    <w:name w:val="xl181"/>
    <w:basedOn w:val="a"/>
    <w:rsid w:val="003A234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82">
    <w:name w:val="xl182"/>
    <w:basedOn w:val="a"/>
    <w:rsid w:val="003A2344"/>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183">
    <w:name w:val="xl183"/>
    <w:basedOn w:val="a"/>
    <w:rsid w:val="003A234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3A234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
    <w:rsid w:val="003A2344"/>
    <w:pPr>
      <w:pBdr>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86">
    <w:name w:val="xl186"/>
    <w:basedOn w:val="a"/>
    <w:rsid w:val="003A2344"/>
    <w:pPr>
      <w:pBdr>
        <w:lef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87">
    <w:name w:val="xl187"/>
    <w:basedOn w:val="a"/>
    <w:rsid w:val="003A23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88">
    <w:name w:val="xl188"/>
    <w:basedOn w:val="a"/>
    <w:rsid w:val="003A2344"/>
    <w:pPr>
      <w:pBdr>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customStyle="1" w:styleId="apple-converted-space">
    <w:name w:val="apple-converted-space"/>
    <w:basedOn w:val="a0"/>
    <w:rsid w:val="003A23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2344"/>
    <w:pPr>
      <w:keepNext/>
      <w:spacing w:after="0" w:line="240" w:lineRule="auto"/>
      <w:jc w:val="center"/>
      <w:outlineLvl w:val="0"/>
    </w:pPr>
    <w:rPr>
      <w:rFonts w:ascii="Times New Roman" w:eastAsia="Times New Roman" w:hAnsi="Times New Roman" w:cs="Times New Roman"/>
      <w:b/>
      <w:sz w:val="48"/>
      <w:szCs w:val="20"/>
    </w:rPr>
  </w:style>
  <w:style w:type="paragraph" w:styleId="6">
    <w:name w:val="heading 6"/>
    <w:basedOn w:val="a"/>
    <w:next w:val="a"/>
    <w:link w:val="60"/>
    <w:qFormat/>
    <w:rsid w:val="003A2344"/>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453C"/>
    <w:pPr>
      <w:spacing w:after="0" w:line="240" w:lineRule="auto"/>
    </w:pPr>
  </w:style>
  <w:style w:type="paragraph" w:styleId="a4">
    <w:name w:val="annotation text"/>
    <w:basedOn w:val="a"/>
    <w:link w:val="a5"/>
    <w:semiHidden/>
    <w:rsid w:val="003A2344"/>
    <w:pPr>
      <w:spacing w:after="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semiHidden/>
    <w:rsid w:val="003A2344"/>
    <w:rPr>
      <w:rFonts w:ascii="Times New Roman" w:eastAsia="Times New Roman" w:hAnsi="Times New Roman" w:cs="Times New Roman"/>
      <w:sz w:val="20"/>
      <w:szCs w:val="20"/>
    </w:rPr>
  </w:style>
  <w:style w:type="paragraph" w:customStyle="1" w:styleId="a6">
    <w:name w:val="Знак Знак Знак Знак"/>
    <w:basedOn w:val="a"/>
    <w:rsid w:val="003A2344"/>
    <w:pPr>
      <w:spacing w:after="160" w:line="240" w:lineRule="exact"/>
    </w:pPr>
    <w:rPr>
      <w:rFonts w:ascii="Verdana" w:eastAsia="Times New Roman" w:hAnsi="Verdana" w:cs="Times New Roman"/>
      <w:sz w:val="24"/>
      <w:szCs w:val="24"/>
      <w:lang w:val="en-US" w:eastAsia="en-US"/>
    </w:rPr>
  </w:style>
  <w:style w:type="character" w:customStyle="1" w:styleId="10">
    <w:name w:val="Заголовок 1 Знак"/>
    <w:basedOn w:val="a0"/>
    <w:link w:val="1"/>
    <w:rsid w:val="003A2344"/>
    <w:rPr>
      <w:rFonts w:ascii="Times New Roman" w:eastAsia="Times New Roman" w:hAnsi="Times New Roman" w:cs="Times New Roman"/>
      <w:b/>
      <w:sz w:val="48"/>
      <w:szCs w:val="20"/>
    </w:rPr>
  </w:style>
  <w:style w:type="character" w:customStyle="1" w:styleId="60">
    <w:name w:val="Заголовок 6 Знак"/>
    <w:basedOn w:val="a0"/>
    <w:link w:val="6"/>
    <w:rsid w:val="003A2344"/>
    <w:rPr>
      <w:rFonts w:ascii="Times New Roman" w:eastAsia="Times New Roman" w:hAnsi="Times New Roman" w:cs="Times New Roman"/>
      <w:b/>
      <w:bCs/>
    </w:rPr>
  </w:style>
  <w:style w:type="paragraph" w:styleId="a7">
    <w:name w:val="footer"/>
    <w:basedOn w:val="a"/>
    <w:link w:val="a8"/>
    <w:rsid w:val="003A2344"/>
    <w:pPr>
      <w:tabs>
        <w:tab w:val="center" w:pos="4536"/>
        <w:tab w:val="right" w:pos="9072"/>
      </w:tabs>
      <w:spacing w:after="0" w:line="240" w:lineRule="auto"/>
    </w:pPr>
    <w:rPr>
      <w:rFonts w:ascii="Times New Roman" w:eastAsia="Times New Roman" w:hAnsi="Times New Roman" w:cs="Times New Roman"/>
      <w:sz w:val="28"/>
      <w:szCs w:val="20"/>
    </w:rPr>
  </w:style>
  <w:style w:type="character" w:customStyle="1" w:styleId="a8">
    <w:name w:val="Нижний колонтитул Знак"/>
    <w:basedOn w:val="a0"/>
    <w:link w:val="a7"/>
    <w:rsid w:val="003A2344"/>
    <w:rPr>
      <w:rFonts w:ascii="Times New Roman" w:eastAsia="Times New Roman" w:hAnsi="Times New Roman" w:cs="Times New Roman"/>
      <w:sz w:val="28"/>
      <w:szCs w:val="20"/>
    </w:rPr>
  </w:style>
  <w:style w:type="character" w:styleId="a9">
    <w:name w:val="page number"/>
    <w:basedOn w:val="a0"/>
    <w:rsid w:val="003A2344"/>
  </w:style>
  <w:style w:type="paragraph" w:styleId="aa">
    <w:name w:val="Body Text"/>
    <w:basedOn w:val="a"/>
    <w:link w:val="ab"/>
    <w:rsid w:val="003A2344"/>
    <w:pPr>
      <w:spacing w:after="0" w:line="240" w:lineRule="auto"/>
    </w:pPr>
    <w:rPr>
      <w:rFonts w:ascii="Times New Roman" w:eastAsia="Times New Roman" w:hAnsi="Times New Roman" w:cs="Times New Roman"/>
      <w:szCs w:val="20"/>
    </w:rPr>
  </w:style>
  <w:style w:type="character" w:customStyle="1" w:styleId="ab">
    <w:name w:val="Основной текст Знак"/>
    <w:basedOn w:val="a0"/>
    <w:link w:val="aa"/>
    <w:rsid w:val="003A2344"/>
    <w:rPr>
      <w:rFonts w:ascii="Times New Roman" w:eastAsia="Times New Roman" w:hAnsi="Times New Roman" w:cs="Times New Roman"/>
      <w:szCs w:val="20"/>
    </w:rPr>
  </w:style>
  <w:style w:type="paragraph" w:styleId="ac">
    <w:name w:val="header"/>
    <w:basedOn w:val="a"/>
    <w:link w:val="ad"/>
    <w:uiPriority w:val="99"/>
    <w:rsid w:val="003A2344"/>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d">
    <w:name w:val="Верхний колонтитул Знак"/>
    <w:basedOn w:val="a0"/>
    <w:link w:val="ac"/>
    <w:uiPriority w:val="99"/>
    <w:rsid w:val="003A2344"/>
    <w:rPr>
      <w:rFonts w:ascii="Times New Roman" w:eastAsia="Times New Roman" w:hAnsi="Times New Roman" w:cs="Times New Roman"/>
      <w:sz w:val="20"/>
      <w:szCs w:val="20"/>
    </w:rPr>
  </w:style>
  <w:style w:type="table" w:styleId="ae">
    <w:name w:val="Table Grid"/>
    <w:basedOn w:val="a1"/>
    <w:rsid w:val="003A23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3A2344"/>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
    <w:name w:val="ConsPlusNormal"/>
    <w:rsid w:val="003A2344"/>
    <w:pPr>
      <w:widowControl w:val="0"/>
      <w:autoSpaceDE w:val="0"/>
      <w:autoSpaceDN w:val="0"/>
      <w:adjustRightInd w:val="0"/>
      <w:spacing w:after="0" w:line="240" w:lineRule="auto"/>
      <w:ind w:firstLine="720"/>
    </w:pPr>
    <w:rPr>
      <w:rFonts w:ascii="Times New Roman" w:eastAsia="Times New Roman" w:hAnsi="Times New Roman" w:cs="Times New Roman"/>
      <w:sz w:val="28"/>
      <w:szCs w:val="28"/>
    </w:rPr>
  </w:style>
  <w:style w:type="paragraph" w:styleId="af">
    <w:name w:val="Balloon Text"/>
    <w:basedOn w:val="a"/>
    <w:link w:val="af0"/>
    <w:semiHidden/>
    <w:rsid w:val="003A2344"/>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3A2344"/>
    <w:rPr>
      <w:rFonts w:ascii="Tahoma" w:eastAsia="Times New Roman" w:hAnsi="Tahoma" w:cs="Tahoma"/>
      <w:sz w:val="16"/>
      <w:szCs w:val="16"/>
    </w:rPr>
  </w:style>
  <w:style w:type="character" w:customStyle="1" w:styleId="af1">
    <w:name w:val="Гипертекстовая ссылка"/>
    <w:rsid w:val="003A2344"/>
    <w:rPr>
      <w:color w:val="106BBE"/>
    </w:rPr>
  </w:style>
  <w:style w:type="paragraph" w:customStyle="1" w:styleId="af2">
    <w:name w:val="Прижатый влево"/>
    <w:basedOn w:val="a"/>
    <w:next w:val="a"/>
    <w:rsid w:val="003A2344"/>
    <w:pPr>
      <w:widowControl w:val="0"/>
      <w:autoSpaceDE w:val="0"/>
      <w:autoSpaceDN w:val="0"/>
      <w:adjustRightInd w:val="0"/>
      <w:spacing w:after="0" w:line="240" w:lineRule="auto"/>
    </w:pPr>
    <w:rPr>
      <w:rFonts w:ascii="Arial" w:eastAsia="Times New Roman" w:hAnsi="Arial" w:cs="Arial"/>
      <w:sz w:val="24"/>
      <w:szCs w:val="24"/>
    </w:rPr>
  </w:style>
  <w:style w:type="character" w:styleId="af3">
    <w:name w:val="Hyperlink"/>
    <w:uiPriority w:val="99"/>
    <w:unhideWhenUsed/>
    <w:rsid w:val="003A2344"/>
    <w:rPr>
      <w:color w:val="0000FF"/>
      <w:u w:val="single"/>
    </w:rPr>
  </w:style>
  <w:style w:type="character" w:styleId="af4">
    <w:name w:val="FollowedHyperlink"/>
    <w:uiPriority w:val="99"/>
    <w:unhideWhenUsed/>
    <w:rsid w:val="003A2344"/>
    <w:rPr>
      <w:color w:val="800080"/>
      <w:u w:val="single"/>
    </w:rPr>
  </w:style>
  <w:style w:type="paragraph" w:customStyle="1" w:styleId="xl67">
    <w:name w:val="xl67"/>
    <w:basedOn w:val="a"/>
    <w:rsid w:val="003A2344"/>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8">
    <w:name w:val="xl68"/>
    <w:basedOn w:val="a"/>
    <w:rsid w:val="003A2344"/>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69">
    <w:name w:val="xl69"/>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3A234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1">
    <w:name w:val="xl71"/>
    <w:basedOn w:val="a"/>
    <w:rsid w:val="003A2344"/>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3A234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4">
    <w:name w:val="xl74"/>
    <w:basedOn w:val="a"/>
    <w:rsid w:val="003A2344"/>
    <w:pPr>
      <w:pBdr>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
    <w:rsid w:val="003A2344"/>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6">
    <w:name w:val="xl76"/>
    <w:basedOn w:val="a"/>
    <w:rsid w:val="003A234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7">
    <w:name w:val="xl77"/>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8">
    <w:name w:val="xl78"/>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0">
    <w:name w:val="xl80"/>
    <w:basedOn w:val="a"/>
    <w:rsid w:val="003A234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1">
    <w:name w:val="xl81"/>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2">
    <w:name w:val="xl82"/>
    <w:basedOn w:val="a"/>
    <w:rsid w:val="003A2344"/>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3">
    <w:name w:val="xl83"/>
    <w:basedOn w:val="a"/>
    <w:rsid w:val="003A2344"/>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4">
    <w:name w:val="xl84"/>
    <w:basedOn w:val="a"/>
    <w:rsid w:val="003A2344"/>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5">
    <w:name w:val="xl85"/>
    <w:basedOn w:val="a"/>
    <w:rsid w:val="003A2344"/>
    <w:pPr>
      <w:pBdr>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6">
    <w:name w:val="xl86"/>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87">
    <w:name w:val="xl87"/>
    <w:basedOn w:val="a"/>
    <w:rsid w:val="003A234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88">
    <w:name w:val="xl88"/>
    <w:basedOn w:val="a"/>
    <w:rsid w:val="003A2344"/>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89">
    <w:name w:val="xl89"/>
    <w:basedOn w:val="a"/>
    <w:rsid w:val="003A2344"/>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0">
    <w:name w:val="xl90"/>
    <w:basedOn w:val="a"/>
    <w:rsid w:val="003A2344"/>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91">
    <w:name w:val="xl91"/>
    <w:basedOn w:val="a"/>
    <w:rsid w:val="003A2344"/>
    <w:pPr>
      <w:pBdr>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92">
    <w:name w:val="xl92"/>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3">
    <w:name w:val="xl93"/>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4">
    <w:name w:val="xl94"/>
    <w:basedOn w:val="a"/>
    <w:rsid w:val="003A234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5">
    <w:name w:val="xl95"/>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7">
    <w:name w:val="xl97"/>
    <w:basedOn w:val="a"/>
    <w:rsid w:val="003A2344"/>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3A234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9">
    <w:name w:val="xl99"/>
    <w:basedOn w:val="a"/>
    <w:rsid w:val="003A2344"/>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00">
    <w:name w:val="xl100"/>
    <w:basedOn w:val="a"/>
    <w:rsid w:val="003A234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1">
    <w:name w:val="xl101"/>
    <w:basedOn w:val="a"/>
    <w:rsid w:val="003A234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2">
    <w:name w:val="xl102"/>
    <w:basedOn w:val="a"/>
    <w:rsid w:val="003A234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03">
    <w:name w:val="xl103"/>
    <w:basedOn w:val="a"/>
    <w:rsid w:val="003A234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04">
    <w:name w:val="xl104"/>
    <w:basedOn w:val="a"/>
    <w:rsid w:val="003A2344"/>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5">
    <w:name w:val="xl105"/>
    <w:basedOn w:val="a"/>
    <w:rsid w:val="003A2344"/>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6">
    <w:name w:val="xl106"/>
    <w:basedOn w:val="a"/>
    <w:rsid w:val="003A2344"/>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7">
    <w:name w:val="xl107"/>
    <w:basedOn w:val="a"/>
    <w:rsid w:val="003A234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
    <w:rsid w:val="003A234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A234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3A234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1">
    <w:name w:val="xl111"/>
    <w:basedOn w:val="a"/>
    <w:rsid w:val="003A2344"/>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2">
    <w:name w:val="xl112"/>
    <w:basedOn w:val="a"/>
    <w:rsid w:val="003A234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3">
    <w:name w:val="xl113"/>
    <w:basedOn w:val="a"/>
    <w:rsid w:val="003A234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4">
    <w:name w:val="xl114"/>
    <w:basedOn w:val="a"/>
    <w:rsid w:val="003A2344"/>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15">
    <w:name w:val="xl115"/>
    <w:basedOn w:val="a"/>
    <w:rsid w:val="003A234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16">
    <w:name w:val="xl116"/>
    <w:basedOn w:val="a"/>
    <w:rsid w:val="003A23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7">
    <w:name w:val="xl117"/>
    <w:basedOn w:val="a"/>
    <w:rsid w:val="003A2344"/>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8">
    <w:name w:val="xl118"/>
    <w:basedOn w:val="a"/>
    <w:rsid w:val="003A23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19">
    <w:name w:val="xl119"/>
    <w:basedOn w:val="a"/>
    <w:rsid w:val="003A2344"/>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20">
    <w:name w:val="xl120"/>
    <w:basedOn w:val="a"/>
    <w:rsid w:val="003A234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1">
    <w:name w:val="xl121"/>
    <w:basedOn w:val="a"/>
    <w:rsid w:val="003A234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22">
    <w:name w:val="xl122"/>
    <w:basedOn w:val="a"/>
    <w:rsid w:val="003A234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123">
    <w:name w:val="xl123"/>
    <w:basedOn w:val="a"/>
    <w:rsid w:val="003A234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4">
    <w:name w:val="xl124"/>
    <w:basedOn w:val="a"/>
    <w:rsid w:val="003A234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5">
    <w:name w:val="xl125"/>
    <w:basedOn w:val="a"/>
    <w:rsid w:val="003A2344"/>
    <w:pPr>
      <w:pBdr>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6">
    <w:name w:val="xl126"/>
    <w:basedOn w:val="a"/>
    <w:rsid w:val="003A2344"/>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7">
    <w:name w:val="xl127"/>
    <w:basedOn w:val="a"/>
    <w:rsid w:val="003A2344"/>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28">
    <w:name w:val="xl128"/>
    <w:basedOn w:val="a"/>
    <w:rsid w:val="003A2344"/>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29">
    <w:name w:val="xl129"/>
    <w:basedOn w:val="a"/>
    <w:rsid w:val="003A2344"/>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0">
    <w:name w:val="xl130"/>
    <w:basedOn w:val="a"/>
    <w:rsid w:val="003A2344"/>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31">
    <w:name w:val="xl131"/>
    <w:basedOn w:val="a"/>
    <w:rsid w:val="003A234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32">
    <w:name w:val="xl132"/>
    <w:basedOn w:val="a"/>
    <w:rsid w:val="003A234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CYR" w:eastAsia="Times New Roman" w:hAnsi="Arial CYR" w:cs="Arial CYR"/>
      <w:b/>
      <w:bCs/>
      <w:sz w:val="24"/>
      <w:szCs w:val="24"/>
    </w:rPr>
  </w:style>
  <w:style w:type="paragraph" w:customStyle="1" w:styleId="xl133">
    <w:name w:val="xl133"/>
    <w:basedOn w:val="a"/>
    <w:rsid w:val="003A2344"/>
    <w:pP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4">
    <w:name w:val="xl134"/>
    <w:basedOn w:val="a"/>
    <w:rsid w:val="003A2344"/>
    <w:pP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35">
    <w:name w:val="xl135"/>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6">
    <w:name w:val="xl136"/>
    <w:basedOn w:val="a"/>
    <w:rsid w:val="003A23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37">
    <w:name w:val="xl137"/>
    <w:basedOn w:val="a"/>
    <w:rsid w:val="003A2344"/>
    <w:pPr>
      <w:pBdr>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8">
    <w:name w:val="xl138"/>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9">
    <w:name w:val="xl139"/>
    <w:basedOn w:val="a"/>
    <w:rsid w:val="003A2344"/>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140">
    <w:name w:val="xl140"/>
    <w:basedOn w:val="a"/>
    <w:rsid w:val="003A2344"/>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41">
    <w:name w:val="xl141"/>
    <w:basedOn w:val="a"/>
    <w:rsid w:val="003A234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42">
    <w:name w:val="xl142"/>
    <w:basedOn w:val="a"/>
    <w:rsid w:val="003A2344"/>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3">
    <w:name w:val="xl143"/>
    <w:basedOn w:val="a"/>
    <w:rsid w:val="003A234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44">
    <w:name w:val="xl144"/>
    <w:basedOn w:val="a"/>
    <w:rsid w:val="003A234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5">
    <w:name w:val="xl145"/>
    <w:basedOn w:val="a"/>
    <w:rsid w:val="003A2344"/>
    <w:pPr>
      <w:pBdr>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46">
    <w:name w:val="xl146"/>
    <w:basedOn w:val="a"/>
    <w:rsid w:val="003A2344"/>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47">
    <w:name w:val="xl147"/>
    <w:basedOn w:val="a"/>
    <w:rsid w:val="003A2344"/>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
    <w:rsid w:val="003A234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a"/>
    <w:rsid w:val="003A2344"/>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
    <w:rsid w:val="003A2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1">
    <w:name w:val="xl151"/>
    <w:basedOn w:val="a"/>
    <w:rsid w:val="003A2344"/>
    <w:pPr>
      <w:spacing w:before="100" w:beforeAutospacing="1" w:after="100" w:afterAutospacing="1" w:line="240" w:lineRule="auto"/>
      <w:jc w:val="center"/>
    </w:pPr>
    <w:rPr>
      <w:rFonts w:ascii="Arial" w:eastAsia="Times New Roman" w:hAnsi="Arial" w:cs="Arial"/>
      <w:sz w:val="24"/>
      <w:szCs w:val="24"/>
    </w:rPr>
  </w:style>
  <w:style w:type="paragraph" w:customStyle="1" w:styleId="xl152">
    <w:name w:val="xl152"/>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53">
    <w:name w:val="xl153"/>
    <w:basedOn w:val="a"/>
    <w:rsid w:val="003A2344"/>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54">
    <w:name w:val="xl154"/>
    <w:basedOn w:val="a"/>
    <w:rsid w:val="003A2344"/>
    <w:pP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55">
    <w:name w:val="xl155"/>
    <w:basedOn w:val="a"/>
    <w:rsid w:val="003A2344"/>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56">
    <w:name w:val="xl156"/>
    <w:basedOn w:val="a"/>
    <w:rsid w:val="003A2344"/>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7">
    <w:name w:val="xl157"/>
    <w:basedOn w:val="a"/>
    <w:rsid w:val="003A2344"/>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58">
    <w:name w:val="xl158"/>
    <w:basedOn w:val="a"/>
    <w:rsid w:val="003A2344"/>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59">
    <w:name w:val="xl159"/>
    <w:basedOn w:val="a"/>
    <w:rsid w:val="003A2344"/>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0">
    <w:name w:val="xl160"/>
    <w:basedOn w:val="a"/>
    <w:rsid w:val="003A234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1">
    <w:name w:val="xl161"/>
    <w:basedOn w:val="a"/>
    <w:rsid w:val="003A2344"/>
    <w:pPr>
      <w:pBdr>
        <w:left w:val="single" w:sz="8" w:space="0" w:color="auto"/>
        <w:right w:val="single" w:sz="8" w:space="0" w:color="auto"/>
      </w:pBdr>
      <w:spacing w:before="100" w:beforeAutospacing="1" w:after="100" w:afterAutospacing="1" w:line="240" w:lineRule="auto"/>
      <w:jc w:val="right"/>
    </w:pPr>
    <w:rPr>
      <w:rFonts w:ascii="Arial" w:eastAsia="Times New Roman" w:hAnsi="Arial" w:cs="Arial"/>
    </w:rPr>
  </w:style>
  <w:style w:type="paragraph" w:customStyle="1" w:styleId="xl162">
    <w:name w:val="xl162"/>
    <w:basedOn w:val="a"/>
    <w:rsid w:val="003A2344"/>
    <w:pPr>
      <w:pBdr>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63">
    <w:name w:val="xl163"/>
    <w:basedOn w:val="a"/>
    <w:rsid w:val="003A23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64">
    <w:name w:val="xl164"/>
    <w:basedOn w:val="a"/>
    <w:rsid w:val="003A2344"/>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65">
    <w:name w:val="xl165"/>
    <w:basedOn w:val="a"/>
    <w:rsid w:val="003A23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166">
    <w:name w:val="xl166"/>
    <w:basedOn w:val="a"/>
    <w:rsid w:val="003A23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67">
    <w:name w:val="xl167"/>
    <w:basedOn w:val="a"/>
    <w:rsid w:val="003A2344"/>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168">
    <w:name w:val="xl168"/>
    <w:basedOn w:val="a"/>
    <w:rsid w:val="003A234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69">
    <w:name w:val="xl169"/>
    <w:basedOn w:val="a"/>
    <w:rsid w:val="003A23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0">
    <w:name w:val="xl170"/>
    <w:basedOn w:val="a"/>
    <w:rsid w:val="003A234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1">
    <w:name w:val="xl171"/>
    <w:basedOn w:val="a"/>
    <w:rsid w:val="003A2344"/>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72">
    <w:name w:val="xl172"/>
    <w:basedOn w:val="a"/>
    <w:rsid w:val="003A234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
    <w:rsid w:val="003A2344"/>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74">
    <w:name w:val="xl174"/>
    <w:basedOn w:val="a"/>
    <w:rsid w:val="003A2344"/>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75">
    <w:name w:val="xl175"/>
    <w:basedOn w:val="a"/>
    <w:rsid w:val="003A234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6">
    <w:name w:val="xl176"/>
    <w:basedOn w:val="a"/>
    <w:rsid w:val="003A2344"/>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7">
    <w:name w:val="xl177"/>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8">
    <w:name w:val="xl178"/>
    <w:basedOn w:val="a"/>
    <w:rsid w:val="003A234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9">
    <w:name w:val="xl179"/>
    <w:basedOn w:val="a"/>
    <w:rsid w:val="003A2344"/>
    <w:pPr>
      <w:pBdr>
        <w:lef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80">
    <w:name w:val="xl180"/>
    <w:basedOn w:val="a"/>
    <w:rsid w:val="003A234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81">
    <w:name w:val="xl181"/>
    <w:basedOn w:val="a"/>
    <w:rsid w:val="003A2344"/>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82">
    <w:name w:val="xl182"/>
    <w:basedOn w:val="a"/>
    <w:rsid w:val="003A2344"/>
    <w:pPr>
      <w:spacing w:before="100" w:beforeAutospacing="1" w:after="100" w:afterAutospacing="1" w:line="240" w:lineRule="auto"/>
      <w:jc w:val="right"/>
    </w:pPr>
    <w:rPr>
      <w:rFonts w:ascii="Times New Roman" w:eastAsia="Times New Roman" w:hAnsi="Times New Roman" w:cs="Times New Roman"/>
      <w:color w:val="000000"/>
      <w:sz w:val="24"/>
      <w:szCs w:val="24"/>
    </w:rPr>
  </w:style>
  <w:style w:type="paragraph" w:customStyle="1" w:styleId="xl183">
    <w:name w:val="xl183"/>
    <w:basedOn w:val="a"/>
    <w:rsid w:val="003A234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4">
    <w:name w:val="xl184"/>
    <w:basedOn w:val="a"/>
    <w:rsid w:val="003A234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5">
    <w:name w:val="xl185"/>
    <w:basedOn w:val="a"/>
    <w:rsid w:val="003A2344"/>
    <w:pPr>
      <w:pBdr>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186">
    <w:name w:val="xl186"/>
    <w:basedOn w:val="a"/>
    <w:rsid w:val="003A2344"/>
    <w:pPr>
      <w:pBdr>
        <w:lef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b/>
      <w:bCs/>
      <w:sz w:val="24"/>
      <w:szCs w:val="24"/>
    </w:rPr>
  </w:style>
  <w:style w:type="paragraph" w:customStyle="1" w:styleId="xl187">
    <w:name w:val="xl187"/>
    <w:basedOn w:val="a"/>
    <w:rsid w:val="003A234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88">
    <w:name w:val="xl188"/>
    <w:basedOn w:val="a"/>
    <w:rsid w:val="003A2344"/>
    <w:pPr>
      <w:pBdr>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character" w:customStyle="1" w:styleId="apple-converted-space">
    <w:name w:val="apple-converted-space"/>
    <w:basedOn w:val="a0"/>
    <w:rsid w:val="003A2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7021">
      <w:bodyDiv w:val="1"/>
      <w:marLeft w:val="0"/>
      <w:marRight w:val="0"/>
      <w:marTop w:val="0"/>
      <w:marBottom w:val="0"/>
      <w:divBdr>
        <w:top w:val="none" w:sz="0" w:space="0" w:color="auto"/>
        <w:left w:val="none" w:sz="0" w:space="0" w:color="auto"/>
        <w:bottom w:val="none" w:sz="0" w:space="0" w:color="auto"/>
        <w:right w:val="none" w:sz="0" w:space="0" w:color="auto"/>
      </w:divBdr>
    </w:div>
    <w:div w:id="430975046">
      <w:bodyDiv w:val="1"/>
      <w:marLeft w:val="0"/>
      <w:marRight w:val="0"/>
      <w:marTop w:val="0"/>
      <w:marBottom w:val="0"/>
      <w:divBdr>
        <w:top w:val="none" w:sz="0" w:space="0" w:color="auto"/>
        <w:left w:val="none" w:sz="0" w:space="0" w:color="auto"/>
        <w:bottom w:val="none" w:sz="0" w:space="0" w:color="auto"/>
        <w:right w:val="none" w:sz="0" w:space="0" w:color="auto"/>
      </w:divBdr>
    </w:div>
    <w:div w:id="555749557">
      <w:bodyDiv w:val="1"/>
      <w:marLeft w:val="0"/>
      <w:marRight w:val="0"/>
      <w:marTop w:val="0"/>
      <w:marBottom w:val="0"/>
      <w:divBdr>
        <w:top w:val="none" w:sz="0" w:space="0" w:color="auto"/>
        <w:left w:val="none" w:sz="0" w:space="0" w:color="auto"/>
        <w:bottom w:val="none" w:sz="0" w:space="0" w:color="auto"/>
        <w:right w:val="none" w:sz="0" w:space="0" w:color="auto"/>
      </w:divBdr>
    </w:div>
    <w:div w:id="700863604">
      <w:bodyDiv w:val="1"/>
      <w:marLeft w:val="0"/>
      <w:marRight w:val="0"/>
      <w:marTop w:val="0"/>
      <w:marBottom w:val="0"/>
      <w:divBdr>
        <w:top w:val="none" w:sz="0" w:space="0" w:color="auto"/>
        <w:left w:val="none" w:sz="0" w:space="0" w:color="auto"/>
        <w:bottom w:val="none" w:sz="0" w:space="0" w:color="auto"/>
        <w:right w:val="none" w:sz="0" w:space="0" w:color="auto"/>
      </w:divBdr>
    </w:div>
    <w:div w:id="984968745">
      <w:bodyDiv w:val="1"/>
      <w:marLeft w:val="0"/>
      <w:marRight w:val="0"/>
      <w:marTop w:val="0"/>
      <w:marBottom w:val="0"/>
      <w:divBdr>
        <w:top w:val="none" w:sz="0" w:space="0" w:color="auto"/>
        <w:left w:val="none" w:sz="0" w:space="0" w:color="auto"/>
        <w:bottom w:val="none" w:sz="0" w:space="0" w:color="auto"/>
        <w:right w:val="none" w:sz="0" w:space="0" w:color="auto"/>
      </w:divBdr>
    </w:div>
    <w:div w:id="167471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1F884-A12B-4B42-A5CA-6E68BA98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46</Pages>
  <Words>11711</Words>
  <Characters>66759</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111</cp:lastModifiedBy>
  <cp:revision>43</cp:revision>
  <cp:lastPrinted>2023-12-26T13:37:00Z</cp:lastPrinted>
  <dcterms:created xsi:type="dcterms:W3CDTF">2022-12-21T07:27:00Z</dcterms:created>
  <dcterms:modified xsi:type="dcterms:W3CDTF">2023-12-26T13:38:00Z</dcterms:modified>
</cp:coreProperties>
</file>